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5B9A" w14:textId="52C6D13C" w:rsidR="00A13414" w:rsidRDefault="00696C10" w:rsidP="00A13414">
      <w:pPr>
        <w:spacing w:after="160" w:line="256" w:lineRule="auto"/>
      </w:pPr>
      <w:bookmarkStart w:id="0" w:name="_Toc346871583"/>
      <w:bookmarkStart w:id="1" w:name="_Toc346873771"/>
      <w:r w:rsidRPr="00B364E6">
        <w:rPr>
          <w:rFonts w:ascii="Tahoma" w:hAnsi="Tahoma" w:cs="Arial Black"/>
          <w:noProof/>
          <w:sz w:val="2"/>
        </w:rPr>
        <w:drawing>
          <wp:anchor distT="0" distB="0" distL="114300" distR="114300" simplePos="0" relativeHeight="251671552" behindDoc="0" locked="0" layoutInCell="1" allowOverlap="1" wp14:anchorId="5CDDCC41" wp14:editId="08BB9D4F">
            <wp:simplePos x="0" y="0"/>
            <wp:positionH relativeFrom="margin">
              <wp:posOffset>-70486</wp:posOffset>
            </wp:positionH>
            <wp:positionV relativeFrom="paragraph">
              <wp:posOffset>-173355</wp:posOffset>
            </wp:positionV>
            <wp:extent cx="3171825" cy="1381125"/>
            <wp:effectExtent l="0" t="0" r="9525" b="9525"/>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8"/>
                    <a:srcRect l="38491"/>
                    <a:stretch>
                      <a:fillRect/>
                    </a:stretch>
                  </pic:blipFill>
                  <pic:spPr bwMode="auto">
                    <a:xfrm>
                      <a:off x="0" y="0"/>
                      <a:ext cx="3171825"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3600" behindDoc="0" locked="0" layoutInCell="1" allowOverlap="1" wp14:anchorId="45721D88" wp14:editId="1CBDAFC6">
            <wp:simplePos x="0" y="0"/>
            <wp:positionH relativeFrom="margin">
              <wp:posOffset>3482340</wp:posOffset>
            </wp:positionH>
            <wp:positionV relativeFrom="paragraph">
              <wp:posOffset>7620</wp:posOffset>
            </wp:positionV>
            <wp:extent cx="2314575" cy="10953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1095375"/>
                    </a:xfrm>
                    <a:prstGeom prst="rect">
                      <a:avLst/>
                    </a:prstGeom>
                    <a:noFill/>
                  </pic:spPr>
                </pic:pic>
              </a:graphicData>
            </a:graphic>
            <wp14:sizeRelH relativeFrom="page">
              <wp14:pctWidth>0</wp14:pctWidth>
            </wp14:sizeRelH>
            <wp14:sizeRelV relativeFrom="page">
              <wp14:pctHeight>0</wp14:pctHeight>
            </wp14:sizeRelV>
          </wp:anchor>
        </w:drawing>
      </w:r>
    </w:p>
    <w:p w14:paraId="605B1D74" w14:textId="58C32392" w:rsidR="00A13414" w:rsidRDefault="00A13414" w:rsidP="00A13414"/>
    <w:p w14:paraId="2285C462" w14:textId="7BAE64B0" w:rsidR="00A13414" w:rsidRDefault="00D9737F" w:rsidP="00A13414">
      <w:pPr>
        <w:spacing w:after="160" w:line="256" w:lineRule="auto"/>
      </w:pPr>
      <w:r>
        <w:rPr>
          <w:noProof/>
          <w:lang w:val="es-BO" w:eastAsia="es-BO"/>
        </w:rPr>
        <mc:AlternateContent>
          <mc:Choice Requires="wps">
            <w:drawing>
              <wp:anchor distT="0" distB="0" distL="114300" distR="114300" simplePos="0" relativeHeight="251677696" behindDoc="0" locked="0" layoutInCell="1" allowOverlap="1" wp14:anchorId="573123D8" wp14:editId="50A712F4">
                <wp:simplePos x="0" y="0"/>
                <wp:positionH relativeFrom="margin">
                  <wp:posOffset>243840</wp:posOffset>
                </wp:positionH>
                <wp:positionV relativeFrom="paragraph">
                  <wp:posOffset>4194175</wp:posOffset>
                </wp:positionV>
                <wp:extent cx="5527040" cy="117157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1171575"/>
                        </a:xfrm>
                        <a:prstGeom prst="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a:noFill/>
                        </a:ln>
                      </wps:spPr>
                      <wps:txbx>
                        <w:txbxContent>
                          <w:p w14:paraId="5015F4E9" w14:textId="77777777" w:rsidR="00696C10" w:rsidRDefault="00696C10" w:rsidP="00696C10">
                            <w:pPr>
                              <w:rPr>
                                <w:b/>
                                <w:sz w:val="8"/>
                                <w:szCs w:val="36"/>
                              </w:rPr>
                            </w:pPr>
                          </w:p>
                          <w:p w14:paraId="3781913C" w14:textId="11E50E1E" w:rsidR="00696C10" w:rsidRPr="00192BF0" w:rsidRDefault="00D9737F" w:rsidP="00D9737F">
                            <w:pPr>
                              <w:jc w:val="center"/>
                              <w:rPr>
                                <w:sz w:val="40"/>
                                <w:szCs w:val="40"/>
                              </w:rPr>
                            </w:pPr>
                            <w:r w:rsidRPr="00D9737F">
                              <w:rPr>
                                <w:rFonts w:ascii="Century Gothic" w:hAnsi="Century Gothic"/>
                                <w:b/>
                                <w:color w:val="365F91" w:themeColor="accent1"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ADQUISICION DE FUSIBLES TIPO CHICOTILLO PARA REGIONAL COBIJA - GESTION 2026 - RCBJ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3123D8" id="_x0000_t202" coordsize="21600,21600" o:spt="202" path="m,l,21600r21600,l21600,xe">
                <v:stroke joinstyle="miter"/>
                <v:path gradientshapeok="t" o:connecttype="rect"/>
              </v:shapetype>
              <v:shape id="Cuadro de texto 3" o:spid="_x0000_s1026" type="#_x0000_t202" style="position:absolute;margin-left:19.2pt;margin-top:330.25pt;width:435.2pt;height:92.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" fillcolor="#fafbf6 [182]" stroked="f">
                <v:fill color2="#e1eacd [982]" rotate="t" colors="0 #fafcf7;48497f #d2e0b4;54395f #d2e0b4;1 #e1ebcd" focus="100%" type="gradient"/>
                <v:textbox>
                  <w:txbxContent>
                    <w:p w14:paraId="5015F4E9" w14:textId="77777777" w:rsidR="00696C10" w:rsidRDefault="00696C10" w:rsidP="00696C10">
                      <w:pPr>
                        <w:rPr>
                          <w:b/>
                          <w:sz w:val="8"/>
                          <w:szCs w:val="36"/>
                        </w:rPr>
                      </w:pPr>
                    </w:p>
                    <w:p w14:paraId="3781913C" w14:textId="11E50E1E" w:rsidR="00696C10" w:rsidRPr="00192BF0" w:rsidRDefault="00D9737F" w:rsidP="00D9737F">
                      <w:pPr>
                        <w:jc w:val="center"/>
                        <w:rPr>
                          <w:sz w:val="40"/>
                          <w:szCs w:val="40"/>
                        </w:rPr>
                      </w:pPr>
                      <w:r w:rsidRPr="00D9737F">
                        <w:rPr>
                          <w:rFonts w:ascii="Century Gothic" w:hAnsi="Century Gothic"/>
                          <w:b/>
                          <w:color w:val="365F91" w:themeColor="accent1"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ADQUISICION DE FUSIBLES TIPO CHICOTILLO PARA REGIONAL COBIJA - GESTION 2026 - RCBJ</w:t>
                      </w:r>
                    </w:p>
                  </w:txbxContent>
                </v:textbox>
                <w10:wrap anchorx="margin"/>
              </v:shape>
            </w:pict>
          </mc:Fallback>
        </mc:AlternateContent>
      </w:r>
      <w:r w:rsidR="006603AC">
        <w:rPr>
          <w:noProof/>
          <w:lang w:val="es-BO" w:eastAsia="es-BO"/>
        </w:rPr>
        <mc:AlternateContent>
          <mc:Choice Requires="wps">
            <w:drawing>
              <wp:anchor distT="0" distB="0" distL="114300" distR="114300" simplePos="0" relativeHeight="251675648" behindDoc="0" locked="0" layoutInCell="1" allowOverlap="1" wp14:anchorId="1EB5BB01" wp14:editId="61D5D0EC">
                <wp:simplePos x="0" y="0"/>
                <wp:positionH relativeFrom="page">
                  <wp:posOffset>1900844</wp:posOffset>
                </wp:positionH>
                <wp:positionV relativeFrom="paragraph">
                  <wp:posOffset>2703426</wp:posOffset>
                </wp:positionV>
                <wp:extent cx="4721629" cy="13049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629"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F36EB" w14:textId="77777777" w:rsidR="00696C10" w:rsidRDefault="00696C10" w:rsidP="00696C10">
                            <w:pPr>
                              <w:rPr>
                                <w:b/>
                                <w:sz w:val="8"/>
                                <w:szCs w:val="36"/>
                              </w:rPr>
                            </w:pPr>
                          </w:p>
                          <w:p w14:paraId="3B5AC889" w14:textId="77777777" w:rsidR="00696C10" w:rsidRPr="000D43AB" w:rsidRDefault="00696C10" w:rsidP="00696C10">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6CF7B3A3" w14:textId="6A398A17" w:rsidR="006603AC" w:rsidRDefault="006603AC" w:rsidP="00696C10">
                            <w:pPr>
                              <w:ind w:left="567" w:right="931"/>
                              <w:jc w:val="center"/>
                              <w:rPr>
                                <w:rFonts w:ascii="Century Gothic" w:hAnsi="Century Gothic"/>
                                <w:b/>
                                <w:color w:val="244061"/>
                                <w:sz w:val="36"/>
                                <w:szCs w:val="36"/>
                              </w:rPr>
                            </w:pPr>
                            <w:r w:rsidRPr="006603AC">
                              <w:rPr>
                                <w:rFonts w:ascii="Century Gothic" w:hAnsi="Century Gothic"/>
                                <w:b/>
                                <w:color w:val="244061"/>
                                <w:sz w:val="36"/>
                                <w:szCs w:val="36"/>
                              </w:rPr>
                              <w:t>ENDE-ANPE(B)-2026-00</w:t>
                            </w:r>
                            <w:r w:rsidR="00D9737F">
                              <w:rPr>
                                <w:rFonts w:ascii="Century Gothic" w:hAnsi="Century Gothic"/>
                                <w:b/>
                                <w:color w:val="244061"/>
                                <w:sz w:val="36"/>
                                <w:szCs w:val="36"/>
                              </w:rPr>
                              <w:t>7</w:t>
                            </w:r>
                          </w:p>
                          <w:p w14:paraId="43A7AB30" w14:textId="65118A68" w:rsidR="00696C10" w:rsidRDefault="00696C10" w:rsidP="00696C10">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5F1C5087" w14:textId="58EC8B2A" w:rsidR="00B65A11" w:rsidRPr="00B65A11" w:rsidRDefault="00696C10" w:rsidP="00B65A11">
                            <w:pPr>
                              <w:ind w:left="567" w:right="931"/>
                              <w:jc w:val="center"/>
                              <w:rPr>
                                <w:rFonts w:ascii="Century Gothic" w:hAnsi="Century Gothic"/>
                                <w:b/>
                                <w:color w:val="244061"/>
                                <w:sz w:val="36"/>
                                <w:szCs w:val="36"/>
                              </w:rPr>
                            </w:pPr>
                            <w:r w:rsidRPr="00503F72">
                              <w:rPr>
                                <w:rFonts w:ascii="Century Gothic" w:hAnsi="Century Gothic"/>
                                <w:b/>
                                <w:color w:val="244061"/>
                                <w:sz w:val="32"/>
                                <w:szCs w:val="32"/>
                              </w:rPr>
                              <w:t>CUCE</w:t>
                            </w:r>
                            <w:r w:rsidRPr="00503F72">
                              <w:rPr>
                                <w:rFonts w:ascii="Century Gothic" w:hAnsi="Century Gothic"/>
                                <w:b/>
                                <w:color w:val="244061"/>
                                <w:sz w:val="36"/>
                                <w:szCs w:val="36"/>
                              </w:rPr>
                              <w:t xml:space="preserve">: </w:t>
                            </w:r>
                            <w:r w:rsidR="00B65A11" w:rsidRPr="00B65A11">
                              <w:rPr>
                                <w:rFonts w:ascii="Century Gothic" w:hAnsi="Century Gothic"/>
                                <w:b/>
                                <w:color w:val="244061"/>
                                <w:sz w:val="36"/>
                                <w:szCs w:val="36"/>
                              </w:rPr>
                              <w:t>26-0514-00-1662576-1-1</w:t>
                            </w:r>
                          </w:p>
                          <w:p w14:paraId="125F2615" w14:textId="5C4A2EEC" w:rsidR="00696C10" w:rsidRPr="008C2BAD" w:rsidRDefault="00B65A11" w:rsidP="00B65A11">
                            <w:pPr>
                              <w:ind w:left="567" w:right="931"/>
                              <w:jc w:val="center"/>
                              <w:rPr>
                                <w:rFonts w:ascii="Century Gothic" w:hAnsi="Century Gothic"/>
                                <w:b/>
                                <w:color w:val="244061"/>
                                <w:sz w:val="32"/>
                                <w:szCs w:val="32"/>
                              </w:rPr>
                            </w:pPr>
                            <w:r w:rsidRPr="00B65A11">
                              <w:rPr>
                                <w:rFonts w:ascii="Century Gothic" w:hAnsi="Century Gothic"/>
                                <w:b/>
                                <w:color w:val="244061"/>
                                <w:sz w:val="36"/>
                                <w:szCs w:val="36"/>
                              </w:rPr>
                              <w:t>26-0514-00-1662576-1-1</w:t>
                            </w:r>
                          </w:p>
                          <w:p w14:paraId="6744BEB4" w14:textId="77777777" w:rsidR="00696C10" w:rsidRDefault="00696C10" w:rsidP="00696C10"/>
                          <w:p w14:paraId="5354FFBE" w14:textId="77777777" w:rsidR="00696C10" w:rsidRDefault="00696C10" w:rsidP="00696C10">
                            <w:pPr>
                              <w:ind w:left="709" w:hanging="709"/>
                            </w:pPr>
                          </w:p>
                          <w:p w14:paraId="7EE3FBA1" w14:textId="77777777" w:rsidR="00696C10" w:rsidRDefault="00696C10" w:rsidP="00696C10"/>
                          <w:p w14:paraId="0B394701" w14:textId="77777777" w:rsidR="00696C10" w:rsidRDefault="00696C10" w:rsidP="00696C10"/>
                          <w:p w14:paraId="2F659A0D" w14:textId="77777777" w:rsidR="00696C10" w:rsidRDefault="00696C10" w:rsidP="00696C10"/>
                          <w:p w14:paraId="67D3B066" w14:textId="77777777" w:rsidR="00696C10" w:rsidRDefault="00696C10" w:rsidP="00696C10"/>
                          <w:p w14:paraId="3F23246D" w14:textId="77777777" w:rsidR="00696C10" w:rsidRDefault="00696C10" w:rsidP="00696C10"/>
                          <w:p w14:paraId="42394E9A" w14:textId="6A980555" w:rsidR="00696C10" w:rsidRDefault="006603AC" w:rsidP="00696C10">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B5BB01" id="Cuadro de texto 6" o:spid="_x0000_s1027" type="#_x0000_t202" style="position:absolute;margin-left:149.65pt;margin-top:212.85pt;width:371.8pt;height:102.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" filled="f" stroked="f">
                <v:textbox>
                  <w:txbxContent>
                    <w:p w14:paraId="712F36EB" w14:textId="77777777" w:rsidR="00696C10" w:rsidRDefault="00696C10" w:rsidP="00696C10">
                      <w:pPr>
                        <w:rPr>
                          <w:b/>
                          <w:sz w:val="8"/>
                          <w:szCs w:val="36"/>
                        </w:rPr>
                      </w:pPr>
                    </w:p>
                    <w:p w14:paraId="3B5AC889" w14:textId="77777777" w:rsidR="00696C10" w:rsidRPr="000D43AB" w:rsidRDefault="00696C10" w:rsidP="00696C10">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6CF7B3A3" w14:textId="6A398A17" w:rsidR="006603AC" w:rsidRDefault="006603AC" w:rsidP="00696C10">
                      <w:pPr>
                        <w:ind w:left="567" w:right="931"/>
                        <w:jc w:val="center"/>
                        <w:rPr>
                          <w:rFonts w:ascii="Century Gothic" w:hAnsi="Century Gothic"/>
                          <w:b/>
                          <w:color w:val="244061"/>
                          <w:sz w:val="36"/>
                          <w:szCs w:val="36"/>
                        </w:rPr>
                      </w:pPr>
                      <w:r w:rsidRPr="006603AC">
                        <w:rPr>
                          <w:rFonts w:ascii="Century Gothic" w:hAnsi="Century Gothic"/>
                          <w:b/>
                          <w:color w:val="244061"/>
                          <w:sz w:val="36"/>
                          <w:szCs w:val="36"/>
                        </w:rPr>
                        <w:t>ENDE-ANPE(B)-2026-00</w:t>
                      </w:r>
                      <w:r w:rsidR="00D9737F">
                        <w:rPr>
                          <w:rFonts w:ascii="Century Gothic" w:hAnsi="Century Gothic"/>
                          <w:b/>
                          <w:color w:val="244061"/>
                          <w:sz w:val="36"/>
                          <w:szCs w:val="36"/>
                        </w:rPr>
                        <w:t>7</w:t>
                      </w:r>
                    </w:p>
                    <w:p w14:paraId="43A7AB30" w14:textId="65118A68" w:rsidR="00696C10" w:rsidRDefault="00696C10" w:rsidP="00696C10">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5F1C5087" w14:textId="58EC8B2A" w:rsidR="00B65A11" w:rsidRPr="00B65A11" w:rsidRDefault="00696C10" w:rsidP="00B65A11">
                      <w:pPr>
                        <w:ind w:left="567" w:right="931"/>
                        <w:jc w:val="center"/>
                        <w:rPr>
                          <w:rFonts w:ascii="Century Gothic" w:hAnsi="Century Gothic"/>
                          <w:b/>
                          <w:color w:val="244061"/>
                          <w:sz w:val="36"/>
                          <w:szCs w:val="36"/>
                        </w:rPr>
                      </w:pPr>
                      <w:r w:rsidRPr="00503F72">
                        <w:rPr>
                          <w:rFonts w:ascii="Century Gothic" w:hAnsi="Century Gothic"/>
                          <w:b/>
                          <w:color w:val="244061"/>
                          <w:sz w:val="32"/>
                          <w:szCs w:val="32"/>
                        </w:rPr>
                        <w:t>CUCE</w:t>
                      </w:r>
                      <w:r w:rsidRPr="00503F72">
                        <w:rPr>
                          <w:rFonts w:ascii="Century Gothic" w:hAnsi="Century Gothic"/>
                          <w:b/>
                          <w:color w:val="244061"/>
                          <w:sz w:val="36"/>
                          <w:szCs w:val="36"/>
                        </w:rPr>
                        <w:t xml:space="preserve">: </w:t>
                      </w:r>
                      <w:r w:rsidR="00B65A11" w:rsidRPr="00B65A11">
                        <w:rPr>
                          <w:rFonts w:ascii="Century Gothic" w:hAnsi="Century Gothic"/>
                          <w:b/>
                          <w:color w:val="244061"/>
                          <w:sz w:val="36"/>
                          <w:szCs w:val="36"/>
                        </w:rPr>
                        <w:t>26-0514-00-1662576-1-1</w:t>
                      </w:r>
                    </w:p>
                    <w:p w14:paraId="125F2615" w14:textId="5C4A2EEC" w:rsidR="00696C10" w:rsidRPr="008C2BAD" w:rsidRDefault="00B65A11" w:rsidP="00B65A11">
                      <w:pPr>
                        <w:ind w:left="567" w:right="931"/>
                        <w:jc w:val="center"/>
                        <w:rPr>
                          <w:rFonts w:ascii="Century Gothic" w:hAnsi="Century Gothic"/>
                          <w:b/>
                          <w:color w:val="244061"/>
                          <w:sz w:val="32"/>
                          <w:szCs w:val="32"/>
                        </w:rPr>
                      </w:pPr>
                      <w:r w:rsidRPr="00B65A11">
                        <w:rPr>
                          <w:rFonts w:ascii="Century Gothic" w:hAnsi="Century Gothic"/>
                          <w:b/>
                          <w:color w:val="244061"/>
                          <w:sz w:val="36"/>
                          <w:szCs w:val="36"/>
                        </w:rPr>
                        <w:t>26-0514-00-1662576-1-1</w:t>
                      </w:r>
                    </w:p>
                    <w:p w14:paraId="6744BEB4" w14:textId="77777777" w:rsidR="00696C10" w:rsidRDefault="00696C10" w:rsidP="00696C10"/>
                    <w:p w14:paraId="5354FFBE" w14:textId="77777777" w:rsidR="00696C10" w:rsidRDefault="00696C10" w:rsidP="00696C10">
                      <w:pPr>
                        <w:ind w:left="709" w:hanging="709"/>
                      </w:pPr>
                    </w:p>
                    <w:p w14:paraId="7EE3FBA1" w14:textId="77777777" w:rsidR="00696C10" w:rsidRDefault="00696C10" w:rsidP="00696C10"/>
                    <w:p w14:paraId="0B394701" w14:textId="77777777" w:rsidR="00696C10" w:rsidRDefault="00696C10" w:rsidP="00696C10"/>
                    <w:p w14:paraId="2F659A0D" w14:textId="77777777" w:rsidR="00696C10" w:rsidRDefault="00696C10" w:rsidP="00696C10"/>
                    <w:p w14:paraId="67D3B066" w14:textId="77777777" w:rsidR="00696C10" w:rsidRDefault="00696C10" w:rsidP="00696C10"/>
                    <w:p w14:paraId="3F23246D" w14:textId="77777777" w:rsidR="00696C10" w:rsidRDefault="00696C10" w:rsidP="00696C10"/>
                    <w:p w14:paraId="42394E9A" w14:textId="6A980555" w:rsidR="00696C10" w:rsidRDefault="006603AC" w:rsidP="00696C10">
                      <w:r>
                        <w:t xml:space="preserve"> </w:t>
                      </w:r>
                    </w:p>
                  </w:txbxContent>
                </v:textbox>
                <w10:wrap anchorx="page"/>
              </v:shape>
            </w:pict>
          </mc:Fallback>
        </mc:AlternateContent>
      </w:r>
      <w:r w:rsidR="00696C10">
        <w:rPr>
          <w:noProof/>
          <w:lang w:val="es-BO" w:eastAsia="es-BO"/>
        </w:rPr>
        <mc:AlternateContent>
          <mc:Choice Requires="wps">
            <w:drawing>
              <wp:anchor distT="0" distB="0" distL="114300" distR="114300" simplePos="0" relativeHeight="251679744" behindDoc="0" locked="0" layoutInCell="1" allowOverlap="1" wp14:anchorId="68E284B0" wp14:editId="218907AF">
                <wp:simplePos x="0" y="0"/>
                <wp:positionH relativeFrom="page">
                  <wp:posOffset>1485899</wp:posOffset>
                </wp:positionH>
                <wp:positionV relativeFrom="paragraph">
                  <wp:posOffset>7061199</wp:posOffset>
                </wp:positionV>
                <wp:extent cx="5172075" cy="3905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1720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0E41A" w14:textId="77777777" w:rsidR="00696C10" w:rsidRDefault="00696C10" w:rsidP="00696C10">
                            <w:pPr>
                              <w:rPr>
                                <w:b/>
                                <w:sz w:val="8"/>
                                <w:szCs w:val="36"/>
                              </w:rPr>
                            </w:pPr>
                          </w:p>
                          <w:p w14:paraId="1D6BC4F7" w14:textId="77777777" w:rsidR="00696C10" w:rsidRPr="00696C10" w:rsidRDefault="00696C10" w:rsidP="00696C10">
                            <w:pPr>
                              <w:jc w:val="cente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C10">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COCHABAMBA – BOLIVIA</w:t>
                            </w:r>
                          </w:p>
                          <w:p w14:paraId="4A6FF399" w14:textId="77777777" w:rsidR="00696C10" w:rsidRPr="000D43AB" w:rsidRDefault="00696C10" w:rsidP="00696C10">
                            <w:pPr>
                              <w:ind w:left="709" w:hanging="709"/>
                              <w:rPr>
                                <w:sz w:val="28"/>
                                <w:szCs w:val="28"/>
                              </w:rPr>
                            </w:pPr>
                          </w:p>
                          <w:p w14:paraId="43E11371" w14:textId="77777777" w:rsidR="00696C10" w:rsidRDefault="00696C10" w:rsidP="00696C10"/>
                          <w:p w14:paraId="2CB3AE3E" w14:textId="77777777" w:rsidR="00696C10" w:rsidRDefault="00696C10" w:rsidP="00696C10"/>
                          <w:p w14:paraId="04305259" w14:textId="77777777" w:rsidR="00696C10" w:rsidRDefault="00696C10" w:rsidP="00696C10"/>
                          <w:p w14:paraId="4CD3E14B" w14:textId="77777777" w:rsidR="00696C10" w:rsidRDefault="00696C10" w:rsidP="00696C10"/>
                          <w:p w14:paraId="7776E697" w14:textId="77777777" w:rsidR="00696C10" w:rsidRDefault="00696C10" w:rsidP="00696C10"/>
                          <w:p w14:paraId="277921B9" w14:textId="77777777" w:rsidR="00696C10" w:rsidRDefault="00696C10" w:rsidP="00696C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284B0" id="Cuadro de texto 7" o:spid="_x0000_s1028" type="#_x0000_t202" style="position:absolute;margin-left:117pt;margin-top:556pt;width:407.25pt;height:30.75pt;flip:y;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" filled="f" stroked="f">
                <v:textbox>
                  <w:txbxContent>
                    <w:p w14:paraId="7DF0E41A" w14:textId="77777777" w:rsidR="00696C10" w:rsidRDefault="00696C10" w:rsidP="00696C10">
                      <w:pPr>
                        <w:rPr>
                          <w:b/>
                          <w:sz w:val="8"/>
                          <w:szCs w:val="36"/>
                        </w:rPr>
                      </w:pPr>
                    </w:p>
                    <w:p w14:paraId="1D6BC4F7" w14:textId="77777777" w:rsidR="00696C10" w:rsidRPr="00696C10" w:rsidRDefault="00696C10" w:rsidP="00696C10">
                      <w:pPr>
                        <w:jc w:val="cente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C10">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COCHABAMBA – BOLIVIA</w:t>
                      </w:r>
                    </w:p>
                    <w:p w14:paraId="4A6FF399" w14:textId="77777777" w:rsidR="00696C10" w:rsidRPr="000D43AB" w:rsidRDefault="00696C10" w:rsidP="00696C10">
                      <w:pPr>
                        <w:ind w:left="709" w:hanging="709"/>
                        <w:rPr>
                          <w:sz w:val="28"/>
                          <w:szCs w:val="28"/>
                        </w:rPr>
                      </w:pPr>
                    </w:p>
                    <w:p w14:paraId="43E11371" w14:textId="77777777" w:rsidR="00696C10" w:rsidRDefault="00696C10" w:rsidP="00696C10"/>
                    <w:p w14:paraId="2CB3AE3E" w14:textId="77777777" w:rsidR="00696C10" w:rsidRDefault="00696C10" w:rsidP="00696C10"/>
                    <w:p w14:paraId="04305259" w14:textId="77777777" w:rsidR="00696C10" w:rsidRDefault="00696C10" w:rsidP="00696C10"/>
                    <w:p w14:paraId="4CD3E14B" w14:textId="77777777" w:rsidR="00696C10" w:rsidRDefault="00696C10" w:rsidP="00696C10"/>
                    <w:p w14:paraId="7776E697" w14:textId="77777777" w:rsidR="00696C10" w:rsidRDefault="00696C10" w:rsidP="00696C10"/>
                    <w:p w14:paraId="277921B9" w14:textId="77777777" w:rsidR="00696C10" w:rsidRDefault="00696C10" w:rsidP="00696C10"/>
                  </w:txbxContent>
                </v:textbox>
                <w10:wrap anchorx="page"/>
              </v:shape>
            </w:pict>
          </mc:Fallback>
        </mc:AlternateContent>
      </w:r>
      <w:r w:rsidR="00696C10">
        <w:rPr>
          <w:noProof/>
          <w:lang w:val="es-BO" w:eastAsia="es-BO"/>
        </w:rPr>
        <mc:AlternateContent>
          <mc:Choice Requires="wps">
            <w:drawing>
              <wp:anchor distT="0" distB="0" distL="114300" distR="114300" simplePos="0" relativeHeight="251668480" behindDoc="0" locked="0" layoutInCell="1" allowOverlap="1" wp14:anchorId="6BFCCA45" wp14:editId="2321D524">
                <wp:simplePos x="0" y="0"/>
                <wp:positionH relativeFrom="margin">
                  <wp:posOffset>-641985</wp:posOffset>
                </wp:positionH>
                <wp:positionV relativeFrom="paragraph">
                  <wp:posOffset>1355725</wp:posOffset>
                </wp:positionV>
                <wp:extent cx="7112635" cy="11620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DF69F" w14:textId="77777777" w:rsidR="000D7C76" w:rsidRDefault="000D7C76" w:rsidP="00A13414">
                            <w:pPr>
                              <w:jc w:val="center"/>
                              <w:rPr>
                                <w:b/>
                                <w:sz w:val="8"/>
                                <w:szCs w:val="36"/>
                              </w:rPr>
                            </w:pPr>
                          </w:p>
                          <w:p w14:paraId="72BB095A" w14:textId="296A3903"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DOCUMENTO BASE DE CONTRATACIÓN</w:t>
                            </w:r>
                          </w:p>
                          <w:p w14:paraId="3FE6F211" w14:textId="52D866EE"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DE BIENES</w:t>
                            </w:r>
                          </w:p>
                          <w:p w14:paraId="19E15F87" w14:textId="77777777" w:rsidR="000D7C76" w:rsidRPr="00696C10" w:rsidRDefault="000D7C76" w:rsidP="00A13414">
                            <w:pPr>
                              <w:jc w:val="center"/>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t>APOYO NACIONAL A LA PRODUCCIÓN Y EMPLEO</w:t>
                            </w:r>
                          </w:p>
                          <w:p w14:paraId="761A805A" w14:textId="77777777" w:rsidR="000D7C76" w:rsidRDefault="000D7C76" w:rsidP="00A13414">
                            <w:pPr>
                              <w:ind w:right="13"/>
                              <w:jc w:val="center"/>
                              <w:rPr>
                                <w:rFonts w:ascii="Century Gothic" w:hAnsi="Century Gothic"/>
                                <w:b/>
                                <w:color w:val="244061"/>
                                <w:szCs w:val="18"/>
                              </w:rPr>
                            </w:pPr>
                          </w:p>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CCA45" id="Cuadro de texto 10" o:spid="_x0000_s1029" type="#_x0000_t202" style="position:absolute;margin-left:-50.55pt;margin-top:106.75pt;width:560.05pt;height:9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" filled="f" stroked="f">
                <v:textbox>
                  <w:txbxContent>
                    <w:p w14:paraId="400DF69F" w14:textId="77777777" w:rsidR="000D7C76" w:rsidRDefault="000D7C76" w:rsidP="00A13414">
                      <w:pPr>
                        <w:jc w:val="center"/>
                        <w:rPr>
                          <w:b/>
                          <w:sz w:val="8"/>
                          <w:szCs w:val="36"/>
                        </w:rPr>
                      </w:pPr>
                    </w:p>
                    <w:p w14:paraId="72BB095A" w14:textId="296A3903"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DOCUMENTO BASE DE CONTRATACIÓN</w:t>
                      </w:r>
                    </w:p>
                    <w:p w14:paraId="3FE6F211" w14:textId="52D866EE"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DE BIENES</w:t>
                      </w:r>
                    </w:p>
                    <w:p w14:paraId="19E15F87" w14:textId="77777777" w:rsidR="000D7C76" w:rsidRPr="00696C10" w:rsidRDefault="000D7C76" w:rsidP="00A13414">
                      <w:pPr>
                        <w:jc w:val="center"/>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t>APOYO NACIONAL A LA PRODUCCIÓN Y EMPLEO</w:t>
                      </w:r>
                    </w:p>
                    <w:p w14:paraId="761A805A" w14:textId="77777777" w:rsidR="000D7C76" w:rsidRDefault="000D7C76" w:rsidP="00A13414">
                      <w:pPr>
                        <w:ind w:right="13"/>
                        <w:jc w:val="center"/>
                        <w:rPr>
                          <w:rFonts w:ascii="Century Gothic" w:hAnsi="Century Gothic"/>
                          <w:b/>
                          <w:color w:val="244061"/>
                          <w:szCs w:val="18"/>
                        </w:rPr>
                      </w:pPr>
                    </w:p>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v:textbox>
                <w10:wrap anchorx="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6256F1AC">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0D7C76" w:rsidRDefault="000D7C76"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30"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2mpr0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0D7C76" w:rsidRDefault="000D7C76" w:rsidP="00A13414"/>
                  </w:txbxContent>
                </v:textbox>
                <w10:wrap anchorx="page" anchory="margin"/>
              </v:rect>
            </w:pict>
          </mc:Fallback>
        </mc:AlternateContent>
      </w:r>
      <w:r w:rsidR="00A13414">
        <w:br w:type="page"/>
      </w:r>
    </w:p>
    <w:bookmarkEnd w:id="0"/>
    <w:bookmarkEnd w:id="1"/>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40A9BBB7"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EC6CB0">
              <w:rPr>
                <w:webHidden/>
              </w:rPr>
              <w:t>3</w:t>
            </w:r>
            <w:r w:rsidR="003D3F01">
              <w:rPr>
                <w:webHidden/>
              </w:rPr>
              <w:fldChar w:fldCharType="end"/>
            </w:r>
          </w:hyperlink>
        </w:p>
        <w:p w14:paraId="7FC60F91" w14:textId="1CF6A0F9" w:rsidR="003D3F01" w:rsidRDefault="00813A46">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EC6CB0">
              <w:rPr>
                <w:webHidden/>
              </w:rPr>
              <w:t>3</w:t>
            </w:r>
            <w:r w:rsidR="003D3F01">
              <w:rPr>
                <w:webHidden/>
              </w:rPr>
              <w:fldChar w:fldCharType="end"/>
            </w:r>
          </w:hyperlink>
        </w:p>
        <w:p w14:paraId="6C501826" w14:textId="1C35069E" w:rsidR="003D3F01" w:rsidRDefault="00813A46">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EC6CB0">
              <w:rPr>
                <w:webHidden/>
              </w:rPr>
              <w:t>3</w:t>
            </w:r>
            <w:r w:rsidR="003D3F01">
              <w:rPr>
                <w:webHidden/>
              </w:rPr>
              <w:fldChar w:fldCharType="end"/>
            </w:r>
          </w:hyperlink>
        </w:p>
        <w:p w14:paraId="57BB47FD" w14:textId="247564E0" w:rsidR="003D3F01" w:rsidRDefault="00813A46">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EC6CB0">
              <w:rPr>
                <w:webHidden/>
              </w:rPr>
              <w:t>3</w:t>
            </w:r>
            <w:r w:rsidR="003D3F01">
              <w:rPr>
                <w:webHidden/>
              </w:rPr>
              <w:fldChar w:fldCharType="end"/>
            </w:r>
          </w:hyperlink>
        </w:p>
        <w:p w14:paraId="46C59B30" w14:textId="4166E59B" w:rsidR="003D3F01" w:rsidRDefault="00813A46">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EC6CB0">
              <w:rPr>
                <w:webHidden/>
              </w:rPr>
              <w:t>5</w:t>
            </w:r>
            <w:r w:rsidR="003D3F01">
              <w:rPr>
                <w:webHidden/>
              </w:rPr>
              <w:fldChar w:fldCharType="end"/>
            </w:r>
          </w:hyperlink>
        </w:p>
        <w:p w14:paraId="25DF57F5" w14:textId="7FCC7FC8" w:rsidR="003D3F01" w:rsidRDefault="00813A46">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EC6CB0">
              <w:rPr>
                <w:webHidden/>
              </w:rPr>
              <w:t>5</w:t>
            </w:r>
            <w:r w:rsidR="003D3F01">
              <w:rPr>
                <w:webHidden/>
              </w:rPr>
              <w:fldChar w:fldCharType="end"/>
            </w:r>
          </w:hyperlink>
        </w:p>
        <w:p w14:paraId="043E0B7A" w14:textId="6BC765DC" w:rsidR="003D3F01" w:rsidRDefault="00813A46">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EC6CB0">
              <w:rPr>
                <w:webHidden/>
              </w:rPr>
              <w:t>6</w:t>
            </w:r>
            <w:r w:rsidR="003D3F01">
              <w:rPr>
                <w:webHidden/>
              </w:rPr>
              <w:fldChar w:fldCharType="end"/>
            </w:r>
          </w:hyperlink>
        </w:p>
        <w:p w14:paraId="5B4B0702" w14:textId="78AF1C1A" w:rsidR="003D3F01" w:rsidRDefault="00813A46">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EC6CB0">
              <w:rPr>
                <w:webHidden/>
              </w:rPr>
              <w:t>6</w:t>
            </w:r>
            <w:r w:rsidR="003D3F01">
              <w:rPr>
                <w:webHidden/>
              </w:rPr>
              <w:fldChar w:fldCharType="end"/>
            </w:r>
          </w:hyperlink>
        </w:p>
        <w:p w14:paraId="6858C0B3" w14:textId="5F787EBD" w:rsidR="003D3F01" w:rsidRDefault="00813A46">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EC6CB0">
              <w:rPr>
                <w:webHidden/>
              </w:rPr>
              <w:t>6</w:t>
            </w:r>
            <w:r w:rsidR="003D3F01">
              <w:rPr>
                <w:webHidden/>
              </w:rPr>
              <w:fldChar w:fldCharType="end"/>
            </w:r>
          </w:hyperlink>
        </w:p>
        <w:p w14:paraId="2FE57F3A" w14:textId="026BE81B" w:rsidR="003D3F01" w:rsidRDefault="00813A46">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EC6CB0">
              <w:rPr>
                <w:webHidden/>
              </w:rPr>
              <w:t>7</w:t>
            </w:r>
            <w:r w:rsidR="003D3F01">
              <w:rPr>
                <w:webHidden/>
              </w:rPr>
              <w:fldChar w:fldCharType="end"/>
            </w:r>
          </w:hyperlink>
        </w:p>
        <w:p w14:paraId="124E92A3" w14:textId="1714FB59" w:rsidR="003D3F01" w:rsidRDefault="00813A46">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EC6CB0">
              <w:rPr>
                <w:webHidden/>
              </w:rPr>
              <w:t>7</w:t>
            </w:r>
            <w:r w:rsidR="003D3F01">
              <w:rPr>
                <w:webHidden/>
              </w:rPr>
              <w:fldChar w:fldCharType="end"/>
            </w:r>
          </w:hyperlink>
        </w:p>
        <w:p w14:paraId="6B5C4463" w14:textId="3722E2D1" w:rsidR="003D3F01" w:rsidRDefault="00813A46">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EC6CB0">
              <w:rPr>
                <w:webHidden/>
              </w:rPr>
              <w:t>8</w:t>
            </w:r>
            <w:r w:rsidR="003D3F01">
              <w:rPr>
                <w:webHidden/>
              </w:rPr>
              <w:fldChar w:fldCharType="end"/>
            </w:r>
          </w:hyperlink>
        </w:p>
        <w:p w14:paraId="4DB88D9D" w14:textId="311A6A48" w:rsidR="003D3F01" w:rsidRDefault="00813A46">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EC6CB0">
              <w:rPr>
                <w:webHidden/>
              </w:rPr>
              <w:t>8</w:t>
            </w:r>
            <w:r w:rsidR="003D3F01">
              <w:rPr>
                <w:webHidden/>
              </w:rPr>
              <w:fldChar w:fldCharType="end"/>
            </w:r>
          </w:hyperlink>
        </w:p>
        <w:p w14:paraId="722759A8" w14:textId="18CF5B40" w:rsidR="003D3F01" w:rsidRDefault="00813A46">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EC6CB0">
              <w:rPr>
                <w:webHidden/>
              </w:rPr>
              <w:t>9</w:t>
            </w:r>
            <w:r w:rsidR="003D3F01">
              <w:rPr>
                <w:webHidden/>
              </w:rPr>
              <w:fldChar w:fldCharType="end"/>
            </w:r>
          </w:hyperlink>
        </w:p>
        <w:p w14:paraId="33E65008" w14:textId="3AAD7E8A" w:rsidR="003D3F01" w:rsidRDefault="00813A46">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EC6CB0">
              <w:rPr>
                <w:webHidden/>
              </w:rPr>
              <w:t>10</w:t>
            </w:r>
            <w:r w:rsidR="003D3F01">
              <w:rPr>
                <w:webHidden/>
              </w:rPr>
              <w:fldChar w:fldCharType="end"/>
            </w:r>
          </w:hyperlink>
        </w:p>
        <w:p w14:paraId="25990033" w14:textId="1AB67A7C" w:rsidR="003D3F01" w:rsidRDefault="00813A46">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EC6CB0">
              <w:rPr>
                <w:webHidden/>
              </w:rPr>
              <w:t>12</w:t>
            </w:r>
            <w:r w:rsidR="003D3F01">
              <w:rPr>
                <w:webHidden/>
              </w:rPr>
              <w:fldChar w:fldCharType="end"/>
            </w:r>
          </w:hyperlink>
        </w:p>
        <w:p w14:paraId="79A96E54" w14:textId="541DDA7A" w:rsidR="003D3F01" w:rsidRDefault="00813A46">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EC6CB0">
              <w:rPr>
                <w:webHidden/>
              </w:rPr>
              <w:t>12</w:t>
            </w:r>
            <w:r w:rsidR="003D3F01">
              <w:rPr>
                <w:webHidden/>
              </w:rPr>
              <w:fldChar w:fldCharType="end"/>
            </w:r>
          </w:hyperlink>
        </w:p>
        <w:p w14:paraId="73FA897E" w14:textId="50D04F0E" w:rsidR="003D3F01" w:rsidRDefault="00813A46">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EC6CB0">
              <w:rPr>
                <w:webHidden/>
              </w:rPr>
              <w:t>12</w:t>
            </w:r>
            <w:r w:rsidR="003D3F01">
              <w:rPr>
                <w:webHidden/>
              </w:rPr>
              <w:fldChar w:fldCharType="end"/>
            </w:r>
          </w:hyperlink>
        </w:p>
        <w:p w14:paraId="6D79A613" w14:textId="58E0CA72" w:rsidR="003D3F01" w:rsidRDefault="00813A46">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EC6CB0">
              <w:rPr>
                <w:webHidden/>
              </w:rPr>
              <w:t>13</w:t>
            </w:r>
            <w:r w:rsidR="003D3F01">
              <w:rPr>
                <w:webHidden/>
              </w:rPr>
              <w:fldChar w:fldCharType="end"/>
            </w:r>
          </w:hyperlink>
        </w:p>
        <w:p w14:paraId="6EE5181E" w14:textId="5CBA3DA2" w:rsidR="003D3F01" w:rsidRDefault="00813A46">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EC6CB0">
              <w:rPr>
                <w:webHidden/>
              </w:rPr>
              <w:t>13</w:t>
            </w:r>
            <w:r w:rsidR="003D3F01">
              <w:rPr>
                <w:webHidden/>
              </w:rPr>
              <w:fldChar w:fldCharType="end"/>
            </w:r>
          </w:hyperlink>
        </w:p>
        <w:p w14:paraId="65DB226B" w14:textId="4DB1D9ED" w:rsidR="003D3F01" w:rsidRDefault="00813A46">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EC6CB0">
              <w:rPr>
                <w:webHidden/>
              </w:rPr>
              <w:t>13</w:t>
            </w:r>
            <w:r w:rsidR="003D3F01">
              <w:rPr>
                <w:webHidden/>
              </w:rPr>
              <w:fldChar w:fldCharType="end"/>
            </w:r>
          </w:hyperlink>
        </w:p>
        <w:p w14:paraId="22C455E3" w14:textId="5DB6BAE0" w:rsidR="003D3F01" w:rsidRDefault="00813A46">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EC6CB0">
              <w:rPr>
                <w:webHidden/>
              </w:rPr>
              <w:t>13</w:t>
            </w:r>
            <w:r w:rsidR="003D3F01">
              <w:rPr>
                <w:webHidden/>
              </w:rPr>
              <w:fldChar w:fldCharType="end"/>
            </w:r>
          </w:hyperlink>
        </w:p>
        <w:p w14:paraId="611FB855" w14:textId="24584DB8" w:rsidR="003D3F01" w:rsidRDefault="00813A46">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EC6CB0">
              <w:rPr>
                <w:webHidden/>
              </w:rPr>
              <w:t>14</w:t>
            </w:r>
            <w:r w:rsidR="003D3F01">
              <w:rPr>
                <w:webHidden/>
              </w:rPr>
              <w:fldChar w:fldCharType="end"/>
            </w:r>
          </w:hyperlink>
        </w:p>
        <w:p w14:paraId="18EF910A" w14:textId="222928FF" w:rsidR="003D3F01" w:rsidRDefault="00813A46">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EC6CB0">
              <w:rPr>
                <w:webHidden/>
              </w:rPr>
              <w:t>15</w:t>
            </w:r>
            <w:r w:rsidR="003D3F01">
              <w:rPr>
                <w:webHidden/>
              </w:rPr>
              <w:fldChar w:fldCharType="end"/>
            </w:r>
          </w:hyperlink>
        </w:p>
        <w:p w14:paraId="399BDF49" w14:textId="190A89DD" w:rsidR="003D3F01" w:rsidRDefault="00813A46">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EC6CB0">
              <w:rPr>
                <w:webHidden/>
              </w:rPr>
              <w:t>15</w:t>
            </w:r>
            <w:r w:rsidR="003D3F01">
              <w:rPr>
                <w:webHidden/>
              </w:rPr>
              <w:fldChar w:fldCharType="end"/>
            </w:r>
          </w:hyperlink>
        </w:p>
        <w:p w14:paraId="2BD1C545" w14:textId="71842E63" w:rsidR="003D3F01" w:rsidRDefault="00813A46">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EC6CB0">
              <w:rPr>
                <w:webHidden/>
              </w:rPr>
              <w:t>15</w:t>
            </w:r>
            <w:r w:rsidR="003D3F01">
              <w:rPr>
                <w:webHidden/>
              </w:rPr>
              <w:fldChar w:fldCharType="end"/>
            </w:r>
          </w:hyperlink>
        </w:p>
        <w:p w14:paraId="2989A210" w14:textId="1A9BCE72" w:rsidR="003D3F01" w:rsidRDefault="00813A46">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EC6CB0">
              <w:rPr>
                <w:webHidden/>
              </w:rPr>
              <w:t>15</w:t>
            </w:r>
            <w:r w:rsidR="003D3F01">
              <w:rPr>
                <w:webHidden/>
              </w:rPr>
              <w:fldChar w:fldCharType="end"/>
            </w:r>
          </w:hyperlink>
        </w:p>
        <w:p w14:paraId="201B09EB" w14:textId="7FADD064" w:rsidR="003D3F01" w:rsidRDefault="00813A46">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EC6CB0">
              <w:rPr>
                <w:webHidden/>
              </w:rPr>
              <w:t>17</w:t>
            </w:r>
            <w:r w:rsidR="003D3F01">
              <w:rPr>
                <w:webHidden/>
              </w:rPr>
              <w:fldChar w:fldCharType="end"/>
            </w:r>
          </w:hyperlink>
        </w:p>
        <w:p w14:paraId="48584880" w14:textId="5D715284" w:rsidR="003D3F01" w:rsidRDefault="00813A46">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EC6CB0">
              <w:rPr>
                <w:webHidden/>
              </w:rPr>
              <w:t>18</w:t>
            </w:r>
            <w:r w:rsidR="003D3F01">
              <w:rPr>
                <w:webHidden/>
              </w:rPr>
              <w:fldChar w:fldCharType="end"/>
            </w:r>
          </w:hyperlink>
        </w:p>
        <w:p w14:paraId="7DE21EF4" w14:textId="03387EE1" w:rsidR="003D3F01" w:rsidRDefault="00813A46">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EC6CB0">
              <w:rPr>
                <w:webHidden/>
              </w:rPr>
              <w:t>19</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512C4">
      <w:pPr>
        <w:numPr>
          <w:ilvl w:val="0"/>
          <w:numId w:val="12"/>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512C4">
      <w:pPr>
        <w:numPr>
          <w:ilvl w:val="0"/>
          <w:numId w:val="12"/>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512C4">
      <w:pPr>
        <w:numPr>
          <w:ilvl w:val="0"/>
          <w:numId w:val="12"/>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512C4">
      <w:pPr>
        <w:numPr>
          <w:ilvl w:val="0"/>
          <w:numId w:val="12"/>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7512C4">
      <w:pPr>
        <w:numPr>
          <w:ilvl w:val="0"/>
          <w:numId w:val="12"/>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512C4">
      <w:pPr>
        <w:numPr>
          <w:ilvl w:val="0"/>
          <w:numId w:val="12"/>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512C4">
      <w:pPr>
        <w:numPr>
          <w:ilvl w:val="0"/>
          <w:numId w:val="12"/>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15DF1">
      <w:pPr>
        <w:numPr>
          <w:ilvl w:val="0"/>
          <w:numId w:val="12"/>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15DF1">
      <w:pPr>
        <w:numPr>
          <w:ilvl w:val="0"/>
          <w:numId w:val="12"/>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066399D"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6B487BAC"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093A2D">
        <w:rPr>
          <w:rFonts w:ascii="Verdana" w:hAnsi="Verdana"/>
          <w:sz w:val="18"/>
          <w:szCs w:val="18"/>
          <w:u w:val="none"/>
          <w:lang w:val="es-BO"/>
        </w:rPr>
        <w:t xml:space="preserve"> </w:t>
      </w:r>
      <w:r w:rsidR="00093A2D" w:rsidRPr="00093A2D">
        <w:rPr>
          <w:rFonts w:ascii="Verdana" w:hAnsi="Verdana"/>
          <w:sz w:val="18"/>
          <w:szCs w:val="18"/>
          <w:u w:val="none"/>
          <w:lang w:val="es-BO"/>
        </w:rPr>
        <w:t>“No corresponde”</w:t>
      </w:r>
    </w:p>
    <w:p w14:paraId="0FD14711" w14:textId="77777777" w:rsidR="00F2253F" w:rsidRPr="009956C4" w:rsidRDefault="00F2253F" w:rsidP="00E644EE">
      <w:pPr>
        <w:ind w:left="1276"/>
        <w:jc w:val="both"/>
        <w:rPr>
          <w:rFonts w:cs="Arial"/>
          <w:sz w:val="18"/>
          <w:szCs w:val="18"/>
          <w:lang w:val="es-BO"/>
        </w:rPr>
      </w:pPr>
    </w:p>
    <w:p w14:paraId="6AA01763" w14:textId="68610238"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corresponde”</w:t>
      </w:r>
    </w:p>
    <w:p w14:paraId="3FF22B55" w14:textId="261D529E" w:rsidR="00F2253F" w:rsidRPr="009956C4" w:rsidRDefault="00F2253F" w:rsidP="00093A2D">
      <w:pPr>
        <w:jc w:val="both"/>
        <w:rPr>
          <w:rFonts w:cs="Arial"/>
          <w:sz w:val="18"/>
          <w:szCs w:val="18"/>
          <w:lang w:val="es-BO"/>
        </w:rPr>
      </w:pPr>
    </w:p>
    <w:p w14:paraId="487536C4" w14:textId="2F18A4F9"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E644EE">
      <w:pPr>
        <w:numPr>
          <w:ilvl w:val="0"/>
          <w:numId w:val="8"/>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E644EE">
      <w:pPr>
        <w:numPr>
          <w:ilvl w:val="0"/>
          <w:numId w:val="8"/>
        </w:numPr>
        <w:tabs>
          <w:tab w:val="clear" w:pos="1773"/>
        </w:tabs>
        <w:ind w:left="1843" w:hanging="567"/>
        <w:jc w:val="both"/>
        <w:rPr>
          <w:rFonts w:cs="Arial"/>
          <w:sz w:val="18"/>
          <w:szCs w:val="18"/>
          <w:lang w:val="es-BO"/>
        </w:rPr>
      </w:pPr>
      <w:r w:rsidRPr="00093A2D">
        <w:rPr>
          <w:rFonts w:cs="Arial"/>
          <w:b/>
          <w:sz w:val="18"/>
          <w:szCs w:val="18"/>
          <w:highlight w:val="yellow"/>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550313">
      <w:pPr>
        <w:numPr>
          <w:ilvl w:val="0"/>
          <w:numId w:val="21"/>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E04C15">
      <w:pPr>
        <w:numPr>
          <w:ilvl w:val="0"/>
          <w:numId w:val="21"/>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w:t>
      </w:r>
      <w:proofErr w:type="gramStart"/>
      <w:r w:rsidR="00067481" w:rsidRPr="009956C4">
        <w:rPr>
          <w:rFonts w:cs="Arial"/>
          <w:sz w:val="18"/>
          <w:szCs w:val="18"/>
          <w:lang w:val="es-BO"/>
        </w:rPr>
        <w:t>Responsable</w:t>
      </w:r>
      <w:proofErr w:type="gramEnd"/>
      <w:r w:rsidR="00067481" w:rsidRPr="009956C4">
        <w:rPr>
          <w:rFonts w:cs="Arial"/>
          <w:sz w:val="18"/>
          <w:szCs w:val="18"/>
          <w:lang w:val="es-BO"/>
        </w:rPr>
        <w:t xml:space="preserv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2545E0">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23002F1A" w:rsidR="005E4DAB" w:rsidRDefault="005E4DAB" w:rsidP="00E644EE">
      <w:pPr>
        <w:tabs>
          <w:tab w:val="num" w:pos="567"/>
        </w:tabs>
        <w:ind w:left="567" w:hanging="567"/>
        <w:jc w:val="both"/>
        <w:rPr>
          <w:rFonts w:cs="Arial"/>
          <w:sz w:val="18"/>
          <w:szCs w:val="18"/>
          <w:lang w:val="es-BO"/>
        </w:rPr>
      </w:pPr>
    </w:p>
    <w:p w14:paraId="591BCEFC" w14:textId="1AE091E2" w:rsidR="00093A2D" w:rsidRDefault="00093A2D" w:rsidP="00E644EE">
      <w:pPr>
        <w:tabs>
          <w:tab w:val="num" w:pos="567"/>
        </w:tabs>
        <w:ind w:left="567" w:hanging="567"/>
        <w:jc w:val="both"/>
        <w:rPr>
          <w:rFonts w:cs="Arial"/>
          <w:sz w:val="18"/>
          <w:szCs w:val="18"/>
          <w:lang w:val="es-BO"/>
        </w:rPr>
      </w:pPr>
    </w:p>
    <w:p w14:paraId="34495A01" w14:textId="77777777" w:rsidR="00093A2D" w:rsidRPr="009956C4" w:rsidRDefault="00093A2D"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545E0">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76712">
      <w:pPr>
        <w:numPr>
          <w:ilvl w:val="0"/>
          <w:numId w:val="16"/>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2545E0">
      <w:pPr>
        <w:numPr>
          <w:ilvl w:val="0"/>
          <w:numId w:val="16"/>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D24F0">
      <w:pPr>
        <w:numPr>
          <w:ilvl w:val="0"/>
          <w:numId w:val="25"/>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1B293E">
      <w:pPr>
        <w:numPr>
          <w:ilvl w:val="0"/>
          <w:numId w:val="25"/>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F2522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B7260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6006D9DC" w14:textId="293AE546" w:rsidR="00777ABB" w:rsidRPr="009956C4" w:rsidRDefault="00777ABB" w:rsidP="00777ABB">
      <w:pPr>
        <w:pStyle w:val="Ttulo11"/>
        <w:tabs>
          <w:tab w:val="left" w:pos="567"/>
        </w:tabs>
        <w:jc w:val="both"/>
        <w:rPr>
          <w:rFonts w:ascii="Verdana" w:hAnsi="Verdana"/>
          <w:i/>
          <w:sz w:val="18"/>
          <w:szCs w:val="18"/>
          <w:lang w:val="es-BO"/>
        </w:rPr>
      </w:pPr>
      <w:bookmarkStart w:id="49" w:name="_Toc61869907"/>
      <w:bookmarkStart w:id="50" w:name="_Toc94726511"/>
      <w:r w:rsidRPr="009956C4">
        <w:rPr>
          <w:rFonts w:ascii="Verdana" w:hAnsi="Verdana"/>
          <w:i/>
          <w:sz w:val="18"/>
          <w:szCs w:val="18"/>
          <w:lang w:val="es-BO"/>
        </w:rPr>
        <w:t xml:space="preserve">(La </w:t>
      </w:r>
      <w:r w:rsidR="00EF63A0">
        <w:rPr>
          <w:rFonts w:ascii="Verdana" w:hAnsi="Verdana"/>
          <w:i/>
          <w:sz w:val="18"/>
          <w:szCs w:val="18"/>
          <w:lang w:val="es-BO"/>
        </w:rPr>
        <w:t>S</w:t>
      </w:r>
      <w:r w:rsidRPr="009956C4">
        <w:rPr>
          <w:rFonts w:ascii="Verdana" w:hAnsi="Verdana"/>
          <w:i/>
          <w:sz w:val="18"/>
          <w:szCs w:val="18"/>
          <w:lang w:val="es-BO"/>
        </w:rPr>
        <w:t xml:space="preserve">ubasta </w:t>
      </w:r>
      <w:r w:rsidR="00EF63A0">
        <w:rPr>
          <w:rFonts w:ascii="Verdana" w:hAnsi="Verdana"/>
          <w:i/>
          <w:sz w:val="18"/>
          <w:szCs w:val="18"/>
          <w:lang w:val="es-BO"/>
        </w:rPr>
        <w:t>E</w:t>
      </w:r>
      <w:r w:rsidRPr="009956C4">
        <w:rPr>
          <w:rFonts w:ascii="Verdana" w:hAnsi="Verdana"/>
          <w:i/>
          <w:sz w:val="18"/>
          <w:szCs w:val="18"/>
          <w:lang w:val="es-BO"/>
        </w:rPr>
        <w:t xml:space="preserve">lectrónica deberá ser aplicada para </w:t>
      </w:r>
      <w:r w:rsidR="00825328">
        <w:rPr>
          <w:rFonts w:ascii="Verdana" w:hAnsi="Verdana"/>
          <w:i/>
          <w:sz w:val="18"/>
          <w:szCs w:val="18"/>
          <w:lang w:val="es-BO"/>
        </w:rPr>
        <w:t>los</w:t>
      </w:r>
      <w:r w:rsidRPr="009956C4">
        <w:rPr>
          <w:rFonts w:ascii="Verdana" w:hAnsi="Verdana"/>
          <w:i/>
          <w:sz w:val="18"/>
          <w:szCs w:val="18"/>
          <w:lang w:val="es-BO"/>
        </w:rPr>
        <w:t xml:space="preserve"> método</w:t>
      </w:r>
      <w:r w:rsidR="00825328">
        <w:rPr>
          <w:rFonts w:ascii="Verdana" w:hAnsi="Verdana"/>
          <w:i/>
          <w:sz w:val="18"/>
          <w:szCs w:val="18"/>
          <w:lang w:val="es-BO"/>
        </w:rPr>
        <w:t>s</w:t>
      </w:r>
      <w:r w:rsidRPr="009956C4">
        <w:rPr>
          <w:rFonts w:ascii="Verdana" w:hAnsi="Verdana"/>
          <w:i/>
          <w:sz w:val="18"/>
          <w:szCs w:val="18"/>
          <w:lang w:val="es-BO"/>
        </w:rPr>
        <w:t xml:space="preserve"> de selección y adjudicación Precio Evaluado </w:t>
      </w:r>
      <w:r w:rsidR="00825328">
        <w:rPr>
          <w:rFonts w:ascii="Verdana" w:hAnsi="Verdana"/>
          <w:i/>
          <w:sz w:val="18"/>
          <w:szCs w:val="18"/>
          <w:lang w:val="es-BO"/>
        </w:rPr>
        <w:t>M</w:t>
      </w:r>
      <w:r w:rsidRPr="009956C4">
        <w:rPr>
          <w:rFonts w:ascii="Verdana" w:hAnsi="Verdana"/>
          <w:i/>
          <w:sz w:val="18"/>
          <w:szCs w:val="18"/>
          <w:lang w:val="es-BO"/>
        </w:rPr>
        <w:t>ás Bajo</w:t>
      </w:r>
      <w:r w:rsidR="00825328">
        <w:rPr>
          <w:rFonts w:ascii="Verdana" w:hAnsi="Verdana"/>
          <w:i/>
          <w:sz w:val="18"/>
          <w:szCs w:val="18"/>
          <w:lang w:val="es-BO"/>
        </w:rPr>
        <w:t xml:space="preserve"> y</w:t>
      </w:r>
      <w:r w:rsidR="00825328" w:rsidRPr="00825328">
        <w:rPr>
          <w:rFonts w:ascii="Verdana" w:hAnsi="Verdana"/>
          <w:i/>
          <w:sz w:val="18"/>
          <w:szCs w:val="18"/>
          <w:lang w:val="es-BO"/>
        </w:rPr>
        <w:t xml:space="preserve"> </w:t>
      </w:r>
      <w:r w:rsidR="00825328">
        <w:rPr>
          <w:rFonts w:ascii="Verdana" w:hAnsi="Verdana"/>
          <w:i/>
          <w:sz w:val="18"/>
          <w:szCs w:val="18"/>
          <w:lang w:val="es-BO"/>
        </w:rPr>
        <w:t>Calidad Propuesta Técnica y Costo.</w:t>
      </w:r>
      <w:r w:rsidRPr="009956C4">
        <w:rPr>
          <w:rFonts w:ascii="Verdana" w:hAnsi="Verdana"/>
          <w:i/>
          <w:sz w:val="18"/>
          <w:szCs w:val="18"/>
          <w:lang w:val="es-BO"/>
        </w:rPr>
        <w:t xml:space="preserve"> Para</w:t>
      </w:r>
      <w:r w:rsidR="00825328">
        <w:rPr>
          <w:rFonts w:ascii="Verdana" w:hAnsi="Verdana"/>
          <w:i/>
          <w:sz w:val="18"/>
          <w:szCs w:val="18"/>
          <w:lang w:val="es-BO"/>
        </w:rPr>
        <w:t xml:space="preserve"> el </w:t>
      </w:r>
      <w:r w:rsidRPr="009956C4">
        <w:rPr>
          <w:rFonts w:ascii="Verdana" w:hAnsi="Verdana"/>
          <w:i/>
          <w:sz w:val="18"/>
          <w:szCs w:val="18"/>
          <w:lang w:val="es-BO"/>
        </w:rPr>
        <w:t>método de selección y adjudicación</w:t>
      </w:r>
      <w:r w:rsidR="00825328">
        <w:rPr>
          <w:rFonts w:ascii="Verdana" w:hAnsi="Verdana"/>
          <w:i/>
          <w:sz w:val="18"/>
          <w:szCs w:val="18"/>
          <w:lang w:val="es-BO"/>
        </w:rPr>
        <w:t xml:space="preserve"> de Calidad</w:t>
      </w:r>
      <w:r w:rsidRPr="009956C4">
        <w:rPr>
          <w:rFonts w:ascii="Verdana" w:hAnsi="Verdana"/>
          <w:i/>
          <w:sz w:val="18"/>
          <w:szCs w:val="18"/>
          <w:lang w:val="es-BO"/>
        </w:rPr>
        <w:t xml:space="preserve"> deberá mantener la numeración, reemplazando su contenido por el siguiente texto: “Para este proceso de contratación no aplica </w:t>
      </w:r>
      <w:r w:rsidR="00EF63A0">
        <w:rPr>
          <w:rFonts w:ascii="Verdana" w:hAnsi="Verdana"/>
          <w:i/>
          <w:sz w:val="18"/>
          <w:szCs w:val="18"/>
          <w:lang w:val="es-BO"/>
        </w:rPr>
        <w:t>S</w:t>
      </w:r>
      <w:r w:rsidRPr="009956C4">
        <w:rPr>
          <w:rFonts w:ascii="Verdana" w:hAnsi="Verdana"/>
          <w:i/>
          <w:sz w:val="18"/>
          <w:szCs w:val="18"/>
          <w:lang w:val="es-BO"/>
        </w:rPr>
        <w:t xml:space="preserve">ubasta </w:t>
      </w:r>
      <w:r w:rsidR="00EF63A0">
        <w:rPr>
          <w:rFonts w:ascii="Verdana" w:hAnsi="Verdana"/>
          <w:i/>
          <w:sz w:val="18"/>
          <w:szCs w:val="18"/>
          <w:lang w:val="es-BO"/>
        </w:rPr>
        <w:t>E</w:t>
      </w:r>
      <w:r w:rsidRPr="009956C4">
        <w:rPr>
          <w:rFonts w:ascii="Verdana" w:hAnsi="Verdana"/>
          <w:i/>
          <w:sz w:val="18"/>
          <w:szCs w:val="18"/>
          <w:lang w:val="es-BO"/>
        </w:rPr>
        <w:t>lectrónica”)</w:t>
      </w:r>
      <w:bookmarkEnd w:id="49"/>
      <w:bookmarkEnd w:id="50"/>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lastRenderedPageBreak/>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xml:space="preserve">, el </w:t>
      </w:r>
      <w:proofErr w:type="gramStart"/>
      <w:r w:rsidRPr="00451160">
        <w:rPr>
          <w:rFonts w:ascii="Verdana" w:hAnsi="Verdana" w:cs="Arial"/>
          <w:b w:val="0"/>
          <w:sz w:val="18"/>
          <w:szCs w:val="18"/>
          <w:u w:val="none"/>
          <w:lang w:val="es-BO"/>
        </w:rPr>
        <w:t>Responsable</w:t>
      </w:r>
      <w:proofErr w:type="gramEnd"/>
      <w:r w:rsidRPr="00451160">
        <w:rPr>
          <w:rFonts w:ascii="Verdana" w:hAnsi="Verdana" w:cs="Arial"/>
          <w:b w:val="0"/>
          <w:sz w:val="18"/>
          <w:szCs w:val="18"/>
          <w:u w:val="none"/>
          <w:lang w:val="es-BO"/>
        </w:rPr>
        <w:t xml:space="preserv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w:t>
      </w:r>
      <w:proofErr w:type="gramStart"/>
      <w:r w:rsidR="008358BD" w:rsidRPr="009956C4">
        <w:rPr>
          <w:rFonts w:cs="Arial"/>
          <w:sz w:val="18"/>
          <w:szCs w:val="18"/>
          <w:lang w:val="es-BO" w:eastAsia="en-US"/>
        </w:rPr>
        <w:t>Responsable</w:t>
      </w:r>
      <w:proofErr w:type="gramEnd"/>
      <w:r w:rsidR="008358BD" w:rsidRPr="009956C4">
        <w:rPr>
          <w:rFonts w:cs="Arial"/>
          <w:sz w:val="18"/>
          <w:szCs w:val="18"/>
          <w:lang w:val="es-BO" w:eastAsia="en-US"/>
        </w:rPr>
        <w:t xml:space="preserv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2C14">
      <w:pPr>
        <w:numPr>
          <w:ilvl w:val="0"/>
          <w:numId w:val="83"/>
        </w:numPr>
        <w:tabs>
          <w:tab w:val="clear" w:pos="1080"/>
          <w:tab w:val="left" w:pos="1701"/>
        </w:tabs>
        <w:ind w:left="1701" w:hanging="425"/>
        <w:jc w:val="both"/>
        <w:rPr>
          <w:rFonts w:cs="Arial"/>
          <w:sz w:val="18"/>
          <w:szCs w:val="18"/>
          <w:lang w:val="es-BO"/>
        </w:rPr>
      </w:pPr>
      <w:r w:rsidRPr="00431E74">
        <w:rPr>
          <w:rFonts w:cs="Arial"/>
          <w:sz w:val="18"/>
          <w:szCs w:val="18"/>
          <w:lang w:val="es-BO"/>
        </w:rPr>
        <w:lastRenderedPageBreak/>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 xml:space="preserve">Cuando no se ubique algún formulario o documento requerido en el presente DBC,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D24F0">
      <w:pPr>
        <w:numPr>
          <w:ilvl w:val="0"/>
          <w:numId w:val="83"/>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2C14">
      <w:pPr>
        <w:numPr>
          <w:ilvl w:val="0"/>
          <w:numId w:val="83"/>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w:t>
      </w:r>
      <w:proofErr w:type="gramStart"/>
      <w:r w:rsidR="00205F4E" w:rsidRPr="009956C4">
        <w:rPr>
          <w:rFonts w:cs="Arial"/>
          <w:sz w:val="18"/>
          <w:szCs w:val="18"/>
          <w:lang w:val="es-BO"/>
        </w:rPr>
        <w:t>Responsable</w:t>
      </w:r>
      <w:proofErr w:type="gramEnd"/>
      <w:r w:rsidR="00205F4E" w:rsidRPr="009956C4">
        <w:rPr>
          <w:rFonts w:cs="Arial"/>
          <w:sz w:val="18"/>
          <w:szCs w:val="18"/>
          <w:lang w:val="es-BO"/>
        </w:rPr>
        <w:t xml:space="preserv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 xml:space="preserv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 xml:space="preserve">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lastRenderedPageBreak/>
        <w:t xml:space="preserve">Concluido el Acto de Apertura, la nómina de proponentes será remitida, por </w:t>
      </w:r>
      <w:r w:rsidR="00205F4E" w:rsidRPr="009956C4">
        <w:rPr>
          <w:rFonts w:ascii="Verdana" w:hAnsi="Verdana" w:cs="Arial"/>
          <w:b w:val="0"/>
          <w:sz w:val="18"/>
          <w:szCs w:val="18"/>
          <w:u w:val="none"/>
          <w:lang w:val="es-BO"/>
        </w:rPr>
        <w:t xml:space="preserve">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0A3BFC" w:rsidRDefault="003C38F3" w:rsidP="00093A2D">
      <w:pPr>
        <w:numPr>
          <w:ilvl w:val="0"/>
          <w:numId w:val="10"/>
        </w:numPr>
        <w:shd w:val="clear" w:color="auto" w:fill="FFFF00"/>
        <w:tabs>
          <w:tab w:val="clear" w:pos="1773"/>
          <w:tab w:val="num" w:pos="993"/>
        </w:tabs>
        <w:ind w:left="567" w:firstLine="0"/>
        <w:jc w:val="both"/>
        <w:rPr>
          <w:rFonts w:cs="Arial"/>
          <w:sz w:val="18"/>
          <w:szCs w:val="18"/>
          <w:lang w:val="es-BO"/>
        </w:rPr>
      </w:pPr>
      <w:r w:rsidRPr="000A3BFC">
        <w:rPr>
          <w:rFonts w:cs="Arial"/>
          <w:sz w:val="18"/>
          <w:szCs w:val="18"/>
          <w:lang w:val="es-BO"/>
        </w:rPr>
        <w:t>Precio Evaluado Más Bajo</w:t>
      </w:r>
      <w:r w:rsidR="007E6CF9" w:rsidRPr="000A3BFC">
        <w:rPr>
          <w:rFonts w:cs="Arial"/>
          <w:sz w:val="18"/>
          <w:szCs w:val="18"/>
          <w:lang w:val="es-BO"/>
        </w:rPr>
        <w:t>;</w:t>
      </w:r>
    </w:p>
    <w:p w14:paraId="7BBF7BCE" w14:textId="2FF9566A"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75868840" w14:textId="4821AAED" w:rsidR="008E0070" w:rsidRPr="00451160" w:rsidRDefault="001E069E" w:rsidP="008E0070">
      <w:pPr>
        <w:ind w:left="567"/>
        <w:jc w:val="both"/>
        <w:rPr>
          <w:rFonts w:cs="Arial"/>
          <w:b/>
          <w:i/>
          <w:sz w:val="18"/>
          <w:szCs w:val="18"/>
          <w:lang w:val="es-BO"/>
        </w:rPr>
      </w:pPr>
      <w:r>
        <w:rPr>
          <w:rFonts w:cs="Arial"/>
          <w:b/>
          <w:i/>
          <w:sz w:val="18"/>
          <w:szCs w:val="18"/>
          <w:lang w:val="es-BO"/>
        </w:rPr>
        <w:t>(</w:t>
      </w:r>
      <w:r w:rsidR="006B5A0B">
        <w:rPr>
          <w:rFonts w:cs="Arial"/>
          <w:b/>
          <w:i/>
          <w:sz w:val="18"/>
          <w:szCs w:val="18"/>
          <w:lang w:val="es-BO"/>
        </w:rPr>
        <w:t>E</w:t>
      </w:r>
      <w:r w:rsidR="007310EB">
        <w:rPr>
          <w:rFonts w:cs="Arial"/>
          <w:b/>
          <w:i/>
          <w:sz w:val="18"/>
          <w:szCs w:val="18"/>
          <w:lang w:val="es-BO"/>
        </w:rPr>
        <w:t>l Método de Selección y Adjudicación de Calidad podrá ser utilizado cuando el objeto de la contratación por su naturaleza requiera condiciones adicionales que aporten sustancialmente a la calidad del bien</w:t>
      </w:r>
      <w:r w:rsidR="007D24F0">
        <w:rPr>
          <w:rFonts w:cs="Arial"/>
          <w:b/>
          <w:i/>
          <w:sz w:val="18"/>
          <w:szCs w:val="18"/>
          <w:lang w:val="es-BO"/>
        </w:rPr>
        <w:t>)</w:t>
      </w:r>
      <w:r w:rsidR="007310EB">
        <w:rPr>
          <w:rFonts w:cs="Arial"/>
          <w:b/>
          <w:i/>
          <w:sz w:val="18"/>
          <w:szCs w:val="18"/>
          <w:lang w:val="es-BO"/>
        </w:rPr>
        <w:t>.</w:t>
      </w:r>
    </w:p>
    <w:p w14:paraId="44225E40" w14:textId="62022D6E" w:rsidR="008E0070" w:rsidRPr="00451160" w:rsidRDefault="008E0070" w:rsidP="003C38F3">
      <w:pPr>
        <w:ind w:left="567"/>
        <w:jc w:val="both"/>
        <w:rPr>
          <w:rFonts w:cs="Arial"/>
          <w:b/>
          <w:i/>
          <w:sz w:val="18"/>
          <w:szCs w:val="18"/>
          <w:lang w:val="es-BO"/>
        </w:rPr>
      </w:pPr>
    </w:p>
    <w:p w14:paraId="6F9D11E1" w14:textId="49CEB980" w:rsidR="0098019B" w:rsidRPr="00451160" w:rsidRDefault="005B7569" w:rsidP="003C38F3">
      <w:pPr>
        <w:ind w:left="567"/>
        <w:jc w:val="both"/>
        <w:rPr>
          <w:rFonts w:cs="Arial"/>
          <w:i/>
          <w:sz w:val="18"/>
          <w:szCs w:val="18"/>
          <w:lang w:val="es-BO"/>
        </w:rPr>
      </w:pPr>
      <w:r>
        <w:rPr>
          <w:rFonts w:cs="Arial"/>
          <w:b/>
          <w:i/>
          <w:sz w:val="18"/>
          <w:szCs w:val="18"/>
          <w:lang w:val="es-BO"/>
        </w:rPr>
        <w:t>(</w:t>
      </w:r>
      <w:r w:rsidR="0098019B" w:rsidRPr="00451160">
        <w:rPr>
          <w:rFonts w:cs="Arial"/>
          <w:b/>
          <w:i/>
          <w:sz w:val="18"/>
          <w:szCs w:val="18"/>
          <w:lang w:val="es-BO"/>
        </w:rPr>
        <w:t>Una vez definido el Método de Selección y Adjudicación, deberá suprimirse el texto de los otros Métodos</w:t>
      </w:r>
      <w:r w:rsidR="007C13A2" w:rsidRPr="00451160">
        <w:rPr>
          <w:rFonts w:cs="Arial"/>
          <w:b/>
          <w:i/>
          <w:sz w:val="18"/>
          <w:szCs w:val="18"/>
          <w:lang w:val="es-BO"/>
        </w:rPr>
        <w:t>,</w:t>
      </w:r>
      <w:r w:rsidR="0098019B" w:rsidRPr="00451160">
        <w:rPr>
          <w:rFonts w:cs="Arial"/>
          <w:b/>
          <w:i/>
          <w:sz w:val="18"/>
          <w:szCs w:val="18"/>
          <w:lang w:val="es-BO"/>
        </w:rPr>
        <w:t xml:space="preserve"> manteniendo la numeración y </w:t>
      </w:r>
      <w:r w:rsidR="001D3241" w:rsidRPr="00451160">
        <w:rPr>
          <w:rFonts w:cs="Arial"/>
          <w:b/>
          <w:i/>
          <w:sz w:val="18"/>
          <w:szCs w:val="18"/>
          <w:lang w:val="es-BO"/>
        </w:rPr>
        <w:t xml:space="preserve">el título, </w:t>
      </w:r>
      <w:r w:rsidR="0098019B" w:rsidRPr="00451160">
        <w:rPr>
          <w:rFonts w:cs="Arial"/>
          <w:b/>
          <w:i/>
          <w:sz w:val="18"/>
          <w:szCs w:val="18"/>
          <w:lang w:val="es-BO"/>
        </w:rPr>
        <w:t>colocando al lado del título el siguiente texto “No aplica este Método”)</w:t>
      </w:r>
      <w:r w:rsidR="0098019B" w:rsidRPr="00451160">
        <w:rPr>
          <w:rFonts w:cs="Arial"/>
          <w:i/>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w:t>
      </w:r>
      <w:proofErr w:type="gramStart"/>
      <w:r w:rsidRPr="00451160">
        <w:rPr>
          <w:rFonts w:cs="Arial"/>
          <w:sz w:val="18"/>
          <w:szCs w:val="18"/>
          <w:lang w:val="es-BO"/>
        </w:rPr>
        <w:t>Responsable</w:t>
      </w:r>
      <w:proofErr w:type="gramEnd"/>
      <w:r w:rsidRPr="00451160">
        <w:rPr>
          <w:rFonts w:cs="Arial"/>
          <w:sz w:val="18"/>
          <w:szCs w:val="18"/>
          <w:lang w:val="es-BO"/>
        </w:rPr>
        <w:t xml:space="preserv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451160">
        <w:rPr>
          <w:rFonts w:cs="Arial"/>
          <w:sz w:val="18"/>
          <w:szCs w:val="18"/>
        </w:rPr>
        <w:t>Responsable</w:t>
      </w:r>
      <w:proofErr w:type="gramEnd"/>
      <w:r w:rsidR="00205F4E" w:rsidRPr="00451160">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lastRenderedPageBreak/>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18752CE5"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451160">
        <w:rPr>
          <w:rFonts w:ascii="Verdana" w:hAnsi="Verdana" w:cs="Arial"/>
          <w:sz w:val="18"/>
          <w:szCs w:val="18"/>
          <w:u w:val="none"/>
          <w:lang w:val="es-BO"/>
        </w:rPr>
        <w:t xml:space="preserve">MÉTODO DE SELECCIÓN Y ADJUDICACIÓN CALIDAD, PROPUESTA TÉCNICA Y </w:t>
      </w:r>
      <w:proofErr w:type="gramStart"/>
      <w:r w:rsidRPr="00451160">
        <w:rPr>
          <w:rFonts w:ascii="Verdana" w:hAnsi="Verdana" w:cs="Arial"/>
          <w:sz w:val="18"/>
          <w:szCs w:val="18"/>
          <w:u w:val="none"/>
          <w:lang w:val="es-BO"/>
        </w:rPr>
        <w:t>COSTO</w:t>
      </w:r>
      <w:bookmarkEnd w:id="58"/>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w:t>
      </w:r>
      <w:proofErr w:type="gramEnd"/>
      <w:r w:rsidR="00093A2D" w:rsidRPr="00093A2D">
        <w:rPr>
          <w:rFonts w:ascii="Verdana" w:hAnsi="Verdana" w:cs="Arial"/>
          <w:sz w:val="18"/>
          <w:szCs w:val="18"/>
          <w:u w:val="none"/>
          <w:lang w:val="es-BO"/>
        </w:rPr>
        <w:t>No aplica este Método”</w:t>
      </w:r>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01D7B699"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9956C4">
        <w:rPr>
          <w:rFonts w:ascii="Verdana" w:hAnsi="Verdana" w:cs="Arial"/>
          <w:sz w:val="18"/>
          <w:szCs w:val="18"/>
          <w:u w:val="none"/>
          <w:lang w:val="es-BO"/>
        </w:rPr>
        <w:t>MÉTODO DE SELECCIÓN Y ADJUDICACIÓN CALIDAD</w:t>
      </w:r>
      <w:bookmarkEnd w:id="59"/>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aplica este Método”</w:t>
      </w:r>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37AF5748" w:rsidR="001E4AD6" w:rsidRPr="009956C4" w:rsidRDefault="004C37B0" w:rsidP="00093A2D">
      <w:pPr>
        <w:tabs>
          <w:tab w:val="num" w:pos="567"/>
        </w:tabs>
        <w:ind w:left="567" w:hanging="567"/>
        <w:jc w:val="both"/>
        <w:rPr>
          <w:rFonts w:cs="Arial"/>
          <w:sz w:val="18"/>
          <w:szCs w:val="18"/>
          <w:lang w:val="es-BO"/>
        </w:rPr>
      </w:pPr>
      <w:r w:rsidRPr="009956C4">
        <w:rPr>
          <w:rFonts w:cs="Arial"/>
          <w:sz w:val="18"/>
          <w:szCs w:val="18"/>
          <w:lang w:val="es-BO"/>
        </w:rPr>
        <w:tab/>
      </w: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9167F">
      <w:pPr>
        <w:numPr>
          <w:ilvl w:val="0"/>
          <w:numId w:val="9"/>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Otros aspectos que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 xml:space="preserve">l </w:t>
      </w:r>
      <w:proofErr w:type="gramStart"/>
      <w:r w:rsidRPr="009956C4">
        <w:rPr>
          <w:rFonts w:ascii="Verdana" w:hAnsi="Verdana" w:cs="Arial"/>
          <w:b w:val="0"/>
          <w:sz w:val="18"/>
          <w:szCs w:val="18"/>
          <w:u w:val="none"/>
          <w:lang w:val="es-BO"/>
        </w:rPr>
        <w:t>Responsable</w:t>
      </w:r>
      <w:proofErr w:type="gramEnd"/>
      <w:r w:rsidRPr="009956C4">
        <w:rPr>
          <w:rFonts w:ascii="Verdana" w:hAnsi="Verdana" w:cs="Arial"/>
          <w:b w:val="0"/>
          <w:sz w:val="18"/>
          <w:szCs w:val="18"/>
          <w:u w:val="none"/>
          <w:lang w:val="es-BO"/>
        </w:rPr>
        <w:t xml:space="preserv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w:t>
      </w:r>
      <w:r w:rsidR="001924F9" w:rsidRPr="009956C4">
        <w:rPr>
          <w:rFonts w:ascii="Verdana" w:hAnsi="Verdana" w:cs="Arial"/>
          <w:b w:val="0"/>
          <w:sz w:val="18"/>
          <w:szCs w:val="18"/>
          <w:u w:val="none"/>
          <w:lang w:val="es-BO"/>
        </w:rPr>
        <w:lastRenderedPageBreak/>
        <w:t>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0517A">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 xml:space="preserve">Garantía de Seriedad de </w:t>
      </w:r>
      <w:r w:rsidRPr="009956C4">
        <w:rPr>
          <w:rFonts w:ascii="Verdana" w:hAnsi="Verdana" w:cs="Arial"/>
          <w:b w:val="0"/>
          <w:sz w:val="18"/>
          <w:szCs w:val="18"/>
          <w:u w:val="none"/>
          <w:lang w:val="es-BO"/>
        </w:rPr>
        <w:lastRenderedPageBreak/>
        <w:t>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w:t>
      </w:r>
      <w:proofErr w:type="gramStart"/>
      <w:r w:rsidR="00F45FFB" w:rsidRPr="009956C4">
        <w:rPr>
          <w:rFonts w:cs="Arial"/>
          <w:sz w:val="18"/>
          <w:szCs w:val="18"/>
          <w:lang w:val="es-BO"/>
        </w:rPr>
        <w:t>Responsable</w:t>
      </w:r>
      <w:proofErr w:type="gramEnd"/>
      <w:r w:rsidR="00F45FFB" w:rsidRPr="009956C4">
        <w:rPr>
          <w:rFonts w:cs="Arial"/>
          <w:sz w:val="18"/>
          <w:szCs w:val="18"/>
          <w:lang w:val="es-BO"/>
        </w:rPr>
        <w:t xml:space="preserv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122BFE6"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6598C0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2A4AD641"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3D9D107D" w14:textId="05190060" w:rsidR="009F021E" w:rsidRPr="009956C4" w:rsidRDefault="009F021E" w:rsidP="00FB48C4">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lastRenderedPageBreak/>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3C5A7864"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10"/>
          <w:footerReference w:type="default" r:id="rId11"/>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bookmarkEnd w:id="67"/>
      <w:bookmarkEnd w:id="68"/>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A2419A">
            <w:pPr>
              <w:pStyle w:val="Prrafodelista"/>
              <w:numPr>
                <w:ilvl w:val="0"/>
                <w:numId w:val="2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174D04A8" w:rsidR="009E731E" w:rsidRPr="00AE24B4" w:rsidRDefault="00AE24B4" w:rsidP="00E83D56">
            <w:pPr>
              <w:rPr>
                <w:rFonts w:ascii="Arial" w:hAnsi="Arial" w:cs="Arial"/>
                <w:sz w:val="20"/>
                <w:szCs w:val="20"/>
                <w:lang w:val="es-BO"/>
              </w:rPr>
            </w:pPr>
            <w:r w:rsidRPr="00AE24B4">
              <w:rPr>
                <w:rFonts w:ascii="Arial" w:hAnsi="Arial" w:cs="Arial"/>
                <w:sz w:val="20"/>
                <w:szCs w:val="20"/>
                <w:lang w:val="es-BO"/>
              </w:rPr>
              <w:t>EMPRESA NACIONAL DE ELECTRICIDAD - ENDE</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53758C">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6C1DEE3B" w:rsidR="0024332A" w:rsidRPr="0053758C" w:rsidRDefault="00CC6D88" w:rsidP="0053758C">
            <w:pPr>
              <w:jc w:val="center"/>
              <w:rPr>
                <w:rFonts w:ascii="Arial" w:hAnsi="Arial" w:cs="Arial"/>
                <w:lang w:val="es-BO"/>
              </w:rPr>
            </w:pPr>
            <w:r w:rsidRPr="0053758C">
              <w:rPr>
                <w:rFonts w:ascii="Arial" w:hAnsi="Arial" w:cs="Arial"/>
                <w:lang w:val="es-BO"/>
              </w:rPr>
              <w:t>ENDE-ANPE(B)-202</w:t>
            </w:r>
            <w:r w:rsidR="00501A0D" w:rsidRPr="0053758C">
              <w:rPr>
                <w:rFonts w:ascii="Arial" w:hAnsi="Arial" w:cs="Arial"/>
                <w:lang w:val="es-BO"/>
              </w:rPr>
              <w:t>6</w:t>
            </w:r>
            <w:r w:rsidRPr="0053758C">
              <w:rPr>
                <w:rFonts w:ascii="Arial" w:hAnsi="Arial" w:cs="Arial"/>
                <w:lang w:val="es-BO"/>
              </w:rPr>
              <w:t>-</w:t>
            </w:r>
            <w:r w:rsidR="003A2E28" w:rsidRPr="0053758C">
              <w:rPr>
                <w:rFonts w:ascii="Arial" w:hAnsi="Arial" w:cs="Arial"/>
                <w:lang w:val="es-BO"/>
              </w:rPr>
              <w:t>00</w:t>
            </w:r>
            <w:r w:rsidR="00D9737F">
              <w:rPr>
                <w:rFonts w:ascii="Arial" w:hAnsi="Arial" w:cs="Arial"/>
                <w:lang w:val="es-BO"/>
              </w:rPr>
              <w:t>7</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shd w:val="clear" w:color="auto" w:fill="auto"/>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shd w:val="clear" w:color="auto" w:fill="auto"/>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shd w:val="clear" w:color="auto" w:fill="auto"/>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shd w:val="clear" w:color="auto" w:fill="auto"/>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2C5593B" w14:textId="77777777" w:rsidR="009E731E" w:rsidRPr="009956C4" w:rsidRDefault="009E731E" w:rsidP="00E83D56">
            <w:pPr>
              <w:rPr>
                <w:rFonts w:ascii="Arial" w:hAnsi="Arial" w:cs="Arial"/>
                <w:sz w:val="12"/>
                <w:lang w:val="es-BO"/>
              </w:rPr>
            </w:pPr>
          </w:p>
        </w:tc>
        <w:tc>
          <w:tcPr>
            <w:tcW w:w="277" w:type="dxa"/>
            <w:shd w:val="clear" w:color="auto" w:fill="auto"/>
          </w:tcPr>
          <w:p w14:paraId="27FD04ED" w14:textId="77777777" w:rsidR="009E731E" w:rsidRPr="009956C4" w:rsidRDefault="009E731E" w:rsidP="00E83D56">
            <w:pPr>
              <w:rPr>
                <w:rFonts w:ascii="Arial" w:hAnsi="Arial" w:cs="Arial"/>
                <w:sz w:val="12"/>
                <w:lang w:val="es-BO"/>
              </w:rPr>
            </w:pPr>
          </w:p>
        </w:tc>
        <w:tc>
          <w:tcPr>
            <w:tcW w:w="277" w:type="dxa"/>
            <w:shd w:val="clear" w:color="auto" w:fill="auto"/>
          </w:tcPr>
          <w:p w14:paraId="30B2BF6E" w14:textId="77777777" w:rsidR="009E731E" w:rsidRPr="009956C4" w:rsidRDefault="009E731E" w:rsidP="00E83D56">
            <w:pPr>
              <w:rPr>
                <w:rFonts w:ascii="Arial" w:hAnsi="Arial" w:cs="Arial"/>
                <w:sz w:val="12"/>
                <w:lang w:val="es-BO"/>
              </w:rPr>
            </w:pPr>
          </w:p>
        </w:tc>
        <w:tc>
          <w:tcPr>
            <w:tcW w:w="277" w:type="dxa"/>
            <w:shd w:val="clear" w:color="auto" w:fill="auto"/>
          </w:tcPr>
          <w:p w14:paraId="5466B5CD" w14:textId="77777777" w:rsidR="009E731E" w:rsidRPr="009956C4" w:rsidRDefault="009E731E" w:rsidP="00E83D56">
            <w:pPr>
              <w:rPr>
                <w:rFonts w:ascii="Arial" w:hAnsi="Arial" w:cs="Arial"/>
                <w:sz w:val="12"/>
                <w:lang w:val="es-BO"/>
              </w:rPr>
            </w:pPr>
          </w:p>
        </w:tc>
        <w:tc>
          <w:tcPr>
            <w:tcW w:w="274" w:type="dxa"/>
            <w:shd w:val="clear" w:color="auto" w:fill="auto"/>
          </w:tcPr>
          <w:p w14:paraId="03596752" w14:textId="77777777" w:rsidR="009E731E" w:rsidRPr="009956C4" w:rsidRDefault="009E731E" w:rsidP="00E83D56">
            <w:pPr>
              <w:rPr>
                <w:rFonts w:ascii="Arial" w:hAnsi="Arial" w:cs="Arial"/>
                <w:sz w:val="12"/>
                <w:lang w:val="es-BO"/>
              </w:rPr>
            </w:pPr>
          </w:p>
        </w:tc>
        <w:tc>
          <w:tcPr>
            <w:tcW w:w="274" w:type="dxa"/>
            <w:shd w:val="clear" w:color="auto" w:fill="auto"/>
          </w:tcPr>
          <w:p w14:paraId="17DD7335" w14:textId="77777777" w:rsidR="009E731E" w:rsidRPr="009956C4" w:rsidRDefault="009E731E" w:rsidP="00E83D56">
            <w:pPr>
              <w:rPr>
                <w:rFonts w:ascii="Arial" w:hAnsi="Arial" w:cs="Arial"/>
                <w:sz w:val="12"/>
                <w:lang w:val="es-BO"/>
              </w:rPr>
            </w:pPr>
          </w:p>
        </w:tc>
        <w:tc>
          <w:tcPr>
            <w:tcW w:w="273" w:type="dxa"/>
            <w:shd w:val="clear" w:color="auto" w:fill="auto"/>
          </w:tcPr>
          <w:p w14:paraId="2599777F" w14:textId="77777777" w:rsidR="009E731E" w:rsidRPr="009956C4" w:rsidRDefault="009E731E" w:rsidP="00E83D56">
            <w:pPr>
              <w:rPr>
                <w:rFonts w:ascii="Arial" w:hAnsi="Arial" w:cs="Arial"/>
                <w:sz w:val="12"/>
                <w:lang w:val="es-BO"/>
              </w:rPr>
            </w:pPr>
          </w:p>
        </w:tc>
        <w:tc>
          <w:tcPr>
            <w:tcW w:w="274" w:type="dxa"/>
            <w:shd w:val="clear" w:color="auto" w:fill="auto"/>
          </w:tcPr>
          <w:p w14:paraId="0B8A024E" w14:textId="77777777" w:rsidR="009E731E" w:rsidRPr="009956C4" w:rsidRDefault="009E731E" w:rsidP="00E83D56">
            <w:pPr>
              <w:rPr>
                <w:rFonts w:ascii="Arial" w:hAnsi="Arial" w:cs="Arial"/>
                <w:sz w:val="12"/>
                <w:lang w:val="es-BO"/>
              </w:rPr>
            </w:pPr>
          </w:p>
        </w:tc>
        <w:tc>
          <w:tcPr>
            <w:tcW w:w="274" w:type="dxa"/>
            <w:shd w:val="clear" w:color="auto" w:fill="auto"/>
          </w:tcPr>
          <w:p w14:paraId="48872288" w14:textId="77777777" w:rsidR="009E731E" w:rsidRPr="009956C4" w:rsidRDefault="009E731E" w:rsidP="00E83D56">
            <w:pPr>
              <w:rPr>
                <w:rFonts w:ascii="Arial" w:hAnsi="Arial" w:cs="Arial"/>
                <w:sz w:val="12"/>
                <w:lang w:val="es-BO"/>
              </w:rPr>
            </w:pPr>
          </w:p>
        </w:tc>
        <w:tc>
          <w:tcPr>
            <w:tcW w:w="274" w:type="dxa"/>
            <w:shd w:val="clear" w:color="auto" w:fill="auto"/>
          </w:tcPr>
          <w:p w14:paraId="03449E17" w14:textId="77777777" w:rsidR="009E731E" w:rsidRPr="009956C4" w:rsidRDefault="009E731E" w:rsidP="00E83D56">
            <w:pPr>
              <w:rPr>
                <w:rFonts w:ascii="Arial" w:hAnsi="Arial" w:cs="Arial"/>
                <w:sz w:val="12"/>
                <w:lang w:val="es-BO"/>
              </w:rPr>
            </w:pPr>
          </w:p>
        </w:tc>
        <w:tc>
          <w:tcPr>
            <w:tcW w:w="274" w:type="dxa"/>
            <w:shd w:val="clear" w:color="auto" w:fill="auto"/>
          </w:tcPr>
          <w:p w14:paraId="7A71944B" w14:textId="77777777" w:rsidR="009E731E" w:rsidRPr="009956C4" w:rsidRDefault="009E731E" w:rsidP="00E83D56">
            <w:pPr>
              <w:rPr>
                <w:rFonts w:ascii="Arial" w:hAnsi="Arial" w:cs="Arial"/>
                <w:sz w:val="12"/>
                <w:lang w:val="es-BO"/>
              </w:rPr>
            </w:pPr>
          </w:p>
        </w:tc>
        <w:tc>
          <w:tcPr>
            <w:tcW w:w="273" w:type="dxa"/>
            <w:shd w:val="clear" w:color="auto" w:fill="auto"/>
          </w:tcPr>
          <w:p w14:paraId="72530D70" w14:textId="77777777" w:rsidR="009E731E" w:rsidRPr="009956C4" w:rsidRDefault="009E731E" w:rsidP="00E83D56">
            <w:pPr>
              <w:rPr>
                <w:rFonts w:ascii="Arial" w:hAnsi="Arial" w:cs="Arial"/>
                <w:sz w:val="12"/>
                <w:lang w:val="es-BO"/>
              </w:rPr>
            </w:pPr>
          </w:p>
        </w:tc>
        <w:tc>
          <w:tcPr>
            <w:tcW w:w="274" w:type="dxa"/>
            <w:shd w:val="clear" w:color="auto" w:fill="auto"/>
          </w:tcPr>
          <w:p w14:paraId="77376CC2" w14:textId="77777777" w:rsidR="009E731E" w:rsidRPr="009956C4" w:rsidRDefault="009E731E" w:rsidP="00E83D56">
            <w:pPr>
              <w:rPr>
                <w:rFonts w:ascii="Arial" w:hAnsi="Arial" w:cs="Arial"/>
                <w:sz w:val="12"/>
                <w:lang w:val="es-BO"/>
              </w:rPr>
            </w:pPr>
          </w:p>
        </w:tc>
        <w:tc>
          <w:tcPr>
            <w:tcW w:w="274" w:type="dxa"/>
            <w:shd w:val="clear" w:color="auto" w:fill="auto"/>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shd w:val="clear" w:color="auto" w:fill="auto"/>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0"/>
        <w:gridCol w:w="787"/>
        <w:gridCol w:w="265"/>
      </w:tblGrid>
      <w:tr w:rsidR="004B5959"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15F362DC" w:rsidR="005A3A25" w:rsidRPr="009956C4" w:rsidRDefault="00B62715"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3524537C" w:rsidR="005A3A25" w:rsidRPr="009956C4" w:rsidRDefault="00B62715" w:rsidP="00E83D56">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4DA3936A" w:rsidR="005A3A25" w:rsidRPr="009956C4" w:rsidRDefault="00B62715"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507A478F" w:rsidR="005A3A25" w:rsidRPr="009956C4" w:rsidRDefault="003A2E28" w:rsidP="00E83D56">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773A9972" w:rsidR="005A3A25" w:rsidRPr="009956C4" w:rsidRDefault="003A2E28" w:rsidP="00E83D56">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1E1DA154" w:rsidR="005A3A25" w:rsidRPr="009956C4" w:rsidRDefault="003A2E28" w:rsidP="00E83D56">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72D29A4C" w:rsidR="005A3A25" w:rsidRPr="009956C4" w:rsidRDefault="00730A31"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1476488D" w:rsidR="005A3A25" w:rsidRPr="009956C4" w:rsidRDefault="00730A31"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0152225F" w:rsidR="005A3A25" w:rsidRPr="009956C4" w:rsidRDefault="004B5959"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46FD505B" w:rsidR="005A3A25" w:rsidRPr="009956C4" w:rsidRDefault="004B5959"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7F009596" w:rsidR="005A3A25" w:rsidRPr="009956C4" w:rsidRDefault="004B5959"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5477A1B0" w:rsidR="005A3A25" w:rsidRPr="009956C4" w:rsidRDefault="004B5959" w:rsidP="00E83D56">
            <w:pPr>
              <w:rPr>
                <w:rFonts w:ascii="Arial" w:hAnsi="Arial" w:cs="Arial"/>
                <w:sz w:val="14"/>
                <w:lang w:val="es-BO"/>
              </w:rPr>
            </w:pPr>
            <w:r>
              <w:rPr>
                <w:rFonts w:ascii="Arial" w:hAnsi="Arial" w:cs="Arial"/>
                <w:sz w:val="14"/>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0C82C311" w:rsidR="005A3A25" w:rsidRPr="009956C4" w:rsidRDefault="004B5959" w:rsidP="00E83D56">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0F822CC2" w:rsidR="005A3A25" w:rsidRPr="009956C4" w:rsidRDefault="004B5959" w:rsidP="00E83D56">
            <w:pPr>
              <w:rPr>
                <w:rFonts w:ascii="Arial" w:hAnsi="Arial" w:cs="Arial"/>
                <w:sz w:val="14"/>
                <w:lang w:val="es-BO"/>
              </w:rPr>
            </w:pPr>
            <w:r>
              <w:rPr>
                <w:rFonts w:ascii="Arial" w:hAnsi="Arial" w:cs="Arial"/>
                <w:sz w:val="14"/>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0FFBD031" w:rsidR="005A3A25" w:rsidRPr="009956C4" w:rsidRDefault="004B5959" w:rsidP="00E83D56">
            <w:pPr>
              <w:rPr>
                <w:rFonts w:ascii="Arial" w:hAnsi="Arial" w:cs="Arial"/>
                <w:sz w:val="14"/>
                <w:lang w:val="es-BO"/>
              </w:rPr>
            </w:pPr>
            <w:r>
              <w:rPr>
                <w:rFonts w:ascii="Arial" w:hAnsi="Arial" w:cs="Arial"/>
                <w:sz w:val="14"/>
                <w:lang w:val="es-BO"/>
              </w:rPr>
              <w:t>6</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6D8128FB" w:rsidR="005A3A25" w:rsidRPr="009956C4" w:rsidRDefault="0043587A"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0F0E217E" w:rsidR="005A3A25" w:rsidRPr="009956C4" w:rsidRDefault="0043587A"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1745B343" w:rsidR="005A3A25" w:rsidRPr="00CC6D88" w:rsidRDefault="00AE24B4" w:rsidP="00E83D56">
            <w:pPr>
              <w:rPr>
                <w:rFonts w:ascii="Arial" w:hAnsi="Arial" w:cs="Arial"/>
                <w:sz w:val="18"/>
                <w:szCs w:val="18"/>
                <w:lang w:val="es-BO"/>
              </w:rPr>
            </w:pPr>
            <w:r w:rsidRPr="00CC6D88">
              <w:rPr>
                <w:rFonts w:ascii="Arial" w:hAnsi="Arial" w:cs="Arial"/>
                <w:sz w:val="18"/>
                <w:szCs w:val="18"/>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393"/>
        <w:gridCol w:w="302"/>
        <w:gridCol w:w="302"/>
        <w:gridCol w:w="299"/>
        <w:gridCol w:w="301"/>
        <w:gridCol w:w="300"/>
        <w:gridCol w:w="385"/>
        <w:gridCol w:w="9"/>
        <w:gridCol w:w="290"/>
        <w:gridCol w:w="11"/>
        <w:gridCol w:w="300"/>
        <w:gridCol w:w="300"/>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22"/>
      </w:tblGrid>
      <w:tr w:rsidR="00AE24B4" w:rsidRPr="009956C4" w14:paraId="6BA48C36" w14:textId="77777777" w:rsidTr="00AE24B4">
        <w:trPr>
          <w:jc w:val="center"/>
        </w:trPr>
        <w:tc>
          <w:tcPr>
            <w:tcW w:w="1366"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58"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91"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85"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358"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288"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86"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58"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58"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AE24B4">
        <w:trPr>
          <w:trHeight w:val="227"/>
          <w:jc w:val="center"/>
        </w:trPr>
        <w:tc>
          <w:tcPr>
            <w:tcW w:w="1366"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74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0E8F5CE7" w:rsidR="005B7569" w:rsidRPr="0053758C" w:rsidRDefault="00D9737F" w:rsidP="00E83D56">
            <w:pPr>
              <w:tabs>
                <w:tab w:val="left" w:pos="1634"/>
              </w:tabs>
              <w:rPr>
                <w:rFonts w:ascii="Arial" w:hAnsi="Arial" w:cs="Arial"/>
                <w:sz w:val="22"/>
                <w:szCs w:val="22"/>
                <w:lang w:val="es-BO"/>
              </w:rPr>
            </w:pPr>
            <w:r w:rsidRPr="00D9737F">
              <w:rPr>
                <w:rFonts w:ascii="Arial" w:hAnsi="Arial" w:cs="Arial"/>
                <w:sz w:val="22"/>
                <w:szCs w:val="22"/>
                <w:lang w:val="es-BO"/>
              </w:rPr>
              <w:t>ADQUISICION DE FUSIBLES TIPO CHICOTILLO PARA REGIONAL COBIJA - GESTION 2026 - RCBJ</w:t>
            </w:r>
            <w:r w:rsidR="005B7569" w:rsidRPr="0053758C">
              <w:rPr>
                <w:rFonts w:ascii="Arial" w:hAnsi="Arial" w:cs="Arial"/>
                <w:sz w:val="22"/>
                <w:szCs w:val="22"/>
                <w:lang w:val="es-BO"/>
              </w:rPr>
              <w:tab/>
            </w:r>
          </w:p>
        </w:tc>
        <w:tc>
          <w:tcPr>
            <w:tcW w:w="235"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AE24B4" w:rsidRPr="009956C4" w14:paraId="530DEA20" w14:textId="77777777" w:rsidTr="00AE24B4">
        <w:trPr>
          <w:trHeight w:val="20"/>
          <w:jc w:val="center"/>
        </w:trPr>
        <w:tc>
          <w:tcPr>
            <w:tcW w:w="1366"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91"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85"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86"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58"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58"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AE24B4">
        <w:trPr>
          <w:trHeight w:val="20"/>
          <w:jc w:val="center"/>
        </w:trPr>
        <w:tc>
          <w:tcPr>
            <w:tcW w:w="1366"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7D0E08B4" w:rsidR="005A3A25" w:rsidRPr="009956C4" w:rsidRDefault="00AE24B4" w:rsidP="00E83D56">
            <w:pPr>
              <w:rPr>
                <w:rFonts w:ascii="Arial" w:hAnsi="Arial" w:cs="Arial"/>
                <w:sz w:val="14"/>
                <w:szCs w:val="2"/>
                <w:lang w:val="es-BO"/>
              </w:rPr>
            </w:pPr>
            <w:r>
              <w:rPr>
                <w:rFonts w:ascii="Arial" w:hAnsi="Arial" w:cs="Arial"/>
                <w:sz w:val="14"/>
                <w:szCs w:val="2"/>
                <w:lang w:val="es-BO"/>
              </w:rPr>
              <w:t>X</w:t>
            </w:r>
          </w:p>
        </w:tc>
        <w:tc>
          <w:tcPr>
            <w:tcW w:w="2375"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88"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86"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860"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86" w:type="dxa"/>
          </w:tcPr>
          <w:p w14:paraId="44A13F9A" w14:textId="77777777" w:rsidR="005A3A25" w:rsidRPr="009956C4" w:rsidRDefault="005A3A25" w:rsidP="00E83D56">
            <w:pPr>
              <w:rPr>
                <w:rFonts w:ascii="Arial" w:hAnsi="Arial" w:cs="Arial"/>
                <w:sz w:val="14"/>
                <w:szCs w:val="2"/>
                <w:lang w:val="es-BO"/>
              </w:rPr>
            </w:pPr>
          </w:p>
        </w:tc>
        <w:tc>
          <w:tcPr>
            <w:tcW w:w="286" w:type="dxa"/>
          </w:tcPr>
          <w:p w14:paraId="7911E35D" w14:textId="77777777" w:rsidR="005A3A25" w:rsidRPr="009956C4" w:rsidRDefault="005A3A25" w:rsidP="00E83D56">
            <w:pPr>
              <w:rPr>
                <w:rFonts w:ascii="Arial" w:hAnsi="Arial" w:cs="Arial"/>
                <w:sz w:val="14"/>
                <w:szCs w:val="2"/>
                <w:lang w:val="es-BO"/>
              </w:rPr>
            </w:pPr>
          </w:p>
        </w:tc>
        <w:tc>
          <w:tcPr>
            <w:tcW w:w="286" w:type="dxa"/>
          </w:tcPr>
          <w:p w14:paraId="3E4C609E" w14:textId="77777777" w:rsidR="005A3A25" w:rsidRPr="009956C4" w:rsidRDefault="005A3A25" w:rsidP="00E83D56">
            <w:pPr>
              <w:rPr>
                <w:rFonts w:ascii="Arial" w:hAnsi="Arial" w:cs="Arial"/>
                <w:sz w:val="14"/>
                <w:szCs w:val="2"/>
                <w:lang w:val="es-BO"/>
              </w:rPr>
            </w:pPr>
          </w:p>
        </w:tc>
        <w:tc>
          <w:tcPr>
            <w:tcW w:w="286" w:type="dxa"/>
          </w:tcPr>
          <w:p w14:paraId="132374BA" w14:textId="77777777" w:rsidR="005A3A25" w:rsidRPr="009956C4" w:rsidRDefault="005A3A25" w:rsidP="00E83D56">
            <w:pPr>
              <w:rPr>
                <w:rFonts w:ascii="Arial" w:hAnsi="Arial" w:cs="Arial"/>
                <w:sz w:val="14"/>
                <w:szCs w:val="2"/>
                <w:lang w:val="es-BO"/>
              </w:rPr>
            </w:pPr>
          </w:p>
        </w:tc>
        <w:tc>
          <w:tcPr>
            <w:tcW w:w="286" w:type="dxa"/>
          </w:tcPr>
          <w:p w14:paraId="5241C98D" w14:textId="77777777" w:rsidR="005A3A25" w:rsidRPr="009956C4" w:rsidRDefault="005A3A25" w:rsidP="00E83D56">
            <w:pPr>
              <w:rPr>
                <w:rFonts w:ascii="Arial" w:hAnsi="Arial" w:cs="Arial"/>
                <w:sz w:val="14"/>
                <w:szCs w:val="2"/>
                <w:lang w:val="es-BO"/>
              </w:rPr>
            </w:pPr>
          </w:p>
        </w:tc>
        <w:tc>
          <w:tcPr>
            <w:tcW w:w="286" w:type="dxa"/>
          </w:tcPr>
          <w:p w14:paraId="40DE1917" w14:textId="77777777" w:rsidR="005A3A25" w:rsidRPr="009956C4" w:rsidRDefault="005A3A25" w:rsidP="00E83D56">
            <w:pPr>
              <w:rPr>
                <w:rFonts w:ascii="Arial" w:hAnsi="Arial" w:cs="Arial"/>
                <w:sz w:val="14"/>
                <w:szCs w:val="2"/>
                <w:lang w:val="es-BO"/>
              </w:rPr>
            </w:pPr>
          </w:p>
        </w:tc>
        <w:tc>
          <w:tcPr>
            <w:tcW w:w="286" w:type="dxa"/>
          </w:tcPr>
          <w:p w14:paraId="23754C4B" w14:textId="77777777" w:rsidR="005A3A25" w:rsidRPr="009956C4" w:rsidRDefault="005A3A25" w:rsidP="00E83D56">
            <w:pPr>
              <w:rPr>
                <w:rFonts w:ascii="Arial" w:hAnsi="Arial" w:cs="Arial"/>
                <w:sz w:val="14"/>
                <w:szCs w:val="2"/>
                <w:lang w:val="es-BO"/>
              </w:rPr>
            </w:pPr>
          </w:p>
        </w:tc>
        <w:tc>
          <w:tcPr>
            <w:tcW w:w="286" w:type="dxa"/>
          </w:tcPr>
          <w:p w14:paraId="65FC90EA" w14:textId="77777777" w:rsidR="005A3A25" w:rsidRPr="009956C4" w:rsidRDefault="005A3A25" w:rsidP="00E83D56">
            <w:pPr>
              <w:rPr>
                <w:rFonts w:ascii="Arial" w:hAnsi="Arial" w:cs="Arial"/>
                <w:sz w:val="14"/>
                <w:szCs w:val="2"/>
                <w:lang w:val="es-BO"/>
              </w:rPr>
            </w:pPr>
          </w:p>
        </w:tc>
        <w:tc>
          <w:tcPr>
            <w:tcW w:w="235"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AE24B4">
        <w:trPr>
          <w:trHeight w:val="20"/>
          <w:jc w:val="center"/>
        </w:trPr>
        <w:tc>
          <w:tcPr>
            <w:tcW w:w="1366"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58"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90" w:type="dxa"/>
          </w:tcPr>
          <w:p w14:paraId="349EBB0A" w14:textId="77777777" w:rsidR="005A3A25" w:rsidRPr="009956C4" w:rsidRDefault="005A3A25" w:rsidP="00E83D56">
            <w:pPr>
              <w:rPr>
                <w:rFonts w:ascii="Arial" w:hAnsi="Arial" w:cs="Arial"/>
                <w:sz w:val="6"/>
                <w:szCs w:val="8"/>
                <w:lang w:val="es-BO"/>
              </w:rPr>
            </w:pPr>
          </w:p>
        </w:tc>
        <w:tc>
          <w:tcPr>
            <w:tcW w:w="291" w:type="dxa"/>
          </w:tcPr>
          <w:p w14:paraId="487A35F7" w14:textId="77777777" w:rsidR="005A3A25" w:rsidRPr="009956C4" w:rsidRDefault="005A3A25" w:rsidP="00E83D56">
            <w:pPr>
              <w:rPr>
                <w:rFonts w:ascii="Arial" w:hAnsi="Arial" w:cs="Arial"/>
                <w:sz w:val="6"/>
                <w:szCs w:val="8"/>
                <w:lang w:val="es-BO"/>
              </w:rPr>
            </w:pPr>
          </w:p>
        </w:tc>
        <w:tc>
          <w:tcPr>
            <w:tcW w:w="285" w:type="dxa"/>
          </w:tcPr>
          <w:p w14:paraId="13751B93" w14:textId="77777777" w:rsidR="005A3A25" w:rsidRPr="009956C4" w:rsidRDefault="005A3A25" w:rsidP="00E83D56">
            <w:pPr>
              <w:rPr>
                <w:rFonts w:ascii="Arial" w:hAnsi="Arial" w:cs="Arial"/>
                <w:sz w:val="6"/>
                <w:szCs w:val="8"/>
                <w:lang w:val="es-BO"/>
              </w:rPr>
            </w:pPr>
          </w:p>
        </w:tc>
        <w:tc>
          <w:tcPr>
            <w:tcW w:w="288" w:type="dxa"/>
          </w:tcPr>
          <w:p w14:paraId="0EAF9DE3" w14:textId="77777777" w:rsidR="005A3A25" w:rsidRPr="009956C4" w:rsidRDefault="005A3A25" w:rsidP="00E83D56">
            <w:pPr>
              <w:rPr>
                <w:rFonts w:ascii="Arial" w:hAnsi="Arial" w:cs="Arial"/>
                <w:sz w:val="6"/>
                <w:szCs w:val="8"/>
                <w:lang w:val="es-BO"/>
              </w:rPr>
            </w:pPr>
          </w:p>
        </w:tc>
        <w:tc>
          <w:tcPr>
            <w:tcW w:w="287" w:type="dxa"/>
          </w:tcPr>
          <w:p w14:paraId="0248CBE2" w14:textId="77777777" w:rsidR="005A3A25" w:rsidRPr="009956C4" w:rsidRDefault="005A3A25" w:rsidP="00E83D56">
            <w:pPr>
              <w:rPr>
                <w:rFonts w:ascii="Arial" w:hAnsi="Arial" w:cs="Arial"/>
                <w:sz w:val="6"/>
                <w:szCs w:val="8"/>
                <w:lang w:val="es-BO"/>
              </w:rPr>
            </w:pPr>
          </w:p>
        </w:tc>
        <w:tc>
          <w:tcPr>
            <w:tcW w:w="358" w:type="dxa"/>
            <w:gridSpan w:val="2"/>
          </w:tcPr>
          <w:p w14:paraId="3DC25C57" w14:textId="77777777" w:rsidR="005A3A25" w:rsidRPr="009956C4" w:rsidRDefault="005A3A25" w:rsidP="00E83D56">
            <w:pPr>
              <w:rPr>
                <w:rFonts w:ascii="Arial" w:hAnsi="Arial" w:cs="Arial"/>
                <w:sz w:val="6"/>
                <w:szCs w:val="8"/>
                <w:lang w:val="es-BO"/>
              </w:rPr>
            </w:pPr>
          </w:p>
        </w:tc>
        <w:tc>
          <w:tcPr>
            <w:tcW w:w="288" w:type="dxa"/>
            <w:gridSpan w:val="2"/>
          </w:tcPr>
          <w:p w14:paraId="645D5B22" w14:textId="77777777" w:rsidR="005A3A25" w:rsidRPr="009956C4" w:rsidRDefault="005A3A25" w:rsidP="00E83D56">
            <w:pPr>
              <w:rPr>
                <w:rFonts w:ascii="Arial" w:hAnsi="Arial" w:cs="Arial"/>
                <w:sz w:val="6"/>
                <w:szCs w:val="8"/>
                <w:lang w:val="es-BO"/>
              </w:rPr>
            </w:pPr>
          </w:p>
        </w:tc>
        <w:tc>
          <w:tcPr>
            <w:tcW w:w="288" w:type="dxa"/>
          </w:tcPr>
          <w:p w14:paraId="6C7E1CE9" w14:textId="77777777" w:rsidR="005A3A25" w:rsidRPr="009956C4" w:rsidRDefault="005A3A25" w:rsidP="00E83D56">
            <w:pPr>
              <w:rPr>
                <w:rFonts w:ascii="Arial" w:hAnsi="Arial" w:cs="Arial"/>
                <w:sz w:val="6"/>
                <w:szCs w:val="8"/>
                <w:lang w:val="es-BO"/>
              </w:rPr>
            </w:pPr>
          </w:p>
        </w:tc>
        <w:tc>
          <w:tcPr>
            <w:tcW w:w="288" w:type="dxa"/>
          </w:tcPr>
          <w:p w14:paraId="3D28169F" w14:textId="77777777" w:rsidR="005A3A25" w:rsidRPr="009956C4" w:rsidRDefault="005A3A25" w:rsidP="00E83D56">
            <w:pPr>
              <w:rPr>
                <w:rFonts w:ascii="Arial" w:hAnsi="Arial" w:cs="Arial"/>
                <w:sz w:val="6"/>
                <w:szCs w:val="8"/>
                <w:lang w:val="es-BO"/>
              </w:rPr>
            </w:pPr>
          </w:p>
        </w:tc>
        <w:tc>
          <w:tcPr>
            <w:tcW w:w="286" w:type="dxa"/>
          </w:tcPr>
          <w:p w14:paraId="45F8B4E4" w14:textId="77777777" w:rsidR="005A3A25" w:rsidRPr="009956C4" w:rsidRDefault="005A3A25" w:rsidP="00E83D56">
            <w:pPr>
              <w:rPr>
                <w:rFonts w:ascii="Arial" w:hAnsi="Arial" w:cs="Arial"/>
                <w:sz w:val="6"/>
                <w:szCs w:val="8"/>
                <w:lang w:val="es-BO"/>
              </w:rPr>
            </w:pPr>
          </w:p>
        </w:tc>
        <w:tc>
          <w:tcPr>
            <w:tcW w:w="286" w:type="dxa"/>
          </w:tcPr>
          <w:p w14:paraId="71407494" w14:textId="77777777" w:rsidR="005A3A25" w:rsidRPr="009956C4" w:rsidRDefault="005A3A25" w:rsidP="00E83D56">
            <w:pPr>
              <w:rPr>
                <w:rFonts w:ascii="Arial" w:hAnsi="Arial" w:cs="Arial"/>
                <w:sz w:val="6"/>
                <w:szCs w:val="8"/>
                <w:lang w:val="es-BO"/>
              </w:rPr>
            </w:pPr>
          </w:p>
        </w:tc>
        <w:tc>
          <w:tcPr>
            <w:tcW w:w="286" w:type="dxa"/>
          </w:tcPr>
          <w:p w14:paraId="50C5453B" w14:textId="77777777" w:rsidR="005A3A25" w:rsidRPr="009956C4" w:rsidRDefault="005A3A25" w:rsidP="00E83D56">
            <w:pPr>
              <w:rPr>
                <w:rFonts w:ascii="Arial" w:hAnsi="Arial" w:cs="Arial"/>
                <w:sz w:val="6"/>
                <w:szCs w:val="8"/>
                <w:lang w:val="es-BO"/>
              </w:rPr>
            </w:pPr>
          </w:p>
        </w:tc>
        <w:tc>
          <w:tcPr>
            <w:tcW w:w="286" w:type="dxa"/>
          </w:tcPr>
          <w:p w14:paraId="3AFDBED4" w14:textId="77777777" w:rsidR="005A3A25" w:rsidRPr="009956C4" w:rsidRDefault="005A3A25" w:rsidP="00E83D56">
            <w:pPr>
              <w:rPr>
                <w:rFonts w:ascii="Arial" w:hAnsi="Arial" w:cs="Arial"/>
                <w:sz w:val="6"/>
                <w:szCs w:val="8"/>
                <w:lang w:val="es-BO"/>
              </w:rPr>
            </w:pPr>
          </w:p>
        </w:tc>
        <w:tc>
          <w:tcPr>
            <w:tcW w:w="286" w:type="dxa"/>
          </w:tcPr>
          <w:p w14:paraId="10311E80" w14:textId="77777777" w:rsidR="005A3A25" w:rsidRPr="009956C4" w:rsidRDefault="005A3A25" w:rsidP="00E83D56">
            <w:pPr>
              <w:rPr>
                <w:rFonts w:ascii="Arial" w:hAnsi="Arial" w:cs="Arial"/>
                <w:sz w:val="6"/>
                <w:szCs w:val="8"/>
                <w:lang w:val="es-BO"/>
              </w:rPr>
            </w:pPr>
          </w:p>
        </w:tc>
        <w:tc>
          <w:tcPr>
            <w:tcW w:w="286" w:type="dxa"/>
          </w:tcPr>
          <w:p w14:paraId="338E8F0D" w14:textId="1B43B987" w:rsidR="005A3A25" w:rsidRPr="009956C4" w:rsidRDefault="005A3A25" w:rsidP="00E83D56">
            <w:pPr>
              <w:rPr>
                <w:rFonts w:ascii="Arial" w:hAnsi="Arial" w:cs="Arial"/>
                <w:sz w:val="6"/>
                <w:szCs w:val="8"/>
                <w:lang w:val="es-BO"/>
              </w:rPr>
            </w:pPr>
          </w:p>
        </w:tc>
        <w:tc>
          <w:tcPr>
            <w:tcW w:w="286" w:type="dxa"/>
          </w:tcPr>
          <w:p w14:paraId="4814AAD5" w14:textId="77777777" w:rsidR="005A3A25" w:rsidRPr="009956C4" w:rsidRDefault="005A3A25" w:rsidP="00E83D56">
            <w:pPr>
              <w:rPr>
                <w:rFonts w:ascii="Arial" w:hAnsi="Arial" w:cs="Arial"/>
                <w:sz w:val="6"/>
                <w:szCs w:val="8"/>
                <w:lang w:val="es-BO"/>
              </w:rPr>
            </w:pPr>
          </w:p>
        </w:tc>
        <w:tc>
          <w:tcPr>
            <w:tcW w:w="286" w:type="dxa"/>
          </w:tcPr>
          <w:p w14:paraId="7F12BCDC" w14:textId="02AD2943" w:rsidR="005A3A25" w:rsidRPr="009956C4" w:rsidRDefault="005A3A25" w:rsidP="00E83D56">
            <w:pPr>
              <w:rPr>
                <w:rFonts w:ascii="Arial" w:hAnsi="Arial" w:cs="Arial"/>
                <w:sz w:val="6"/>
                <w:szCs w:val="8"/>
                <w:lang w:val="es-BO"/>
              </w:rPr>
            </w:pPr>
          </w:p>
        </w:tc>
        <w:tc>
          <w:tcPr>
            <w:tcW w:w="286" w:type="dxa"/>
          </w:tcPr>
          <w:p w14:paraId="0CE44DA5" w14:textId="77777777" w:rsidR="005A3A25" w:rsidRPr="009956C4" w:rsidRDefault="005A3A25" w:rsidP="00E83D56">
            <w:pPr>
              <w:rPr>
                <w:rFonts w:ascii="Arial" w:hAnsi="Arial" w:cs="Arial"/>
                <w:sz w:val="6"/>
                <w:szCs w:val="8"/>
                <w:lang w:val="es-BO"/>
              </w:rPr>
            </w:pPr>
          </w:p>
        </w:tc>
        <w:tc>
          <w:tcPr>
            <w:tcW w:w="286" w:type="dxa"/>
          </w:tcPr>
          <w:p w14:paraId="2D836106" w14:textId="77777777" w:rsidR="005A3A25" w:rsidRPr="009956C4" w:rsidRDefault="005A3A25" w:rsidP="00E83D56">
            <w:pPr>
              <w:rPr>
                <w:rFonts w:ascii="Arial" w:hAnsi="Arial" w:cs="Arial"/>
                <w:sz w:val="6"/>
                <w:szCs w:val="8"/>
                <w:lang w:val="es-BO"/>
              </w:rPr>
            </w:pPr>
          </w:p>
        </w:tc>
        <w:tc>
          <w:tcPr>
            <w:tcW w:w="286" w:type="dxa"/>
          </w:tcPr>
          <w:p w14:paraId="242DF1DB" w14:textId="77777777" w:rsidR="005A3A25" w:rsidRPr="009956C4" w:rsidRDefault="005A3A25" w:rsidP="00E83D56">
            <w:pPr>
              <w:rPr>
                <w:rFonts w:ascii="Arial" w:hAnsi="Arial" w:cs="Arial"/>
                <w:sz w:val="6"/>
                <w:szCs w:val="8"/>
                <w:lang w:val="es-BO"/>
              </w:rPr>
            </w:pPr>
          </w:p>
        </w:tc>
        <w:tc>
          <w:tcPr>
            <w:tcW w:w="286" w:type="dxa"/>
          </w:tcPr>
          <w:p w14:paraId="11A42DC3" w14:textId="77777777" w:rsidR="005A3A25" w:rsidRPr="009956C4" w:rsidRDefault="005A3A25" w:rsidP="00E83D56">
            <w:pPr>
              <w:rPr>
                <w:rFonts w:ascii="Arial" w:hAnsi="Arial" w:cs="Arial"/>
                <w:sz w:val="6"/>
                <w:szCs w:val="8"/>
                <w:lang w:val="es-BO"/>
              </w:rPr>
            </w:pPr>
          </w:p>
        </w:tc>
        <w:tc>
          <w:tcPr>
            <w:tcW w:w="286" w:type="dxa"/>
          </w:tcPr>
          <w:p w14:paraId="627C4517" w14:textId="77777777" w:rsidR="005A3A25" w:rsidRPr="009956C4" w:rsidRDefault="005A3A25" w:rsidP="00E83D56">
            <w:pPr>
              <w:rPr>
                <w:rFonts w:ascii="Arial" w:hAnsi="Arial" w:cs="Arial"/>
                <w:sz w:val="6"/>
                <w:szCs w:val="8"/>
                <w:lang w:val="es-BO"/>
              </w:rPr>
            </w:pPr>
          </w:p>
        </w:tc>
        <w:tc>
          <w:tcPr>
            <w:tcW w:w="286" w:type="dxa"/>
          </w:tcPr>
          <w:p w14:paraId="5473667C" w14:textId="77777777" w:rsidR="005A3A25" w:rsidRPr="009956C4" w:rsidRDefault="005A3A25" w:rsidP="00E83D56">
            <w:pPr>
              <w:rPr>
                <w:rFonts w:ascii="Arial" w:hAnsi="Arial" w:cs="Arial"/>
                <w:sz w:val="6"/>
                <w:szCs w:val="8"/>
                <w:lang w:val="es-BO"/>
              </w:rPr>
            </w:pPr>
          </w:p>
        </w:tc>
        <w:tc>
          <w:tcPr>
            <w:tcW w:w="286" w:type="dxa"/>
          </w:tcPr>
          <w:p w14:paraId="6A2F88CC" w14:textId="77777777" w:rsidR="005A3A25" w:rsidRPr="009956C4" w:rsidRDefault="005A3A25" w:rsidP="00E83D56">
            <w:pPr>
              <w:rPr>
                <w:rFonts w:ascii="Arial" w:hAnsi="Arial" w:cs="Arial"/>
                <w:sz w:val="6"/>
                <w:szCs w:val="8"/>
                <w:lang w:val="es-BO"/>
              </w:rPr>
            </w:pPr>
          </w:p>
        </w:tc>
        <w:tc>
          <w:tcPr>
            <w:tcW w:w="286" w:type="dxa"/>
          </w:tcPr>
          <w:p w14:paraId="3C9FED93" w14:textId="77777777" w:rsidR="005A3A25" w:rsidRPr="009956C4" w:rsidRDefault="005A3A25" w:rsidP="00E83D56">
            <w:pPr>
              <w:rPr>
                <w:rFonts w:ascii="Arial" w:hAnsi="Arial" w:cs="Arial"/>
                <w:sz w:val="6"/>
                <w:szCs w:val="8"/>
                <w:lang w:val="es-BO"/>
              </w:rPr>
            </w:pPr>
          </w:p>
        </w:tc>
        <w:tc>
          <w:tcPr>
            <w:tcW w:w="286" w:type="dxa"/>
          </w:tcPr>
          <w:p w14:paraId="5E69F6B8" w14:textId="77777777" w:rsidR="005A3A25" w:rsidRPr="009956C4" w:rsidRDefault="005A3A25" w:rsidP="00E83D56">
            <w:pPr>
              <w:rPr>
                <w:rFonts w:ascii="Arial" w:hAnsi="Arial" w:cs="Arial"/>
                <w:sz w:val="6"/>
                <w:szCs w:val="8"/>
                <w:lang w:val="es-BO"/>
              </w:rPr>
            </w:pPr>
          </w:p>
        </w:tc>
        <w:tc>
          <w:tcPr>
            <w:tcW w:w="286" w:type="dxa"/>
          </w:tcPr>
          <w:p w14:paraId="222AD447" w14:textId="77777777" w:rsidR="005A3A25" w:rsidRPr="009956C4" w:rsidRDefault="005A3A25" w:rsidP="00E83D56">
            <w:pPr>
              <w:rPr>
                <w:rFonts w:ascii="Arial" w:hAnsi="Arial" w:cs="Arial"/>
                <w:sz w:val="6"/>
                <w:szCs w:val="8"/>
                <w:lang w:val="es-BO"/>
              </w:rPr>
            </w:pPr>
          </w:p>
        </w:tc>
        <w:tc>
          <w:tcPr>
            <w:tcW w:w="286" w:type="dxa"/>
          </w:tcPr>
          <w:p w14:paraId="601E5CB1" w14:textId="77777777" w:rsidR="005A3A25" w:rsidRPr="009956C4" w:rsidRDefault="005A3A25" w:rsidP="00E83D56">
            <w:pPr>
              <w:rPr>
                <w:rFonts w:ascii="Arial" w:hAnsi="Arial" w:cs="Arial"/>
                <w:sz w:val="6"/>
                <w:szCs w:val="8"/>
                <w:lang w:val="es-BO"/>
              </w:rPr>
            </w:pPr>
          </w:p>
        </w:tc>
        <w:tc>
          <w:tcPr>
            <w:tcW w:w="286" w:type="dxa"/>
          </w:tcPr>
          <w:p w14:paraId="07D6D549" w14:textId="77777777" w:rsidR="005A3A25" w:rsidRPr="009956C4" w:rsidRDefault="005A3A25" w:rsidP="00E83D56">
            <w:pPr>
              <w:rPr>
                <w:rFonts w:ascii="Arial" w:hAnsi="Arial" w:cs="Arial"/>
                <w:sz w:val="6"/>
                <w:szCs w:val="8"/>
                <w:lang w:val="es-BO"/>
              </w:rPr>
            </w:pPr>
          </w:p>
        </w:tc>
        <w:tc>
          <w:tcPr>
            <w:tcW w:w="235"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AE24B4">
        <w:trPr>
          <w:trHeight w:val="20"/>
          <w:jc w:val="center"/>
        </w:trPr>
        <w:tc>
          <w:tcPr>
            <w:tcW w:w="1366"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375"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88" w:type="dxa"/>
          </w:tcPr>
          <w:p w14:paraId="5C41CA9B" w14:textId="77777777" w:rsidR="005A3A25" w:rsidRPr="009956C4" w:rsidRDefault="005A3A25" w:rsidP="00E83D56">
            <w:pPr>
              <w:rPr>
                <w:rFonts w:ascii="Arial" w:hAnsi="Arial" w:cs="Arial"/>
                <w:sz w:val="14"/>
                <w:szCs w:val="2"/>
                <w:lang w:val="es-BO"/>
              </w:rPr>
            </w:pPr>
          </w:p>
        </w:tc>
        <w:tc>
          <w:tcPr>
            <w:tcW w:w="286" w:type="dxa"/>
          </w:tcPr>
          <w:p w14:paraId="630670FA" w14:textId="77777777" w:rsidR="005A3A25" w:rsidRPr="009956C4" w:rsidRDefault="005A3A25" w:rsidP="00E83D56">
            <w:pPr>
              <w:rPr>
                <w:rFonts w:ascii="Arial" w:hAnsi="Arial" w:cs="Arial"/>
                <w:sz w:val="14"/>
                <w:szCs w:val="2"/>
                <w:lang w:val="es-BO"/>
              </w:rPr>
            </w:pPr>
          </w:p>
        </w:tc>
        <w:tc>
          <w:tcPr>
            <w:tcW w:w="286" w:type="dxa"/>
          </w:tcPr>
          <w:p w14:paraId="09290A67" w14:textId="77777777" w:rsidR="005A3A25" w:rsidRPr="009956C4" w:rsidRDefault="005A3A25" w:rsidP="00E83D56">
            <w:pPr>
              <w:rPr>
                <w:rFonts w:ascii="Arial" w:hAnsi="Arial" w:cs="Arial"/>
                <w:sz w:val="14"/>
                <w:szCs w:val="2"/>
                <w:lang w:val="es-BO"/>
              </w:rPr>
            </w:pPr>
          </w:p>
        </w:tc>
        <w:tc>
          <w:tcPr>
            <w:tcW w:w="286" w:type="dxa"/>
          </w:tcPr>
          <w:p w14:paraId="0680D442" w14:textId="77777777" w:rsidR="005A3A25" w:rsidRPr="009956C4" w:rsidRDefault="005A3A25" w:rsidP="00E83D56">
            <w:pPr>
              <w:rPr>
                <w:rFonts w:ascii="Arial" w:hAnsi="Arial" w:cs="Arial"/>
                <w:sz w:val="14"/>
                <w:szCs w:val="2"/>
                <w:lang w:val="es-BO"/>
              </w:rPr>
            </w:pPr>
          </w:p>
        </w:tc>
        <w:tc>
          <w:tcPr>
            <w:tcW w:w="286" w:type="dxa"/>
          </w:tcPr>
          <w:p w14:paraId="175B9C5B" w14:textId="77777777" w:rsidR="005A3A25" w:rsidRPr="009956C4" w:rsidRDefault="005A3A25" w:rsidP="00E83D56">
            <w:pPr>
              <w:rPr>
                <w:rFonts w:ascii="Arial" w:hAnsi="Arial" w:cs="Arial"/>
                <w:sz w:val="14"/>
                <w:szCs w:val="2"/>
                <w:lang w:val="es-BO"/>
              </w:rPr>
            </w:pPr>
          </w:p>
        </w:tc>
        <w:tc>
          <w:tcPr>
            <w:tcW w:w="286" w:type="dxa"/>
          </w:tcPr>
          <w:p w14:paraId="106FEAA1" w14:textId="77777777" w:rsidR="005A3A25" w:rsidRPr="009956C4" w:rsidRDefault="005A3A25" w:rsidP="00E83D56">
            <w:pPr>
              <w:rPr>
                <w:rFonts w:ascii="Arial" w:hAnsi="Arial" w:cs="Arial"/>
                <w:sz w:val="14"/>
                <w:szCs w:val="2"/>
                <w:lang w:val="es-BO"/>
              </w:rPr>
            </w:pPr>
          </w:p>
        </w:tc>
        <w:tc>
          <w:tcPr>
            <w:tcW w:w="286" w:type="dxa"/>
          </w:tcPr>
          <w:p w14:paraId="308A0143" w14:textId="476BDFA7" w:rsidR="005A3A25" w:rsidRPr="009956C4" w:rsidRDefault="005A3A25" w:rsidP="00E83D56">
            <w:pPr>
              <w:rPr>
                <w:rFonts w:ascii="Arial" w:hAnsi="Arial" w:cs="Arial"/>
                <w:sz w:val="14"/>
                <w:szCs w:val="2"/>
                <w:lang w:val="es-BO"/>
              </w:rPr>
            </w:pPr>
          </w:p>
        </w:tc>
        <w:tc>
          <w:tcPr>
            <w:tcW w:w="286" w:type="dxa"/>
          </w:tcPr>
          <w:p w14:paraId="509A0946" w14:textId="77777777" w:rsidR="005A3A25" w:rsidRPr="009956C4" w:rsidRDefault="005A3A25" w:rsidP="00E83D56">
            <w:pPr>
              <w:rPr>
                <w:rFonts w:ascii="Arial" w:hAnsi="Arial" w:cs="Arial"/>
                <w:sz w:val="14"/>
                <w:szCs w:val="2"/>
                <w:lang w:val="es-BO"/>
              </w:rPr>
            </w:pPr>
          </w:p>
        </w:tc>
        <w:tc>
          <w:tcPr>
            <w:tcW w:w="286" w:type="dxa"/>
          </w:tcPr>
          <w:p w14:paraId="395F35A4" w14:textId="5BEA8FC3" w:rsidR="005A3A25" w:rsidRPr="009956C4" w:rsidRDefault="005A3A25" w:rsidP="00E83D56">
            <w:pPr>
              <w:rPr>
                <w:rFonts w:ascii="Arial" w:hAnsi="Arial" w:cs="Arial"/>
                <w:sz w:val="14"/>
                <w:szCs w:val="2"/>
                <w:lang w:val="es-BO"/>
              </w:rPr>
            </w:pPr>
          </w:p>
        </w:tc>
        <w:tc>
          <w:tcPr>
            <w:tcW w:w="286" w:type="dxa"/>
          </w:tcPr>
          <w:p w14:paraId="1499A74D" w14:textId="77777777" w:rsidR="005A3A25" w:rsidRPr="009956C4" w:rsidRDefault="005A3A25" w:rsidP="00E83D56">
            <w:pPr>
              <w:rPr>
                <w:rFonts w:ascii="Arial" w:hAnsi="Arial" w:cs="Arial"/>
                <w:sz w:val="14"/>
                <w:szCs w:val="2"/>
                <w:lang w:val="es-BO"/>
              </w:rPr>
            </w:pPr>
          </w:p>
        </w:tc>
        <w:tc>
          <w:tcPr>
            <w:tcW w:w="286" w:type="dxa"/>
          </w:tcPr>
          <w:p w14:paraId="65B3FCD4" w14:textId="77777777" w:rsidR="005A3A25" w:rsidRPr="009956C4" w:rsidRDefault="005A3A25" w:rsidP="00E83D56">
            <w:pPr>
              <w:rPr>
                <w:rFonts w:ascii="Arial" w:hAnsi="Arial" w:cs="Arial"/>
                <w:sz w:val="14"/>
                <w:szCs w:val="2"/>
                <w:lang w:val="es-BO"/>
              </w:rPr>
            </w:pPr>
          </w:p>
        </w:tc>
        <w:tc>
          <w:tcPr>
            <w:tcW w:w="286" w:type="dxa"/>
          </w:tcPr>
          <w:p w14:paraId="44F73246" w14:textId="77777777" w:rsidR="005A3A25" w:rsidRPr="009956C4" w:rsidRDefault="005A3A25" w:rsidP="00E83D56">
            <w:pPr>
              <w:rPr>
                <w:rFonts w:ascii="Arial" w:hAnsi="Arial" w:cs="Arial"/>
                <w:sz w:val="14"/>
                <w:szCs w:val="2"/>
                <w:lang w:val="es-BO"/>
              </w:rPr>
            </w:pPr>
          </w:p>
        </w:tc>
        <w:tc>
          <w:tcPr>
            <w:tcW w:w="286" w:type="dxa"/>
          </w:tcPr>
          <w:p w14:paraId="5A50786D" w14:textId="77777777" w:rsidR="005A3A25" w:rsidRPr="009956C4" w:rsidRDefault="005A3A25" w:rsidP="00E83D56">
            <w:pPr>
              <w:rPr>
                <w:rFonts w:ascii="Arial" w:hAnsi="Arial" w:cs="Arial"/>
                <w:sz w:val="14"/>
                <w:szCs w:val="2"/>
                <w:lang w:val="es-BO"/>
              </w:rPr>
            </w:pPr>
          </w:p>
        </w:tc>
        <w:tc>
          <w:tcPr>
            <w:tcW w:w="286" w:type="dxa"/>
          </w:tcPr>
          <w:p w14:paraId="5C28D4FF" w14:textId="77777777" w:rsidR="005A3A25" w:rsidRPr="009956C4" w:rsidRDefault="005A3A25" w:rsidP="00E83D56">
            <w:pPr>
              <w:rPr>
                <w:rFonts w:ascii="Arial" w:hAnsi="Arial" w:cs="Arial"/>
                <w:sz w:val="14"/>
                <w:szCs w:val="2"/>
                <w:lang w:val="es-BO"/>
              </w:rPr>
            </w:pPr>
          </w:p>
        </w:tc>
        <w:tc>
          <w:tcPr>
            <w:tcW w:w="286" w:type="dxa"/>
          </w:tcPr>
          <w:p w14:paraId="25802DF4" w14:textId="77777777" w:rsidR="005A3A25" w:rsidRPr="009956C4" w:rsidRDefault="005A3A25" w:rsidP="00E83D56">
            <w:pPr>
              <w:rPr>
                <w:rFonts w:ascii="Arial" w:hAnsi="Arial" w:cs="Arial"/>
                <w:sz w:val="14"/>
                <w:szCs w:val="2"/>
                <w:lang w:val="es-BO"/>
              </w:rPr>
            </w:pPr>
          </w:p>
        </w:tc>
        <w:tc>
          <w:tcPr>
            <w:tcW w:w="286" w:type="dxa"/>
          </w:tcPr>
          <w:p w14:paraId="416FB206" w14:textId="77777777" w:rsidR="005A3A25" w:rsidRPr="009956C4" w:rsidRDefault="005A3A25" w:rsidP="00E83D56">
            <w:pPr>
              <w:rPr>
                <w:rFonts w:ascii="Arial" w:hAnsi="Arial" w:cs="Arial"/>
                <w:sz w:val="14"/>
                <w:szCs w:val="2"/>
                <w:lang w:val="es-BO"/>
              </w:rPr>
            </w:pPr>
          </w:p>
        </w:tc>
        <w:tc>
          <w:tcPr>
            <w:tcW w:w="286" w:type="dxa"/>
          </w:tcPr>
          <w:p w14:paraId="750D557C" w14:textId="77777777" w:rsidR="005A3A25" w:rsidRPr="009956C4" w:rsidRDefault="005A3A25" w:rsidP="00E83D56">
            <w:pPr>
              <w:rPr>
                <w:rFonts w:ascii="Arial" w:hAnsi="Arial" w:cs="Arial"/>
                <w:sz w:val="14"/>
                <w:szCs w:val="2"/>
                <w:lang w:val="es-BO"/>
              </w:rPr>
            </w:pPr>
          </w:p>
        </w:tc>
        <w:tc>
          <w:tcPr>
            <w:tcW w:w="286" w:type="dxa"/>
          </w:tcPr>
          <w:p w14:paraId="1B9576ED" w14:textId="77777777" w:rsidR="005A3A25" w:rsidRPr="009956C4" w:rsidRDefault="005A3A25" w:rsidP="00E83D56">
            <w:pPr>
              <w:rPr>
                <w:rFonts w:ascii="Arial" w:hAnsi="Arial" w:cs="Arial"/>
                <w:sz w:val="14"/>
                <w:szCs w:val="2"/>
                <w:lang w:val="es-BO"/>
              </w:rPr>
            </w:pPr>
          </w:p>
        </w:tc>
        <w:tc>
          <w:tcPr>
            <w:tcW w:w="286" w:type="dxa"/>
          </w:tcPr>
          <w:p w14:paraId="500025C2" w14:textId="77777777" w:rsidR="005A3A25" w:rsidRPr="009956C4" w:rsidRDefault="005A3A25" w:rsidP="00E83D56">
            <w:pPr>
              <w:rPr>
                <w:rFonts w:ascii="Arial" w:hAnsi="Arial" w:cs="Arial"/>
                <w:sz w:val="14"/>
                <w:szCs w:val="2"/>
                <w:lang w:val="es-BO"/>
              </w:rPr>
            </w:pPr>
          </w:p>
        </w:tc>
        <w:tc>
          <w:tcPr>
            <w:tcW w:w="286" w:type="dxa"/>
          </w:tcPr>
          <w:p w14:paraId="30B55E24" w14:textId="77777777" w:rsidR="005A3A25" w:rsidRPr="009956C4" w:rsidRDefault="005A3A25" w:rsidP="00E83D56">
            <w:pPr>
              <w:rPr>
                <w:rFonts w:ascii="Arial" w:hAnsi="Arial" w:cs="Arial"/>
                <w:sz w:val="14"/>
                <w:szCs w:val="2"/>
                <w:lang w:val="es-BO"/>
              </w:rPr>
            </w:pPr>
          </w:p>
        </w:tc>
        <w:tc>
          <w:tcPr>
            <w:tcW w:w="286" w:type="dxa"/>
          </w:tcPr>
          <w:p w14:paraId="38E95CAD" w14:textId="77777777" w:rsidR="005A3A25" w:rsidRPr="009956C4" w:rsidRDefault="005A3A25" w:rsidP="00E83D56">
            <w:pPr>
              <w:rPr>
                <w:rFonts w:ascii="Arial" w:hAnsi="Arial" w:cs="Arial"/>
                <w:sz w:val="14"/>
                <w:szCs w:val="2"/>
                <w:lang w:val="es-BO"/>
              </w:rPr>
            </w:pPr>
          </w:p>
        </w:tc>
        <w:tc>
          <w:tcPr>
            <w:tcW w:w="235"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AE24B4" w:rsidRPr="009956C4" w14:paraId="496D1759" w14:textId="77777777" w:rsidTr="00AE24B4">
        <w:trPr>
          <w:trHeight w:val="20"/>
          <w:jc w:val="center"/>
        </w:trPr>
        <w:tc>
          <w:tcPr>
            <w:tcW w:w="1366"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58" w:type="dxa"/>
            <w:shd w:val="clear" w:color="auto" w:fill="auto"/>
          </w:tcPr>
          <w:p w14:paraId="404094D6" w14:textId="77777777" w:rsidR="005A3A25" w:rsidRPr="009956C4" w:rsidRDefault="005A3A25" w:rsidP="00E83D56">
            <w:pPr>
              <w:rPr>
                <w:rFonts w:ascii="Arial" w:hAnsi="Arial" w:cs="Arial"/>
                <w:sz w:val="14"/>
                <w:lang w:val="es-BO"/>
              </w:rPr>
            </w:pPr>
          </w:p>
        </w:tc>
        <w:tc>
          <w:tcPr>
            <w:tcW w:w="290" w:type="dxa"/>
            <w:shd w:val="clear" w:color="auto" w:fill="auto"/>
          </w:tcPr>
          <w:p w14:paraId="089AA0C0" w14:textId="77777777" w:rsidR="005A3A25" w:rsidRPr="009956C4" w:rsidRDefault="005A3A25" w:rsidP="00E83D56">
            <w:pPr>
              <w:rPr>
                <w:rFonts w:ascii="Arial" w:hAnsi="Arial" w:cs="Arial"/>
                <w:sz w:val="14"/>
                <w:lang w:val="es-BO"/>
              </w:rPr>
            </w:pPr>
          </w:p>
        </w:tc>
        <w:tc>
          <w:tcPr>
            <w:tcW w:w="291" w:type="dxa"/>
            <w:shd w:val="clear" w:color="auto" w:fill="auto"/>
          </w:tcPr>
          <w:p w14:paraId="2F159269" w14:textId="77777777" w:rsidR="005A3A25" w:rsidRPr="009956C4" w:rsidRDefault="005A3A25" w:rsidP="00E83D56">
            <w:pPr>
              <w:rPr>
                <w:rFonts w:ascii="Arial" w:hAnsi="Arial" w:cs="Arial"/>
                <w:sz w:val="14"/>
                <w:lang w:val="es-BO"/>
              </w:rPr>
            </w:pPr>
          </w:p>
        </w:tc>
        <w:tc>
          <w:tcPr>
            <w:tcW w:w="285" w:type="dxa"/>
            <w:shd w:val="clear" w:color="auto" w:fill="auto"/>
          </w:tcPr>
          <w:p w14:paraId="699E8382" w14:textId="77777777" w:rsidR="005A3A25" w:rsidRPr="009956C4" w:rsidRDefault="005A3A25" w:rsidP="00E83D56">
            <w:pPr>
              <w:rPr>
                <w:rFonts w:ascii="Arial" w:hAnsi="Arial" w:cs="Arial"/>
                <w:sz w:val="14"/>
                <w:lang w:val="es-BO"/>
              </w:rPr>
            </w:pPr>
          </w:p>
        </w:tc>
        <w:tc>
          <w:tcPr>
            <w:tcW w:w="288" w:type="dxa"/>
            <w:shd w:val="clear" w:color="auto" w:fill="auto"/>
          </w:tcPr>
          <w:p w14:paraId="0128095E" w14:textId="77777777" w:rsidR="005A3A25" w:rsidRPr="009956C4" w:rsidRDefault="005A3A25" w:rsidP="00E83D56">
            <w:pPr>
              <w:rPr>
                <w:rFonts w:ascii="Arial" w:hAnsi="Arial" w:cs="Arial"/>
                <w:sz w:val="14"/>
                <w:lang w:val="es-BO"/>
              </w:rPr>
            </w:pPr>
          </w:p>
        </w:tc>
        <w:tc>
          <w:tcPr>
            <w:tcW w:w="287" w:type="dxa"/>
            <w:shd w:val="clear" w:color="auto" w:fill="auto"/>
          </w:tcPr>
          <w:p w14:paraId="77FC0747" w14:textId="77777777" w:rsidR="005A3A25" w:rsidRPr="009956C4" w:rsidRDefault="005A3A25" w:rsidP="00E83D56">
            <w:pPr>
              <w:rPr>
                <w:rFonts w:ascii="Arial" w:hAnsi="Arial" w:cs="Arial"/>
                <w:sz w:val="14"/>
                <w:lang w:val="es-BO"/>
              </w:rPr>
            </w:pPr>
          </w:p>
        </w:tc>
        <w:tc>
          <w:tcPr>
            <w:tcW w:w="358"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288"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88" w:type="dxa"/>
            <w:shd w:val="clear" w:color="auto" w:fill="auto"/>
          </w:tcPr>
          <w:p w14:paraId="65EA7CF0" w14:textId="77777777" w:rsidR="005A3A25" w:rsidRPr="009956C4" w:rsidRDefault="005A3A25" w:rsidP="00E83D56">
            <w:pPr>
              <w:rPr>
                <w:rFonts w:ascii="Arial" w:hAnsi="Arial" w:cs="Arial"/>
                <w:sz w:val="14"/>
                <w:lang w:val="es-BO"/>
              </w:rPr>
            </w:pPr>
          </w:p>
        </w:tc>
        <w:tc>
          <w:tcPr>
            <w:tcW w:w="288" w:type="dxa"/>
            <w:shd w:val="clear" w:color="auto" w:fill="auto"/>
          </w:tcPr>
          <w:p w14:paraId="6FC7E052" w14:textId="77777777" w:rsidR="005A3A25" w:rsidRPr="009956C4" w:rsidRDefault="005A3A25" w:rsidP="00E83D56">
            <w:pPr>
              <w:rPr>
                <w:rFonts w:ascii="Arial" w:hAnsi="Arial" w:cs="Arial"/>
                <w:sz w:val="14"/>
                <w:lang w:val="es-BO"/>
              </w:rPr>
            </w:pPr>
          </w:p>
        </w:tc>
        <w:tc>
          <w:tcPr>
            <w:tcW w:w="286" w:type="dxa"/>
            <w:shd w:val="clear" w:color="auto" w:fill="auto"/>
          </w:tcPr>
          <w:p w14:paraId="61F5A186" w14:textId="77777777" w:rsidR="005A3A25" w:rsidRPr="009956C4" w:rsidRDefault="005A3A25" w:rsidP="00E83D56">
            <w:pPr>
              <w:rPr>
                <w:rFonts w:ascii="Arial" w:hAnsi="Arial" w:cs="Arial"/>
                <w:sz w:val="14"/>
                <w:lang w:val="es-BO"/>
              </w:rPr>
            </w:pPr>
          </w:p>
        </w:tc>
        <w:tc>
          <w:tcPr>
            <w:tcW w:w="286" w:type="dxa"/>
            <w:shd w:val="clear" w:color="auto" w:fill="auto"/>
          </w:tcPr>
          <w:p w14:paraId="274275B6" w14:textId="77777777" w:rsidR="005A3A25" w:rsidRPr="009956C4" w:rsidRDefault="005A3A25" w:rsidP="00E83D56">
            <w:pPr>
              <w:rPr>
                <w:rFonts w:ascii="Arial" w:hAnsi="Arial" w:cs="Arial"/>
                <w:sz w:val="14"/>
                <w:lang w:val="es-BO"/>
              </w:rPr>
            </w:pPr>
          </w:p>
        </w:tc>
        <w:tc>
          <w:tcPr>
            <w:tcW w:w="286" w:type="dxa"/>
            <w:shd w:val="clear" w:color="auto" w:fill="auto"/>
          </w:tcPr>
          <w:p w14:paraId="3BAA8D67" w14:textId="77777777" w:rsidR="005A3A25" w:rsidRPr="009956C4" w:rsidRDefault="005A3A25" w:rsidP="00E83D56">
            <w:pPr>
              <w:rPr>
                <w:rFonts w:ascii="Arial" w:hAnsi="Arial" w:cs="Arial"/>
                <w:sz w:val="14"/>
                <w:lang w:val="es-BO"/>
              </w:rPr>
            </w:pPr>
          </w:p>
        </w:tc>
        <w:tc>
          <w:tcPr>
            <w:tcW w:w="286" w:type="dxa"/>
            <w:shd w:val="clear" w:color="auto" w:fill="auto"/>
          </w:tcPr>
          <w:p w14:paraId="18FF6A6F"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86" w:type="dxa"/>
            <w:shd w:val="clear" w:color="auto" w:fill="auto"/>
          </w:tcPr>
          <w:p w14:paraId="19A2D8C7" w14:textId="3088D79D" w:rsidR="005A3A25" w:rsidRPr="009956C4" w:rsidRDefault="005A3A25" w:rsidP="00E83D56">
            <w:pPr>
              <w:rPr>
                <w:rFonts w:ascii="Arial" w:hAnsi="Arial" w:cs="Arial"/>
                <w:sz w:val="14"/>
                <w:lang w:val="es-BO"/>
              </w:rPr>
            </w:pPr>
          </w:p>
        </w:tc>
        <w:tc>
          <w:tcPr>
            <w:tcW w:w="286" w:type="dxa"/>
          </w:tcPr>
          <w:p w14:paraId="24FA533F" w14:textId="77777777" w:rsidR="005A3A25" w:rsidRPr="009956C4" w:rsidRDefault="005A3A25" w:rsidP="00E83D56">
            <w:pPr>
              <w:rPr>
                <w:rFonts w:ascii="Arial" w:hAnsi="Arial" w:cs="Arial"/>
                <w:sz w:val="14"/>
                <w:lang w:val="es-BO"/>
              </w:rPr>
            </w:pPr>
          </w:p>
        </w:tc>
        <w:tc>
          <w:tcPr>
            <w:tcW w:w="286" w:type="dxa"/>
            <w:shd w:val="clear" w:color="auto" w:fill="auto"/>
          </w:tcPr>
          <w:p w14:paraId="17630377" w14:textId="4062AFAD" w:rsidR="005A3A25" w:rsidRPr="009956C4" w:rsidRDefault="005A3A25" w:rsidP="00E83D56">
            <w:pPr>
              <w:rPr>
                <w:rFonts w:ascii="Arial" w:hAnsi="Arial" w:cs="Arial"/>
                <w:sz w:val="14"/>
                <w:lang w:val="es-BO"/>
              </w:rPr>
            </w:pPr>
          </w:p>
        </w:tc>
        <w:tc>
          <w:tcPr>
            <w:tcW w:w="286" w:type="dxa"/>
            <w:shd w:val="clear" w:color="auto" w:fill="auto"/>
          </w:tcPr>
          <w:p w14:paraId="4C88B669" w14:textId="77777777" w:rsidR="005A3A25" w:rsidRPr="009956C4" w:rsidRDefault="005A3A25" w:rsidP="00E83D56">
            <w:pPr>
              <w:rPr>
                <w:rFonts w:ascii="Arial" w:hAnsi="Arial" w:cs="Arial"/>
                <w:sz w:val="14"/>
                <w:lang w:val="es-BO"/>
              </w:rPr>
            </w:pPr>
          </w:p>
        </w:tc>
        <w:tc>
          <w:tcPr>
            <w:tcW w:w="286" w:type="dxa"/>
            <w:shd w:val="clear" w:color="auto" w:fill="auto"/>
          </w:tcPr>
          <w:p w14:paraId="33CAAD3E" w14:textId="77777777" w:rsidR="005A3A25" w:rsidRPr="009956C4" w:rsidRDefault="005A3A25" w:rsidP="00E83D56">
            <w:pPr>
              <w:rPr>
                <w:rFonts w:ascii="Arial" w:hAnsi="Arial" w:cs="Arial"/>
                <w:sz w:val="14"/>
                <w:lang w:val="es-BO"/>
              </w:rPr>
            </w:pPr>
          </w:p>
        </w:tc>
        <w:tc>
          <w:tcPr>
            <w:tcW w:w="286" w:type="dxa"/>
            <w:shd w:val="clear" w:color="auto" w:fill="auto"/>
          </w:tcPr>
          <w:p w14:paraId="0164E7DD" w14:textId="77777777" w:rsidR="005A3A25" w:rsidRPr="009956C4" w:rsidRDefault="005A3A25" w:rsidP="00E83D56">
            <w:pPr>
              <w:rPr>
                <w:rFonts w:ascii="Arial" w:hAnsi="Arial" w:cs="Arial"/>
                <w:sz w:val="14"/>
                <w:lang w:val="es-BO"/>
              </w:rPr>
            </w:pPr>
          </w:p>
        </w:tc>
        <w:tc>
          <w:tcPr>
            <w:tcW w:w="286" w:type="dxa"/>
            <w:shd w:val="clear" w:color="auto" w:fill="auto"/>
          </w:tcPr>
          <w:p w14:paraId="171FAF94" w14:textId="77777777" w:rsidR="005A3A25" w:rsidRPr="009956C4" w:rsidRDefault="005A3A25" w:rsidP="00E83D56">
            <w:pPr>
              <w:rPr>
                <w:rFonts w:ascii="Arial" w:hAnsi="Arial" w:cs="Arial"/>
                <w:sz w:val="14"/>
                <w:lang w:val="es-BO"/>
              </w:rPr>
            </w:pPr>
          </w:p>
        </w:tc>
        <w:tc>
          <w:tcPr>
            <w:tcW w:w="286" w:type="dxa"/>
            <w:shd w:val="clear" w:color="auto" w:fill="auto"/>
          </w:tcPr>
          <w:p w14:paraId="359F6D46" w14:textId="77777777" w:rsidR="005A3A25" w:rsidRPr="009956C4" w:rsidRDefault="005A3A25" w:rsidP="00E83D56">
            <w:pPr>
              <w:rPr>
                <w:rFonts w:ascii="Arial" w:hAnsi="Arial" w:cs="Arial"/>
                <w:sz w:val="14"/>
                <w:lang w:val="es-BO"/>
              </w:rPr>
            </w:pPr>
          </w:p>
        </w:tc>
        <w:tc>
          <w:tcPr>
            <w:tcW w:w="286" w:type="dxa"/>
            <w:shd w:val="clear" w:color="auto" w:fill="auto"/>
          </w:tcPr>
          <w:p w14:paraId="402FF7B9" w14:textId="77777777" w:rsidR="005A3A25" w:rsidRPr="009956C4" w:rsidRDefault="005A3A25" w:rsidP="00E83D56">
            <w:pPr>
              <w:rPr>
                <w:rFonts w:ascii="Arial" w:hAnsi="Arial" w:cs="Arial"/>
                <w:sz w:val="14"/>
                <w:lang w:val="es-BO"/>
              </w:rPr>
            </w:pPr>
          </w:p>
        </w:tc>
        <w:tc>
          <w:tcPr>
            <w:tcW w:w="858"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58"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AE24B4">
        <w:trPr>
          <w:jc w:val="center"/>
        </w:trPr>
        <w:tc>
          <w:tcPr>
            <w:tcW w:w="1366"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7777777" w:rsidR="005A3A25" w:rsidRPr="009956C4" w:rsidRDefault="005A3A25" w:rsidP="00E83D56">
            <w:pPr>
              <w:rPr>
                <w:rFonts w:ascii="Arial" w:hAnsi="Arial" w:cs="Arial"/>
                <w:sz w:val="14"/>
                <w:lang w:val="es-BO"/>
              </w:rPr>
            </w:pPr>
          </w:p>
        </w:tc>
        <w:tc>
          <w:tcPr>
            <w:tcW w:w="1441"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3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0DDF4269" w:rsidR="005A3A25" w:rsidRPr="009956C4" w:rsidRDefault="00AE24B4" w:rsidP="00E83D56">
            <w:pPr>
              <w:rPr>
                <w:rFonts w:ascii="Arial" w:hAnsi="Arial" w:cs="Arial"/>
                <w:sz w:val="14"/>
                <w:lang w:val="es-BO"/>
              </w:rPr>
            </w:pPr>
            <w:r>
              <w:rPr>
                <w:rFonts w:ascii="Arial" w:hAnsi="Arial" w:cs="Arial"/>
                <w:sz w:val="14"/>
                <w:lang w:val="es-BO"/>
              </w:rPr>
              <w:t>X</w:t>
            </w:r>
          </w:p>
        </w:tc>
        <w:tc>
          <w:tcPr>
            <w:tcW w:w="1436"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86"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86"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716"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86"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86"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86"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86" w:type="dxa"/>
          </w:tcPr>
          <w:p w14:paraId="3E201090" w14:textId="77777777" w:rsidR="005A3A25" w:rsidRPr="009956C4" w:rsidRDefault="005A3A25" w:rsidP="00E83D56">
            <w:pPr>
              <w:rPr>
                <w:rFonts w:ascii="Arial" w:hAnsi="Arial" w:cs="Arial"/>
                <w:sz w:val="14"/>
                <w:lang w:val="es-BO"/>
              </w:rPr>
            </w:pPr>
          </w:p>
        </w:tc>
        <w:tc>
          <w:tcPr>
            <w:tcW w:w="286" w:type="dxa"/>
            <w:tcBorders>
              <w:left w:val="nil"/>
            </w:tcBorders>
          </w:tcPr>
          <w:p w14:paraId="6F28456B" w14:textId="77777777" w:rsidR="005A3A25" w:rsidRPr="009956C4" w:rsidRDefault="005A3A25" w:rsidP="00E83D56">
            <w:pPr>
              <w:rPr>
                <w:rFonts w:ascii="Arial" w:hAnsi="Arial" w:cs="Arial"/>
                <w:sz w:val="14"/>
                <w:lang w:val="es-BO"/>
              </w:rPr>
            </w:pPr>
          </w:p>
        </w:tc>
        <w:tc>
          <w:tcPr>
            <w:tcW w:w="286" w:type="dxa"/>
          </w:tcPr>
          <w:p w14:paraId="76FC034B" w14:textId="77777777" w:rsidR="005A3A25" w:rsidRPr="009956C4" w:rsidRDefault="005A3A25" w:rsidP="00E83D56">
            <w:pPr>
              <w:rPr>
                <w:rFonts w:ascii="Arial" w:hAnsi="Arial" w:cs="Arial"/>
                <w:sz w:val="14"/>
                <w:lang w:val="es-BO"/>
              </w:rPr>
            </w:pPr>
          </w:p>
        </w:tc>
        <w:tc>
          <w:tcPr>
            <w:tcW w:w="286" w:type="dxa"/>
          </w:tcPr>
          <w:p w14:paraId="3D1743F7" w14:textId="77777777" w:rsidR="005A3A25" w:rsidRPr="009956C4" w:rsidRDefault="005A3A25" w:rsidP="00E83D56">
            <w:pPr>
              <w:rPr>
                <w:rFonts w:ascii="Arial" w:hAnsi="Arial" w:cs="Arial"/>
                <w:sz w:val="14"/>
                <w:lang w:val="es-BO"/>
              </w:rPr>
            </w:pPr>
          </w:p>
        </w:tc>
        <w:tc>
          <w:tcPr>
            <w:tcW w:w="286" w:type="dxa"/>
          </w:tcPr>
          <w:p w14:paraId="40972DFA" w14:textId="77777777" w:rsidR="005A3A25" w:rsidRPr="009956C4" w:rsidRDefault="005A3A25" w:rsidP="00E83D56">
            <w:pPr>
              <w:rPr>
                <w:rFonts w:ascii="Arial" w:hAnsi="Arial" w:cs="Arial"/>
                <w:sz w:val="14"/>
                <w:lang w:val="es-BO"/>
              </w:rPr>
            </w:pPr>
          </w:p>
        </w:tc>
        <w:tc>
          <w:tcPr>
            <w:tcW w:w="286" w:type="dxa"/>
          </w:tcPr>
          <w:p w14:paraId="02CBA218"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AE24B4" w:rsidRPr="009956C4" w14:paraId="5B369F71" w14:textId="77777777" w:rsidTr="00AE24B4">
        <w:trPr>
          <w:jc w:val="center"/>
        </w:trPr>
        <w:tc>
          <w:tcPr>
            <w:tcW w:w="1366"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58"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91"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85"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358"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288"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86"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58"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58"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AE24B4">
        <w:trPr>
          <w:jc w:val="center"/>
        </w:trPr>
        <w:tc>
          <w:tcPr>
            <w:tcW w:w="1366"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628BEA" w14:textId="77777777" w:rsidR="005B7569" w:rsidRDefault="005B7569" w:rsidP="001E1C68">
            <w:pPr>
              <w:jc w:val="both"/>
              <w:rPr>
                <w:rFonts w:ascii="Arial" w:hAnsi="Arial" w:cs="Arial"/>
                <w:b/>
                <w:sz w:val="14"/>
                <w:lang w:val="es-BO"/>
              </w:rPr>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77"/>
              <w:gridCol w:w="3743"/>
              <w:gridCol w:w="1275"/>
              <w:gridCol w:w="993"/>
              <w:gridCol w:w="1134"/>
              <w:gridCol w:w="1134"/>
            </w:tblGrid>
            <w:tr w:rsidR="008C0B09" w:rsidRPr="00304143" w14:paraId="39FB9604" w14:textId="77777777" w:rsidTr="00362DA1">
              <w:trPr>
                <w:trHeight w:val="424"/>
              </w:trPr>
              <w:tc>
                <w:tcPr>
                  <w:tcW w:w="577" w:type="dxa"/>
                  <w:shd w:val="clear" w:color="auto" w:fill="FFFFFF" w:themeFill="background1"/>
                  <w:noWrap/>
                  <w:vAlign w:val="center"/>
                  <w:hideMark/>
                </w:tcPr>
                <w:p w14:paraId="4AEBDDB1" w14:textId="77777777" w:rsidR="008C0B09" w:rsidRPr="00304143" w:rsidRDefault="008C0B09" w:rsidP="008C0B09">
                  <w:pPr>
                    <w:jc w:val="center"/>
                    <w:rPr>
                      <w:rFonts w:ascii="Tahoma" w:hAnsi="Tahoma" w:cs="Tahoma"/>
                      <w:b/>
                      <w:bCs/>
                      <w:color w:val="000000"/>
                    </w:rPr>
                  </w:pPr>
                  <w:r w:rsidRPr="00304143">
                    <w:rPr>
                      <w:rFonts w:ascii="Tahoma" w:hAnsi="Tahoma" w:cs="Tahoma"/>
                      <w:b/>
                      <w:bCs/>
                      <w:color w:val="000000"/>
                    </w:rPr>
                    <w:t>ITEM</w:t>
                  </w:r>
                </w:p>
              </w:tc>
              <w:tc>
                <w:tcPr>
                  <w:tcW w:w="3743" w:type="dxa"/>
                  <w:shd w:val="clear" w:color="auto" w:fill="FFFFFF" w:themeFill="background1"/>
                  <w:noWrap/>
                  <w:vAlign w:val="center"/>
                  <w:hideMark/>
                </w:tcPr>
                <w:p w14:paraId="55A49AFA" w14:textId="77777777" w:rsidR="008C0B09" w:rsidRPr="00304143" w:rsidRDefault="008C0B09" w:rsidP="008C0B09">
                  <w:pPr>
                    <w:jc w:val="center"/>
                    <w:rPr>
                      <w:rFonts w:ascii="Tahoma" w:hAnsi="Tahoma" w:cs="Tahoma"/>
                      <w:b/>
                      <w:bCs/>
                      <w:color w:val="000000"/>
                    </w:rPr>
                  </w:pPr>
                  <w:r w:rsidRPr="00304143">
                    <w:rPr>
                      <w:rFonts w:ascii="Tahoma" w:hAnsi="Tahoma" w:cs="Tahoma"/>
                      <w:b/>
                      <w:bCs/>
                      <w:color w:val="000000"/>
                    </w:rPr>
                    <w:t>CONCEPTO</w:t>
                  </w:r>
                </w:p>
              </w:tc>
              <w:tc>
                <w:tcPr>
                  <w:tcW w:w="1275" w:type="dxa"/>
                  <w:shd w:val="clear" w:color="auto" w:fill="FFFFFF" w:themeFill="background1"/>
                  <w:noWrap/>
                  <w:vAlign w:val="center"/>
                  <w:hideMark/>
                </w:tcPr>
                <w:p w14:paraId="26DA5432" w14:textId="77777777" w:rsidR="008C0B09" w:rsidRPr="00304143" w:rsidRDefault="008C0B09" w:rsidP="008C0B09">
                  <w:pPr>
                    <w:jc w:val="center"/>
                    <w:rPr>
                      <w:rFonts w:ascii="Tahoma" w:hAnsi="Tahoma" w:cs="Tahoma"/>
                      <w:b/>
                      <w:bCs/>
                      <w:color w:val="000000"/>
                    </w:rPr>
                  </w:pPr>
                  <w:r w:rsidRPr="00304143">
                    <w:rPr>
                      <w:rFonts w:ascii="Tahoma" w:hAnsi="Tahoma" w:cs="Tahoma"/>
                      <w:b/>
                      <w:bCs/>
                      <w:color w:val="000000"/>
                    </w:rPr>
                    <w:t>CANTIDAD</w:t>
                  </w:r>
                </w:p>
              </w:tc>
              <w:tc>
                <w:tcPr>
                  <w:tcW w:w="993" w:type="dxa"/>
                  <w:shd w:val="clear" w:color="auto" w:fill="FFFFFF" w:themeFill="background1"/>
                  <w:vAlign w:val="center"/>
                  <w:hideMark/>
                </w:tcPr>
                <w:p w14:paraId="20DCC0CE" w14:textId="77777777" w:rsidR="008C0B09" w:rsidRPr="00304143" w:rsidRDefault="008C0B09" w:rsidP="008C0B09">
                  <w:pPr>
                    <w:jc w:val="center"/>
                    <w:rPr>
                      <w:rFonts w:ascii="Tahoma" w:hAnsi="Tahoma" w:cs="Tahoma"/>
                      <w:b/>
                      <w:bCs/>
                      <w:color w:val="000000"/>
                    </w:rPr>
                  </w:pPr>
                  <w:r w:rsidRPr="00304143">
                    <w:rPr>
                      <w:rFonts w:ascii="Tahoma" w:hAnsi="Tahoma" w:cs="Tahoma"/>
                      <w:b/>
                      <w:bCs/>
                      <w:color w:val="000000"/>
                    </w:rPr>
                    <w:t>UNIDAD</w:t>
                  </w:r>
                </w:p>
              </w:tc>
              <w:tc>
                <w:tcPr>
                  <w:tcW w:w="1134" w:type="dxa"/>
                  <w:shd w:val="clear" w:color="auto" w:fill="FFFFFF" w:themeFill="background1"/>
                  <w:noWrap/>
                  <w:vAlign w:val="center"/>
                  <w:hideMark/>
                </w:tcPr>
                <w:p w14:paraId="4FDD72FB" w14:textId="77777777" w:rsidR="008C0B09" w:rsidRPr="00304143" w:rsidRDefault="008C0B09" w:rsidP="008C0B09">
                  <w:pPr>
                    <w:jc w:val="center"/>
                    <w:rPr>
                      <w:rFonts w:ascii="Tahoma" w:hAnsi="Tahoma" w:cs="Tahoma"/>
                      <w:b/>
                      <w:bCs/>
                      <w:color w:val="000000"/>
                    </w:rPr>
                  </w:pPr>
                  <w:r w:rsidRPr="00304143">
                    <w:rPr>
                      <w:rFonts w:ascii="Tahoma" w:hAnsi="Tahoma" w:cs="Tahoma"/>
                      <w:b/>
                      <w:bCs/>
                      <w:color w:val="000000"/>
                    </w:rPr>
                    <w:t xml:space="preserve">PRECIO UNITARIO Bs. </w:t>
                  </w:r>
                </w:p>
              </w:tc>
              <w:tc>
                <w:tcPr>
                  <w:tcW w:w="1134" w:type="dxa"/>
                  <w:shd w:val="clear" w:color="auto" w:fill="FFFFFF" w:themeFill="background1"/>
                  <w:noWrap/>
                  <w:vAlign w:val="center"/>
                  <w:hideMark/>
                </w:tcPr>
                <w:p w14:paraId="7D90E058" w14:textId="77777777" w:rsidR="008C0B09" w:rsidRPr="00304143" w:rsidRDefault="008C0B09" w:rsidP="008C0B09">
                  <w:pPr>
                    <w:jc w:val="center"/>
                    <w:rPr>
                      <w:rFonts w:ascii="Tahoma" w:hAnsi="Tahoma" w:cs="Tahoma"/>
                      <w:b/>
                      <w:bCs/>
                      <w:color w:val="000000"/>
                    </w:rPr>
                  </w:pPr>
                  <w:r w:rsidRPr="00304143">
                    <w:rPr>
                      <w:rFonts w:ascii="Tahoma" w:hAnsi="Tahoma" w:cs="Tahoma"/>
                      <w:b/>
                      <w:bCs/>
                      <w:color w:val="000000"/>
                    </w:rPr>
                    <w:t>PRECIO TOTAL Bs.</w:t>
                  </w:r>
                </w:p>
              </w:tc>
            </w:tr>
            <w:tr w:rsidR="008C0B09" w:rsidRPr="00304143" w14:paraId="38EEE50B" w14:textId="77777777" w:rsidTr="00362DA1">
              <w:trPr>
                <w:trHeight w:val="352"/>
              </w:trPr>
              <w:tc>
                <w:tcPr>
                  <w:tcW w:w="577" w:type="dxa"/>
                  <w:shd w:val="clear" w:color="auto" w:fill="FFFFFF" w:themeFill="background1"/>
                  <w:noWrap/>
                  <w:vAlign w:val="center"/>
                  <w:hideMark/>
                </w:tcPr>
                <w:p w14:paraId="03B6EFA6" w14:textId="77777777" w:rsidR="008C0B09" w:rsidRPr="00304143" w:rsidRDefault="008C0B09" w:rsidP="008C0B09">
                  <w:pPr>
                    <w:spacing w:line="276" w:lineRule="auto"/>
                    <w:jc w:val="center"/>
                    <w:rPr>
                      <w:rFonts w:ascii="Tahoma" w:hAnsi="Tahoma" w:cs="Tahoma"/>
                      <w:color w:val="000000"/>
                    </w:rPr>
                  </w:pPr>
                  <w:r w:rsidRPr="00304143">
                    <w:rPr>
                      <w:rFonts w:ascii="Tahoma" w:hAnsi="Tahoma" w:cs="Tahoma"/>
                      <w:color w:val="000000"/>
                    </w:rPr>
                    <w:t>1</w:t>
                  </w:r>
                </w:p>
              </w:tc>
              <w:tc>
                <w:tcPr>
                  <w:tcW w:w="3743" w:type="dxa"/>
                  <w:shd w:val="clear" w:color="auto" w:fill="FFFFFF" w:themeFill="background1"/>
                  <w:vAlign w:val="center"/>
                </w:tcPr>
                <w:p w14:paraId="1C145EC4" w14:textId="77777777" w:rsidR="008C0B09" w:rsidRPr="00304143" w:rsidRDefault="008C0B09" w:rsidP="008C0B09">
                  <w:pPr>
                    <w:spacing w:line="276" w:lineRule="auto"/>
                    <w:rPr>
                      <w:rFonts w:ascii="Tahoma" w:hAnsi="Tahoma" w:cs="Tahoma"/>
                      <w:color w:val="000000"/>
                    </w:rPr>
                  </w:pPr>
                  <w:r w:rsidRPr="00304143">
                    <w:rPr>
                      <w:rFonts w:ascii="Tahoma" w:hAnsi="Tahoma" w:cs="Tahoma"/>
                    </w:rPr>
                    <w:t>Fusible chicotillo tipo K de 1 A (27-38 kV)</w:t>
                  </w:r>
                </w:p>
              </w:tc>
              <w:tc>
                <w:tcPr>
                  <w:tcW w:w="1275" w:type="dxa"/>
                  <w:shd w:val="clear" w:color="auto" w:fill="FFFFFF" w:themeFill="background1"/>
                  <w:vAlign w:val="center"/>
                </w:tcPr>
                <w:p w14:paraId="5484462A" w14:textId="075C7AB9" w:rsidR="008C0B09" w:rsidRPr="00304143" w:rsidRDefault="008C0B09" w:rsidP="008C0B09">
                  <w:pPr>
                    <w:spacing w:line="276" w:lineRule="auto"/>
                    <w:jc w:val="center"/>
                    <w:rPr>
                      <w:rFonts w:ascii="Tahoma" w:hAnsi="Tahoma" w:cs="Tahoma"/>
                      <w:color w:val="000000"/>
                    </w:rPr>
                  </w:pPr>
                  <w:r w:rsidRPr="00304143">
                    <w:rPr>
                      <w:rFonts w:ascii="Tahoma" w:hAnsi="Tahoma" w:cs="Tahoma"/>
                      <w:color w:val="000000"/>
                    </w:rPr>
                    <w:t>1.200</w:t>
                  </w:r>
                </w:p>
              </w:tc>
              <w:tc>
                <w:tcPr>
                  <w:tcW w:w="993" w:type="dxa"/>
                  <w:shd w:val="clear" w:color="auto" w:fill="FFFFFF" w:themeFill="background1"/>
                  <w:vAlign w:val="center"/>
                </w:tcPr>
                <w:p w14:paraId="7184A59A" w14:textId="77777777" w:rsidR="008C0B09" w:rsidRPr="00304143" w:rsidRDefault="008C0B09" w:rsidP="008C0B09">
                  <w:pPr>
                    <w:spacing w:line="276" w:lineRule="auto"/>
                    <w:jc w:val="center"/>
                    <w:rPr>
                      <w:rFonts w:ascii="Tahoma" w:hAnsi="Tahoma" w:cs="Tahoma"/>
                      <w:color w:val="000000"/>
                    </w:rPr>
                  </w:pPr>
                  <w:proofErr w:type="spellStart"/>
                  <w:r w:rsidRPr="00304143">
                    <w:rPr>
                      <w:rFonts w:ascii="Tahoma" w:hAnsi="Tahoma" w:cs="Tahoma"/>
                      <w:color w:val="000000"/>
                    </w:rPr>
                    <w:t>Pza</w:t>
                  </w:r>
                  <w:proofErr w:type="spellEnd"/>
                </w:p>
              </w:tc>
              <w:tc>
                <w:tcPr>
                  <w:tcW w:w="1134" w:type="dxa"/>
                  <w:shd w:val="clear" w:color="auto" w:fill="FFFFFF" w:themeFill="background1"/>
                  <w:noWrap/>
                  <w:vAlign w:val="center"/>
                </w:tcPr>
                <w:p w14:paraId="08D1F7D0" w14:textId="77777777" w:rsidR="008C0B09" w:rsidRPr="00304143" w:rsidRDefault="008C0B09" w:rsidP="00BD655C">
                  <w:pPr>
                    <w:spacing w:line="276" w:lineRule="auto"/>
                    <w:jc w:val="right"/>
                    <w:rPr>
                      <w:rFonts w:ascii="Tahoma" w:hAnsi="Tahoma" w:cs="Tahoma"/>
                      <w:color w:val="000000"/>
                    </w:rPr>
                  </w:pPr>
                  <w:r w:rsidRPr="00304143">
                    <w:rPr>
                      <w:rFonts w:ascii="Tahoma" w:hAnsi="Tahoma" w:cs="Tahoma"/>
                      <w:color w:val="000000"/>
                    </w:rPr>
                    <w:t>17,40</w:t>
                  </w:r>
                </w:p>
              </w:tc>
              <w:tc>
                <w:tcPr>
                  <w:tcW w:w="1134" w:type="dxa"/>
                  <w:shd w:val="clear" w:color="auto" w:fill="FFFFFF" w:themeFill="background1"/>
                  <w:noWrap/>
                  <w:vAlign w:val="center"/>
                </w:tcPr>
                <w:p w14:paraId="7A1CAB91" w14:textId="77777777" w:rsidR="008C0B09" w:rsidRPr="00304143" w:rsidRDefault="008C0B09" w:rsidP="00BD655C">
                  <w:pPr>
                    <w:spacing w:line="276" w:lineRule="auto"/>
                    <w:jc w:val="right"/>
                    <w:rPr>
                      <w:rFonts w:ascii="Tahoma" w:hAnsi="Tahoma" w:cs="Tahoma"/>
                      <w:color w:val="000000"/>
                    </w:rPr>
                  </w:pPr>
                  <w:r w:rsidRPr="00304143">
                    <w:rPr>
                      <w:rFonts w:ascii="Calibri" w:hAnsi="Calibri" w:cs="Calibri"/>
                      <w:color w:val="000000"/>
                    </w:rPr>
                    <w:t>20.880,00</w:t>
                  </w:r>
                </w:p>
              </w:tc>
            </w:tr>
            <w:tr w:rsidR="008C0B09" w:rsidRPr="00304143" w14:paraId="22D51DD7" w14:textId="77777777" w:rsidTr="00362DA1">
              <w:trPr>
                <w:trHeight w:val="352"/>
              </w:trPr>
              <w:tc>
                <w:tcPr>
                  <w:tcW w:w="577" w:type="dxa"/>
                  <w:shd w:val="clear" w:color="auto" w:fill="FFFFFF" w:themeFill="background1"/>
                  <w:noWrap/>
                  <w:vAlign w:val="center"/>
                </w:tcPr>
                <w:p w14:paraId="3FD5AB24" w14:textId="77777777" w:rsidR="008C0B09" w:rsidRPr="00304143" w:rsidRDefault="008C0B09" w:rsidP="008C0B09">
                  <w:pPr>
                    <w:spacing w:line="276" w:lineRule="auto"/>
                    <w:jc w:val="center"/>
                    <w:rPr>
                      <w:rFonts w:ascii="Tahoma" w:hAnsi="Tahoma" w:cs="Tahoma"/>
                      <w:color w:val="000000"/>
                    </w:rPr>
                  </w:pPr>
                  <w:r w:rsidRPr="00304143">
                    <w:rPr>
                      <w:rFonts w:ascii="Tahoma" w:hAnsi="Tahoma" w:cs="Tahoma"/>
                      <w:color w:val="000000"/>
                    </w:rPr>
                    <w:t>2</w:t>
                  </w:r>
                </w:p>
              </w:tc>
              <w:tc>
                <w:tcPr>
                  <w:tcW w:w="3743" w:type="dxa"/>
                  <w:shd w:val="clear" w:color="auto" w:fill="FFFFFF" w:themeFill="background1"/>
                  <w:vAlign w:val="center"/>
                </w:tcPr>
                <w:p w14:paraId="03135D3F" w14:textId="77777777" w:rsidR="008C0B09" w:rsidRPr="00304143" w:rsidRDefault="008C0B09" w:rsidP="008C0B09">
                  <w:pPr>
                    <w:spacing w:line="276" w:lineRule="auto"/>
                    <w:rPr>
                      <w:rFonts w:ascii="Tahoma" w:hAnsi="Tahoma" w:cs="Tahoma"/>
                      <w:color w:val="000000"/>
                    </w:rPr>
                  </w:pPr>
                  <w:r w:rsidRPr="00304143">
                    <w:rPr>
                      <w:rFonts w:ascii="Tahoma" w:hAnsi="Tahoma" w:cs="Tahoma"/>
                    </w:rPr>
                    <w:t>Fusible chicotillo tipo K de 2 A (27-38 kV)</w:t>
                  </w:r>
                </w:p>
              </w:tc>
              <w:tc>
                <w:tcPr>
                  <w:tcW w:w="1275" w:type="dxa"/>
                  <w:shd w:val="clear" w:color="auto" w:fill="FFFFFF" w:themeFill="background1"/>
                  <w:vAlign w:val="center"/>
                </w:tcPr>
                <w:p w14:paraId="18ECF336" w14:textId="573C6BAE" w:rsidR="008C0B09" w:rsidRPr="00304143" w:rsidRDefault="008C0B09" w:rsidP="008C0B09">
                  <w:pPr>
                    <w:spacing w:line="276" w:lineRule="auto"/>
                    <w:jc w:val="center"/>
                    <w:rPr>
                      <w:rFonts w:ascii="Tahoma" w:hAnsi="Tahoma" w:cs="Tahoma"/>
                      <w:color w:val="000000"/>
                    </w:rPr>
                  </w:pPr>
                  <w:r w:rsidRPr="00304143">
                    <w:rPr>
                      <w:rFonts w:ascii="Tahoma" w:hAnsi="Tahoma" w:cs="Tahoma"/>
                      <w:color w:val="000000"/>
                    </w:rPr>
                    <w:t>1.100</w:t>
                  </w:r>
                </w:p>
              </w:tc>
              <w:tc>
                <w:tcPr>
                  <w:tcW w:w="993" w:type="dxa"/>
                  <w:shd w:val="clear" w:color="auto" w:fill="FFFFFF" w:themeFill="background1"/>
                  <w:vAlign w:val="center"/>
                </w:tcPr>
                <w:p w14:paraId="553B105F" w14:textId="77777777" w:rsidR="008C0B09" w:rsidRPr="00304143" w:rsidRDefault="008C0B09" w:rsidP="008C0B09">
                  <w:pPr>
                    <w:spacing w:line="276" w:lineRule="auto"/>
                    <w:jc w:val="center"/>
                    <w:rPr>
                      <w:rFonts w:ascii="Tahoma" w:hAnsi="Tahoma" w:cs="Tahoma"/>
                      <w:color w:val="000000"/>
                    </w:rPr>
                  </w:pPr>
                  <w:proofErr w:type="spellStart"/>
                  <w:r w:rsidRPr="00304143">
                    <w:rPr>
                      <w:rFonts w:ascii="Tahoma" w:hAnsi="Tahoma" w:cs="Tahoma"/>
                      <w:color w:val="000000"/>
                    </w:rPr>
                    <w:t>Pza</w:t>
                  </w:r>
                  <w:proofErr w:type="spellEnd"/>
                </w:p>
              </w:tc>
              <w:tc>
                <w:tcPr>
                  <w:tcW w:w="1134" w:type="dxa"/>
                  <w:shd w:val="clear" w:color="auto" w:fill="FFFFFF" w:themeFill="background1"/>
                  <w:noWrap/>
                </w:tcPr>
                <w:p w14:paraId="55EFEE5E" w14:textId="77777777" w:rsidR="008C0B09" w:rsidRPr="00304143" w:rsidRDefault="008C0B09" w:rsidP="00BD655C">
                  <w:pPr>
                    <w:spacing w:line="276" w:lineRule="auto"/>
                    <w:jc w:val="right"/>
                    <w:rPr>
                      <w:rFonts w:ascii="Tahoma" w:hAnsi="Tahoma" w:cs="Tahoma"/>
                      <w:color w:val="000000"/>
                    </w:rPr>
                  </w:pPr>
                  <w:r w:rsidRPr="00304143">
                    <w:rPr>
                      <w:rFonts w:ascii="Tahoma" w:hAnsi="Tahoma" w:cs="Tahoma"/>
                      <w:color w:val="000000"/>
                    </w:rPr>
                    <w:t>17,40</w:t>
                  </w:r>
                </w:p>
              </w:tc>
              <w:tc>
                <w:tcPr>
                  <w:tcW w:w="1134" w:type="dxa"/>
                  <w:shd w:val="clear" w:color="auto" w:fill="FFFFFF" w:themeFill="background1"/>
                  <w:noWrap/>
                  <w:vAlign w:val="center"/>
                </w:tcPr>
                <w:p w14:paraId="70986E87" w14:textId="77777777" w:rsidR="008C0B09" w:rsidRPr="00304143" w:rsidRDefault="008C0B09" w:rsidP="00BD655C">
                  <w:pPr>
                    <w:spacing w:line="276" w:lineRule="auto"/>
                    <w:jc w:val="right"/>
                    <w:rPr>
                      <w:rFonts w:ascii="Tahoma" w:hAnsi="Tahoma" w:cs="Tahoma"/>
                      <w:color w:val="000000"/>
                    </w:rPr>
                  </w:pPr>
                  <w:r w:rsidRPr="00304143">
                    <w:rPr>
                      <w:rFonts w:ascii="Calibri" w:hAnsi="Calibri" w:cs="Calibri"/>
                      <w:color w:val="000000"/>
                    </w:rPr>
                    <w:t>19.140,00</w:t>
                  </w:r>
                </w:p>
              </w:tc>
            </w:tr>
            <w:tr w:rsidR="008C0B09" w:rsidRPr="00304143" w14:paraId="489005B1" w14:textId="77777777" w:rsidTr="00362DA1">
              <w:trPr>
                <w:trHeight w:val="352"/>
              </w:trPr>
              <w:tc>
                <w:tcPr>
                  <w:tcW w:w="577" w:type="dxa"/>
                  <w:shd w:val="clear" w:color="auto" w:fill="FFFFFF" w:themeFill="background1"/>
                  <w:noWrap/>
                  <w:vAlign w:val="center"/>
                </w:tcPr>
                <w:p w14:paraId="64E6910D" w14:textId="77777777" w:rsidR="008C0B09" w:rsidRPr="00304143" w:rsidRDefault="008C0B09" w:rsidP="008C0B09">
                  <w:pPr>
                    <w:spacing w:line="276" w:lineRule="auto"/>
                    <w:jc w:val="center"/>
                    <w:rPr>
                      <w:rFonts w:ascii="Tahoma" w:hAnsi="Tahoma" w:cs="Tahoma"/>
                      <w:color w:val="000000"/>
                    </w:rPr>
                  </w:pPr>
                  <w:r w:rsidRPr="00304143">
                    <w:rPr>
                      <w:rFonts w:ascii="Tahoma" w:hAnsi="Tahoma" w:cs="Tahoma"/>
                      <w:color w:val="000000"/>
                    </w:rPr>
                    <w:t>3</w:t>
                  </w:r>
                </w:p>
              </w:tc>
              <w:tc>
                <w:tcPr>
                  <w:tcW w:w="3743" w:type="dxa"/>
                  <w:shd w:val="clear" w:color="auto" w:fill="FFFFFF" w:themeFill="background1"/>
                  <w:vAlign w:val="center"/>
                </w:tcPr>
                <w:p w14:paraId="7C5798A7" w14:textId="77777777" w:rsidR="008C0B09" w:rsidRPr="00304143" w:rsidRDefault="008C0B09" w:rsidP="008C0B09">
                  <w:pPr>
                    <w:spacing w:line="276" w:lineRule="auto"/>
                    <w:rPr>
                      <w:rFonts w:ascii="Tahoma" w:hAnsi="Tahoma" w:cs="Tahoma"/>
                      <w:color w:val="000000"/>
                    </w:rPr>
                  </w:pPr>
                  <w:r w:rsidRPr="00304143">
                    <w:rPr>
                      <w:rFonts w:ascii="Tahoma" w:hAnsi="Tahoma" w:cs="Tahoma"/>
                    </w:rPr>
                    <w:t>Fusible chicotillo tipo K de 3 A (27-38 kV)</w:t>
                  </w:r>
                </w:p>
              </w:tc>
              <w:tc>
                <w:tcPr>
                  <w:tcW w:w="1275" w:type="dxa"/>
                  <w:shd w:val="clear" w:color="auto" w:fill="FFFFFF" w:themeFill="background1"/>
                  <w:vAlign w:val="center"/>
                </w:tcPr>
                <w:p w14:paraId="47884550" w14:textId="016EE84D" w:rsidR="008C0B09" w:rsidRPr="00304143" w:rsidRDefault="008C0B09" w:rsidP="008C0B09">
                  <w:pPr>
                    <w:spacing w:line="276" w:lineRule="auto"/>
                    <w:jc w:val="center"/>
                    <w:rPr>
                      <w:rFonts w:ascii="Tahoma" w:hAnsi="Tahoma" w:cs="Tahoma"/>
                      <w:color w:val="000000"/>
                    </w:rPr>
                  </w:pPr>
                  <w:r w:rsidRPr="00304143">
                    <w:rPr>
                      <w:rFonts w:ascii="Tahoma" w:hAnsi="Tahoma" w:cs="Tahoma"/>
                      <w:color w:val="000000"/>
                    </w:rPr>
                    <w:t>1.200</w:t>
                  </w:r>
                </w:p>
              </w:tc>
              <w:tc>
                <w:tcPr>
                  <w:tcW w:w="993" w:type="dxa"/>
                  <w:shd w:val="clear" w:color="auto" w:fill="FFFFFF" w:themeFill="background1"/>
                  <w:vAlign w:val="center"/>
                </w:tcPr>
                <w:p w14:paraId="51D7F7A3" w14:textId="77777777" w:rsidR="008C0B09" w:rsidRPr="00304143" w:rsidRDefault="008C0B09" w:rsidP="008C0B09">
                  <w:pPr>
                    <w:spacing w:line="276" w:lineRule="auto"/>
                    <w:jc w:val="center"/>
                    <w:rPr>
                      <w:rFonts w:ascii="Tahoma" w:hAnsi="Tahoma" w:cs="Tahoma"/>
                      <w:color w:val="000000"/>
                    </w:rPr>
                  </w:pPr>
                  <w:proofErr w:type="spellStart"/>
                  <w:r w:rsidRPr="00304143">
                    <w:rPr>
                      <w:rFonts w:ascii="Tahoma" w:hAnsi="Tahoma" w:cs="Tahoma"/>
                      <w:color w:val="000000"/>
                    </w:rPr>
                    <w:t>Pza</w:t>
                  </w:r>
                  <w:proofErr w:type="spellEnd"/>
                </w:p>
              </w:tc>
              <w:tc>
                <w:tcPr>
                  <w:tcW w:w="1134" w:type="dxa"/>
                  <w:shd w:val="clear" w:color="auto" w:fill="FFFFFF" w:themeFill="background1"/>
                  <w:noWrap/>
                </w:tcPr>
                <w:p w14:paraId="6543FF6E" w14:textId="77777777" w:rsidR="008C0B09" w:rsidRPr="00304143" w:rsidRDefault="008C0B09" w:rsidP="00BD655C">
                  <w:pPr>
                    <w:spacing w:line="276" w:lineRule="auto"/>
                    <w:jc w:val="right"/>
                    <w:rPr>
                      <w:rFonts w:ascii="Tahoma" w:hAnsi="Tahoma" w:cs="Tahoma"/>
                      <w:color w:val="000000"/>
                    </w:rPr>
                  </w:pPr>
                  <w:r w:rsidRPr="00304143">
                    <w:rPr>
                      <w:rFonts w:ascii="Tahoma" w:hAnsi="Tahoma" w:cs="Tahoma"/>
                      <w:color w:val="000000"/>
                    </w:rPr>
                    <w:t>17,40</w:t>
                  </w:r>
                </w:p>
              </w:tc>
              <w:tc>
                <w:tcPr>
                  <w:tcW w:w="1134" w:type="dxa"/>
                  <w:shd w:val="clear" w:color="auto" w:fill="FFFFFF" w:themeFill="background1"/>
                  <w:noWrap/>
                  <w:vAlign w:val="center"/>
                </w:tcPr>
                <w:p w14:paraId="7CAB0948" w14:textId="77777777" w:rsidR="008C0B09" w:rsidRPr="00304143" w:rsidRDefault="008C0B09" w:rsidP="00BD655C">
                  <w:pPr>
                    <w:spacing w:line="276" w:lineRule="auto"/>
                    <w:jc w:val="right"/>
                    <w:rPr>
                      <w:rFonts w:ascii="Tahoma" w:hAnsi="Tahoma" w:cs="Tahoma"/>
                      <w:color w:val="000000"/>
                    </w:rPr>
                  </w:pPr>
                  <w:r w:rsidRPr="00304143">
                    <w:rPr>
                      <w:rFonts w:ascii="Calibri" w:hAnsi="Calibri" w:cs="Calibri"/>
                      <w:color w:val="000000"/>
                    </w:rPr>
                    <w:t>20.880,00</w:t>
                  </w:r>
                </w:p>
              </w:tc>
            </w:tr>
            <w:tr w:rsidR="008C0B09" w:rsidRPr="00304143" w14:paraId="4FC2312E" w14:textId="77777777" w:rsidTr="00362DA1">
              <w:trPr>
                <w:trHeight w:val="352"/>
              </w:trPr>
              <w:tc>
                <w:tcPr>
                  <w:tcW w:w="577" w:type="dxa"/>
                  <w:shd w:val="clear" w:color="auto" w:fill="FFFFFF" w:themeFill="background1"/>
                  <w:noWrap/>
                  <w:vAlign w:val="center"/>
                </w:tcPr>
                <w:p w14:paraId="58373EED" w14:textId="77777777" w:rsidR="008C0B09" w:rsidRPr="00304143" w:rsidRDefault="008C0B09" w:rsidP="008C0B09">
                  <w:pPr>
                    <w:spacing w:line="276" w:lineRule="auto"/>
                    <w:jc w:val="center"/>
                    <w:rPr>
                      <w:rFonts w:ascii="Tahoma" w:hAnsi="Tahoma" w:cs="Tahoma"/>
                      <w:color w:val="000000"/>
                    </w:rPr>
                  </w:pPr>
                  <w:r w:rsidRPr="00304143">
                    <w:rPr>
                      <w:rFonts w:ascii="Tahoma" w:hAnsi="Tahoma" w:cs="Tahoma"/>
                      <w:color w:val="000000"/>
                    </w:rPr>
                    <w:t>4</w:t>
                  </w:r>
                </w:p>
              </w:tc>
              <w:tc>
                <w:tcPr>
                  <w:tcW w:w="3743" w:type="dxa"/>
                  <w:shd w:val="clear" w:color="auto" w:fill="FFFFFF" w:themeFill="background1"/>
                  <w:vAlign w:val="center"/>
                </w:tcPr>
                <w:p w14:paraId="5A75EBF4" w14:textId="77777777" w:rsidR="008C0B09" w:rsidRPr="00304143" w:rsidRDefault="008C0B09" w:rsidP="008C0B09">
                  <w:pPr>
                    <w:spacing w:line="276" w:lineRule="auto"/>
                    <w:rPr>
                      <w:rFonts w:ascii="Tahoma" w:hAnsi="Tahoma" w:cs="Tahoma"/>
                      <w:color w:val="000000"/>
                    </w:rPr>
                  </w:pPr>
                  <w:r w:rsidRPr="00304143">
                    <w:rPr>
                      <w:rFonts w:ascii="Tahoma" w:hAnsi="Tahoma" w:cs="Tahoma"/>
                    </w:rPr>
                    <w:t>Fusible chicotillo tipo K de 5 A (27-38 kV)</w:t>
                  </w:r>
                </w:p>
              </w:tc>
              <w:tc>
                <w:tcPr>
                  <w:tcW w:w="1275" w:type="dxa"/>
                  <w:shd w:val="clear" w:color="auto" w:fill="FFFFFF" w:themeFill="background1"/>
                  <w:vAlign w:val="center"/>
                </w:tcPr>
                <w:p w14:paraId="78E9D205" w14:textId="1743E177" w:rsidR="008C0B09" w:rsidRPr="00304143" w:rsidRDefault="008C0B09" w:rsidP="008C0B09">
                  <w:pPr>
                    <w:spacing w:line="276" w:lineRule="auto"/>
                    <w:jc w:val="center"/>
                    <w:rPr>
                      <w:rFonts w:ascii="Tahoma" w:hAnsi="Tahoma" w:cs="Tahoma"/>
                      <w:color w:val="000000"/>
                    </w:rPr>
                  </w:pPr>
                  <w:r w:rsidRPr="00304143">
                    <w:rPr>
                      <w:rFonts w:ascii="Tahoma" w:hAnsi="Tahoma" w:cs="Tahoma"/>
                      <w:color w:val="000000"/>
                    </w:rPr>
                    <w:t>380</w:t>
                  </w:r>
                </w:p>
              </w:tc>
              <w:tc>
                <w:tcPr>
                  <w:tcW w:w="993" w:type="dxa"/>
                  <w:shd w:val="clear" w:color="auto" w:fill="FFFFFF" w:themeFill="background1"/>
                  <w:vAlign w:val="center"/>
                </w:tcPr>
                <w:p w14:paraId="3D2AF69D" w14:textId="77777777" w:rsidR="008C0B09" w:rsidRPr="00304143" w:rsidRDefault="008C0B09" w:rsidP="008C0B09">
                  <w:pPr>
                    <w:spacing w:line="276" w:lineRule="auto"/>
                    <w:jc w:val="center"/>
                    <w:rPr>
                      <w:rFonts w:ascii="Tahoma" w:hAnsi="Tahoma" w:cs="Tahoma"/>
                      <w:color w:val="000000"/>
                    </w:rPr>
                  </w:pPr>
                  <w:proofErr w:type="spellStart"/>
                  <w:r w:rsidRPr="00304143">
                    <w:rPr>
                      <w:rFonts w:ascii="Tahoma" w:hAnsi="Tahoma" w:cs="Tahoma"/>
                      <w:color w:val="000000"/>
                    </w:rPr>
                    <w:t>Pza</w:t>
                  </w:r>
                  <w:proofErr w:type="spellEnd"/>
                </w:p>
              </w:tc>
              <w:tc>
                <w:tcPr>
                  <w:tcW w:w="1134" w:type="dxa"/>
                  <w:shd w:val="clear" w:color="auto" w:fill="FFFFFF" w:themeFill="background1"/>
                  <w:noWrap/>
                  <w:vAlign w:val="center"/>
                </w:tcPr>
                <w:p w14:paraId="3443B4FC" w14:textId="77777777" w:rsidR="008C0B09" w:rsidRPr="00304143" w:rsidRDefault="008C0B09" w:rsidP="00BD655C">
                  <w:pPr>
                    <w:spacing w:line="276" w:lineRule="auto"/>
                    <w:jc w:val="right"/>
                    <w:rPr>
                      <w:rFonts w:ascii="Tahoma" w:hAnsi="Tahoma" w:cs="Tahoma"/>
                      <w:color w:val="000000"/>
                    </w:rPr>
                  </w:pPr>
                  <w:r w:rsidRPr="00304143">
                    <w:rPr>
                      <w:rFonts w:ascii="Tahoma" w:hAnsi="Tahoma" w:cs="Tahoma"/>
                      <w:color w:val="000000"/>
                    </w:rPr>
                    <w:t>17,91</w:t>
                  </w:r>
                </w:p>
              </w:tc>
              <w:tc>
                <w:tcPr>
                  <w:tcW w:w="1134" w:type="dxa"/>
                  <w:shd w:val="clear" w:color="auto" w:fill="FFFFFF" w:themeFill="background1"/>
                  <w:noWrap/>
                  <w:vAlign w:val="center"/>
                </w:tcPr>
                <w:p w14:paraId="2482FA1F" w14:textId="77777777" w:rsidR="008C0B09" w:rsidRPr="00304143" w:rsidRDefault="008C0B09" w:rsidP="00BD655C">
                  <w:pPr>
                    <w:spacing w:line="276" w:lineRule="auto"/>
                    <w:jc w:val="right"/>
                    <w:rPr>
                      <w:rFonts w:ascii="Tahoma" w:hAnsi="Tahoma" w:cs="Tahoma"/>
                      <w:color w:val="000000"/>
                    </w:rPr>
                  </w:pPr>
                  <w:r w:rsidRPr="00304143">
                    <w:rPr>
                      <w:rFonts w:ascii="Calibri" w:hAnsi="Calibri" w:cs="Calibri"/>
                      <w:color w:val="000000"/>
                    </w:rPr>
                    <w:t>6.805,80</w:t>
                  </w:r>
                </w:p>
              </w:tc>
            </w:tr>
            <w:tr w:rsidR="008C0B09" w:rsidRPr="00304143" w14:paraId="316AB9B4" w14:textId="77777777" w:rsidTr="00362DA1">
              <w:trPr>
                <w:trHeight w:val="352"/>
              </w:trPr>
              <w:tc>
                <w:tcPr>
                  <w:tcW w:w="577" w:type="dxa"/>
                  <w:shd w:val="clear" w:color="auto" w:fill="FFFFFF" w:themeFill="background1"/>
                  <w:noWrap/>
                  <w:vAlign w:val="center"/>
                </w:tcPr>
                <w:p w14:paraId="67E59B35" w14:textId="77777777" w:rsidR="008C0B09" w:rsidRPr="00304143" w:rsidRDefault="008C0B09" w:rsidP="008C0B09">
                  <w:pPr>
                    <w:spacing w:line="276" w:lineRule="auto"/>
                    <w:jc w:val="center"/>
                    <w:rPr>
                      <w:rFonts w:ascii="Tahoma" w:hAnsi="Tahoma" w:cs="Tahoma"/>
                      <w:color w:val="000000"/>
                    </w:rPr>
                  </w:pPr>
                  <w:r w:rsidRPr="00304143">
                    <w:rPr>
                      <w:rFonts w:ascii="Tahoma" w:hAnsi="Tahoma" w:cs="Tahoma"/>
                      <w:color w:val="000000"/>
                    </w:rPr>
                    <w:t>5</w:t>
                  </w:r>
                </w:p>
              </w:tc>
              <w:tc>
                <w:tcPr>
                  <w:tcW w:w="3743" w:type="dxa"/>
                  <w:shd w:val="clear" w:color="auto" w:fill="FFFFFF" w:themeFill="background1"/>
                  <w:vAlign w:val="center"/>
                </w:tcPr>
                <w:p w14:paraId="6E8036DD" w14:textId="77777777" w:rsidR="008C0B09" w:rsidRPr="00304143" w:rsidRDefault="008C0B09" w:rsidP="008C0B09">
                  <w:pPr>
                    <w:spacing w:line="276" w:lineRule="auto"/>
                    <w:rPr>
                      <w:rFonts w:ascii="Tahoma" w:hAnsi="Tahoma" w:cs="Tahoma"/>
                      <w:color w:val="000000"/>
                    </w:rPr>
                  </w:pPr>
                  <w:r w:rsidRPr="00304143">
                    <w:rPr>
                      <w:rFonts w:ascii="Tahoma" w:hAnsi="Tahoma" w:cs="Tahoma"/>
                    </w:rPr>
                    <w:t>Fusible chicotillo tipo K de 6 A (27-38 kV)</w:t>
                  </w:r>
                </w:p>
              </w:tc>
              <w:tc>
                <w:tcPr>
                  <w:tcW w:w="1275" w:type="dxa"/>
                  <w:shd w:val="clear" w:color="auto" w:fill="FFFFFF" w:themeFill="background1"/>
                  <w:vAlign w:val="center"/>
                </w:tcPr>
                <w:p w14:paraId="47C5AABB" w14:textId="22F1778B" w:rsidR="008C0B09" w:rsidRPr="00304143" w:rsidRDefault="008C0B09" w:rsidP="008C0B09">
                  <w:pPr>
                    <w:spacing w:line="276" w:lineRule="auto"/>
                    <w:jc w:val="center"/>
                    <w:rPr>
                      <w:rFonts w:ascii="Tahoma" w:hAnsi="Tahoma" w:cs="Tahoma"/>
                      <w:color w:val="000000"/>
                    </w:rPr>
                  </w:pPr>
                  <w:r w:rsidRPr="00304143">
                    <w:rPr>
                      <w:rFonts w:ascii="Tahoma" w:hAnsi="Tahoma" w:cs="Tahoma"/>
                      <w:color w:val="000000"/>
                    </w:rPr>
                    <w:t>700</w:t>
                  </w:r>
                </w:p>
              </w:tc>
              <w:tc>
                <w:tcPr>
                  <w:tcW w:w="993" w:type="dxa"/>
                  <w:shd w:val="clear" w:color="auto" w:fill="FFFFFF" w:themeFill="background1"/>
                  <w:vAlign w:val="center"/>
                </w:tcPr>
                <w:p w14:paraId="053397E3" w14:textId="77777777" w:rsidR="008C0B09" w:rsidRPr="00304143" w:rsidRDefault="008C0B09" w:rsidP="008C0B09">
                  <w:pPr>
                    <w:spacing w:line="276" w:lineRule="auto"/>
                    <w:jc w:val="center"/>
                    <w:rPr>
                      <w:rFonts w:ascii="Tahoma" w:hAnsi="Tahoma" w:cs="Tahoma"/>
                      <w:color w:val="000000"/>
                    </w:rPr>
                  </w:pPr>
                  <w:proofErr w:type="spellStart"/>
                  <w:r w:rsidRPr="00304143">
                    <w:rPr>
                      <w:rFonts w:ascii="Tahoma" w:hAnsi="Tahoma" w:cs="Tahoma"/>
                      <w:color w:val="000000"/>
                    </w:rPr>
                    <w:t>Pza</w:t>
                  </w:r>
                  <w:proofErr w:type="spellEnd"/>
                </w:p>
              </w:tc>
              <w:tc>
                <w:tcPr>
                  <w:tcW w:w="1134" w:type="dxa"/>
                  <w:shd w:val="clear" w:color="auto" w:fill="FFFFFF" w:themeFill="background1"/>
                  <w:noWrap/>
                </w:tcPr>
                <w:p w14:paraId="27568BAD" w14:textId="77777777" w:rsidR="008C0B09" w:rsidRPr="00304143" w:rsidRDefault="008C0B09" w:rsidP="00BD655C">
                  <w:pPr>
                    <w:spacing w:line="276" w:lineRule="auto"/>
                    <w:jc w:val="right"/>
                    <w:rPr>
                      <w:rFonts w:ascii="Tahoma" w:hAnsi="Tahoma" w:cs="Tahoma"/>
                      <w:color w:val="000000"/>
                    </w:rPr>
                  </w:pPr>
                  <w:r w:rsidRPr="00304143">
                    <w:rPr>
                      <w:rFonts w:ascii="Tahoma" w:hAnsi="Tahoma" w:cs="Tahoma"/>
                      <w:color w:val="000000"/>
                    </w:rPr>
                    <w:t>17,91</w:t>
                  </w:r>
                </w:p>
              </w:tc>
              <w:tc>
                <w:tcPr>
                  <w:tcW w:w="1134" w:type="dxa"/>
                  <w:shd w:val="clear" w:color="auto" w:fill="FFFFFF" w:themeFill="background1"/>
                  <w:noWrap/>
                  <w:vAlign w:val="center"/>
                </w:tcPr>
                <w:p w14:paraId="3E3925C5" w14:textId="77777777" w:rsidR="008C0B09" w:rsidRPr="00304143" w:rsidRDefault="008C0B09" w:rsidP="00BD655C">
                  <w:pPr>
                    <w:spacing w:line="276" w:lineRule="auto"/>
                    <w:jc w:val="right"/>
                    <w:rPr>
                      <w:rFonts w:ascii="Tahoma" w:hAnsi="Tahoma" w:cs="Tahoma"/>
                      <w:color w:val="000000"/>
                    </w:rPr>
                  </w:pPr>
                  <w:r w:rsidRPr="00304143">
                    <w:rPr>
                      <w:rFonts w:ascii="Calibri" w:hAnsi="Calibri" w:cs="Calibri"/>
                      <w:color w:val="000000"/>
                    </w:rPr>
                    <w:t>12.537,00</w:t>
                  </w:r>
                </w:p>
              </w:tc>
            </w:tr>
            <w:tr w:rsidR="008C0B09" w:rsidRPr="00304143" w14:paraId="54086C54" w14:textId="77777777" w:rsidTr="00362DA1">
              <w:trPr>
                <w:trHeight w:val="352"/>
              </w:trPr>
              <w:tc>
                <w:tcPr>
                  <w:tcW w:w="577" w:type="dxa"/>
                  <w:shd w:val="clear" w:color="auto" w:fill="FFFFFF" w:themeFill="background1"/>
                  <w:noWrap/>
                  <w:vAlign w:val="center"/>
                </w:tcPr>
                <w:p w14:paraId="6662FEA3" w14:textId="77777777" w:rsidR="008C0B09" w:rsidRPr="00304143" w:rsidRDefault="008C0B09" w:rsidP="008C0B09">
                  <w:pPr>
                    <w:spacing w:line="276" w:lineRule="auto"/>
                    <w:jc w:val="center"/>
                    <w:rPr>
                      <w:rFonts w:ascii="Tahoma" w:hAnsi="Tahoma" w:cs="Tahoma"/>
                      <w:color w:val="000000"/>
                    </w:rPr>
                  </w:pPr>
                  <w:r w:rsidRPr="00304143">
                    <w:rPr>
                      <w:rFonts w:ascii="Tahoma" w:hAnsi="Tahoma" w:cs="Tahoma"/>
                      <w:color w:val="000000"/>
                    </w:rPr>
                    <w:t>6</w:t>
                  </w:r>
                </w:p>
              </w:tc>
              <w:tc>
                <w:tcPr>
                  <w:tcW w:w="3743" w:type="dxa"/>
                  <w:shd w:val="clear" w:color="auto" w:fill="FFFFFF" w:themeFill="background1"/>
                  <w:vAlign w:val="center"/>
                </w:tcPr>
                <w:p w14:paraId="7ECFA1A8" w14:textId="77777777" w:rsidR="008C0B09" w:rsidRPr="00304143" w:rsidRDefault="008C0B09" w:rsidP="008C0B09">
                  <w:pPr>
                    <w:spacing w:line="276" w:lineRule="auto"/>
                    <w:rPr>
                      <w:rFonts w:ascii="Tahoma" w:hAnsi="Tahoma" w:cs="Tahoma"/>
                      <w:color w:val="000000"/>
                    </w:rPr>
                  </w:pPr>
                  <w:r w:rsidRPr="00304143">
                    <w:rPr>
                      <w:rFonts w:ascii="Tahoma" w:hAnsi="Tahoma" w:cs="Tahoma"/>
                    </w:rPr>
                    <w:t>Fusible chicotillo tipo K de 8 A (27-38 kV)</w:t>
                  </w:r>
                </w:p>
              </w:tc>
              <w:tc>
                <w:tcPr>
                  <w:tcW w:w="1275" w:type="dxa"/>
                  <w:shd w:val="clear" w:color="auto" w:fill="FFFFFF" w:themeFill="background1"/>
                </w:tcPr>
                <w:p w14:paraId="7E79A031" w14:textId="1CA4200F" w:rsidR="008C0B09" w:rsidRPr="00304143" w:rsidRDefault="008C0B09" w:rsidP="008C0B09">
                  <w:pPr>
                    <w:spacing w:line="276" w:lineRule="auto"/>
                    <w:jc w:val="center"/>
                    <w:rPr>
                      <w:rFonts w:ascii="Tahoma" w:hAnsi="Tahoma" w:cs="Tahoma"/>
                      <w:color w:val="000000"/>
                    </w:rPr>
                  </w:pPr>
                  <w:r w:rsidRPr="00304143">
                    <w:rPr>
                      <w:rFonts w:ascii="Tahoma" w:hAnsi="Tahoma" w:cs="Tahoma"/>
                      <w:color w:val="000000"/>
                    </w:rPr>
                    <w:t>200</w:t>
                  </w:r>
                </w:p>
              </w:tc>
              <w:tc>
                <w:tcPr>
                  <w:tcW w:w="993" w:type="dxa"/>
                  <w:shd w:val="clear" w:color="auto" w:fill="FFFFFF" w:themeFill="background1"/>
                  <w:vAlign w:val="center"/>
                </w:tcPr>
                <w:p w14:paraId="1B0362E0" w14:textId="77777777" w:rsidR="008C0B09" w:rsidRPr="00304143" w:rsidRDefault="008C0B09" w:rsidP="008C0B09">
                  <w:pPr>
                    <w:spacing w:line="276" w:lineRule="auto"/>
                    <w:jc w:val="center"/>
                    <w:rPr>
                      <w:rFonts w:ascii="Tahoma" w:hAnsi="Tahoma" w:cs="Tahoma"/>
                      <w:color w:val="000000"/>
                    </w:rPr>
                  </w:pPr>
                  <w:proofErr w:type="spellStart"/>
                  <w:r w:rsidRPr="00304143">
                    <w:rPr>
                      <w:rFonts w:ascii="Tahoma" w:hAnsi="Tahoma" w:cs="Tahoma"/>
                      <w:color w:val="000000"/>
                    </w:rPr>
                    <w:t>Pza</w:t>
                  </w:r>
                  <w:proofErr w:type="spellEnd"/>
                </w:p>
              </w:tc>
              <w:tc>
                <w:tcPr>
                  <w:tcW w:w="1134" w:type="dxa"/>
                  <w:shd w:val="clear" w:color="auto" w:fill="FFFFFF" w:themeFill="background1"/>
                  <w:noWrap/>
                </w:tcPr>
                <w:p w14:paraId="6BF4F494" w14:textId="77777777" w:rsidR="008C0B09" w:rsidRPr="00304143" w:rsidRDefault="008C0B09" w:rsidP="00BD655C">
                  <w:pPr>
                    <w:spacing w:line="276" w:lineRule="auto"/>
                    <w:jc w:val="right"/>
                    <w:rPr>
                      <w:rFonts w:ascii="Tahoma" w:hAnsi="Tahoma" w:cs="Tahoma"/>
                      <w:color w:val="000000"/>
                    </w:rPr>
                  </w:pPr>
                  <w:r w:rsidRPr="00304143">
                    <w:rPr>
                      <w:rFonts w:ascii="Tahoma" w:hAnsi="Tahoma" w:cs="Tahoma"/>
                      <w:color w:val="000000"/>
                    </w:rPr>
                    <w:t>17,91</w:t>
                  </w:r>
                </w:p>
              </w:tc>
              <w:tc>
                <w:tcPr>
                  <w:tcW w:w="1134" w:type="dxa"/>
                  <w:shd w:val="clear" w:color="auto" w:fill="FFFFFF" w:themeFill="background1"/>
                  <w:noWrap/>
                  <w:vAlign w:val="center"/>
                </w:tcPr>
                <w:p w14:paraId="2F57BD5D" w14:textId="77777777" w:rsidR="008C0B09" w:rsidRPr="00304143" w:rsidRDefault="008C0B09" w:rsidP="00BD655C">
                  <w:pPr>
                    <w:spacing w:line="276" w:lineRule="auto"/>
                    <w:jc w:val="right"/>
                    <w:rPr>
                      <w:rFonts w:ascii="Tahoma" w:hAnsi="Tahoma" w:cs="Tahoma"/>
                      <w:color w:val="000000"/>
                    </w:rPr>
                  </w:pPr>
                  <w:r w:rsidRPr="00304143">
                    <w:rPr>
                      <w:rFonts w:ascii="Calibri" w:hAnsi="Calibri" w:cs="Calibri"/>
                      <w:color w:val="000000"/>
                    </w:rPr>
                    <w:t>3.582,00</w:t>
                  </w:r>
                </w:p>
              </w:tc>
            </w:tr>
            <w:tr w:rsidR="008C0B09" w:rsidRPr="00304143" w14:paraId="1722A0E2" w14:textId="77777777" w:rsidTr="00362DA1">
              <w:trPr>
                <w:trHeight w:val="352"/>
              </w:trPr>
              <w:tc>
                <w:tcPr>
                  <w:tcW w:w="577" w:type="dxa"/>
                  <w:shd w:val="clear" w:color="auto" w:fill="FFFFFF" w:themeFill="background1"/>
                  <w:noWrap/>
                  <w:vAlign w:val="center"/>
                </w:tcPr>
                <w:p w14:paraId="6230C0A9" w14:textId="77777777" w:rsidR="008C0B09" w:rsidRPr="00304143" w:rsidRDefault="008C0B09" w:rsidP="008C0B09">
                  <w:pPr>
                    <w:spacing w:line="276" w:lineRule="auto"/>
                    <w:jc w:val="center"/>
                    <w:rPr>
                      <w:rFonts w:ascii="Tahoma" w:hAnsi="Tahoma" w:cs="Tahoma"/>
                      <w:color w:val="000000"/>
                    </w:rPr>
                  </w:pPr>
                  <w:r w:rsidRPr="00304143">
                    <w:rPr>
                      <w:rFonts w:ascii="Tahoma" w:hAnsi="Tahoma" w:cs="Tahoma"/>
                      <w:color w:val="000000"/>
                    </w:rPr>
                    <w:t>7</w:t>
                  </w:r>
                </w:p>
              </w:tc>
              <w:tc>
                <w:tcPr>
                  <w:tcW w:w="3743" w:type="dxa"/>
                  <w:shd w:val="clear" w:color="auto" w:fill="FFFFFF" w:themeFill="background1"/>
                  <w:vAlign w:val="center"/>
                </w:tcPr>
                <w:p w14:paraId="035BEDB0" w14:textId="77777777" w:rsidR="008C0B09" w:rsidRPr="00304143" w:rsidRDefault="008C0B09" w:rsidP="008C0B09">
                  <w:pPr>
                    <w:spacing w:line="276" w:lineRule="auto"/>
                    <w:rPr>
                      <w:rFonts w:ascii="Tahoma" w:hAnsi="Tahoma" w:cs="Tahoma"/>
                      <w:color w:val="000000"/>
                    </w:rPr>
                  </w:pPr>
                  <w:r w:rsidRPr="00304143">
                    <w:rPr>
                      <w:rFonts w:ascii="Tahoma" w:hAnsi="Tahoma" w:cs="Tahoma"/>
                    </w:rPr>
                    <w:t>Fusible chicotillo tipo K de 10 A (27-38 kV)</w:t>
                  </w:r>
                </w:p>
              </w:tc>
              <w:tc>
                <w:tcPr>
                  <w:tcW w:w="1275" w:type="dxa"/>
                  <w:shd w:val="clear" w:color="auto" w:fill="FFFFFF" w:themeFill="background1"/>
                </w:tcPr>
                <w:p w14:paraId="78BA27B1" w14:textId="52A94847" w:rsidR="008C0B09" w:rsidRPr="00304143" w:rsidRDefault="008C0B09" w:rsidP="008C0B09">
                  <w:pPr>
                    <w:spacing w:line="276" w:lineRule="auto"/>
                    <w:jc w:val="center"/>
                    <w:rPr>
                      <w:rFonts w:ascii="Tahoma" w:hAnsi="Tahoma" w:cs="Tahoma"/>
                      <w:color w:val="000000"/>
                    </w:rPr>
                  </w:pPr>
                  <w:r w:rsidRPr="00304143">
                    <w:rPr>
                      <w:rFonts w:ascii="Tahoma" w:hAnsi="Tahoma" w:cs="Tahoma"/>
                      <w:color w:val="000000"/>
                    </w:rPr>
                    <w:t>600</w:t>
                  </w:r>
                </w:p>
              </w:tc>
              <w:tc>
                <w:tcPr>
                  <w:tcW w:w="993" w:type="dxa"/>
                  <w:shd w:val="clear" w:color="auto" w:fill="FFFFFF" w:themeFill="background1"/>
                  <w:vAlign w:val="center"/>
                </w:tcPr>
                <w:p w14:paraId="18919854" w14:textId="77777777" w:rsidR="008C0B09" w:rsidRPr="00304143" w:rsidRDefault="008C0B09" w:rsidP="008C0B09">
                  <w:pPr>
                    <w:spacing w:line="276" w:lineRule="auto"/>
                    <w:jc w:val="center"/>
                    <w:rPr>
                      <w:rFonts w:ascii="Tahoma" w:hAnsi="Tahoma" w:cs="Tahoma"/>
                      <w:color w:val="000000"/>
                    </w:rPr>
                  </w:pPr>
                  <w:proofErr w:type="spellStart"/>
                  <w:r w:rsidRPr="00304143">
                    <w:rPr>
                      <w:rFonts w:ascii="Tahoma" w:hAnsi="Tahoma" w:cs="Tahoma"/>
                      <w:color w:val="000000"/>
                    </w:rPr>
                    <w:t>Pza</w:t>
                  </w:r>
                  <w:proofErr w:type="spellEnd"/>
                </w:p>
              </w:tc>
              <w:tc>
                <w:tcPr>
                  <w:tcW w:w="1134" w:type="dxa"/>
                  <w:shd w:val="clear" w:color="auto" w:fill="FFFFFF" w:themeFill="background1"/>
                  <w:noWrap/>
                </w:tcPr>
                <w:p w14:paraId="248D9F11" w14:textId="77777777" w:rsidR="008C0B09" w:rsidRPr="00304143" w:rsidRDefault="008C0B09" w:rsidP="00BD655C">
                  <w:pPr>
                    <w:spacing w:line="276" w:lineRule="auto"/>
                    <w:jc w:val="right"/>
                    <w:rPr>
                      <w:rFonts w:ascii="Tahoma" w:hAnsi="Tahoma" w:cs="Tahoma"/>
                      <w:color w:val="000000"/>
                    </w:rPr>
                  </w:pPr>
                  <w:r w:rsidRPr="00304143">
                    <w:rPr>
                      <w:rFonts w:ascii="Tahoma" w:hAnsi="Tahoma" w:cs="Tahoma"/>
                      <w:color w:val="000000"/>
                    </w:rPr>
                    <w:t>19,95</w:t>
                  </w:r>
                </w:p>
              </w:tc>
              <w:tc>
                <w:tcPr>
                  <w:tcW w:w="1134" w:type="dxa"/>
                  <w:shd w:val="clear" w:color="auto" w:fill="FFFFFF" w:themeFill="background1"/>
                  <w:noWrap/>
                  <w:vAlign w:val="center"/>
                </w:tcPr>
                <w:p w14:paraId="681C0CC4" w14:textId="77777777" w:rsidR="008C0B09" w:rsidRPr="00304143" w:rsidRDefault="008C0B09" w:rsidP="00BD655C">
                  <w:pPr>
                    <w:spacing w:line="276" w:lineRule="auto"/>
                    <w:jc w:val="right"/>
                    <w:rPr>
                      <w:rFonts w:ascii="Tahoma" w:hAnsi="Tahoma" w:cs="Tahoma"/>
                      <w:color w:val="000000"/>
                    </w:rPr>
                  </w:pPr>
                  <w:r w:rsidRPr="00304143">
                    <w:rPr>
                      <w:rFonts w:ascii="Calibri" w:hAnsi="Calibri" w:cs="Calibri"/>
                      <w:color w:val="000000"/>
                    </w:rPr>
                    <w:t>11.970,00</w:t>
                  </w:r>
                </w:p>
              </w:tc>
            </w:tr>
            <w:tr w:rsidR="008C0B09" w:rsidRPr="00304143" w14:paraId="466282BE" w14:textId="77777777" w:rsidTr="00362DA1">
              <w:trPr>
                <w:trHeight w:val="352"/>
              </w:trPr>
              <w:tc>
                <w:tcPr>
                  <w:tcW w:w="577" w:type="dxa"/>
                  <w:shd w:val="clear" w:color="auto" w:fill="FFFFFF" w:themeFill="background1"/>
                  <w:noWrap/>
                  <w:vAlign w:val="center"/>
                </w:tcPr>
                <w:p w14:paraId="2682C43C" w14:textId="77777777" w:rsidR="008C0B09" w:rsidRPr="00304143" w:rsidRDefault="008C0B09" w:rsidP="008C0B09">
                  <w:pPr>
                    <w:spacing w:line="276" w:lineRule="auto"/>
                    <w:jc w:val="center"/>
                    <w:rPr>
                      <w:rFonts w:ascii="Tahoma" w:hAnsi="Tahoma" w:cs="Tahoma"/>
                      <w:color w:val="000000"/>
                    </w:rPr>
                  </w:pPr>
                  <w:r w:rsidRPr="00304143">
                    <w:rPr>
                      <w:rFonts w:ascii="Tahoma" w:hAnsi="Tahoma" w:cs="Tahoma"/>
                      <w:color w:val="000000"/>
                    </w:rPr>
                    <w:t>8</w:t>
                  </w:r>
                </w:p>
              </w:tc>
              <w:tc>
                <w:tcPr>
                  <w:tcW w:w="3743" w:type="dxa"/>
                  <w:shd w:val="clear" w:color="auto" w:fill="FFFFFF" w:themeFill="background1"/>
                  <w:vAlign w:val="center"/>
                </w:tcPr>
                <w:p w14:paraId="01AF0C3D" w14:textId="77777777" w:rsidR="008C0B09" w:rsidRPr="00304143" w:rsidRDefault="008C0B09" w:rsidP="008C0B09">
                  <w:pPr>
                    <w:spacing w:line="276" w:lineRule="auto"/>
                    <w:rPr>
                      <w:rFonts w:ascii="Tahoma" w:hAnsi="Tahoma" w:cs="Tahoma"/>
                    </w:rPr>
                  </w:pPr>
                  <w:r w:rsidRPr="00304143">
                    <w:rPr>
                      <w:rFonts w:ascii="Tahoma" w:hAnsi="Tahoma" w:cs="Tahoma"/>
                    </w:rPr>
                    <w:t>Fusible chicotillo tipo K de 15 A (27-38 kV)</w:t>
                  </w:r>
                </w:p>
              </w:tc>
              <w:tc>
                <w:tcPr>
                  <w:tcW w:w="1275" w:type="dxa"/>
                  <w:shd w:val="clear" w:color="auto" w:fill="FFFFFF" w:themeFill="background1"/>
                </w:tcPr>
                <w:p w14:paraId="33753CDA" w14:textId="0FBE859A" w:rsidR="008C0B09" w:rsidRPr="00304143" w:rsidRDefault="008C0B09" w:rsidP="008C0B09">
                  <w:pPr>
                    <w:spacing w:line="276" w:lineRule="auto"/>
                    <w:jc w:val="center"/>
                    <w:rPr>
                      <w:rFonts w:ascii="Tahoma" w:hAnsi="Tahoma" w:cs="Tahoma"/>
                      <w:color w:val="000000"/>
                    </w:rPr>
                  </w:pPr>
                  <w:r w:rsidRPr="00304143">
                    <w:rPr>
                      <w:rFonts w:ascii="Tahoma" w:hAnsi="Tahoma" w:cs="Tahoma"/>
                      <w:color w:val="000000"/>
                    </w:rPr>
                    <w:t>200</w:t>
                  </w:r>
                </w:p>
              </w:tc>
              <w:tc>
                <w:tcPr>
                  <w:tcW w:w="993" w:type="dxa"/>
                  <w:shd w:val="clear" w:color="auto" w:fill="FFFFFF" w:themeFill="background1"/>
                  <w:vAlign w:val="center"/>
                </w:tcPr>
                <w:p w14:paraId="33AC55FC" w14:textId="77777777" w:rsidR="008C0B09" w:rsidRPr="00304143" w:rsidRDefault="008C0B09" w:rsidP="008C0B09">
                  <w:pPr>
                    <w:spacing w:line="276" w:lineRule="auto"/>
                    <w:jc w:val="center"/>
                    <w:rPr>
                      <w:rFonts w:ascii="Tahoma" w:hAnsi="Tahoma" w:cs="Tahoma"/>
                      <w:color w:val="000000"/>
                    </w:rPr>
                  </w:pPr>
                  <w:proofErr w:type="spellStart"/>
                  <w:r w:rsidRPr="00304143">
                    <w:rPr>
                      <w:rFonts w:ascii="Tahoma" w:hAnsi="Tahoma" w:cs="Tahoma"/>
                      <w:color w:val="000000"/>
                    </w:rPr>
                    <w:t>Pza</w:t>
                  </w:r>
                  <w:proofErr w:type="spellEnd"/>
                </w:p>
              </w:tc>
              <w:tc>
                <w:tcPr>
                  <w:tcW w:w="1134" w:type="dxa"/>
                  <w:shd w:val="clear" w:color="auto" w:fill="FFFFFF" w:themeFill="background1"/>
                  <w:noWrap/>
                </w:tcPr>
                <w:p w14:paraId="756B6668" w14:textId="77777777" w:rsidR="008C0B09" w:rsidRPr="00304143" w:rsidRDefault="008C0B09" w:rsidP="00BD655C">
                  <w:pPr>
                    <w:spacing w:line="276" w:lineRule="auto"/>
                    <w:jc w:val="right"/>
                    <w:rPr>
                      <w:rFonts w:ascii="Tahoma" w:hAnsi="Tahoma" w:cs="Tahoma"/>
                      <w:color w:val="000000"/>
                    </w:rPr>
                  </w:pPr>
                  <w:r w:rsidRPr="00304143">
                    <w:rPr>
                      <w:rFonts w:ascii="Tahoma" w:hAnsi="Tahoma" w:cs="Tahoma"/>
                      <w:color w:val="000000"/>
                    </w:rPr>
                    <w:t>20,60</w:t>
                  </w:r>
                </w:p>
              </w:tc>
              <w:tc>
                <w:tcPr>
                  <w:tcW w:w="1134" w:type="dxa"/>
                  <w:shd w:val="clear" w:color="auto" w:fill="FFFFFF" w:themeFill="background1"/>
                  <w:noWrap/>
                  <w:vAlign w:val="center"/>
                </w:tcPr>
                <w:p w14:paraId="34449706" w14:textId="77777777" w:rsidR="008C0B09" w:rsidRPr="00304143" w:rsidRDefault="008C0B09" w:rsidP="00BD655C">
                  <w:pPr>
                    <w:spacing w:line="276" w:lineRule="auto"/>
                    <w:jc w:val="right"/>
                    <w:rPr>
                      <w:rFonts w:ascii="Tahoma" w:hAnsi="Tahoma" w:cs="Tahoma"/>
                      <w:color w:val="000000"/>
                    </w:rPr>
                  </w:pPr>
                  <w:r w:rsidRPr="00304143">
                    <w:rPr>
                      <w:rFonts w:ascii="Calibri" w:hAnsi="Calibri" w:cs="Calibri"/>
                      <w:color w:val="000000"/>
                    </w:rPr>
                    <w:t>4.120,00</w:t>
                  </w:r>
                </w:p>
              </w:tc>
            </w:tr>
            <w:tr w:rsidR="008C0B09" w:rsidRPr="00304143" w14:paraId="13BFA901" w14:textId="77777777" w:rsidTr="008C0B09">
              <w:trPr>
                <w:trHeight w:val="372"/>
              </w:trPr>
              <w:tc>
                <w:tcPr>
                  <w:tcW w:w="7722" w:type="dxa"/>
                  <w:gridSpan w:val="5"/>
                  <w:shd w:val="clear" w:color="auto" w:fill="FFFFFF" w:themeFill="background1"/>
                  <w:noWrap/>
                  <w:vAlign w:val="center"/>
                  <w:hideMark/>
                </w:tcPr>
                <w:p w14:paraId="4C3E8A64" w14:textId="77777777" w:rsidR="008C0B09" w:rsidRPr="00304143" w:rsidRDefault="008C0B09" w:rsidP="00BD655C">
                  <w:pPr>
                    <w:jc w:val="right"/>
                    <w:rPr>
                      <w:rFonts w:ascii="Tahoma" w:hAnsi="Tahoma" w:cs="Tahoma"/>
                      <w:b/>
                      <w:bCs/>
                      <w:color w:val="000000"/>
                    </w:rPr>
                  </w:pPr>
                  <w:r w:rsidRPr="00304143">
                    <w:rPr>
                      <w:rFonts w:ascii="Tahoma" w:hAnsi="Tahoma" w:cs="Tahoma"/>
                      <w:b/>
                      <w:bCs/>
                      <w:color w:val="000000"/>
                    </w:rPr>
                    <w:t>PRECIO REFERENCIAL Bs.</w:t>
                  </w:r>
                </w:p>
              </w:tc>
              <w:tc>
                <w:tcPr>
                  <w:tcW w:w="1134" w:type="dxa"/>
                  <w:shd w:val="clear" w:color="auto" w:fill="FFFFFF" w:themeFill="background1"/>
                  <w:noWrap/>
                  <w:vAlign w:val="center"/>
                  <w:hideMark/>
                </w:tcPr>
                <w:p w14:paraId="164FF03A" w14:textId="77777777" w:rsidR="008C0B09" w:rsidRPr="00304143" w:rsidRDefault="008C0B09" w:rsidP="00BD655C">
                  <w:pPr>
                    <w:jc w:val="right"/>
                    <w:rPr>
                      <w:rFonts w:ascii="Tahoma" w:hAnsi="Tahoma" w:cs="Tahoma"/>
                      <w:b/>
                      <w:bCs/>
                      <w:color w:val="000000"/>
                    </w:rPr>
                  </w:pPr>
                  <w:r w:rsidRPr="00304143">
                    <w:rPr>
                      <w:rFonts w:ascii="Tahoma" w:hAnsi="Tahoma" w:cs="Tahoma"/>
                      <w:b/>
                      <w:bCs/>
                      <w:color w:val="000000"/>
                    </w:rPr>
                    <w:t>99.914,80</w:t>
                  </w:r>
                </w:p>
              </w:tc>
            </w:tr>
          </w:tbl>
          <w:p w14:paraId="757D3E66" w14:textId="4FC82AF0" w:rsidR="00D9737F" w:rsidRPr="009956C4" w:rsidRDefault="00D9737F" w:rsidP="001E1C68">
            <w:pPr>
              <w:jc w:val="both"/>
              <w:rPr>
                <w:rFonts w:ascii="Arial" w:hAnsi="Arial" w:cs="Arial"/>
                <w:b/>
                <w:sz w:val="14"/>
                <w:lang w:val="es-BO"/>
              </w:rPr>
            </w:pPr>
          </w:p>
        </w:tc>
        <w:tc>
          <w:tcPr>
            <w:tcW w:w="235"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AE24B4">
        <w:trPr>
          <w:jc w:val="center"/>
        </w:trPr>
        <w:tc>
          <w:tcPr>
            <w:tcW w:w="1366"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35"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AE24B4" w:rsidRPr="009956C4" w14:paraId="3E6C33EF" w14:textId="77777777" w:rsidTr="00AE24B4">
        <w:trPr>
          <w:jc w:val="center"/>
        </w:trPr>
        <w:tc>
          <w:tcPr>
            <w:tcW w:w="1366"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58"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91"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85"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86"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58"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58"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AE24B4">
        <w:trPr>
          <w:trHeight w:val="240"/>
          <w:jc w:val="center"/>
        </w:trPr>
        <w:tc>
          <w:tcPr>
            <w:tcW w:w="1366"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08F6ABFF" w:rsidR="005A3A25" w:rsidRPr="009956C4" w:rsidRDefault="00AE24B4" w:rsidP="00AE24B4">
            <w:pPr>
              <w:jc w:val="center"/>
              <w:rPr>
                <w:rFonts w:ascii="Arial" w:hAnsi="Arial" w:cs="Arial"/>
                <w:sz w:val="14"/>
                <w:szCs w:val="2"/>
                <w:lang w:val="es-BO"/>
              </w:rPr>
            </w:pPr>
            <w:r>
              <w:rPr>
                <w:rFonts w:ascii="Arial" w:hAnsi="Arial" w:cs="Arial"/>
                <w:sz w:val="14"/>
                <w:szCs w:val="2"/>
                <w:lang w:val="es-BO"/>
              </w:rPr>
              <w:t>X</w:t>
            </w:r>
          </w:p>
        </w:tc>
        <w:tc>
          <w:tcPr>
            <w:tcW w:w="1154"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87"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350"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5A3A25" w:rsidRPr="009956C4" w:rsidRDefault="005A3A25" w:rsidP="001E1C68">
            <w:pPr>
              <w:rPr>
                <w:rFonts w:ascii="Arial" w:hAnsi="Arial" w:cs="Arial"/>
                <w:sz w:val="14"/>
                <w:szCs w:val="2"/>
                <w:lang w:val="es-BO"/>
              </w:rPr>
            </w:pPr>
          </w:p>
        </w:tc>
        <w:tc>
          <w:tcPr>
            <w:tcW w:w="4590"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86" w:type="dxa"/>
          </w:tcPr>
          <w:p w14:paraId="63536788" w14:textId="77777777" w:rsidR="005A3A25" w:rsidRPr="009956C4" w:rsidRDefault="005A3A25" w:rsidP="00E83D56">
            <w:pPr>
              <w:rPr>
                <w:rFonts w:ascii="Arial" w:hAnsi="Arial" w:cs="Arial"/>
                <w:sz w:val="14"/>
                <w:szCs w:val="2"/>
                <w:lang w:val="es-BO"/>
              </w:rPr>
            </w:pPr>
          </w:p>
        </w:tc>
        <w:tc>
          <w:tcPr>
            <w:tcW w:w="286" w:type="dxa"/>
          </w:tcPr>
          <w:p w14:paraId="11B7B96E" w14:textId="77777777" w:rsidR="005A3A25" w:rsidRPr="009956C4" w:rsidRDefault="005A3A25" w:rsidP="00E83D56">
            <w:pPr>
              <w:rPr>
                <w:rFonts w:ascii="Arial" w:hAnsi="Arial" w:cs="Arial"/>
                <w:sz w:val="14"/>
                <w:szCs w:val="2"/>
                <w:lang w:val="es-BO"/>
              </w:rPr>
            </w:pPr>
          </w:p>
        </w:tc>
        <w:tc>
          <w:tcPr>
            <w:tcW w:w="286" w:type="dxa"/>
          </w:tcPr>
          <w:p w14:paraId="50516F73" w14:textId="77777777" w:rsidR="005A3A25" w:rsidRPr="009956C4" w:rsidRDefault="005A3A25" w:rsidP="00E83D56">
            <w:pPr>
              <w:rPr>
                <w:rFonts w:ascii="Arial" w:hAnsi="Arial" w:cs="Arial"/>
                <w:sz w:val="14"/>
                <w:szCs w:val="2"/>
                <w:lang w:val="es-BO"/>
              </w:rPr>
            </w:pPr>
          </w:p>
        </w:tc>
        <w:tc>
          <w:tcPr>
            <w:tcW w:w="286" w:type="dxa"/>
          </w:tcPr>
          <w:p w14:paraId="5F2D7B59" w14:textId="77777777" w:rsidR="005A3A25" w:rsidRPr="009956C4" w:rsidRDefault="005A3A25" w:rsidP="00E83D56">
            <w:pPr>
              <w:rPr>
                <w:rFonts w:ascii="Arial" w:hAnsi="Arial" w:cs="Arial"/>
                <w:sz w:val="14"/>
                <w:szCs w:val="2"/>
                <w:lang w:val="es-BO"/>
              </w:rPr>
            </w:pPr>
          </w:p>
        </w:tc>
        <w:tc>
          <w:tcPr>
            <w:tcW w:w="286" w:type="dxa"/>
          </w:tcPr>
          <w:p w14:paraId="6EE1E6BC" w14:textId="77777777" w:rsidR="005A3A25" w:rsidRPr="009956C4" w:rsidRDefault="005A3A25" w:rsidP="00E83D56">
            <w:pPr>
              <w:rPr>
                <w:rFonts w:ascii="Arial" w:hAnsi="Arial" w:cs="Arial"/>
                <w:sz w:val="14"/>
                <w:szCs w:val="2"/>
                <w:lang w:val="es-BO"/>
              </w:rPr>
            </w:pPr>
          </w:p>
        </w:tc>
        <w:tc>
          <w:tcPr>
            <w:tcW w:w="286" w:type="dxa"/>
          </w:tcPr>
          <w:p w14:paraId="6B5DBF98" w14:textId="77777777" w:rsidR="005A3A25" w:rsidRPr="009956C4" w:rsidRDefault="005A3A25" w:rsidP="00E83D56">
            <w:pPr>
              <w:rPr>
                <w:rFonts w:ascii="Arial" w:hAnsi="Arial" w:cs="Arial"/>
                <w:sz w:val="14"/>
                <w:szCs w:val="2"/>
                <w:lang w:val="es-BO"/>
              </w:rPr>
            </w:pPr>
          </w:p>
        </w:tc>
        <w:tc>
          <w:tcPr>
            <w:tcW w:w="235"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AE24B4" w:rsidRPr="009956C4" w14:paraId="0A8ED9D2" w14:textId="77777777" w:rsidTr="00AE24B4">
        <w:trPr>
          <w:jc w:val="center"/>
        </w:trPr>
        <w:tc>
          <w:tcPr>
            <w:tcW w:w="1366"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58"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91"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85"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358"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288"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86"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58"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58"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8C0B09">
        <w:trPr>
          <w:jc w:val="center"/>
        </w:trPr>
        <w:tc>
          <w:tcPr>
            <w:tcW w:w="1366"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79CAD4BE" w:rsidR="00AE24B4" w:rsidRPr="00362DA1" w:rsidRDefault="008C0B09" w:rsidP="008C0B09">
            <w:pPr>
              <w:jc w:val="both"/>
              <w:rPr>
                <w:rFonts w:ascii="Arial" w:hAnsi="Arial" w:cs="Arial"/>
                <w:b/>
                <w:i/>
                <w:sz w:val="18"/>
                <w:szCs w:val="18"/>
                <w:lang w:val="es-BO"/>
              </w:rPr>
            </w:pPr>
            <w:r w:rsidRPr="00362DA1">
              <w:rPr>
                <w:rFonts w:ascii="Tahoma" w:hAnsi="Tahoma" w:cs="Tahoma"/>
                <w:bCs/>
                <w:sz w:val="18"/>
                <w:szCs w:val="18"/>
              </w:rPr>
              <w:t>El plazo de entrega de los bienes adjudicados para el presente proceso no deberá exceder de cincuenta (50) días calendario</w:t>
            </w:r>
            <w:r w:rsidRPr="00362DA1">
              <w:rPr>
                <w:rFonts w:ascii="Tahoma" w:hAnsi="Tahoma" w:cs="Tahoma"/>
                <w:sz w:val="18"/>
                <w:szCs w:val="18"/>
              </w:rPr>
              <w:t xml:space="preserve"> computable a partir del día siguiente hábil de la firma del contrato.</w:t>
            </w:r>
          </w:p>
        </w:tc>
        <w:tc>
          <w:tcPr>
            <w:tcW w:w="235"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AE24B4">
        <w:trPr>
          <w:jc w:val="center"/>
        </w:trPr>
        <w:tc>
          <w:tcPr>
            <w:tcW w:w="1366"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35"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AE24B4" w:rsidRPr="009956C4" w14:paraId="271A08B4" w14:textId="77777777" w:rsidTr="00AE24B4">
        <w:trPr>
          <w:jc w:val="center"/>
        </w:trPr>
        <w:tc>
          <w:tcPr>
            <w:tcW w:w="1366" w:type="dxa"/>
            <w:tcBorders>
              <w:left w:val="single" w:sz="12" w:space="0" w:color="244061" w:themeColor="accent1" w:themeShade="80"/>
            </w:tcBorders>
            <w:vAlign w:val="center"/>
          </w:tcPr>
          <w:p w14:paraId="742C3AE1"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5FDBC3A5"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0CED7F2A" w14:textId="77777777" w:rsidR="005A3A25" w:rsidRPr="009956C4" w:rsidRDefault="005A3A25" w:rsidP="00E83D56">
            <w:pPr>
              <w:rPr>
                <w:rFonts w:ascii="Arial" w:hAnsi="Arial" w:cs="Arial"/>
                <w:sz w:val="14"/>
                <w:lang w:val="es-BO"/>
              </w:rPr>
            </w:pPr>
          </w:p>
        </w:tc>
        <w:tc>
          <w:tcPr>
            <w:tcW w:w="291" w:type="dxa"/>
            <w:tcBorders>
              <w:top w:val="single" w:sz="4" w:space="0" w:color="auto"/>
              <w:bottom w:val="single" w:sz="4" w:space="0" w:color="auto"/>
            </w:tcBorders>
            <w:shd w:val="clear" w:color="auto" w:fill="auto"/>
          </w:tcPr>
          <w:p w14:paraId="0E342928" w14:textId="77777777" w:rsidR="005A3A25" w:rsidRPr="009956C4" w:rsidRDefault="005A3A25" w:rsidP="00E83D56">
            <w:pPr>
              <w:rPr>
                <w:rFonts w:ascii="Arial" w:hAnsi="Arial" w:cs="Arial"/>
                <w:sz w:val="14"/>
                <w:lang w:val="es-BO"/>
              </w:rPr>
            </w:pPr>
          </w:p>
        </w:tc>
        <w:tc>
          <w:tcPr>
            <w:tcW w:w="285" w:type="dxa"/>
            <w:tcBorders>
              <w:top w:val="single" w:sz="4" w:space="0" w:color="auto"/>
              <w:bottom w:val="single" w:sz="4" w:space="0" w:color="auto"/>
            </w:tcBorders>
            <w:shd w:val="clear" w:color="auto" w:fill="auto"/>
          </w:tcPr>
          <w:p w14:paraId="021B8E2B"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7629C8A8"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3C03C859"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bottom w:val="single" w:sz="4" w:space="0" w:color="auto"/>
            </w:tcBorders>
            <w:shd w:val="clear" w:color="auto" w:fill="auto"/>
          </w:tcPr>
          <w:p w14:paraId="7829DDB6"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bottom w:val="single" w:sz="4" w:space="0" w:color="auto"/>
            </w:tcBorders>
            <w:shd w:val="clear" w:color="auto" w:fill="auto"/>
          </w:tcPr>
          <w:p w14:paraId="792B981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8765F5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034038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6789FC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C9726B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DB4C02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A3D50B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1EB46EE2"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D4D880B" w14:textId="5F6AC92B"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3A7C49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268DDA5" w14:textId="3F38DDF5"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C0BE000"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E9D50C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430573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D8E4439"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5DC32E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B9A5715" w14:textId="77777777" w:rsidR="005A3A25" w:rsidRPr="009956C4" w:rsidRDefault="005A3A25" w:rsidP="00E83D56">
            <w:pPr>
              <w:rPr>
                <w:rFonts w:ascii="Arial" w:hAnsi="Arial" w:cs="Arial"/>
                <w:sz w:val="14"/>
                <w:lang w:val="es-BO"/>
              </w:rPr>
            </w:pPr>
          </w:p>
        </w:tc>
        <w:tc>
          <w:tcPr>
            <w:tcW w:w="858" w:type="dxa"/>
            <w:gridSpan w:val="3"/>
            <w:tcBorders>
              <w:top w:val="single" w:sz="4" w:space="0" w:color="auto"/>
              <w:bottom w:val="single" w:sz="4" w:space="0" w:color="auto"/>
            </w:tcBorders>
            <w:shd w:val="clear" w:color="auto" w:fill="auto"/>
          </w:tcPr>
          <w:p w14:paraId="6B0BA82D" w14:textId="77777777" w:rsidR="005A3A25" w:rsidRPr="009956C4" w:rsidRDefault="005A3A25" w:rsidP="00E83D56">
            <w:pPr>
              <w:jc w:val="right"/>
              <w:rPr>
                <w:rFonts w:ascii="Arial" w:hAnsi="Arial" w:cs="Arial"/>
                <w:sz w:val="14"/>
                <w:lang w:val="es-BO"/>
              </w:rPr>
            </w:pPr>
          </w:p>
        </w:tc>
        <w:tc>
          <w:tcPr>
            <w:tcW w:w="858" w:type="dxa"/>
            <w:gridSpan w:val="3"/>
            <w:tcBorders>
              <w:top w:val="single" w:sz="4" w:space="0" w:color="auto"/>
              <w:bottom w:val="single" w:sz="4" w:space="0" w:color="auto"/>
            </w:tcBorders>
            <w:shd w:val="clear" w:color="auto" w:fill="auto"/>
          </w:tcPr>
          <w:p w14:paraId="393FC7C0"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5EDEDEE6" w14:textId="77777777" w:rsidR="005A3A25" w:rsidRPr="009956C4" w:rsidRDefault="005A3A25" w:rsidP="00E83D56">
            <w:pPr>
              <w:rPr>
                <w:rFonts w:ascii="Arial" w:hAnsi="Arial" w:cs="Arial"/>
                <w:sz w:val="14"/>
                <w:lang w:val="es-BO"/>
              </w:rPr>
            </w:pPr>
          </w:p>
        </w:tc>
      </w:tr>
      <w:tr w:rsidR="005A3A25" w:rsidRPr="009956C4" w14:paraId="6D12AC5A" w14:textId="77777777" w:rsidTr="00AE24B4">
        <w:trPr>
          <w:jc w:val="center"/>
        </w:trPr>
        <w:tc>
          <w:tcPr>
            <w:tcW w:w="1366" w:type="dxa"/>
            <w:tcBorders>
              <w:left w:val="single" w:sz="12" w:space="0" w:color="244061" w:themeColor="accent1" w:themeShade="80"/>
            </w:tcBorders>
            <w:shd w:val="clear" w:color="auto" w:fill="auto"/>
            <w:vAlign w:val="center"/>
          </w:tcPr>
          <w:p w14:paraId="3A36EDB9"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684A96B0"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1083DEE4" w14:textId="77777777" w:rsidR="005A3A25" w:rsidRPr="009956C4" w:rsidRDefault="005A3A25" w:rsidP="00E83D56">
            <w:pPr>
              <w:rPr>
                <w:rFonts w:ascii="Arial" w:hAnsi="Arial" w:cs="Arial"/>
                <w:sz w:val="14"/>
                <w:lang w:val="es-BO"/>
              </w:rPr>
            </w:pPr>
          </w:p>
        </w:tc>
        <w:tc>
          <w:tcPr>
            <w:tcW w:w="291" w:type="dxa"/>
            <w:tcBorders>
              <w:top w:val="single" w:sz="4" w:space="0" w:color="auto"/>
              <w:bottom w:val="single" w:sz="4" w:space="0" w:color="auto"/>
            </w:tcBorders>
            <w:shd w:val="clear" w:color="auto" w:fill="auto"/>
          </w:tcPr>
          <w:p w14:paraId="2E0A9B75" w14:textId="77777777" w:rsidR="005A3A25" w:rsidRPr="009956C4" w:rsidRDefault="005A3A25" w:rsidP="00E83D56">
            <w:pPr>
              <w:rPr>
                <w:rFonts w:ascii="Arial" w:hAnsi="Arial" w:cs="Arial"/>
                <w:sz w:val="14"/>
                <w:lang w:val="es-BO"/>
              </w:rPr>
            </w:pPr>
          </w:p>
        </w:tc>
        <w:tc>
          <w:tcPr>
            <w:tcW w:w="285" w:type="dxa"/>
            <w:tcBorders>
              <w:top w:val="single" w:sz="4" w:space="0" w:color="auto"/>
              <w:bottom w:val="single" w:sz="4" w:space="0" w:color="auto"/>
            </w:tcBorders>
            <w:shd w:val="clear" w:color="auto" w:fill="auto"/>
          </w:tcPr>
          <w:p w14:paraId="67FAAE0B"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6F3D455"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23258FC8"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bottom w:val="single" w:sz="4" w:space="0" w:color="auto"/>
            </w:tcBorders>
            <w:shd w:val="clear" w:color="auto" w:fill="auto"/>
          </w:tcPr>
          <w:p w14:paraId="7309A965"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bottom w:val="single" w:sz="4" w:space="0" w:color="auto"/>
            </w:tcBorders>
            <w:shd w:val="clear" w:color="auto" w:fill="auto"/>
          </w:tcPr>
          <w:p w14:paraId="54B47B4E"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2AEB43AB"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E8FB2E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9CF92E7"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B435DDD"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274DF18"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89F86A4"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3505827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AFD2322" w14:textId="2DC33643"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2A69A27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C39BC39" w14:textId="1B19088C"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DF6ADA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B6FA19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4966510"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8AFD66D"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CC1F59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7F80542"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0EEBFE6"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244850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9B0AA18"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97A61BE"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70475C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1278FF6"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shd w:val="clear" w:color="auto" w:fill="auto"/>
          </w:tcPr>
          <w:p w14:paraId="25CAB872" w14:textId="77777777" w:rsidR="005A3A25" w:rsidRPr="009956C4" w:rsidRDefault="005A3A25" w:rsidP="00E83D56">
            <w:pPr>
              <w:rPr>
                <w:rFonts w:ascii="Arial" w:hAnsi="Arial" w:cs="Arial"/>
                <w:sz w:val="14"/>
                <w:lang w:val="es-BO"/>
              </w:rPr>
            </w:pPr>
          </w:p>
        </w:tc>
      </w:tr>
      <w:tr w:rsidR="005B7569" w:rsidRPr="009956C4" w14:paraId="71139BA9" w14:textId="77777777" w:rsidTr="00AE24B4">
        <w:trPr>
          <w:jc w:val="center"/>
        </w:trPr>
        <w:tc>
          <w:tcPr>
            <w:tcW w:w="1366" w:type="dxa"/>
            <w:vMerge w:val="restart"/>
            <w:tcBorders>
              <w:left w:val="single" w:sz="12" w:space="0" w:color="244061" w:themeColor="accent1" w:themeShade="80"/>
              <w:right w:val="single" w:sz="4" w:space="0" w:color="auto"/>
            </w:tcBorders>
            <w:vAlign w:val="center"/>
          </w:tcPr>
          <w:p w14:paraId="006AE8B8"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 xml:space="preserve">Garantía de Cumplimiento </w:t>
            </w:r>
          </w:p>
          <w:p w14:paraId="206E7D3D"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de Contrato</w:t>
            </w:r>
          </w:p>
          <w:p w14:paraId="49C74EF3" w14:textId="77777777" w:rsidR="005B7569" w:rsidRPr="009956C4" w:rsidRDefault="005B7569" w:rsidP="00430639">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CCE3B5" w14:textId="77777777" w:rsidR="00AE24B4" w:rsidRPr="002A4B5D" w:rsidRDefault="00AE24B4" w:rsidP="00AE24B4">
            <w:pPr>
              <w:jc w:val="both"/>
              <w:rPr>
                <w:rFonts w:ascii="Arial" w:hAnsi="Arial" w:cs="Arial"/>
                <w:bCs/>
                <w:i/>
                <w:sz w:val="18"/>
                <w:szCs w:val="18"/>
                <w:lang w:val="es-BO"/>
              </w:rPr>
            </w:pPr>
            <w:r w:rsidRPr="002A4B5D">
              <w:rPr>
                <w:rFonts w:ascii="Arial" w:hAnsi="Arial" w:cs="Arial"/>
                <w:bCs/>
                <w:i/>
                <w:sz w:val="18"/>
                <w:szCs w:val="18"/>
                <w:lang w:val="es-BO"/>
              </w:rPr>
              <w:t>Para la suscripción de contrato de acuerdo con lo establecido en el Parágrafo II del Artículo 20 de las NB-SABS, el proponente decidirá el tipo de garantía a presentar entre ellos:</w:t>
            </w:r>
          </w:p>
          <w:p w14:paraId="14483C39" w14:textId="77777777" w:rsidR="00AE24B4" w:rsidRPr="002A4B5D" w:rsidRDefault="00AE24B4" w:rsidP="00AE24B4">
            <w:pPr>
              <w:jc w:val="both"/>
              <w:rPr>
                <w:rFonts w:ascii="Arial" w:hAnsi="Arial" w:cs="Arial"/>
                <w:bCs/>
                <w:i/>
                <w:sz w:val="18"/>
                <w:szCs w:val="18"/>
                <w:lang w:val="es-BO"/>
              </w:rPr>
            </w:pPr>
          </w:p>
          <w:p w14:paraId="4733221F" w14:textId="77777777" w:rsidR="005B7569" w:rsidRPr="002A4B5D" w:rsidRDefault="00AE24B4" w:rsidP="00AE24B4">
            <w:pPr>
              <w:jc w:val="both"/>
              <w:rPr>
                <w:rFonts w:ascii="Arial" w:hAnsi="Arial" w:cs="Arial"/>
                <w:bCs/>
                <w:i/>
                <w:sz w:val="18"/>
                <w:szCs w:val="18"/>
                <w:lang w:val="es-BO"/>
              </w:rPr>
            </w:pPr>
            <w:r w:rsidRPr="002A4B5D">
              <w:rPr>
                <w:rFonts w:ascii="Arial" w:hAnsi="Arial" w:cs="Arial"/>
                <w:bCs/>
                <w:i/>
                <w:sz w:val="18"/>
                <w:szCs w:val="18"/>
                <w:lang w:val="es-BO"/>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7E2C91AF" w14:textId="5A9953DD" w:rsidR="00AE24B4" w:rsidRPr="009956C4" w:rsidRDefault="00AE24B4" w:rsidP="00AE24B4">
            <w:pPr>
              <w:jc w:val="both"/>
              <w:rPr>
                <w:rFonts w:ascii="Arial" w:hAnsi="Arial" w:cs="Arial"/>
                <w:b/>
                <w:i/>
                <w:sz w:val="14"/>
                <w:lang w:val="es-BO"/>
              </w:rPr>
            </w:pPr>
          </w:p>
        </w:tc>
        <w:tc>
          <w:tcPr>
            <w:tcW w:w="235" w:type="dxa"/>
            <w:tcBorders>
              <w:left w:val="single" w:sz="4" w:space="0" w:color="auto"/>
              <w:right w:val="single" w:sz="12" w:space="0" w:color="244061" w:themeColor="accent1" w:themeShade="80"/>
            </w:tcBorders>
          </w:tcPr>
          <w:p w14:paraId="0EDDE129" w14:textId="77777777" w:rsidR="005B7569" w:rsidRPr="009956C4" w:rsidRDefault="005B7569" w:rsidP="00E83D56">
            <w:pPr>
              <w:rPr>
                <w:rFonts w:ascii="Arial" w:hAnsi="Arial" w:cs="Arial"/>
                <w:sz w:val="14"/>
                <w:lang w:val="es-BO"/>
              </w:rPr>
            </w:pPr>
          </w:p>
        </w:tc>
      </w:tr>
      <w:tr w:rsidR="005B7569" w:rsidRPr="009956C4" w14:paraId="1F1DF909" w14:textId="77777777" w:rsidTr="00AE24B4">
        <w:trPr>
          <w:jc w:val="center"/>
        </w:trPr>
        <w:tc>
          <w:tcPr>
            <w:tcW w:w="1366"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235"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5A3A25" w:rsidRPr="009956C4" w14:paraId="6F75A660" w14:textId="77777777" w:rsidTr="00AE24B4">
        <w:trPr>
          <w:jc w:val="center"/>
        </w:trPr>
        <w:tc>
          <w:tcPr>
            <w:tcW w:w="1366" w:type="dxa"/>
            <w:tcBorders>
              <w:left w:val="single" w:sz="12" w:space="0" w:color="244061" w:themeColor="accent1" w:themeShade="80"/>
            </w:tcBorders>
            <w:shd w:val="clear" w:color="auto" w:fill="auto"/>
            <w:vAlign w:val="center"/>
          </w:tcPr>
          <w:p w14:paraId="5BE79693"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5E886A1B"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325B6C72" w14:textId="77777777" w:rsidR="005A3A25" w:rsidRPr="009956C4" w:rsidRDefault="005A3A25" w:rsidP="00E83D56">
            <w:pPr>
              <w:rPr>
                <w:rFonts w:ascii="Arial" w:hAnsi="Arial" w:cs="Arial"/>
                <w:sz w:val="14"/>
                <w:lang w:val="es-BO"/>
              </w:rPr>
            </w:pPr>
          </w:p>
        </w:tc>
        <w:tc>
          <w:tcPr>
            <w:tcW w:w="291" w:type="dxa"/>
            <w:tcBorders>
              <w:top w:val="single" w:sz="4" w:space="0" w:color="auto"/>
              <w:bottom w:val="single" w:sz="4" w:space="0" w:color="auto"/>
            </w:tcBorders>
            <w:shd w:val="clear" w:color="auto" w:fill="auto"/>
          </w:tcPr>
          <w:p w14:paraId="785C14B2" w14:textId="77777777" w:rsidR="005A3A25" w:rsidRPr="009956C4" w:rsidRDefault="005A3A25" w:rsidP="00E83D56">
            <w:pPr>
              <w:rPr>
                <w:rFonts w:ascii="Arial" w:hAnsi="Arial" w:cs="Arial"/>
                <w:sz w:val="14"/>
                <w:lang w:val="es-BO"/>
              </w:rPr>
            </w:pPr>
          </w:p>
        </w:tc>
        <w:tc>
          <w:tcPr>
            <w:tcW w:w="285" w:type="dxa"/>
            <w:tcBorders>
              <w:top w:val="single" w:sz="4" w:space="0" w:color="auto"/>
              <w:bottom w:val="single" w:sz="4" w:space="0" w:color="auto"/>
            </w:tcBorders>
            <w:shd w:val="clear" w:color="auto" w:fill="auto"/>
          </w:tcPr>
          <w:p w14:paraId="7F92F53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43D5FEE5"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03A06EC9"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bottom w:val="single" w:sz="4" w:space="0" w:color="auto"/>
            </w:tcBorders>
            <w:shd w:val="clear" w:color="auto" w:fill="auto"/>
          </w:tcPr>
          <w:p w14:paraId="3CC6D575"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bottom w:val="single" w:sz="4" w:space="0" w:color="auto"/>
            </w:tcBorders>
            <w:shd w:val="clear" w:color="auto" w:fill="auto"/>
          </w:tcPr>
          <w:p w14:paraId="32F7CB70"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67444AAC"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41F19129"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B5AA237"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F0E0D6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924A772"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E388C6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95B1F5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A6EB936" w14:textId="49EC4D3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20182FA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4C42136" w14:textId="00ADA178"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33AF13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7452B6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39E75B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115E364"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FC12FDF"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1564ED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71C32D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FD7A27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E7FD3A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8E82250"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C790CC9"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AEC5DEC"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shd w:val="clear" w:color="auto" w:fill="auto"/>
          </w:tcPr>
          <w:p w14:paraId="38DC1DF2" w14:textId="77777777" w:rsidR="005A3A25" w:rsidRPr="009956C4" w:rsidRDefault="005A3A25" w:rsidP="00E83D56">
            <w:pPr>
              <w:rPr>
                <w:rFonts w:ascii="Arial" w:hAnsi="Arial" w:cs="Arial"/>
                <w:sz w:val="14"/>
                <w:lang w:val="es-BO"/>
              </w:rPr>
            </w:pPr>
          </w:p>
        </w:tc>
      </w:tr>
      <w:tr w:rsidR="005A3A25" w:rsidRPr="009956C4" w14:paraId="69746C85" w14:textId="77777777" w:rsidTr="00AE24B4">
        <w:trPr>
          <w:jc w:val="center"/>
        </w:trPr>
        <w:tc>
          <w:tcPr>
            <w:tcW w:w="1366"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58"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91"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85"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86"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663BE53A" w:rsidR="00B97B69" w:rsidRPr="009956C4" w:rsidRDefault="00CC6D88"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08"/>
        <w:gridCol w:w="65"/>
        <w:gridCol w:w="273"/>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CC6D88"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CC6D88" w:rsidRPr="009956C4" w:rsidRDefault="00CC6D88" w:rsidP="00CC6D88">
            <w:pPr>
              <w:jc w:val="right"/>
              <w:rPr>
                <w:rFonts w:ascii="Arial" w:hAnsi="Arial" w:cs="Arial"/>
                <w:b/>
                <w:sz w:val="14"/>
                <w:lang w:val="es-BO"/>
              </w:rPr>
            </w:pPr>
          </w:p>
        </w:tc>
        <w:tc>
          <w:tcPr>
            <w:tcW w:w="283" w:type="dxa"/>
            <w:tcBorders>
              <w:right w:val="single" w:sz="4" w:space="0" w:color="auto"/>
            </w:tcBorders>
            <w:vAlign w:val="center"/>
          </w:tcPr>
          <w:p w14:paraId="1E16ED0A" w14:textId="77777777" w:rsidR="00CC6D88" w:rsidRPr="009956C4" w:rsidRDefault="00CC6D88" w:rsidP="00CC6D88">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217050B0" w:rsidR="00CC6D88" w:rsidRPr="009956C4" w:rsidRDefault="00CC6D88" w:rsidP="00CC6D88">
            <w:pPr>
              <w:rPr>
                <w:rFonts w:ascii="Arial" w:hAnsi="Arial" w:cs="Arial"/>
                <w:sz w:val="14"/>
                <w:lang w:val="es-BO"/>
              </w:rPr>
            </w:pPr>
            <w:r w:rsidRPr="00180A96">
              <w:rPr>
                <w:rFonts w:ascii="Arial" w:hAnsi="Arial" w:cs="Arial"/>
              </w:rPr>
              <w:t>RECURSOS PROPIOS</w:t>
            </w:r>
          </w:p>
        </w:tc>
        <w:tc>
          <w:tcPr>
            <w:tcW w:w="274" w:type="dxa"/>
            <w:tcBorders>
              <w:left w:val="single" w:sz="4" w:space="0" w:color="auto"/>
              <w:right w:val="single" w:sz="4" w:space="0" w:color="auto"/>
            </w:tcBorders>
          </w:tcPr>
          <w:p w14:paraId="6AEFBDE7" w14:textId="77777777" w:rsidR="00CC6D88" w:rsidRPr="009956C4" w:rsidRDefault="00CC6D88" w:rsidP="00CC6D88">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6CD4444E" w:rsidR="00CC6D88" w:rsidRPr="009956C4" w:rsidRDefault="00CC6D88" w:rsidP="00CC6D88">
            <w:pPr>
              <w:rPr>
                <w:rFonts w:ascii="Arial" w:hAnsi="Arial" w:cs="Arial"/>
                <w:sz w:val="14"/>
                <w:lang w:val="es-BO"/>
              </w:rPr>
            </w:pPr>
            <w:r w:rsidRPr="00180A96">
              <w:rPr>
                <w:rFonts w:ascii="Arial" w:hAnsi="Arial" w:cs="Arial"/>
              </w:rPr>
              <w:t>100</w:t>
            </w:r>
          </w:p>
        </w:tc>
        <w:tc>
          <w:tcPr>
            <w:tcW w:w="273" w:type="dxa"/>
            <w:tcBorders>
              <w:left w:val="single" w:sz="4" w:space="0" w:color="auto"/>
              <w:right w:val="single" w:sz="12" w:space="0" w:color="244061" w:themeColor="accent1" w:themeShade="80"/>
            </w:tcBorders>
          </w:tcPr>
          <w:p w14:paraId="01042B23" w14:textId="77777777" w:rsidR="00CC6D88" w:rsidRPr="009956C4" w:rsidRDefault="00CC6D88" w:rsidP="00CC6D88">
            <w:pPr>
              <w:rPr>
                <w:rFonts w:ascii="Arial" w:hAnsi="Arial" w:cs="Arial"/>
                <w:sz w:val="14"/>
                <w:lang w:val="es-BO"/>
              </w:rPr>
            </w:pPr>
          </w:p>
        </w:tc>
      </w:tr>
      <w:tr w:rsidR="009E731E" w:rsidRPr="009956C4" w14:paraId="00CEB180" w14:textId="77777777" w:rsidTr="00430639">
        <w:trPr>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882E64" w14:textId="77777777" w:rsidTr="00430639">
        <w:trPr>
          <w:jc w:val="center"/>
        </w:trPr>
        <w:tc>
          <w:tcPr>
            <w:tcW w:w="2366" w:type="dxa"/>
            <w:gridSpan w:val="2"/>
            <w:vMerge/>
            <w:tcBorders>
              <w:left w:val="single" w:sz="12" w:space="0" w:color="244061" w:themeColor="accent1" w:themeShade="80"/>
            </w:tcBorders>
            <w:vAlign w:val="center"/>
          </w:tcPr>
          <w:p w14:paraId="147C2C5B"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7ABE6304" w14:textId="77777777" w:rsidR="009E731E" w:rsidRPr="009956C4" w:rsidRDefault="009E731E" w:rsidP="00E83D56">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9927D" w14:textId="77777777" w:rsidR="009E731E" w:rsidRPr="009956C4" w:rsidRDefault="009E731E" w:rsidP="00E83D56">
            <w:pPr>
              <w:rPr>
                <w:rFonts w:ascii="Arial" w:hAnsi="Arial" w:cs="Arial"/>
                <w:sz w:val="14"/>
                <w:lang w:val="es-BO"/>
              </w:rPr>
            </w:pPr>
          </w:p>
        </w:tc>
        <w:tc>
          <w:tcPr>
            <w:tcW w:w="274" w:type="dxa"/>
            <w:tcBorders>
              <w:left w:val="single" w:sz="4" w:space="0" w:color="auto"/>
              <w:right w:val="single" w:sz="4" w:space="0" w:color="auto"/>
            </w:tcBorders>
          </w:tcPr>
          <w:p w14:paraId="3FA5BB93"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19BB1C" w14:textId="77777777" w:rsidR="009E731E" w:rsidRPr="009956C4" w:rsidRDefault="009E731E"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7A2C10A9" w14:textId="77777777" w:rsidR="009E731E" w:rsidRPr="009956C4" w:rsidRDefault="009E731E" w:rsidP="00E83D56">
            <w:pPr>
              <w:rPr>
                <w:rFonts w:ascii="Arial" w:hAnsi="Arial" w:cs="Arial"/>
                <w:sz w:val="14"/>
                <w:lang w:val="es-BO"/>
              </w:rPr>
            </w:pPr>
          </w:p>
        </w:tc>
      </w:tr>
      <w:tr w:rsidR="009E731E" w:rsidRPr="009956C4" w14:paraId="30519618" w14:textId="77777777" w:rsidTr="00430639">
        <w:trPr>
          <w:jc w:val="center"/>
        </w:trPr>
        <w:tc>
          <w:tcPr>
            <w:tcW w:w="2366" w:type="dxa"/>
            <w:gridSpan w:val="2"/>
            <w:tcBorders>
              <w:left w:val="single" w:sz="12" w:space="0" w:color="244061" w:themeColor="accent1" w:themeShade="80"/>
            </w:tcBorders>
            <w:shd w:val="clear" w:color="auto" w:fill="auto"/>
            <w:vAlign w:val="center"/>
          </w:tcPr>
          <w:p w14:paraId="0E6863B6" w14:textId="77777777" w:rsidR="009E731E" w:rsidRPr="009956C4" w:rsidRDefault="009E731E" w:rsidP="00E83D56">
            <w:pPr>
              <w:jc w:val="right"/>
              <w:rPr>
                <w:rFonts w:ascii="Arial" w:hAnsi="Arial" w:cs="Arial"/>
                <w:b/>
                <w:sz w:val="8"/>
                <w:szCs w:val="8"/>
                <w:lang w:val="es-BO"/>
              </w:rPr>
            </w:pPr>
          </w:p>
        </w:tc>
        <w:tc>
          <w:tcPr>
            <w:tcW w:w="283" w:type="dxa"/>
            <w:shd w:val="clear" w:color="auto" w:fill="auto"/>
            <w:vAlign w:val="center"/>
          </w:tcPr>
          <w:p w14:paraId="55C5E521"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23F3FCAE" w14:textId="77777777" w:rsidR="009E731E" w:rsidRPr="009956C4" w:rsidRDefault="009E731E" w:rsidP="00E83D56">
            <w:pPr>
              <w:rPr>
                <w:rFonts w:ascii="Arial" w:hAnsi="Arial" w:cs="Arial"/>
                <w:sz w:val="8"/>
                <w:szCs w:val="8"/>
                <w:lang w:val="es-BO"/>
              </w:rPr>
            </w:pPr>
          </w:p>
        </w:tc>
        <w:tc>
          <w:tcPr>
            <w:tcW w:w="282" w:type="dxa"/>
            <w:tcBorders>
              <w:top w:val="single" w:sz="4" w:space="0" w:color="auto"/>
            </w:tcBorders>
            <w:shd w:val="clear" w:color="auto" w:fill="auto"/>
          </w:tcPr>
          <w:p w14:paraId="623162F2" w14:textId="77777777" w:rsidR="009E731E" w:rsidRPr="009956C4" w:rsidRDefault="009E731E" w:rsidP="00E83D56">
            <w:pPr>
              <w:rPr>
                <w:rFonts w:ascii="Arial" w:hAnsi="Arial" w:cs="Arial"/>
                <w:sz w:val="8"/>
                <w:szCs w:val="8"/>
                <w:lang w:val="es-BO"/>
              </w:rPr>
            </w:pPr>
          </w:p>
        </w:tc>
        <w:tc>
          <w:tcPr>
            <w:tcW w:w="272" w:type="dxa"/>
            <w:tcBorders>
              <w:top w:val="single" w:sz="4" w:space="0" w:color="auto"/>
            </w:tcBorders>
            <w:shd w:val="clear" w:color="auto" w:fill="auto"/>
          </w:tcPr>
          <w:p w14:paraId="1BADBF8C"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739A2B55" w14:textId="77777777" w:rsidR="009E731E" w:rsidRPr="009956C4" w:rsidRDefault="009E731E" w:rsidP="00E83D56">
            <w:pPr>
              <w:rPr>
                <w:rFonts w:ascii="Arial" w:hAnsi="Arial" w:cs="Arial"/>
                <w:sz w:val="8"/>
                <w:szCs w:val="8"/>
                <w:lang w:val="es-BO"/>
              </w:rPr>
            </w:pPr>
          </w:p>
        </w:tc>
        <w:tc>
          <w:tcPr>
            <w:tcW w:w="276" w:type="dxa"/>
            <w:tcBorders>
              <w:top w:val="single" w:sz="4" w:space="0" w:color="auto"/>
            </w:tcBorders>
            <w:shd w:val="clear" w:color="auto" w:fill="auto"/>
          </w:tcPr>
          <w:p w14:paraId="7C7D5509"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6F342F88"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0105896"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E2346C9"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3A5F741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7AF6A0B3"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27FF241"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617D91E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954745D"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800D4E6"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42F44F79"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3199BF95"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72577CC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15C0E8E"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3A73314" w14:textId="77777777" w:rsidR="009E731E" w:rsidRPr="009956C4" w:rsidRDefault="009E731E" w:rsidP="00E83D56">
            <w:pPr>
              <w:rPr>
                <w:rFonts w:ascii="Arial" w:hAnsi="Arial" w:cs="Arial"/>
                <w:sz w:val="8"/>
                <w:szCs w:val="8"/>
                <w:lang w:val="es-BO"/>
              </w:rPr>
            </w:pPr>
          </w:p>
        </w:tc>
        <w:tc>
          <w:tcPr>
            <w:tcW w:w="274" w:type="dxa"/>
            <w:shd w:val="clear" w:color="auto" w:fill="auto"/>
          </w:tcPr>
          <w:p w14:paraId="205F69C6" w14:textId="77777777" w:rsidR="009E731E" w:rsidRPr="009956C4" w:rsidRDefault="009E731E" w:rsidP="00E83D56">
            <w:pPr>
              <w:rPr>
                <w:rFonts w:ascii="Arial" w:hAnsi="Arial" w:cs="Arial"/>
                <w:sz w:val="8"/>
                <w:szCs w:val="8"/>
                <w:lang w:val="es-BO"/>
              </w:rPr>
            </w:pPr>
          </w:p>
        </w:tc>
        <w:tc>
          <w:tcPr>
            <w:tcW w:w="274" w:type="dxa"/>
            <w:shd w:val="clear" w:color="auto" w:fill="auto"/>
          </w:tcPr>
          <w:p w14:paraId="07698CCD" w14:textId="77777777" w:rsidR="009E731E" w:rsidRPr="009956C4" w:rsidRDefault="009E731E" w:rsidP="00E83D56">
            <w:pPr>
              <w:rPr>
                <w:rFonts w:ascii="Arial" w:hAnsi="Arial" w:cs="Arial"/>
                <w:sz w:val="8"/>
                <w:szCs w:val="8"/>
                <w:lang w:val="es-BO"/>
              </w:rPr>
            </w:pPr>
          </w:p>
        </w:tc>
        <w:tc>
          <w:tcPr>
            <w:tcW w:w="273" w:type="dxa"/>
            <w:shd w:val="clear" w:color="auto" w:fill="auto"/>
          </w:tcPr>
          <w:p w14:paraId="774B4CF7"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1ED49E49"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5DC9286A" w14:textId="77777777" w:rsidR="009E731E" w:rsidRPr="009956C4" w:rsidRDefault="009E731E" w:rsidP="00E83D56">
            <w:pPr>
              <w:rPr>
                <w:rFonts w:ascii="Arial" w:hAnsi="Arial" w:cs="Arial"/>
                <w:sz w:val="8"/>
                <w:szCs w:val="8"/>
                <w:lang w:val="es-BO"/>
              </w:rPr>
            </w:pPr>
          </w:p>
        </w:tc>
        <w:tc>
          <w:tcPr>
            <w:tcW w:w="273" w:type="dxa"/>
            <w:shd w:val="clear" w:color="auto" w:fill="auto"/>
          </w:tcPr>
          <w:p w14:paraId="092058CE" w14:textId="77777777" w:rsidR="009E731E" w:rsidRPr="009956C4" w:rsidRDefault="009E731E" w:rsidP="00E83D56">
            <w:pPr>
              <w:rPr>
                <w:rFonts w:ascii="Arial" w:hAnsi="Arial" w:cs="Arial"/>
                <w:sz w:val="8"/>
                <w:szCs w:val="8"/>
                <w:lang w:val="es-BO"/>
              </w:rPr>
            </w:pPr>
          </w:p>
        </w:tc>
        <w:tc>
          <w:tcPr>
            <w:tcW w:w="273" w:type="dxa"/>
            <w:shd w:val="clear" w:color="auto" w:fill="auto"/>
          </w:tcPr>
          <w:p w14:paraId="38FB98B3" w14:textId="77777777" w:rsidR="009E731E" w:rsidRPr="009956C4" w:rsidRDefault="009E731E" w:rsidP="00E83D56">
            <w:pPr>
              <w:rPr>
                <w:rFonts w:ascii="Arial" w:hAnsi="Arial" w:cs="Arial"/>
                <w:sz w:val="8"/>
                <w:szCs w:val="8"/>
                <w:lang w:val="es-BO"/>
              </w:rPr>
            </w:pPr>
          </w:p>
        </w:tc>
        <w:tc>
          <w:tcPr>
            <w:tcW w:w="273" w:type="dxa"/>
            <w:shd w:val="clear" w:color="auto" w:fill="auto"/>
          </w:tcPr>
          <w:p w14:paraId="271DD7E8" w14:textId="77777777" w:rsidR="009E731E" w:rsidRPr="009956C4" w:rsidRDefault="009E731E" w:rsidP="00E83D56">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3EF0A0B2" w14:textId="77777777" w:rsidR="009E731E" w:rsidRPr="009956C4" w:rsidRDefault="009E731E" w:rsidP="00E83D56">
            <w:pPr>
              <w:rPr>
                <w:rFonts w:ascii="Arial" w:hAnsi="Arial" w:cs="Arial"/>
                <w:sz w:val="8"/>
                <w:szCs w:val="8"/>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204426">
            <w:pPr>
              <w:pStyle w:val="Prrafodelista"/>
              <w:numPr>
                <w:ilvl w:val="0"/>
                <w:numId w:val="2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0C6F79CB" w14:textId="77777777" w:rsidR="009E731E" w:rsidRPr="009956C4"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72"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77" w:type="dxa"/>
            <w:shd w:val="clear" w:color="auto" w:fill="auto"/>
          </w:tcPr>
          <w:p w14:paraId="1D829075" w14:textId="77777777" w:rsidR="009E731E" w:rsidRPr="009956C4" w:rsidRDefault="009E731E" w:rsidP="00E83D56">
            <w:pPr>
              <w:rPr>
                <w:rFonts w:ascii="Arial" w:hAnsi="Arial" w:cs="Arial"/>
                <w:sz w:val="8"/>
                <w:szCs w:val="2"/>
                <w:lang w:val="es-BO"/>
              </w:rPr>
            </w:pPr>
          </w:p>
        </w:tc>
        <w:tc>
          <w:tcPr>
            <w:tcW w:w="276" w:type="dxa"/>
            <w:shd w:val="clear" w:color="auto" w:fill="auto"/>
          </w:tcPr>
          <w:p w14:paraId="34ECA48F" w14:textId="77777777" w:rsidR="009E731E" w:rsidRPr="009956C4"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77" w:type="dxa"/>
            <w:shd w:val="clear" w:color="auto" w:fill="auto"/>
          </w:tcPr>
          <w:p w14:paraId="28637016" w14:textId="77777777" w:rsidR="009E731E" w:rsidRPr="009956C4" w:rsidRDefault="009E731E" w:rsidP="00E83D56">
            <w:pPr>
              <w:rPr>
                <w:rFonts w:ascii="Arial" w:hAnsi="Arial" w:cs="Arial"/>
                <w:sz w:val="8"/>
                <w:szCs w:val="2"/>
                <w:lang w:val="es-BO"/>
              </w:rPr>
            </w:pPr>
          </w:p>
        </w:tc>
        <w:tc>
          <w:tcPr>
            <w:tcW w:w="277"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77" w:type="dxa"/>
            <w:shd w:val="clear" w:color="auto" w:fill="auto"/>
          </w:tcPr>
          <w:p w14:paraId="04BB6485" w14:textId="77777777" w:rsidR="009E731E" w:rsidRPr="009956C4" w:rsidRDefault="009E731E" w:rsidP="00E83D56">
            <w:pPr>
              <w:rPr>
                <w:rFonts w:ascii="Arial" w:hAnsi="Arial" w:cs="Arial"/>
                <w:sz w:val="8"/>
                <w:szCs w:val="2"/>
                <w:lang w:val="es-BO"/>
              </w:rPr>
            </w:pPr>
          </w:p>
        </w:tc>
        <w:tc>
          <w:tcPr>
            <w:tcW w:w="274" w:type="dxa"/>
            <w:shd w:val="clear" w:color="auto" w:fill="auto"/>
          </w:tcPr>
          <w:p w14:paraId="240C0395" w14:textId="77777777" w:rsidR="009E731E" w:rsidRPr="009956C4" w:rsidRDefault="009E731E" w:rsidP="00E83D56">
            <w:pPr>
              <w:rPr>
                <w:rFonts w:ascii="Arial" w:hAnsi="Arial" w:cs="Arial"/>
                <w:sz w:val="8"/>
                <w:szCs w:val="2"/>
                <w:lang w:val="es-BO"/>
              </w:rPr>
            </w:pPr>
          </w:p>
        </w:tc>
        <w:tc>
          <w:tcPr>
            <w:tcW w:w="274" w:type="dxa"/>
            <w:shd w:val="clear" w:color="auto" w:fill="auto"/>
          </w:tcPr>
          <w:p w14:paraId="7BF2269E" w14:textId="77777777" w:rsidR="009E731E" w:rsidRPr="009956C4" w:rsidRDefault="009E731E" w:rsidP="00E83D56">
            <w:pPr>
              <w:rPr>
                <w:rFonts w:ascii="Arial" w:hAnsi="Arial" w:cs="Arial"/>
                <w:sz w:val="8"/>
                <w:szCs w:val="2"/>
                <w:lang w:val="es-BO"/>
              </w:rPr>
            </w:pPr>
          </w:p>
        </w:tc>
        <w:tc>
          <w:tcPr>
            <w:tcW w:w="273" w:type="dxa"/>
            <w:shd w:val="clear" w:color="auto" w:fill="auto"/>
          </w:tcPr>
          <w:p w14:paraId="13C08425" w14:textId="77777777" w:rsidR="009E731E" w:rsidRPr="009956C4" w:rsidRDefault="009E731E" w:rsidP="00E83D56">
            <w:pPr>
              <w:rPr>
                <w:rFonts w:ascii="Arial" w:hAnsi="Arial" w:cs="Arial"/>
                <w:sz w:val="8"/>
                <w:szCs w:val="2"/>
                <w:lang w:val="es-BO"/>
              </w:rPr>
            </w:pPr>
          </w:p>
        </w:tc>
        <w:tc>
          <w:tcPr>
            <w:tcW w:w="274"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74"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74"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74" w:type="dxa"/>
            <w:shd w:val="clear" w:color="auto" w:fill="auto"/>
          </w:tcPr>
          <w:p w14:paraId="596065B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4"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4" w:type="dxa"/>
            <w:shd w:val="clear" w:color="auto" w:fill="auto"/>
          </w:tcPr>
          <w:p w14:paraId="3DEE986D" w14:textId="77777777" w:rsidR="009E731E" w:rsidRPr="009956C4" w:rsidRDefault="009E731E" w:rsidP="00E83D56">
            <w:pPr>
              <w:rPr>
                <w:rFonts w:ascii="Arial" w:hAnsi="Arial" w:cs="Arial"/>
                <w:sz w:val="8"/>
                <w:szCs w:val="2"/>
                <w:lang w:val="es-BO"/>
              </w:rPr>
            </w:pPr>
          </w:p>
        </w:tc>
        <w:tc>
          <w:tcPr>
            <w:tcW w:w="274" w:type="dxa"/>
            <w:shd w:val="clear" w:color="auto" w:fill="auto"/>
          </w:tcPr>
          <w:p w14:paraId="055A7228" w14:textId="77777777" w:rsidR="009E731E" w:rsidRPr="009956C4" w:rsidRDefault="009E731E" w:rsidP="00E83D56">
            <w:pPr>
              <w:rPr>
                <w:rFonts w:ascii="Arial" w:hAnsi="Arial" w:cs="Arial"/>
                <w:sz w:val="8"/>
                <w:szCs w:val="2"/>
                <w:lang w:val="es-BO"/>
              </w:rPr>
            </w:pPr>
          </w:p>
        </w:tc>
        <w:tc>
          <w:tcPr>
            <w:tcW w:w="274"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73" w:type="dxa"/>
            <w:shd w:val="clear" w:color="auto" w:fill="auto"/>
          </w:tcPr>
          <w:p w14:paraId="3E129A2D"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AB18DC8" w14:textId="77777777" w:rsidR="009E731E" w:rsidRPr="009956C4" w:rsidRDefault="009E731E" w:rsidP="00E83D56">
            <w:pPr>
              <w:rPr>
                <w:rFonts w:ascii="Arial" w:hAnsi="Arial" w:cs="Arial"/>
                <w:sz w:val="8"/>
                <w:szCs w:val="2"/>
                <w:lang w:val="es-BO"/>
              </w:rPr>
            </w:pPr>
          </w:p>
        </w:tc>
        <w:tc>
          <w:tcPr>
            <w:tcW w:w="273" w:type="dxa"/>
            <w:shd w:val="clear" w:color="auto" w:fill="auto"/>
          </w:tcPr>
          <w:p w14:paraId="38991EE7" w14:textId="77777777" w:rsidR="009E731E" w:rsidRPr="009956C4" w:rsidRDefault="009E731E" w:rsidP="00E83D56">
            <w:pPr>
              <w:rPr>
                <w:rFonts w:ascii="Arial" w:hAnsi="Arial" w:cs="Arial"/>
                <w:sz w:val="8"/>
                <w:szCs w:val="2"/>
                <w:lang w:val="es-BO"/>
              </w:rPr>
            </w:pPr>
          </w:p>
        </w:tc>
        <w:tc>
          <w:tcPr>
            <w:tcW w:w="273"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73"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73"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CC6D88" w:rsidRPr="009956C4" w14:paraId="0533FEE2" w14:textId="77777777" w:rsidTr="00CC6D88">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CC6D88" w:rsidRPr="009956C4" w:rsidRDefault="00CC6D88" w:rsidP="00CC6D88">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642E8" w14:textId="65A58801" w:rsidR="00CC6D88" w:rsidRPr="009956C4" w:rsidRDefault="00CC6D88" w:rsidP="00CC6D88">
            <w:pPr>
              <w:jc w:val="center"/>
              <w:rPr>
                <w:rFonts w:ascii="Arial" w:hAnsi="Arial" w:cs="Arial"/>
                <w:lang w:val="es-BO"/>
              </w:rPr>
            </w:pPr>
            <w:r w:rsidRPr="00180A96">
              <w:rPr>
                <w:rFonts w:ascii="Arial" w:hAnsi="Arial" w:cs="Arial"/>
              </w:rPr>
              <w:t xml:space="preserve">CALLE COLOMBIA </w:t>
            </w:r>
            <w:proofErr w:type="spellStart"/>
            <w:r w:rsidRPr="00180A96">
              <w:rPr>
                <w:rFonts w:ascii="Arial" w:hAnsi="Arial" w:cs="Arial"/>
              </w:rPr>
              <w:t>Nº</w:t>
            </w:r>
            <w:proofErr w:type="spellEnd"/>
            <w:r w:rsidRPr="00180A96">
              <w:rPr>
                <w:rFonts w:ascii="Arial" w:hAnsi="Arial" w:cs="Arial"/>
              </w:rPr>
              <w:t xml:space="preserve"> 655 - COCHABAMBA</w:t>
            </w:r>
          </w:p>
        </w:tc>
        <w:tc>
          <w:tcPr>
            <w:tcW w:w="1734" w:type="dxa"/>
            <w:gridSpan w:val="7"/>
            <w:tcBorders>
              <w:left w:val="single" w:sz="4" w:space="0" w:color="auto"/>
              <w:right w:val="single" w:sz="4" w:space="0" w:color="auto"/>
            </w:tcBorders>
          </w:tcPr>
          <w:p w14:paraId="2E21A4EF" w14:textId="5989606C" w:rsidR="00CC6D88" w:rsidRPr="009956C4" w:rsidRDefault="00CC6D88" w:rsidP="00CC6D88">
            <w:pPr>
              <w:jc w:val="right"/>
              <w:rPr>
                <w:rFonts w:ascii="Arial" w:hAnsi="Arial" w:cs="Arial"/>
                <w:lang w:val="es-BO"/>
              </w:rPr>
            </w:pPr>
            <w:r w:rsidRPr="00180A96">
              <w:rPr>
                <w:rFonts w:ascii="Arial" w:hAnsi="Arial" w:cs="Arial"/>
              </w:rPr>
              <w:t>Horario de Atención de la Entidad</w:t>
            </w:r>
          </w:p>
        </w:tc>
        <w:tc>
          <w:tcPr>
            <w:tcW w:w="11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4FE35" w14:textId="6C55FA26" w:rsidR="00CC6D88" w:rsidRPr="00180A96" w:rsidRDefault="00CC6D88" w:rsidP="00CC6D88">
            <w:pPr>
              <w:rPr>
                <w:rFonts w:ascii="Arial" w:hAnsi="Arial" w:cs="Arial"/>
                <w:sz w:val="14"/>
                <w:szCs w:val="14"/>
              </w:rPr>
            </w:pPr>
            <w:r w:rsidRPr="00180A96">
              <w:rPr>
                <w:rFonts w:ascii="Arial" w:hAnsi="Arial" w:cs="Arial"/>
                <w:sz w:val="14"/>
                <w:szCs w:val="14"/>
              </w:rPr>
              <w:t>0</w:t>
            </w:r>
            <w:r>
              <w:rPr>
                <w:rFonts w:ascii="Arial" w:hAnsi="Arial" w:cs="Arial"/>
                <w:sz w:val="14"/>
                <w:szCs w:val="14"/>
              </w:rPr>
              <w:t>8</w:t>
            </w:r>
            <w:r w:rsidRPr="00180A96">
              <w:rPr>
                <w:rFonts w:ascii="Arial" w:hAnsi="Arial" w:cs="Arial"/>
                <w:sz w:val="14"/>
                <w:szCs w:val="14"/>
              </w:rPr>
              <w:t>:</w:t>
            </w:r>
            <w:r>
              <w:rPr>
                <w:rFonts w:ascii="Arial" w:hAnsi="Arial" w:cs="Arial"/>
                <w:sz w:val="14"/>
                <w:szCs w:val="14"/>
              </w:rPr>
              <w:t>3</w:t>
            </w:r>
            <w:r w:rsidRPr="00180A96">
              <w:rPr>
                <w:rFonts w:ascii="Arial" w:hAnsi="Arial" w:cs="Arial"/>
                <w:sz w:val="14"/>
                <w:szCs w:val="14"/>
              </w:rPr>
              <w:t xml:space="preserve">0 a </w:t>
            </w:r>
            <w:r>
              <w:rPr>
                <w:rFonts w:ascii="Arial" w:hAnsi="Arial" w:cs="Arial"/>
                <w:sz w:val="14"/>
                <w:szCs w:val="14"/>
              </w:rPr>
              <w:t>1</w:t>
            </w:r>
            <w:r w:rsidRPr="00180A96">
              <w:rPr>
                <w:rFonts w:ascii="Arial" w:hAnsi="Arial" w:cs="Arial"/>
                <w:sz w:val="14"/>
                <w:szCs w:val="14"/>
              </w:rPr>
              <w:t>2:30</w:t>
            </w:r>
          </w:p>
          <w:p w14:paraId="5BC138D1" w14:textId="1FD8EB1B" w:rsidR="00CC6D88" w:rsidRPr="009956C4" w:rsidRDefault="00CC6D88" w:rsidP="00CC6D88">
            <w:pPr>
              <w:rPr>
                <w:rFonts w:ascii="Arial" w:hAnsi="Arial" w:cs="Arial"/>
                <w:lang w:val="es-BO"/>
              </w:rPr>
            </w:pPr>
            <w:r>
              <w:rPr>
                <w:rFonts w:ascii="Arial" w:hAnsi="Arial" w:cs="Arial"/>
                <w:sz w:val="14"/>
                <w:szCs w:val="14"/>
              </w:rPr>
              <w:t>13</w:t>
            </w:r>
            <w:r w:rsidRPr="00180A96">
              <w:rPr>
                <w:rFonts w:ascii="Arial" w:hAnsi="Arial" w:cs="Arial"/>
                <w:sz w:val="14"/>
                <w:szCs w:val="14"/>
              </w:rPr>
              <w:t>:30 a 1</w:t>
            </w:r>
            <w:r>
              <w:rPr>
                <w:rFonts w:ascii="Arial" w:hAnsi="Arial" w:cs="Arial"/>
                <w:sz w:val="14"/>
                <w:szCs w:val="14"/>
              </w:rPr>
              <w:t>6</w:t>
            </w:r>
            <w:r w:rsidRPr="00180A96">
              <w:rPr>
                <w:rFonts w:ascii="Arial" w:hAnsi="Arial" w:cs="Arial"/>
                <w:sz w:val="14"/>
                <w:szCs w:val="14"/>
              </w:rPr>
              <w:t>:</w:t>
            </w:r>
            <w:r>
              <w:rPr>
                <w:rFonts w:ascii="Arial" w:hAnsi="Arial" w:cs="Arial"/>
                <w:sz w:val="14"/>
                <w:szCs w:val="14"/>
              </w:rPr>
              <w:t>3</w:t>
            </w:r>
            <w:r w:rsidRPr="00180A96">
              <w:rPr>
                <w:rFonts w:ascii="Arial" w:hAnsi="Arial" w:cs="Arial"/>
                <w:sz w:val="14"/>
                <w:szCs w:val="14"/>
              </w:rPr>
              <w:t>0</w:t>
            </w:r>
          </w:p>
        </w:tc>
        <w:tc>
          <w:tcPr>
            <w:tcW w:w="273" w:type="dxa"/>
            <w:tcBorders>
              <w:left w:val="single" w:sz="4" w:space="0" w:color="auto"/>
              <w:right w:val="single" w:sz="12" w:space="0" w:color="244061" w:themeColor="accent1" w:themeShade="80"/>
            </w:tcBorders>
          </w:tcPr>
          <w:p w14:paraId="1EAD9B85" w14:textId="77777777" w:rsidR="00CC6D88" w:rsidRPr="009956C4" w:rsidRDefault="00CC6D88" w:rsidP="00CC6D88">
            <w:pPr>
              <w:rPr>
                <w:rFonts w:ascii="Arial" w:hAnsi="Arial" w:cs="Arial"/>
                <w:lang w:val="es-BO"/>
              </w:rPr>
            </w:pPr>
          </w:p>
        </w:tc>
      </w:tr>
      <w:tr w:rsidR="009E731E" w:rsidRPr="009956C4" w14:paraId="4D500256"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E8D3EB4" w14:textId="77777777" w:rsidR="009E731E" w:rsidRPr="009956C4" w:rsidRDefault="009E731E" w:rsidP="00E83D56">
            <w:pPr>
              <w:rPr>
                <w:rFonts w:ascii="Arial" w:hAnsi="Arial" w:cs="Arial"/>
                <w:sz w:val="8"/>
                <w:szCs w:val="2"/>
                <w:lang w:val="es-BO"/>
              </w:rPr>
            </w:pPr>
          </w:p>
        </w:tc>
        <w:tc>
          <w:tcPr>
            <w:tcW w:w="281" w:type="dxa"/>
            <w:shd w:val="clear" w:color="auto" w:fill="auto"/>
          </w:tcPr>
          <w:p w14:paraId="6BAB6DAF" w14:textId="77777777" w:rsidR="009E731E" w:rsidRPr="009956C4" w:rsidRDefault="009E731E" w:rsidP="00E83D56">
            <w:pPr>
              <w:rPr>
                <w:rFonts w:ascii="Arial" w:hAnsi="Arial" w:cs="Arial"/>
                <w:sz w:val="8"/>
                <w:szCs w:val="2"/>
                <w:lang w:val="es-BO"/>
              </w:rPr>
            </w:pPr>
          </w:p>
        </w:tc>
        <w:tc>
          <w:tcPr>
            <w:tcW w:w="282" w:type="dxa"/>
            <w:shd w:val="clear" w:color="auto" w:fill="auto"/>
          </w:tcPr>
          <w:p w14:paraId="2A9BBACD" w14:textId="77777777" w:rsidR="009E731E" w:rsidRPr="009956C4" w:rsidRDefault="009E731E" w:rsidP="00E83D56">
            <w:pPr>
              <w:rPr>
                <w:rFonts w:ascii="Arial" w:hAnsi="Arial" w:cs="Arial"/>
                <w:sz w:val="8"/>
                <w:szCs w:val="2"/>
                <w:lang w:val="es-BO"/>
              </w:rPr>
            </w:pPr>
          </w:p>
        </w:tc>
        <w:tc>
          <w:tcPr>
            <w:tcW w:w="272" w:type="dxa"/>
            <w:shd w:val="clear" w:color="auto" w:fill="auto"/>
          </w:tcPr>
          <w:p w14:paraId="335A176D" w14:textId="77777777" w:rsidR="009E731E" w:rsidRPr="009956C4" w:rsidRDefault="009E731E" w:rsidP="00E83D56">
            <w:pPr>
              <w:rPr>
                <w:rFonts w:ascii="Arial" w:hAnsi="Arial" w:cs="Arial"/>
                <w:sz w:val="8"/>
                <w:szCs w:val="2"/>
                <w:lang w:val="es-BO"/>
              </w:rPr>
            </w:pPr>
          </w:p>
        </w:tc>
        <w:tc>
          <w:tcPr>
            <w:tcW w:w="277" w:type="dxa"/>
            <w:shd w:val="clear" w:color="auto" w:fill="auto"/>
          </w:tcPr>
          <w:p w14:paraId="224178FB" w14:textId="77777777" w:rsidR="009E731E" w:rsidRPr="009956C4" w:rsidRDefault="009E731E" w:rsidP="00E83D56">
            <w:pPr>
              <w:rPr>
                <w:rFonts w:ascii="Arial" w:hAnsi="Arial" w:cs="Arial"/>
                <w:sz w:val="8"/>
                <w:szCs w:val="2"/>
                <w:lang w:val="es-BO"/>
              </w:rPr>
            </w:pPr>
          </w:p>
        </w:tc>
        <w:tc>
          <w:tcPr>
            <w:tcW w:w="276" w:type="dxa"/>
            <w:shd w:val="clear" w:color="auto" w:fill="auto"/>
          </w:tcPr>
          <w:p w14:paraId="44CAFA7E" w14:textId="77777777" w:rsidR="009E731E" w:rsidRPr="009956C4" w:rsidRDefault="009E731E" w:rsidP="00E83D56">
            <w:pPr>
              <w:rPr>
                <w:rFonts w:ascii="Arial" w:hAnsi="Arial" w:cs="Arial"/>
                <w:sz w:val="8"/>
                <w:szCs w:val="2"/>
                <w:lang w:val="es-BO"/>
              </w:rPr>
            </w:pPr>
          </w:p>
        </w:tc>
        <w:tc>
          <w:tcPr>
            <w:tcW w:w="281" w:type="dxa"/>
            <w:shd w:val="clear" w:color="auto" w:fill="auto"/>
          </w:tcPr>
          <w:p w14:paraId="39F88E4A" w14:textId="77777777" w:rsidR="009E731E" w:rsidRPr="009956C4" w:rsidRDefault="009E731E" w:rsidP="00E83D56">
            <w:pPr>
              <w:rPr>
                <w:rFonts w:ascii="Arial" w:hAnsi="Arial" w:cs="Arial"/>
                <w:sz w:val="8"/>
                <w:szCs w:val="2"/>
                <w:lang w:val="es-BO"/>
              </w:rPr>
            </w:pPr>
          </w:p>
        </w:tc>
        <w:tc>
          <w:tcPr>
            <w:tcW w:w="277" w:type="dxa"/>
            <w:shd w:val="clear" w:color="auto" w:fill="auto"/>
          </w:tcPr>
          <w:p w14:paraId="0F77708C" w14:textId="77777777" w:rsidR="009E731E" w:rsidRPr="009956C4" w:rsidRDefault="009E731E" w:rsidP="00E83D56">
            <w:pPr>
              <w:rPr>
                <w:rFonts w:ascii="Arial" w:hAnsi="Arial" w:cs="Arial"/>
                <w:sz w:val="8"/>
                <w:szCs w:val="2"/>
                <w:lang w:val="es-BO"/>
              </w:rPr>
            </w:pPr>
          </w:p>
        </w:tc>
        <w:tc>
          <w:tcPr>
            <w:tcW w:w="277" w:type="dxa"/>
            <w:shd w:val="clear" w:color="auto" w:fill="auto"/>
          </w:tcPr>
          <w:p w14:paraId="74255F28" w14:textId="77777777" w:rsidR="009E731E" w:rsidRPr="009956C4" w:rsidRDefault="009E731E" w:rsidP="00E83D56">
            <w:pPr>
              <w:rPr>
                <w:rFonts w:ascii="Arial" w:hAnsi="Arial" w:cs="Arial"/>
                <w:sz w:val="8"/>
                <w:szCs w:val="2"/>
                <w:lang w:val="es-BO"/>
              </w:rPr>
            </w:pPr>
          </w:p>
        </w:tc>
        <w:tc>
          <w:tcPr>
            <w:tcW w:w="277" w:type="dxa"/>
            <w:shd w:val="clear" w:color="auto" w:fill="auto"/>
          </w:tcPr>
          <w:p w14:paraId="58C0797E" w14:textId="77777777" w:rsidR="009E731E" w:rsidRPr="009956C4" w:rsidRDefault="009E731E" w:rsidP="00E83D56">
            <w:pPr>
              <w:rPr>
                <w:rFonts w:ascii="Arial" w:hAnsi="Arial" w:cs="Arial"/>
                <w:sz w:val="8"/>
                <w:szCs w:val="2"/>
                <w:lang w:val="es-BO"/>
              </w:rPr>
            </w:pPr>
          </w:p>
        </w:tc>
        <w:tc>
          <w:tcPr>
            <w:tcW w:w="274" w:type="dxa"/>
            <w:shd w:val="clear" w:color="auto" w:fill="auto"/>
          </w:tcPr>
          <w:p w14:paraId="6B01A944" w14:textId="77777777" w:rsidR="009E731E" w:rsidRPr="009956C4" w:rsidRDefault="009E731E" w:rsidP="00E83D56">
            <w:pPr>
              <w:rPr>
                <w:rFonts w:ascii="Arial" w:hAnsi="Arial" w:cs="Arial"/>
                <w:sz w:val="8"/>
                <w:szCs w:val="2"/>
                <w:lang w:val="es-BO"/>
              </w:rPr>
            </w:pPr>
          </w:p>
        </w:tc>
        <w:tc>
          <w:tcPr>
            <w:tcW w:w="274" w:type="dxa"/>
            <w:shd w:val="clear" w:color="auto" w:fill="auto"/>
          </w:tcPr>
          <w:p w14:paraId="39C79562" w14:textId="77777777" w:rsidR="009E731E" w:rsidRPr="009956C4" w:rsidRDefault="009E731E" w:rsidP="00E83D56">
            <w:pPr>
              <w:rPr>
                <w:rFonts w:ascii="Arial" w:hAnsi="Arial" w:cs="Arial"/>
                <w:sz w:val="8"/>
                <w:szCs w:val="2"/>
                <w:lang w:val="es-BO"/>
              </w:rPr>
            </w:pPr>
          </w:p>
        </w:tc>
        <w:tc>
          <w:tcPr>
            <w:tcW w:w="273" w:type="dxa"/>
            <w:shd w:val="clear" w:color="auto" w:fill="auto"/>
          </w:tcPr>
          <w:p w14:paraId="38BA97DC" w14:textId="77777777" w:rsidR="009E731E" w:rsidRPr="009956C4" w:rsidRDefault="009E731E" w:rsidP="00E83D56">
            <w:pPr>
              <w:rPr>
                <w:rFonts w:ascii="Arial" w:hAnsi="Arial" w:cs="Arial"/>
                <w:sz w:val="8"/>
                <w:szCs w:val="2"/>
                <w:lang w:val="es-BO"/>
              </w:rPr>
            </w:pPr>
          </w:p>
        </w:tc>
        <w:tc>
          <w:tcPr>
            <w:tcW w:w="274" w:type="dxa"/>
            <w:shd w:val="clear" w:color="auto" w:fill="auto"/>
          </w:tcPr>
          <w:p w14:paraId="6960A2CB" w14:textId="77777777" w:rsidR="009E731E" w:rsidRPr="009956C4" w:rsidRDefault="009E731E" w:rsidP="00E83D56">
            <w:pPr>
              <w:rPr>
                <w:rFonts w:ascii="Arial" w:hAnsi="Arial" w:cs="Arial"/>
                <w:sz w:val="8"/>
                <w:szCs w:val="2"/>
                <w:lang w:val="es-BO"/>
              </w:rPr>
            </w:pPr>
          </w:p>
        </w:tc>
        <w:tc>
          <w:tcPr>
            <w:tcW w:w="274" w:type="dxa"/>
            <w:shd w:val="clear" w:color="auto" w:fill="auto"/>
          </w:tcPr>
          <w:p w14:paraId="3B5237B6" w14:textId="77777777" w:rsidR="009E731E" w:rsidRPr="009956C4" w:rsidRDefault="009E731E" w:rsidP="00E83D56">
            <w:pPr>
              <w:rPr>
                <w:rFonts w:ascii="Arial" w:hAnsi="Arial" w:cs="Arial"/>
                <w:sz w:val="8"/>
                <w:szCs w:val="2"/>
                <w:lang w:val="es-BO"/>
              </w:rPr>
            </w:pPr>
          </w:p>
        </w:tc>
        <w:tc>
          <w:tcPr>
            <w:tcW w:w="274" w:type="dxa"/>
            <w:shd w:val="clear" w:color="auto" w:fill="auto"/>
          </w:tcPr>
          <w:p w14:paraId="5C302585" w14:textId="77777777" w:rsidR="009E731E" w:rsidRPr="009956C4" w:rsidRDefault="009E731E" w:rsidP="00E83D56">
            <w:pPr>
              <w:rPr>
                <w:rFonts w:ascii="Arial" w:hAnsi="Arial" w:cs="Arial"/>
                <w:sz w:val="8"/>
                <w:szCs w:val="2"/>
                <w:lang w:val="es-BO"/>
              </w:rPr>
            </w:pPr>
          </w:p>
        </w:tc>
        <w:tc>
          <w:tcPr>
            <w:tcW w:w="274" w:type="dxa"/>
            <w:shd w:val="clear" w:color="auto" w:fill="auto"/>
          </w:tcPr>
          <w:p w14:paraId="3E1C487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E13EAD2" w14:textId="77777777" w:rsidR="009E731E" w:rsidRPr="009956C4" w:rsidRDefault="009E731E" w:rsidP="00E83D56">
            <w:pPr>
              <w:rPr>
                <w:rFonts w:ascii="Arial" w:hAnsi="Arial" w:cs="Arial"/>
                <w:sz w:val="8"/>
                <w:szCs w:val="2"/>
                <w:lang w:val="es-BO"/>
              </w:rPr>
            </w:pPr>
          </w:p>
        </w:tc>
        <w:tc>
          <w:tcPr>
            <w:tcW w:w="274" w:type="dxa"/>
            <w:shd w:val="clear" w:color="auto" w:fill="auto"/>
          </w:tcPr>
          <w:p w14:paraId="3D2456FA" w14:textId="77777777" w:rsidR="009E731E" w:rsidRPr="009956C4" w:rsidRDefault="009E731E" w:rsidP="00E83D56">
            <w:pPr>
              <w:rPr>
                <w:rFonts w:ascii="Arial" w:hAnsi="Arial" w:cs="Arial"/>
                <w:sz w:val="8"/>
                <w:szCs w:val="2"/>
                <w:lang w:val="es-BO"/>
              </w:rPr>
            </w:pPr>
          </w:p>
        </w:tc>
        <w:tc>
          <w:tcPr>
            <w:tcW w:w="274" w:type="dxa"/>
            <w:shd w:val="clear" w:color="auto" w:fill="auto"/>
          </w:tcPr>
          <w:p w14:paraId="362982BF" w14:textId="77777777" w:rsidR="009E731E" w:rsidRPr="009956C4" w:rsidRDefault="009E731E" w:rsidP="00E83D56">
            <w:pPr>
              <w:rPr>
                <w:rFonts w:ascii="Arial" w:hAnsi="Arial" w:cs="Arial"/>
                <w:sz w:val="8"/>
                <w:szCs w:val="2"/>
                <w:lang w:val="es-BO"/>
              </w:rPr>
            </w:pPr>
          </w:p>
        </w:tc>
        <w:tc>
          <w:tcPr>
            <w:tcW w:w="274" w:type="dxa"/>
            <w:shd w:val="clear" w:color="auto" w:fill="auto"/>
          </w:tcPr>
          <w:p w14:paraId="7189AFA0" w14:textId="77777777" w:rsidR="009E731E" w:rsidRPr="009956C4" w:rsidRDefault="009E731E" w:rsidP="00E83D56">
            <w:pPr>
              <w:rPr>
                <w:rFonts w:ascii="Arial" w:hAnsi="Arial" w:cs="Arial"/>
                <w:sz w:val="8"/>
                <w:szCs w:val="2"/>
                <w:lang w:val="es-BO"/>
              </w:rPr>
            </w:pPr>
          </w:p>
        </w:tc>
        <w:tc>
          <w:tcPr>
            <w:tcW w:w="274" w:type="dxa"/>
            <w:shd w:val="clear" w:color="auto" w:fill="auto"/>
          </w:tcPr>
          <w:p w14:paraId="4A238FF3" w14:textId="77777777" w:rsidR="009E731E" w:rsidRPr="009956C4" w:rsidRDefault="009E731E" w:rsidP="00E83D56">
            <w:pPr>
              <w:rPr>
                <w:rFonts w:ascii="Arial" w:hAnsi="Arial" w:cs="Arial"/>
                <w:sz w:val="8"/>
                <w:szCs w:val="2"/>
                <w:lang w:val="es-BO"/>
              </w:rPr>
            </w:pPr>
          </w:p>
        </w:tc>
        <w:tc>
          <w:tcPr>
            <w:tcW w:w="273" w:type="dxa"/>
            <w:shd w:val="clear" w:color="auto" w:fill="auto"/>
          </w:tcPr>
          <w:p w14:paraId="51563CCF"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7467C1BD" w14:textId="77777777" w:rsidR="009E731E" w:rsidRPr="009956C4" w:rsidRDefault="009E731E" w:rsidP="00E83D56">
            <w:pPr>
              <w:rPr>
                <w:rFonts w:ascii="Arial" w:hAnsi="Arial" w:cs="Arial"/>
                <w:sz w:val="8"/>
                <w:szCs w:val="2"/>
                <w:lang w:val="es-BO"/>
              </w:rPr>
            </w:pPr>
          </w:p>
        </w:tc>
        <w:tc>
          <w:tcPr>
            <w:tcW w:w="273" w:type="dxa"/>
            <w:shd w:val="clear" w:color="auto" w:fill="auto"/>
          </w:tcPr>
          <w:p w14:paraId="4B80691E" w14:textId="77777777" w:rsidR="009E731E" w:rsidRPr="009956C4" w:rsidRDefault="009E731E" w:rsidP="00E83D56">
            <w:pPr>
              <w:rPr>
                <w:rFonts w:ascii="Arial" w:hAnsi="Arial" w:cs="Arial"/>
                <w:sz w:val="8"/>
                <w:szCs w:val="2"/>
                <w:lang w:val="es-BO"/>
              </w:rPr>
            </w:pPr>
          </w:p>
        </w:tc>
        <w:tc>
          <w:tcPr>
            <w:tcW w:w="273" w:type="dxa"/>
            <w:shd w:val="clear" w:color="auto" w:fill="auto"/>
          </w:tcPr>
          <w:p w14:paraId="184D8EAD" w14:textId="77777777" w:rsidR="009E731E" w:rsidRPr="009956C4" w:rsidRDefault="009E731E" w:rsidP="00E83D56">
            <w:pPr>
              <w:rPr>
                <w:rFonts w:ascii="Arial" w:hAnsi="Arial" w:cs="Arial"/>
                <w:sz w:val="8"/>
                <w:szCs w:val="2"/>
                <w:lang w:val="es-BO"/>
              </w:rPr>
            </w:pPr>
          </w:p>
        </w:tc>
        <w:tc>
          <w:tcPr>
            <w:tcW w:w="273" w:type="dxa"/>
            <w:shd w:val="clear" w:color="auto" w:fill="auto"/>
          </w:tcPr>
          <w:p w14:paraId="7267301A" w14:textId="77777777" w:rsidR="009E731E" w:rsidRPr="009956C4" w:rsidRDefault="009E731E" w:rsidP="00E83D56">
            <w:pPr>
              <w:rPr>
                <w:rFonts w:ascii="Arial" w:hAnsi="Arial" w:cs="Arial"/>
                <w:sz w:val="8"/>
                <w:szCs w:val="2"/>
                <w:lang w:val="es-BO"/>
              </w:rPr>
            </w:pPr>
          </w:p>
        </w:tc>
        <w:tc>
          <w:tcPr>
            <w:tcW w:w="273" w:type="dxa"/>
            <w:shd w:val="clear" w:color="auto" w:fill="auto"/>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CC6D88" w:rsidRPr="009956C4" w14:paraId="666BB252" w14:textId="77777777" w:rsidTr="0053758C">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CC6D88" w:rsidRPr="009956C4" w:rsidRDefault="00CC6D88" w:rsidP="00CC6D88">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34AFBEA2" w:rsidR="00CC6D88" w:rsidRPr="009956C4" w:rsidRDefault="00CC6D88" w:rsidP="0053758C">
            <w:pPr>
              <w:jc w:val="center"/>
              <w:rPr>
                <w:rFonts w:ascii="Arial" w:hAnsi="Arial" w:cs="Arial"/>
                <w:lang w:val="es-BO"/>
              </w:rPr>
            </w:pPr>
            <w:r w:rsidRPr="00180A96">
              <w:rPr>
                <w:rFonts w:ascii="Arial" w:hAnsi="Arial" w:cs="Arial"/>
              </w:rPr>
              <w:t>Lic. Celida Acosta Diaz</w:t>
            </w:r>
          </w:p>
        </w:tc>
        <w:tc>
          <w:tcPr>
            <w:tcW w:w="274" w:type="dxa"/>
            <w:tcBorders>
              <w:left w:val="single" w:sz="4" w:space="0" w:color="auto"/>
              <w:right w:val="single" w:sz="4" w:space="0" w:color="auto"/>
            </w:tcBorders>
            <w:vAlign w:val="center"/>
          </w:tcPr>
          <w:p w14:paraId="4F12C234" w14:textId="77777777" w:rsidR="00CC6D88" w:rsidRPr="009956C4" w:rsidRDefault="00CC6D88" w:rsidP="0053758C">
            <w:pPr>
              <w:jc w:val="cente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49447B00" w:rsidR="00CC6D88" w:rsidRPr="009956C4" w:rsidRDefault="00CC6D88" w:rsidP="0053758C">
            <w:pPr>
              <w:jc w:val="center"/>
              <w:rPr>
                <w:rFonts w:ascii="Arial" w:hAnsi="Arial" w:cs="Arial"/>
                <w:lang w:val="es-BO"/>
              </w:rPr>
            </w:pPr>
            <w:r w:rsidRPr="00180A96">
              <w:rPr>
                <w:rFonts w:ascii="Arial" w:hAnsi="Arial" w:cs="Arial"/>
              </w:rPr>
              <w:t>Analista Técnic</w:t>
            </w:r>
            <w:r w:rsidR="00A7196B">
              <w:rPr>
                <w:rFonts w:ascii="Arial" w:hAnsi="Arial" w:cs="Arial"/>
              </w:rPr>
              <w:t>o</w:t>
            </w:r>
            <w:r w:rsidRPr="00180A96">
              <w:rPr>
                <w:rFonts w:ascii="Arial" w:hAnsi="Arial" w:cs="Arial"/>
              </w:rPr>
              <w:t xml:space="preserve"> II</w:t>
            </w:r>
            <w:r w:rsidR="00A7196B">
              <w:rPr>
                <w:rFonts w:ascii="Arial" w:hAnsi="Arial" w:cs="Arial"/>
              </w:rPr>
              <w:t>I</w:t>
            </w:r>
          </w:p>
        </w:tc>
        <w:tc>
          <w:tcPr>
            <w:tcW w:w="274" w:type="dxa"/>
            <w:tcBorders>
              <w:left w:val="single" w:sz="4" w:space="0" w:color="auto"/>
              <w:right w:val="single" w:sz="4" w:space="0" w:color="auto"/>
            </w:tcBorders>
            <w:vAlign w:val="center"/>
          </w:tcPr>
          <w:p w14:paraId="2E1A4770" w14:textId="77777777" w:rsidR="00CC6D88" w:rsidRPr="009956C4" w:rsidRDefault="00CC6D88" w:rsidP="00CC6D88">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59304B46" w:rsidR="00CC6D88" w:rsidRPr="009956C4" w:rsidRDefault="00CC6D88" w:rsidP="0053758C">
            <w:pPr>
              <w:jc w:val="center"/>
              <w:rPr>
                <w:rFonts w:ascii="Arial" w:hAnsi="Arial" w:cs="Arial"/>
                <w:lang w:val="es-BO"/>
              </w:rPr>
            </w:pPr>
            <w:r w:rsidRPr="00180A96">
              <w:rPr>
                <w:rFonts w:ascii="Arial" w:hAnsi="Arial" w:cs="Arial"/>
              </w:rPr>
              <w:t>UADM</w:t>
            </w:r>
          </w:p>
        </w:tc>
        <w:tc>
          <w:tcPr>
            <w:tcW w:w="273" w:type="dxa"/>
            <w:tcBorders>
              <w:left w:val="single" w:sz="4" w:space="0" w:color="auto"/>
              <w:right w:val="single" w:sz="12" w:space="0" w:color="244061" w:themeColor="accent1" w:themeShade="80"/>
            </w:tcBorders>
          </w:tcPr>
          <w:p w14:paraId="681E1DD7" w14:textId="77777777" w:rsidR="00CC6D88" w:rsidRPr="009956C4" w:rsidRDefault="00CC6D88" w:rsidP="00CC6D88">
            <w:pPr>
              <w:rPr>
                <w:rFonts w:ascii="Arial" w:hAnsi="Arial" w:cs="Arial"/>
                <w:lang w:val="es-BO"/>
              </w:rPr>
            </w:pPr>
          </w:p>
        </w:tc>
      </w:tr>
      <w:tr w:rsidR="006D14AB" w:rsidRPr="009956C4" w14:paraId="6E378063" w14:textId="77777777" w:rsidTr="006D14AB">
        <w:trPr>
          <w:jc w:val="center"/>
        </w:trPr>
        <w:tc>
          <w:tcPr>
            <w:tcW w:w="2366" w:type="dxa"/>
            <w:gridSpan w:val="2"/>
            <w:tcBorders>
              <w:left w:val="single" w:sz="12" w:space="0" w:color="244061" w:themeColor="accent1" w:themeShade="80"/>
            </w:tcBorders>
            <w:shd w:val="clear" w:color="auto" w:fill="auto"/>
            <w:vAlign w:val="center"/>
          </w:tcPr>
          <w:p w14:paraId="4CA4DF3C" w14:textId="77777777" w:rsidR="006D14AB" w:rsidRPr="009956C4" w:rsidRDefault="006D14AB" w:rsidP="00E83D56">
            <w:pPr>
              <w:jc w:val="right"/>
              <w:rPr>
                <w:rFonts w:ascii="Arial" w:hAnsi="Arial" w:cs="Arial"/>
                <w:b/>
                <w:lang w:val="es-BO"/>
              </w:rPr>
            </w:pPr>
          </w:p>
        </w:tc>
        <w:tc>
          <w:tcPr>
            <w:tcW w:w="283" w:type="dxa"/>
            <w:shd w:val="clear" w:color="auto" w:fill="auto"/>
          </w:tcPr>
          <w:p w14:paraId="6C14ECC4" w14:textId="77777777" w:rsidR="006D14AB" w:rsidRPr="009956C4" w:rsidRDefault="006D14AB" w:rsidP="00E83D56">
            <w:pPr>
              <w:rPr>
                <w:rFonts w:ascii="Arial" w:hAnsi="Arial" w:cs="Arial"/>
                <w:lang w:val="es-BO"/>
              </w:rPr>
            </w:pPr>
          </w:p>
        </w:tc>
        <w:tc>
          <w:tcPr>
            <w:tcW w:w="281" w:type="dxa"/>
            <w:shd w:val="clear" w:color="auto" w:fill="auto"/>
          </w:tcPr>
          <w:p w14:paraId="79CC1196" w14:textId="77777777" w:rsidR="006D14AB" w:rsidRPr="009956C4" w:rsidRDefault="006D14AB" w:rsidP="00E83D56">
            <w:pPr>
              <w:rPr>
                <w:rFonts w:ascii="Arial" w:hAnsi="Arial" w:cs="Arial"/>
                <w:lang w:val="es-BO"/>
              </w:rPr>
            </w:pPr>
          </w:p>
        </w:tc>
        <w:tc>
          <w:tcPr>
            <w:tcW w:w="282" w:type="dxa"/>
            <w:shd w:val="clear" w:color="auto" w:fill="auto"/>
          </w:tcPr>
          <w:p w14:paraId="24CBA766" w14:textId="77777777" w:rsidR="006D14AB" w:rsidRPr="009956C4" w:rsidRDefault="006D14AB" w:rsidP="00E83D56">
            <w:pPr>
              <w:rPr>
                <w:rFonts w:ascii="Arial" w:hAnsi="Arial" w:cs="Arial"/>
                <w:lang w:val="es-BO"/>
              </w:rPr>
            </w:pPr>
          </w:p>
        </w:tc>
        <w:tc>
          <w:tcPr>
            <w:tcW w:w="272" w:type="dxa"/>
            <w:shd w:val="clear" w:color="auto" w:fill="auto"/>
          </w:tcPr>
          <w:p w14:paraId="33E1A9EE" w14:textId="77777777" w:rsidR="006D14AB" w:rsidRPr="009956C4" w:rsidRDefault="006D14AB" w:rsidP="00E83D56">
            <w:pPr>
              <w:rPr>
                <w:rFonts w:ascii="Arial" w:hAnsi="Arial" w:cs="Arial"/>
                <w:lang w:val="es-BO"/>
              </w:rPr>
            </w:pPr>
          </w:p>
        </w:tc>
        <w:tc>
          <w:tcPr>
            <w:tcW w:w="277" w:type="dxa"/>
            <w:shd w:val="clear" w:color="auto" w:fill="auto"/>
          </w:tcPr>
          <w:p w14:paraId="7340D9F0" w14:textId="77777777" w:rsidR="006D14AB" w:rsidRPr="009956C4" w:rsidRDefault="006D14AB" w:rsidP="00E83D56">
            <w:pPr>
              <w:rPr>
                <w:rFonts w:ascii="Arial" w:hAnsi="Arial" w:cs="Arial"/>
                <w:lang w:val="es-BO"/>
              </w:rPr>
            </w:pPr>
          </w:p>
        </w:tc>
        <w:tc>
          <w:tcPr>
            <w:tcW w:w="276" w:type="dxa"/>
            <w:shd w:val="clear" w:color="auto" w:fill="auto"/>
          </w:tcPr>
          <w:p w14:paraId="19F5BB29" w14:textId="77777777" w:rsidR="006D14AB" w:rsidRPr="009956C4" w:rsidRDefault="006D14AB" w:rsidP="00E83D56">
            <w:pPr>
              <w:rPr>
                <w:rFonts w:ascii="Arial" w:hAnsi="Arial" w:cs="Arial"/>
                <w:lang w:val="es-BO"/>
              </w:rPr>
            </w:pPr>
          </w:p>
        </w:tc>
        <w:tc>
          <w:tcPr>
            <w:tcW w:w="281" w:type="dxa"/>
            <w:shd w:val="clear" w:color="auto" w:fill="auto"/>
          </w:tcPr>
          <w:p w14:paraId="0319C7D3" w14:textId="77777777" w:rsidR="006D14AB" w:rsidRPr="009956C4" w:rsidRDefault="006D14AB" w:rsidP="00E83D56">
            <w:pPr>
              <w:rPr>
                <w:rFonts w:ascii="Arial" w:hAnsi="Arial" w:cs="Arial"/>
                <w:lang w:val="es-BO"/>
              </w:rPr>
            </w:pPr>
          </w:p>
        </w:tc>
        <w:tc>
          <w:tcPr>
            <w:tcW w:w="277" w:type="dxa"/>
            <w:shd w:val="clear" w:color="auto" w:fill="auto"/>
          </w:tcPr>
          <w:p w14:paraId="0F139869" w14:textId="77777777" w:rsidR="006D14AB" w:rsidRPr="009956C4" w:rsidRDefault="006D14AB" w:rsidP="00E83D56">
            <w:pPr>
              <w:rPr>
                <w:rFonts w:ascii="Arial" w:hAnsi="Arial" w:cs="Arial"/>
                <w:lang w:val="es-BO"/>
              </w:rPr>
            </w:pPr>
          </w:p>
        </w:tc>
        <w:tc>
          <w:tcPr>
            <w:tcW w:w="277" w:type="dxa"/>
            <w:shd w:val="clear" w:color="auto" w:fill="auto"/>
          </w:tcPr>
          <w:p w14:paraId="7DCAB4CE" w14:textId="77777777" w:rsidR="006D14AB" w:rsidRPr="009956C4" w:rsidRDefault="006D14AB" w:rsidP="00E83D56">
            <w:pPr>
              <w:rPr>
                <w:rFonts w:ascii="Arial" w:hAnsi="Arial" w:cs="Arial"/>
                <w:lang w:val="es-BO"/>
              </w:rPr>
            </w:pPr>
          </w:p>
        </w:tc>
        <w:tc>
          <w:tcPr>
            <w:tcW w:w="277" w:type="dxa"/>
            <w:shd w:val="clear" w:color="auto" w:fill="auto"/>
          </w:tcPr>
          <w:p w14:paraId="648750AC" w14:textId="77777777" w:rsidR="006D14AB" w:rsidRPr="009956C4" w:rsidRDefault="006D14AB" w:rsidP="00E83D56">
            <w:pPr>
              <w:rPr>
                <w:rFonts w:ascii="Arial" w:hAnsi="Arial" w:cs="Arial"/>
                <w:lang w:val="es-BO"/>
              </w:rPr>
            </w:pPr>
          </w:p>
        </w:tc>
        <w:tc>
          <w:tcPr>
            <w:tcW w:w="274" w:type="dxa"/>
            <w:shd w:val="clear" w:color="auto" w:fill="auto"/>
          </w:tcPr>
          <w:p w14:paraId="362ED0D8" w14:textId="77777777" w:rsidR="006D14AB" w:rsidRPr="009956C4" w:rsidRDefault="006D14AB" w:rsidP="00E83D56">
            <w:pPr>
              <w:rPr>
                <w:rFonts w:ascii="Arial" w:hAnsi="Arial" w:cs="Arial"/>
                <w:lang w:val="es-BO"/>
              </w:rPr>
            </w:pPr>
          </w:p>
        </w:tc>
        <w:tc>
          <w:tcPr>
            <w:tcW w:w="274" w:type="dxa"/>
            <w:shd w:val="clear" w:color="auto" w:fill="auto"/>
          </w:tcPr>
          <w:p w14:paraId="3D0EB9B2" w14:textId="77777777" w:rsidR="006D14AB" w:rsidRPr="009956C4" w:rsidRDefault="006D14AB" w:rsidP="00E83D56">
            <w:pPr>
              <w:rPr>
                <w:rFonts w:ascii="Arial" w:hAnsi="Arial" w:cs="Arial"/>
                <w:lang w:val="es-BO"/>
              </w:rPr>
            </w:pPr>
          </w:p>
        </w:tc>
        <w:tc>
          <w:tcPr>
            <w:tcW w:w="273" w:type="dxa"/>
            <w:shd w:val="clear" w:color="auto" w:fill="auto"/>
          </w:tcPr>
          <w:p w14:paraId="78F6C996" w14:textId="77777777" w:rsidR="006D14AB" w:rsidRPr="009956C4" w:rsidRDefault="006D14AB" w:rsidP="00E83D56">
            <w:pPr>
              <w:rPr>
                <w:rFonts w:ascii="Arial" w:hAnsi="Arial" w:cs="Arial"/>
                <w:lang w:val="es-BO"/>
              </w:rPr>
            </w:pPr>
          </w:p>
        </w:tc>
        <w:tc>
          <w:tcPr>
            <w:tcW w:w="274" w:type="dxa"/>
            <w:shd w:val="clear" w:color="auto" w:fill="auto"/>
          </w:tcPr>
          <w:p w14:paraId="2EA07D39" w14:textId="77777777" w:rsidR="006D14AB" w:rsidRPr="009956C4" w:rsidRDefault="006D14AB" w:rsidP="00E83D56">
            <w:pPr>
              <w:rPr>
                <w:rFonts w:ascii="Arial" w:hAnsi="Arial" w:cs="Arial"/>
                <w:lang w:val="es-BO"/>
              </w:rPr>
            </w:pPr>
          </w:p>
        </w:tc>
        <w:tc>
          <w:tcPr>
            <w:tcW w:w="274" w:type="dxa"/>
            <w:shd w:val="clear" w:color="auto" w:fill="auto"/>
          </w:tcPr>
          <w:p w14:paraId="5DF0C5C1" w14:textId="77777777" w:rsidR="006D14AB" w:rsidRPr="009956C4" w:rsidRDefault="006D14AB" w:rsidP="00E83D56">
            <w:pPr>
              <w:rPr>
                <w:rFonts w:ascii="Arial" w:hAnsi="Arial" w:cs="Arial"/>
                <w:lang w:val="es-BO"/>
              </w:rPr>
            </w:pPr>
          </w:p>
        </w:tc>
        <w:tc>
          <w:tcPr>
            <w:tcW w:w="274" w:type="dxa"/>
            <w:shd w:val="clear" w:color="auto" w:fill="auto"/>
          </w:tcPr>
          <w:p w14:paraId="78DF52FA" w14:textId="77777777" w:rsidR="006D14AB" w:rsidRPr="009956C4" w:rsidRDefault="006D14AB" w:rsidP="00E83D56">
            <w:pPr>
              <w:rPr>
                <w:rFonts w:ascii="Arial" w:hAnsi="Arial" w:cs="Arial"/>
                <w:lang w:val="es-BO"/>
              </w:rPr>
            </w:pPr>
          </w:p>
        </w:tc>
        <w:tc>
          <w:tcPr>
            <w:tcW w:w="274" w:type="dxa"/>
            <w:shd w:val="clear" w:color="auto" w:fill="auto"/>
          </w:tcPr>
          <w:p w14:paraId="2A7F472B" w14:textId="77777777" w:rsidR="006D14AB" w:rsidRPr="009956C4" w:rsidRDefault="006D14AB" w:rsidP="00E83D56">
            <w:pPr>
              <w:rPr>
                <w:rFonts w:ascii="Arial" w:hAnsi="Arial" w:cs="Arial"/>
                <w:lang w:val="es-BO"/>
              </w:rPr>
            </w:pPr>
          </w:p>
        </w:tc>
        <w:tc>
          <w:tcPr>
            <w:tcW w:w="273" w:type="dxa"/>
            <w:gridSpan w:val="2"/>
            <w:shd w:val="clear" w:color="auto" w:fill="auto"/>
          </w:tcPr>
          <w:p w14:paraId="6FDA0A52" w14:textId="77777777" w:rsidR="006D14AB" w:rsidRPr="009956C4" w:rsidRDefault="006D14AB" w:rsidP="00E83D56">
            <w:pPr>
              <w:rPr>
                <w:rFonts w:ascii="Arial" w:hAnsi="Arial" w:cs="Arial"/>
                <w:lang w:val="es-BO"/>
              </w:rPr>
            </w:pPr>
          </w:p>
        </w:tc>
        <w:tc>
          <w:tcPr>
            <w:tcW w:w="274" w:type="dxa"/>
            <w:shd w:val="clear" w:color="auto" w:fill="auto"/>
          </w:tcPr>
          <w:p w14:paraId="1ACAD37E" w14:textId="77777777" w:rsidR="006D14AB" w:rsidRPr="009956C4" w:rsidRDefault="006D14AB" w:rsidP="00E83D56">
            <w:pPr>
              <w:rPr>
                <w:rFonts w:ascii="Arial" w:hAnsi="Arial" w:cs="Arial"/>
                <w:lang w:val="es-BO"/>
              </w:rPr>
            </w:pPr>
          </w:p>
        </w:tc>
        <w:tc>
          <w:tcPr>
            <w:tcW w:w="274" w:type="dxa"/>
            <w:shd w:val="clear" w:color="auto" w:fill="auto"/>
          </w:tcPr>
          <w:p w14:paraId="72204B3B" w14:textId="77777777" w:rsidR="006D14AB" w:rsidRPr="009956C4" w:rsidRDefault="006D14AB" w:rsidP="00E83D56">
            <w:pPr>
              <w:rPr>
                <w:rFonts w:ascii="Arial" w:hAnsi="Arial" w:cs="Arial"/>
                <w:lang w:val="es-BO"/>
              </w:rPr>
            </w:pPr>
          </w:p>
        </w:tc>
        <w:tc>
          <w:tcPr>
            <w:tcW w:w="274" w:type="dxa"/>
            <w:shd w:val="clear" w:color="auto" w:fill="auto"/>
          </w:tcPr>
          <w:p w14:paraId="5BF31B0E" w14:textId="77777777" w:rsidR="006D14AB" w:rsidRPr="009956C4" w:rsidRDefault="006D14AB" w:rsidP="00E83D56">
            <w:pPr>
              <w:rPr>
                <w:rFonts w:ascii="Arial" w:hAnsi="Arial" w:cs="Arial"/>
                <w:lang w:val="es-BO"/>
              </w:rPr>
            </w:pPr>
          </w:p>
        </w:tc>
        <w:tc>
          <w:tcPr>
            <w:tcW w:w="274" w:type="dxa"/>
            <w:shd w:val="clear" w:color="auto" w:fill="auto"/>
          </w:tcPr>
          <w:p w14:paraId="1861D569" w14:textId="77777777" w:rsidR="006D14AB" w:rsidRPr="009956C4" w:rsidRDefault="006D14AB" w:rsidP="00E83D56">
            <w:pPr>
              <w:rPr>
                <w:rFonts w:ascii="Arial" w:hAnsi="Arial" w:cs="Arial"/>
                <w:lang w:val="es-BO"/>
              </w:rPr>
            </w:pPr>
          </w:p>
        </w:tc>
        <w:tc>
          <w:tcPr>
            <w:tcW w:w="273" w:type="dxa"/>
            <w:shd w:val="clear" w:color="auto" w:fill="auto"/>
          </w:tcPr>
          <w:p w14:paraId="7C44D124" w14:textId="77777777" w:rsidR="006D14AB" w:rsidRPr="009956C4" w:rsidRDefault="006D14AB" w:rsidP="00E83D56">
            <w:pPr>
              <w:rPr>
                <w:rFonts w:ascii="Arial" w:hAnsi="Arial" w:cs="Arial"/>
                <w:lang w:val="es-BO"/>
              </w:rPr>
            </w:pPr>
          </w:p>
        </w:tc>
        <w:tc>
          <w:tcPr>
            <w:tcW w:w="273" w:type="dxa"/>
            <w:gridSpan w:val="2"/>
            <w:shd w:val="clear" w:color="auto" w:fill="auto"/>
          </w:tcPr>
          <w:p w14:paraId="77185486" w14:textId="77777777" w:rsidR="006D14AB" w:rsidRPr="009956C4" w:rsidRDefault="006D14AB" w:rsidP="00E83D56">
            <w:pPr>
              <w:rPr>
                <w:rFonts w:ascii="Arial" w:hAnsi="Arial" w:cs="Arial"/>
                <w:lang w:val="es-BO"/>
              </w:rPr>
            </w:pPr>
          </w:p>
        </w:tc>
        <w:tc>
          <w:tcPr>
            <w:tcW w:w="273" w:type="dxa"/>
            <w:shd w:val="clear" w:color="auto" w:fill="auto"/>
          </w:tcPr>
          <w:p w14:paraId="7B6FA205" w14:textId="77777777" w:rsidR="006D14AB" w:rsidRPr="009956C4" w:rsidRDefault="006D14AB" w:rsidP="00E83D56">
            <w:pPr>
              <w:rPr>
                <w:rFonts w:ascii="Arial" w:hAnsi="Arial" w:cs="Arial"/>
                <w:lang w:val="es-BO"/>
              </w:rPr>
            </w:pPr>
          </w:p>
        </w:tc>
        <w:tc>
          <w:tcPr>
            <w:tcW w:w="273" w:type="dxa"/>
            <w:shd w:val="clear" w:color="auto" w:fill="auto"/>
          </w:tcPr>
          <w:p w14:paraId="04A79813" w14:textId="77777777" w:rsidR="006D14AB" w:rsidRPr="009956C4" w:rsidRDefault="006D14AB" w:rsidP="00E83D56">
            <w:pPr>
              <w:rPr>
                <w:rFonts w:ascii="Arial" w:hAnsi="Arial" w:cs="Arial"/>
                <w:lang w:val="es-BO"/>
              </w:rPr>
            </w:pPr>
          </w:p>
        </w:tc>
        <w:tc>
          <w:tcPr>
            <w:tcW w:w="273" w:type="dxa"/>
            <w:shd w:val="clear" w:color="auto" w:fill="auto"/>
          </w:tcPr>
          <w:p w14:paraId="2C81C6ED" w14:textId="77777777" w:rsidR="006D14AB" w:rsidRPr="009956C4" w:rsidRDefault="006D14AB" w:rsidP="00E83D56">
            <w:pPr>
              <w:rPr>
                <w:rFonts w:ascii="Arial" w:hAnsi="Arial" w:cs="Arial"/>
                <w:lang w:val="es-BO"/>
              </w:rPr>
            </w:pPr>
          </w:p>
        </w:tc>
        <w:tc>
          <w:tcPr>
            <w:tcW w:w="273" w:type="dxa"/>
            <w:shd w:val="clear" w:color="auto" w:fill="auto"/>
          </w:tcPr>
          <w:p w14:paraId="09B94A84" w14:textId="77777777" w:rsidR="006D14AB" w:rsidRPr="009956C4"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6D14AB" w:rsidRPr="009956C4" w:rsidRDefault="006D14AB" w:rsidP="00E83D56">
            <w:pPr>
              <w:rPr>
                <w:rFonts w:ascii="Arial" w:hAnsi="Arial" w:cs="Arial"/>
                <w:lang w:val="es-BO"/>
              </w:rPr>
            </w:pPr>
          </w:p>
        </w:tc>
      </w:tr>
      <w:tr w:rsidR="009E731E" w:rsidRPr="009956C4" w14:paraId="3E231428" w14:textId="77777777" w:rsidTr="00A7196B">
        <w:trPr>
          <w:jc w:val="center"/>
        </w:trPr>
        <w:tc>
          <w:tcPr>
            <w:tcW w:w="1596" w:type="dxa"/>
            <w:tcBorders>
              <w:left w:val="single" w:sz="12" w:space="0" w:color="244061" w:themeColor="accent1" w:themeShade="80"/>
              <w:right w:val="single" w:sz="4" w:space="0" w:color="auto"/>
            </w:tcBorders>
            <w:vAlign w:val="center"/>
          </w:tcPr>
          <w:p w14:paraId="6245436F" w14:textId="77777777" w:rsidR="009E731E" w:rsidRPr="009956C4" w:rsidRDefault="009E731E" w:rsidP="00E83D56">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6EF0695E" w:rsidR="009E731E" w:rsidRPr="00A7196B" w:rsidRDefault="00CC0DB6" w:rsidP="00E83D56">
            <w:pPr>
              <w:rPr>
                <w:rFonts w:ascii="Arial" w:hAnsi="Arial" w:cs="Arial"/>
                <w:sz w:val="14"/>
                <w:szCs w:val="14"/>
                <w:lang w:val="es-BO"/>
              </w:rPr>
            </w:pPr>
            <w:r w:rsidRPr="00A7196B">
              <w:rPr>
                <w:rFonts w:ascii="Arial" w:hAnsi="Arial" w:cs="Arial"/>
                <w:sz w:val="14"/>
                <w:szCs w:val="14"/>
                <w:lang w:val="es-BO"/>
              </w:rPr>
              <w:t>4520317 INT. 1282</w:t>
            </w:r>
          </w:p>
        </w:tc>
        <w:tc>
          <w:tcPr>
            <w:tcW w:w="281" w:type="dxa"/>
            <w:tcBorders>
              <w:left w:val="single" w:sz="4" w:space="0" w:color="auto"/>
            </w:tcBorders>
            <w:vAlign w:val="center"/>
          </w:tcPr>
          <w:p w14:paraId="1F376AD8" w14:textId="77777777" w:rsidR="009E731E" w:rsidRPr="009956C4" w:rsidRDefault="009E731E" w:rsidP="00E83D56">
            <w:pPr>
              <w:rPr>
                <w:rFonts w:ascii="Arial" w:hAnsi="Arial" w:cs="Arial"/>
                <w:lang w:val="es-BO"/>
              </w:rPr>
            </w:pPr>
          </w:p>
        </w:tc>
        <w:tc>
          <w:tcPr>
            <w:tcW w:w="554" w:type="dxa"/>
            <w:gridSpan w:val="2"/>
            <w:tcBorders>
              <w:left w:val="nil"/>
              <w:right w:val="single" w:sz="4" w:space="0" w:color="auto"/>
            </w:tcBorders>
          </w:tcPr>
          <w:p w14:paraId="2C0A99A4" w14:textId="77777777" w:rsidR="009E731E" w:rsidRPr="009956C4" w:rsidRDefault="009E731E" w:rsidP="00E83D56">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31A5A442" w:rsidR="009E731E" w:rsidRPr="009956C4" w:rsidRDefault="008E3388" w:rsidP="00A7196B">
            <w:pPr>
              <w:jc w:val="center"/>
              <w:rPr>
                <w:rFonts w:ascii="Arial" w:hAnsi="Arial" w:cs="Arial"/>
                <w:lang w:val="es-BO"/>
              </w:rPr>
            </w:pPr>
            <w:r>
              <w:rPr>
                <w:rFonts w:ascii="Arial" w:hAnsi="Arial" w:cs="Arial"/>
                <w:lang w:val="es-BO"/>
              </w:rPr>
              <w:t>-</w:t>
            </w:r>
          </w:p>
        </w:tc>
        <w:tc>
          <w:tcPr>
            <w:tcW w:w="277" w:type="dxa"/>
            <w:tcBorders>
              <w:left w:val="single" w:sz="4" w:space="0" w:color="auto"/>
            </w:tcBorders>
          </w:tcPr>
          <w:p w14:paraId="11D1CF93" w14:textId="77777777" w:rsidR="009E731E" w:rsidRPr="009956C4" w:rsidRDefault="009E731E" w:rsidP="00E83D56">
            <w:pPr>
              <w:rPr>
                <w:rFonts w:ascii="Arial" w:hAnsi="Arial" w:cs="Arial"/>
                <w:lang w:val="es-BO"/>
              </w:rPr>
            </w:pPr>
          </w:p>
        </w:tc>
        <w:tc>
          <w:tcPr>
            <w:tcW w:w="1646" w:type="dxa"/>
            <w:gridSpan w:val="6"/>
            <w:tcBorders>
              <w:right w:val="single" w:sz="4" w:space="0" w:color="auto"/>
            </w:tcBorders>
          </w:tcPr>
          <w:p w14:paraId="3914FEBD" w14:textId="77777777" w:rsidR="009E731E" w:rsidRPr="009956C4" w:rsidRDefault="009E731E" w:rsidP="00E83D56">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D654F" w14:textId="58C2CD9E" w:rsidR="009E731E" w:rsidRPr="009956C4" w:rsidRDefault="00813A46" w:rsidP="00E83D56">
            <w:pPr>
              <w:rPr>
                <w:rFonts w:ascii="Arial" w:hAnsi="Arial" w:cs="Arial"/>
                <w:lang w:val="es-BO"/>
              </w:rPr>
            </w:pPr>
            <w:hyperlink r:id="rId12" w:history="1">
              <w:r w:rsidR="008E3388" w:rsidRPr="00D63D55">
                <w:rPr>
                  <w:rStyle w:val="Hipervnculo"/>
                </w:rPr>
                <w:t>c</w:t>
              </w:r>
              <w:r w:rsidR="008E3388" w:rsidRPr="00D63D55">
                <w:rPr>
                  <w:rStyle w:val="Hipervnculo"/>
                  <w:rFonts w:ascii="Arial" w:hAnsi="Arial" w:cs="Arial"/>
                  <w:lang w:val="es-BO"/>
                </w:rPr>
                <w:t>elida.acosta@ende.bo</w:t>
              </w:r>
            </w:hyperlink>
            <w:r w:rsidR="008E3388">
              <w:rPr>
                <w:rFonts w:ascii="Arial" w:hAnsi="Arial" w:cs="Arial"/>
                <w:lang w:val="es-BO"/>
              </w:rPr>
              <w:t xml:space="preserve"> </w:t>
            </w:r>
          </w:p>
        </w:tc>
        <w:tc>
          <w:tcPr>
            <w:tcW w:w="273" w:type="dxa"/>
            <w:tcBorders>
              <w:left w:val="single" w:sz="4" w:space="0" w:color="auto"/>
            </w:tcBorders>
          </w:tcPr>
          <w:p w14:paraId="66A480EE" w14:textId="77777777" w:rsidR="009E731E" w:rsidRPr="009956C4" w:rsidRDefault="009E731E" w:rsidP="00E83D56">
            <w:pPr>
              <w:rPr>
                <w:rFonts w:ascii="Arial" w:hAnsi="Arial" w:cs="Arial"/>
                <w:lang w:val="es-BO"/>
              </w:rPr>
            </w:pPr>
          </w:p>
        </w:tc>
        <w:tc>
          <w:tcPr>
            <w:tcW w:w="273" w:type="dxa"/>
            <w:tcBorders>
              <w:right w:val="single" w:sz="12" w:space="0" w:color="244061" w:themeColor="accent1" w:themeShade="80"/>
            </w:tcBorders>
          </w:tcPr>
          <w:p w14:paraId="4FF326C4" w14:textId="77777777" w:rsidR="009E731E" w:rsidRPr="009956C4" w:rsidRDefault="009E731E" w:rsidP="00E83D56">
            <w:pPr>
              <w:rPr>
                <w:rFonts w:ascii="Arial" w:hAnsi="Arial" w:cs="Arial"/>
                <w:lang w:val="es-BO"/>
              </w:rPr>
            </w:pPr>
          </w:p>
        </w:tc>
      </w:tr>
      <w:tr w:rsidR="009E731E" w:rsidRPr="009956C4" w14:paraId="2C30113C" w14:textId="77777777" w:rsidTr="002545E0">
        <w:trPr>
          <w:jc w:val="center"/>
        </w:trPr>
        <w:tc>
          <w:tcPr>
            <w:tcW w:w="2366" w:type="dxa"/>
            <w:gridSpan w:val="2"/>
            <w:tcBorders>
              <w:left w:val="single" w:sz="12" w:space="0" w:color="244061" w:themeColor="accent1" w:themeShade="80"/>
            </w:tcBorders>
            <w:shd w:val="clear" w:color="auto" w:fill="auto"/>
            <w:vAlign w:val="center"/>
          </w:tcPr>
          <w:p w14:paraId="62C90C09"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5DF9660" w14:textId="77777777" w:rsidR="009E731E" w:rsidRPr="009956C4" w:rsidRDefault="009E731E" w:rsidP="00E83D56">
            <w:pPr>
              <w:rPr>
                <w:rFonts w:ascii="Arial" w:hAnsi="Arial" w:cs="Arial"/>
                <w:sz w:val="8"/>
                <w:szCs w:val="2"/>
                <w:lang w:val="es-BO"/>
              </w:rPr>
            </w:pPr>
          </w:p>
        </w:tc>
        <w:tc>
          <w:tcPr>
            <w:tcW w:w="281" w:type="dxa"/>
            <w:shd w:val="clear" w:color="auto" w:fill="auto"/>
          </w:tcPr>
          <w:p w14:paraId="7D98CA4C" w14:textId="77777777" w:rsidR="009E731E" w:rsidRPr="009956C4" w:rsidRDefault="009E731E" w:rsidP="00E83D56">
            <w:pPr>
              <w:rPr>
                <w:rFonts w:ascii="Arial" w:hAnsi="Arial" w:cs="Arial"/>
                <w:sz w:val="8"/>
                <w:szCs w:val="2"/>
                <w:lang w:val="es-BO"/>
              </w:rPr>
            </w:pPr>
          </w:p>
        </w:tc>
        <w:tc>
          <w:tcPr>
            <w:tcW w:w="282" w:type="dxa"/>
            <w:shd w:val="clear" w:color="auto" w:fill="auto"/>
          </w:tcPr>
          <w:p w14:paraId="6995B540" w14:textId="77777777" w:rsidR="009E731E" w:rsidRPr="009956C4" w:rsidRDefault="009E731E" w:rsidP="00E83D56">
            <w:pPr>
              <w:rPr>
                <w:rFonts w:ascii="Arial" w:hAnsi="Arial" w:cs="Arial"/>
                <w:sz w:val="8"/>
                <w:szCs w:val="2"/>
                <w:lang w:val="es-BO"/>
              </w:rPr>
            </w:pPr>
          </w:p>
        </w:tc>
        <w:tc>
          <w:tcPr>
            <w:tcW w:w="272" w:type="dxa"/>
            <w:shd w:val="clear" w:color="auto" w:fill="auto"/>
          </w:tcPr>
          <w:p w14:paraId="2F574AF7" w14:textId="77777777" w:rsidR="009E731E" w:rsidRPr="009956C4" w:rsidRDefault="009E731E" w:rsidP="00E83D56">
            <w:pPr>
              <w:rPr>
                <w:rFonts w:ascii="Arial" w:hAnsi="Arial" w:cs="Arial"/>
                <w:sz w:val="8"/>
                <w:szCs w:val="2"/>
                <w:lang w:val="es-BO"/>
              </w:rPr>
            </w:pPr>
          </w:p>
        </w:tc>
        <w:tc>
          <w:tcPr>
            <w:tcW w:w="277" w:type="dxa"/>
            <w:shd w:val="clear" w:color="auto" w:fill="auto"/>
          </w:tcPr>
          <w:p w14:paraId="42E3C317" w14:textId="77777777" w:rsidR="009E731E" w:rsidRPr="009956C4" w:rsidRDefault="009E731E" w:rsidP="00E83D56">
            <w:pPr>
              <w:rPr>
                <w:rFonts w:ascii="Arial" w:hAnsi="Arial" w:cs="Arial"/>
                <w:sz w:val="8"/>
                <w:szCs w:val="2"/>
                <w:lang w:val="es-BO"/>
              </w:rPr>
            </w:pPr>
          </w:p>
        </w:tc>
        <w:tc>
          <w:tcPr>
            <w:tcW w:w="276" w:type="dxa"/>
            <w:shd w:val="clear" w:color="auto" w:fill="auto"/>
          </w:tcPr>
          <w:p w14:paraId="36C02FA2" w14:textId="77777777" w:rsidR="009E731E" w:rsidRPr="009956C4" w:rsidRDefault="009E731E" w:rsidP="00E83D56">
            <w:pPr>
              <w:rPr>
                <w:rFonts w:ascii="Arial" w:hAnsi="Arial" w:cs="Arial"/>
                <w:sz w:val="8"/>
                <w:szCs w:val="2"/>
                <w:lang w:val="es-BO"/>
              </w:rPr>
            </w:pPr>
          </w:p>
        </w:tc>
        <w:tc>
          <w:tcPr>
            <w:tcW w:w="281" w:type="dxa"/>
            <w:shd w:val="clear" w:color="auto" w:fill="auto"/>
          </w:tcPr>
          <w:p w14:paraId="05F0315F" w14:textId="77777777" w:rsidR="009E731E" w:rsidRPr="009956C4" w:rsidRDefault="009E731E" w:rsidP="00E83D56">
            <w:pPr>
              <w:rPr>
                <w:rFonts w:ascii="Arial" w:hAnsi="Arial" w:cs="Arial"/>
                <w:sz w:val="8"/>
                <w:szCs w:val="2"/>
                <w:lang w:val="es-BO"/>
              </w:rPr>
            </w:pPr>
          </w:p>
        </w:tc>
        <w:tc>
          <w:tcPr>
            <w:tcW w:w="277" w:type="dxa"/>
            <w:shd w:val="clear" w:color="auto" w:fill="auto"/>
          </w:tcPr>
          <w:p w14:paraId="6AA2C2FB" w14:textId="77777777" w:rsidR="009E731E" w:rsidRPr="009956C4" w:rsidRDefault="009E731E" w:rsidP="00E83D56">
            <w:pPr>
              <w:rPr>
                <w:rFonts w:ascii="Arial" w:hAnsi="Arial" w:cs="Arial"/>
                <w:sz w:val="8"/>
                <w:szCs w:val="2"/>
                <w:lang w:val="es-BO"/>
              </w:rPr>
            </w:pPr>
          </w:p>
        </w:tc>
        <w:tc>
          <w:tcPr>
            <w:tcW w:w="277" w:type="dxa"/>
            <w:shd w:val="clear" w:color="auto" w:fill="auto"/>
          </w:tcPr>
          <w:p w14:paraId="011EFD3D" w14:textId="77777777" w:rsidR="009E731E" w:rsidRPr="009956C4" w:rsidRDefault="009E731E" w:rsidP="00E83D56">
            <w:pPr>
              <w:rPr>
                <w:rFonts w:ascii="Arial" w:hAnsi="Arial" w:cs="Arial"/>
                <w:sz w:val="8"/>
                <w:szCs w:val="2"/>
                <w:lang w:val="es-BO"/>
              </w:rPr>
            </w:pPr>
          </w:p>
        </w:tc>
        <w:tc>
          <w:tcPr>
            <w:tcW w:w="277" w:type="dxa"/>
            <w:shd w:val="clear" w:color="auto" w:fill="auto"/>
          </w:tcPr>
          <w:p w14:paraId="1CE5CFC6" w14:textId="77777777" w:rsidR="009E731E" w:rsidRPr="009956C4" w:rsidRDefault="009E731E" w:rsidP="00E83D56">
            <w:pPr>
              <w:rPr>
                <w:rFonts w:ascii="Arial" w:hAnsi="Arial" w:cs="Arial"/>
                <w:sz w:val="8"/>
                <w:szCs w:val="2"/>
                <w:lang w:val="es-BO"/>
              </w:rPr>
            </w:pPr>
          </w:p>
        </w:tc>
        <w:tc>
          <w:tcPr>
            <w:tcW w:w="274" w:type="dxa"/>
            <w:shd w:val="clear" w:color="auto" w:fill="auto"/>
          </w:tcPr>
          <w:p w14:paraId="3760A4C4" w14:textId="77777777" w:rsidR="009E731E" w:rsidRPr="009956C4" w:rsidRDefault="009E731E" w:rsidP="00E83D56">
            <w:pPr>
              <w:rPr>
                <w:rFonts w:ascii="Arial" w:hAnsi="Arial" w:cs="Arial"/>
                <w:sz w:val="8"/>
                <w:szCs w:val="2"/>
                <w:lang w:val="es-BO"/>
              </w:rPr>
            </w:pPr>
          </w:p>
        </w:tc>
        <w:tc>
          <w:tcPr>
            <w:tcW w:w="274" w:type="dxa"/>
            <w:shd w:val="clear" w:color="auto" w:fill="auto"/>
          </w:tcPr>
          <w:p w14:paraId="119DBD46" w14:textId="77777777" w:rsidR="009E731E" w:rsidRPr="009956C4" w:rsidRDefault="009E731E" w:rsidP="00E83D56">
            <w:pPr>
              <w:rPr>
                <w:rFonts w:ascii="Arial" w:hAnsi="Arial" w:cs="Arial"/>
                <w:sz w:val="8"/>
                <w:szCs w:val="2"/>
                <w:lang w:val="es-BO"/>
              </w:rPr>
            </w:pPr>
          </w:p>
        </w:tc>
        <w:tc>
          <w:tcPr>
            <w:tcW w:w="273" w:type="dxa"/>
            <w:shd w:val="clear" w:color="auto" w:fill="auto"/>
          </w:tcPr>
          <w:p w14:paraId="6B72DBED" w14:textId="77777777" w:rsidR="009E731E" w:rsidRPr="009956C4" w:rsidRDefault="009E731E" w:rsidP="00E83D56">
            <w:pPr>
              <w:rPr>
                <w:rFonts w:ascii="Arial" w:hAnsi="Arial" w:cs="Arial"/>
                <w:sz w:val="8"/>
                <w:szCs w:val="2"/>
                <w:lang w:val="es-BO"/>
              </w:rPr>
            </w:pPr>
          </w:p>
        </w:tc>
        <w:tc>
          <w:tcPr>
            <w:tcW w:w="274" w:type="dxa"/>
            <w:shd w:val="clear" w:color="auto" w:fill="auto"/>
          </w:tcPr>
          <w:p w14:paraId="306C0776" w14:textId="77777777" w:rsidR="009E731E" w:rsidRPr="009956C4" w:rsidRDefault="009E731E" w:rsidP="00E83D56">
            <w:pPr>
              <w:rPr>
                <w:rFonts w:ascii="Arial" w:hAnsi="Arial" w:cs="Arial"/>
                <w:sz w:val="8"/>
                <w:szCs w:val="2"/>
                <w:lang w:val="es-BO"/>
              </w:rPr>
            </w:pPr>
          </w:p>
        </w:tc>
        <w:tc>
          <w:tcPr>
            <w:tcW w:w="274" w:type="dxa"/>
            <w:shd w:val="clear" w:color="auto" w:fill="auto"/>
          </w:tcPr>
          <w:p w14:paraId="3B671727"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7CF0127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2101ADF6"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587B6F8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1272CB51"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8EE8F28"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3D40EA14"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7E60DA4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9E731E" w:rsidRPr="009956C4" w:rsidRDefault="009E731E" w:rsidP="00E83D56">
            <w:pPr>
              <w:rPr>
                <w:rFonts w:ascii="Arial" w:hAnsi="Arial" w:cs="Arial"/>
                <w:sz w:val="8"/>
                <w:szCs w:val="2"/>
                <w:lang w:val="es-BO"/>
              </w:rPr>
            </w:pPr>
          </w:p>
        </w:tc>
        <w:tc>
          <w:tcPr>
            <w:tcW w:w="273" w:type="dxa"/>
            <w:shd w:val="clear" w:color="auto" w:fill="auto"/>
          </w:tcPr>
          <w:p w14:paraId="303B08C5"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9E731E" w:rsidRPr="009956C4" w:rsidRDefault="009E731E" w:rsidP="00E83D56">
            <w:pPr>
              <w:rPr>
                <w:rFonts w:ascii="Arial" w:hAnsi="Arial" w:cs="Arial"/>
                <w:sz w:val="8"/>
                <w:szCs w:val="2"/>
                <w:lang w:val="es-BO"/>
              </w:rPr>
            </w:pPr>
          </w:p>
        </w:tc>
      </w:tr>
      <w:tr w:rsidR="002F64B4"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2F64B4" w:rsidRPr="00402294" w:rsidRDefault="002F64B4"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sidR="008B6FB3">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CC89F" w14:textId="59DFBE5B" w:rsidR="002F64B4" w:rsidRPr="009956C4" w:rsidRDefault="003A2E28" w:rsidP="006718EF">
            <w:pPr>
              <w:rPr>
                <w:rFonts w:ascii="Arial" w:hAnsi="Arial" w:cs="Arial"/>
                <w:sz w:val="8"/>
                <w:szCs w:val="2"/>
                <w:lang w:val="es-BO"/>
              </w:rPr>
            </w:pPr>
            <w:r w:rsidRPr="00CC6D88">
              <w:rPr>
                <w:rFonts w:ascii="Arial" w:hAnsi="Arial" w:cs="Arial"/>
              </w:rPr>
              <w:t>NO APLICA</w:t>
            </w:r>
            <w:r w:rsidR="00CC6D88" w:rsidRPr="00CC6D88">
              <w:rPr>
                <w:rFonts w:ascii="Arial" w:hAnsi="Arial" w:cs="Arial"/>
              </w:rPr>
              <w:t xml:space="preserve"> GARANTIA DE SERIEDAD DE PROPUESTA</w:t>
            </w:r>
          </w:p>
        </w:tc>
        <w:tc>
          <w:tcPr>
            <w:tcW w:w="274" w:type="dxa"/>
            <w:tcBorders>
              <w:left w:val="single" w:sz="4" w:space="0" w:color="auto"/>
            </w:tcBorders>
            <w:shd w:val="clear" w:color="auto" w:fill="auto"/>
          </w:tcPr>
          <w:p w14:paraId="65F95FD4" w14:textId="77777777" w:rsidR="002F64B4" w:rsidRPr="009956C4" w:rsidRDefault="002F64B4" w:rsidP="00E83D56">
            <w:pPr>
              <w:rPr>
                <w:rFonts w:ascii="Arial" w:hAnsi="Arial" w:cs="Arial"/>
                <w:sz w:val="8"/>
                <w:szCs w:val="2"/>
                <w:lang w:val="es-BO"/>
              </w:rPr>
            </w:pPr>
          </w:p>
        </w:tc>
        <w:tc>
          <w:tcPr>
            <w:tcW w:w="274" w:type="dxa"/>
            <w:shd w:val="clear" w:color="auto" w:fill="auto"/>
          </w:tcPr>
          <w:p w14:paraId="2ADE24EE" w14:textId="77777777" w:rsidR="002F64B4" w:rsidRPr="009956C4" w:rsidRDefault="002F64B4" w:rsidP="00E83D56">
            <w:pPr>
              <w:rPr>
                <w:rFonts w:ascii="Arial" w:hAnsi="Arial" w:cs="Arial"/>
                <w:sz w:val="8"/>
                <w:szCs w:val="2"/>
                <w:lang w:val="es-BO"/>
              </w:rPr>
            </w:pPr>
          </w:p>
        </w:tc>
        <w:tc>
          <w:tcPr>
            <w:tcW w:w="274" w:type="dxa"/>
            <w:shd w:val="clear" w:color="auto" w:fill="auto"/>
          </w:tcPr>
          <w:p w14:paraId="273B7AEE"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2FE7C657" w14:textId="77777777" w:rsidR="002F64B4" w:rsidRPr="009956C4" w:rsidRDefault="002F64B4" w:rsidP="00E83D56">
            <w:pPr>
              <w:rPr>
                <w:rFonts w:ascii="Arial" w:hAnsi="Arial" w:cs="Arial"/>
                <w:sz w:val="8"/>
                <w:szCs w:val="2"/>
                <w:lang w:val="es-BO"/>
              </w:rPr>
            </w:pPr>
          </w:p>
        </w:tc>
        <w:tc>
          <w:tcPr>
            <w:tcW w:w="274" w:type="dxa"/>
            <w:shd w:val="clear" w:color="auto" w:fill="auto"/>
          </w:tcPr>
          <w:p w14:paraId="69B0D530" w14:textId="77777777" w:rsidR="002F64B4" w:rsidRPr="009956C4" w:rsidRDefault="002F64B4" w:rsidP="00E83D56">
            <w:pPr>
              <w:rPr>
                <w:rFonts w:ascii="Arial" w:hAnsi="Arial" w:cs="Arial"/>
                <w:sz w:val="8"/>
                <w:szCs w:val="2"/>
                <w:lang w:val="es-BO"/>
              </w:rPr>
            </w:pPr>
          </w:p>
        </w:tc>
        <w:tc>
          <w:tcPr>
            <w:tcW w:w="274" w:type="dxa"/>
            <w:shd w:val="clear" w:color="auto" w:fill="auto"/>
          </w:tcPr>
          <w:p w14:paraId="3FEF8D9F" w14:textId="77777777" w:rsidR="002F64B4" w:rsidRPr="009956C4" w:rsidRDefault="002F64B4" w:rsidP="00E83D56">
            <w:pPr>
              <w:rPr>
                <w:rFonts w:ascii="Arial" w:hAnsi="Arial" w:cs="Arial"/>
                <w:sz w:val="8"/>
                <w:szCs w:val="2"/>
                <w:lang w:val="es-BO"/>
              </w:rPr>
            </w:pPr>
          </w:p>
        </w:tc>
        <w:tc>
          <w:tcPr>
            <w:tcW w:w="274" w:type="dxa"/>
            <w:shd w:val="clear" w:color="auto" w:fill="auto"/>
          </w:tcPr>
          <w:p w14:paraId="6418D7EA" w14:textId="77777777" w:rsidR="002F64B4" w:rsidRPr="009956C4" w:rsidRDefault="002F64B4" w:rsidP="00E83D56">
            <w:pPr>
              <w:rPr>
                <w:rFonts w:ascii="Arial" w:hAnsi="Arial" w:cs="Arial"/>
                <w:sz w:val="8"/>
                <w:szCs w:val="2"/>
                <w:lang w:val="es-BO"/>
              </w:rPr>
            </w:pPr>
          </w:p>
        </w:tc>
        <w:tc>
          <w:tcPr>
            <w:tcW w:w="274" w:type="dxa"/>
            <w:shd w:val="clear" w:color="auto" w:fill="auto"/>
          </w:tcPr>
          <w:p w14:paraId="28200CF8" w14:textId="77777777" w:rsidR="002F64B4" w:rsidRPr="009956C4" w:rsidRDefault="002F64B4" w:rsidP="00E83D56">
            <w:pPr>
              <w:rPr>
                <w:rFonts w:ascii="Arial" w:hAnsi="Arial" w:cs="Arial"/>
                <w:sz w:val="8"/>
                <w:szCs w:val="2"/>
                <w:lang w:val="es-BO"/>
              </w:rPr>
            </w:pPr>
          </w:p>
        </w:tc>
        <w:tc>
          <w:tcPr>
            <w:tcW w:w="273" w:type="dxa"/>
            <w:shd w:val="clear" w:color="auto" w:fill="auto"/>
          </w:tcPr>
          <w:p w14:paraId="709E3B37"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0152A4DF" w14:textId="77777777" w:rsidR="002F64B4" w:rsidRPr="009956C4" w:rsidRDefault="002F64B4" w:rsidP="00E83D56">
            <w:pPr>
              <w:rPr>
                <w:rFonts w:ascii="Arial" w:hAnsi="Arial" w:cs="Arial"/>
                <w:sz w:val="8"/>
                <w:szCs w:val="2"/>
                <w:lang w:val="es-BO"/>
              </w:rPr>
            </w:pPr>
          </w:p>
        </w:tc>
        <w:tc>
          <w:tcPr>
            <w:tcW w:w="273" w:type="dxa"/>
            <w:shd w:val="clear" w:color="auto" w:fill="auto"/>
          </w:tcPr>
          <w:p w14:paraId="5A8BA41A" w14:textId="77777777" w:rsidR="002F64B4" w:rsidRPr="009956C4" w:rsidRDefault="002F64B4" w:rsidP="00E83D56">
            <w:pPr>
              <w:rPr>
                <w:rFonts w:ascii="Arial" w:hAnsi="Arial" w:cs="Arial"/>
                <w:sz w:val="8"/>
                <w:szCs w:val="2"/>
                <w:lang w:val="es-BO"/>
              </w:rPr>
            </w:pPr>
          </w:p>
        </w:tc>
        <w:tc>
          <w:tcPr>
            <w:tcW w:w="273" w:type="dxa"/>
            <w:shd w:val="clear" w:color="auto" w:fill="auto"/>
          </w:tcPr>
          <w:p w14:paraId="3A234FEA" w14:textId="77777777" w:rsidR="002F64B4" w:rsidRPr="009956C4" w:rsidRDefault="002F64B4" w:rsidP="00E83D56">
            <w:pPr>
              <w:rPr>
                <w:rFonts w:ascii="Arial" w:hAnsi="Arial" w:cs="Arial"/>
                <w:sz w:val="8"/>
                <w:szCs w:val="2"/>
                <w:lang w:val="es-BO"/>
              </w:rPr>
            </w:pPr>
          </w:p>
        </w:tc>
        <w:tc>
          <w:tcPr>
            <w:tcW w:w="273" w:type="dxa"/>
            <w:shd w:val="clear" w:color="auto" w:fill="auto"/>
          </w:tcPr>
          <w:p w14:paraId="77BD9A79" w14:textId="77777777" w:rsidR="002F64B4" w:rsidRPr="009956C4" w:rsidRDefault="002F64B4" w:rsidP="00E83D56">
            <w:pPr>
              <w:rPr>
                <w:rFonts w:ascii="Arial" w:hAnsi="Arial" w:cs="Arial"/>
                <w:sz w:val="8"/>
                <w:szCs w:val="2"/>
                <w:lang w:val="es-BO"/>
              </w:rPr>
            </w:pPr>
          </w:p>
        </w:tc>
        <w:tc>
          <w:tcPr>
            <w:tcW w:w="273" w:type="dxa"/>
            <w:shd w:val="clear" w:color="auto" w:fill="auto"/>
          </w:tcPr>
          <w:p w14:paraId="3FDC0553"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2F64B4" w:rsidRPr="009956C4" w:rsidRDefault="002F64B4" w:rsidP="00E83D56">
            <w:pPr>
              <w:rPr>
                <w:rFonts w:ascii="Arial" w:hAnsi="Arial" w:cs="Arial"/>
                <w:sz w:val="8"/>
                <w:szCs w:val="2"/>
                <w:lang w:val="es-BO"/>
              </w:rPr>
            </w:pPr>
          </w:p>
        </w:tc>
      </w:tr>
      <w:tr w:rsidR="002F64B4"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2F64B4" w:rsidRPr="009956C4" w:rsidRDefault="002F64B4" w:rsidP="00E83D56">
            <w:pPr>
              <w:rPr>
                <w:rFonts w:ascii="Arial" w:hAnsi="Arial" w:cs="Arial"/>
                <w:sz w:val="8"/>
                <w:szCs w:val="2"/>
                <w:lang w:val="es-BO"/>
              </w:rPr>
            </w:pPr>
          </w:p>
        </w:tc>
        <w:tc>
          <w:tcPr>
            <w:tcW w:w="274" w:type="dxa"/>
            <w:shd w:val="clear" w:color="auto" w:fill="auto"/>
          </w:tcPr>
          <w:p w14:paraId="7613A0A7" w14:textId="77777777" w:rsidR="002F64B4" w:rsidRPr="009956C4" w:rsidRDefault="002F64B4" w:rsidP="00E83D56">
            <w:pPr>
              <w:rPr>
                <w:rFonts w:ascii="Arial" w:hAnsi="Arial" w:cs="Arial"/>
                <w:sz w:val="8"/>
                <w:szCs w:val="2"/>
                <w:lang w:val="es-BO"/>
              </w:rPr>
            </w:pPr>
          </w:p>
        </w:tc>
        <w:tc>
          <w:tcPr>
            <w:tcW w:w="274" w:type="dxa"/>
            <w:shd w:val="clear" w:color="auto" w:fill="auto"/>
          </w:tcPr>
          <w:p w14:paraId="6A07304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0D53A77" w14:textId="77777777" w:rsidR="002F64B4" w:rsidRPr="009956C4" w:rsidRDefault="002F64B4" w:rsidP="00E83D56">
            <w:pPr>
              <w:rPr>
                <w:rFonts w:ascii="Arial" w:hAnsi="Arial" w:cs="Arial"/>
                <w:sz w:val="8"/>
                <w:szCs w:val="2"/>
                <w:lang w:val="es-BO"/>
              </w:rPr>
            </w:pPr>
          </w:p>
        </w:tc>
        <w:tc>
          <w:tcPr>
            <w:tcW w:w="274" w:type="dxa"/>
            <w:shd w:val="clear" w:color="auto" w:fill="auto"/>
          </w:tcPr>
          <w:p w14:paraId="7F30B30E" w14:textId="77777777" w:rsidR="002F64B4" w:rsidRPr="009956C4" w:rsidRDefault="002F64B4" w:rsidP="00E83D56">
            <w:pPr>
              <w:rPr>
                <w:rFonts w:ascii="Arial" w:hAnsi="Arial" w:cs="Arial"/>
                <w:sz w:val="8"/>
                <w:szCs w:val="2"/>
                <w:lang w:val="es-BO"/>
              </w:rPr>
            </w:pPr>
          </w:p>
        </w:tc>
        <w:tc>
          <w:tcPr>
            <w:tcW w:w="274" w:type="dxa"/>
            <w:shd w:val="clear" w:color="auto" w:fill="auto"/>
          </w:tcPr>
          <w:p w14:paraId="0A521966" w14:textId="77777777" w:rsidR="002F64B4" w:rsidRPr="009956C4" w:rsidRDefault="002F64B4" w:rsidP="00E83D56">
            <w:pPr>
              <w:rPr>
                <w:rFonts w:ascii="Arial" w:hAnsi="Arial" w:cs="Arial"/>
                <w:sz w:val="8"/>
                <w:szCs w:val="2"/>
                <w:lang w:val="es-BO"/>
              </w:rPr>
            </w:pPr>
          </w:p>
        </w:tc>
        <w:tc>
          <w:tcPr>
            <w:tcW w:w="274" w:type="dxa"/>
            <w:shd w:val="clear" w:color="auto" w:fill="auto"/>
          </w:tcPr>
          <w:p w14:paraId="0AA51488" w14:textId="77777777" w:rsidR="002F64B4" w:rsidRPr="009956C4" w:rsidRDefault="002F64B4" w:rsidP="00E83D56">
            <w:pPr>
              <w:rPr>
                <w:rFonts w:ascii="Arial" w:hAnsi="Arial" w:cs="Arial"/>
                <w:sz w:val="8"/>
                <w:szCs w:val="2"/>
                <w:lang w:val="es-BO"/>
              </w:rPr>
            </w:pPr>
          </w:p>
        </w:tc>
        <w:tc>
          <w:tcPr>
            <w:tcW w:w="274" w:type="dxa"/>
            <w:shd w:val="clear" w:color="auto" w:fill="auto"/>
          </w:tcPr>
          <w:p w14:paraId="7A115AE7" w14:textId="77777777" w:rsidR="002F64B4" w:rsidRPr="009956C4" w:rsidRDefault="002F64B4" w:rsidP="00E83D56">
            <w:pPr>
              <w:rPr>
                <w:rFonts w:ascii="Arial" w:hAnsi="Arial" w:cs="Arial"/>
                <w:sz w:val="8"/>
                <w:szCs w:val="2"/>
                <w:lang w:val="es-BO"/>
              </w:rPr>
            </w:pPr>
          </w:p>
        </w:tc>
        <w:tc>
          <w:tcPr>
            <w:tcW w:w="273" w:type="dxa"/>
            <w:shd w:val="clear" w:color="auto" w:fill="auto"/>
          </w:tcPr>
          <w:p w14:paraId="06D94449"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581D5B71" w14:textId="77777777" w:rsidR="002F64B4" w:rsidRPr="009956C4" w:rsidRDefault="002F64B4" w:rsidP="00E83D56">
            <w:pPr>
              <w:rPr>
                <w:rFonts w:ascii="Arial" w:hAnsi="Arial" w:cs="Arial"/>
                <w:sz w:val="8"/>
                <w:szCs w:val="2"/>
                <w:lang w:val="es-BO"/>
              </w:rPr>
            </w:pPr>
          </w:p>
        </w:tc>
        <w:tc>
          <w:tcPr>
            <w:tcW w:w="273" w:type="dxa"/>
            <w:shd w:val="clear" w:color="auto" w:fill="auto"/>
          </w:tcPr>
          <w:p w14:paraId="7949DD5B" w14:textId="77777777" w:rsidR="002F64B4" w:rsidRPr="009956C4" w:rsidRDefault="002F64B4" w:rsidP="00E83D56">
            <w:pPr>
              <w:rPr>
                <w:rFonts w:ascii="Arial" w:hAnsi="Arial" w:cs="Arial"/>
                <w:sz w:val="8"/>
                <w:szCs w:val="2"/>
                <w:lang w:val="es-BO"/>
              </w:rPr>
            </w:pPr>
          </w:p>
        </w:tc>
        <w:tc>
          <w:tcPr>
            <w:tcW w:w="273" w:type="dxa"/>
            <w:shd w:val="clear" w:color="auto" w:fill="auto"/>
          </w:tcPr>
          <w:p w14:paraId="21BDEE10" w14:textId="77777777" w:rsidR="002F64B4" w:rsidRPr="009956C4" w:rsidRDefault="002F64B4" w:rsidP="00E83D56">
            <w:pPr>
              <w:rPr>
                <w:rFonts w:ascii="Arial" w:hAnsi="Arial" w:cs="Arial"/>
                <w:sz w:val="8"/>
                <w:szCs w:val="2"/>
                <w:lang w:val="es-BO"/>
              </w:rPr>
            </w:pPr>
          </w:p>
        </w:tc>
        <w:tc>
          <w:tcPr>
            <w:tcW w:w="273" w:type="dxa"/>
            <w:shd w:val="clear" w:color="auto" w:fill="auto"/>
          </w:tcPr>
          <w:p w14:paraId="0E6294FC" w14:textId="77777777" w:rsidR="002F64B4" w:rsidRPr="009956C4" w:rsidRDefault="002F64B4" w:rsidP="00E83D56">
            <w:pPr>
              <w:rPr>
                <w:rFonts w:ascii="Arial" w:hAnsi="Arial" w:cs="Arial"/>
                <w:sz w:val="8"/>
                <w:szCs w:val="2"/>
                <w:lang w:val="es-BO"/>
              </w:rPr>
            </w:pPr>
          </w:p>
        </w:tc>
        <w:tc>
          <w:tcPr>
            <w:tcW w:w="273" w:type="dxa"/>
            <w:shd w:val="clear" w:color="auto" w:fill="auto"/>
          </w:tcPr>
          <w:p w14:paraId="76FA51B9"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2F64B4" w:rsidRPr="009956C4" w:rsidRDefault="002F64B4" w:rsidP="00E83D56">
            <w:pPr>
              <w:rPr>
                <w:rFonts w:ascii="Arial" w:hAnsi="Arial" w:cs="Arial"/>
                <w:sz w:val="8"/>
                <w:szCs w:val="2"/>
                <w:lang w:val="es-BO"/>
              </w:rPr>
            </w:pPr>
          </w:p>
        </w:tc>
      </w:tr>
      <w:tr w:rsidR="002F64B4"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2F64B4" w:rsidRPr="009956C4" w:rsidRDefault="002F64B4" w:rsidP="00E83D56">
            <w:pPr>
              <w:rPr>
                <w:rFonts w:ascii="Arial" w:hAnsi="Arial" w:cs="Arial"/>
                <w:sz w:val="8"/>
                <w:szCs w:val="2"/>
                <w:lang w:val="es-BO"/>
              </w:rPr>
            </w:pPr>
          </w:p>
        </w:tc>
        <w:tc>
          <w:tcPr>
            <w:tcW w:w="274" w:type="dxa"/>
            <w:shd w:val="clear" w:color="auto" w:fill="auto"/>
          </w:tcPr>
          <w:p w14:paraId="43D24234" w14:textId="77777777" w:rsidR="002F64B4" w:rsidRPr="009956C4" w:rsidRDefault="002F64B4" w:rsidP="00E83D56">
            <w:pPr>
              <w:rPr>
                <w:rFonts w:ascii="Arial" w:hAnsi="Arial" w:cs="Arial"/>
                <w:sz w:val="8"/>
                <w:szCs w:val="2"/>
                <w:lang w:val="es-BO"/>
              </w:rPr>
            </w:pPr>
          </w:p>
        </w:tc>
        <w:tc>
          <w:tcPr>
            <w:tcW w:w="274" w:type="dxa"/>
            <w:shd w:val="clear" w:color="auto" w:fill="auto"/>
          </w:tcPr>
          <w:p w14:paraId="744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BBBF300" w14:textId="77777777" w:rsidR="002F64B4" w:rsidRPr="009956C4" w:rsidRDefault="002F64B4" w:rsidP="00E83D56">
            <w:pPr>
              <w:rPr>
                <w:rFonts w:ascii="Arial" w:hAnsi="Arial" w:cs="Arial"/>
                <w:sz w:val="8"/>
                <w:szCs w:val="2"/>
                <w:lang w:val="es-BO"/>
              </w:rPr>
            </w:pPr>
          </w:p>
        </w:tc>
        <w:tc>
          <w:tcPr>
            <w:tcW w:w="274" w:type="dxa"/>
            <w:shd w:val="clear" w:color="auto" w:fill="auto"/>
          </w:tcPr>
          <w:p w14:paraId="346627BC" w14:textId="77777777" w:rsidR="002F64B4" w:rsidRPr="009956C4" w:rsidRDefault="002F64B4" w:rsidP="00E83D56">
            <w:pPr>
              <w:rPr>
                <w:rFonts w:ascii="Arial" w:hAnsi="Arial" w:cs="Arial"/>
                <w:sz w:val="8"/>
                <w:szCs w:val="2"/>
                <w:lang w:val="es-BO"/>
              </w:rPr>
            </w:pPr>
          </w:p>
        </w:tc>
        <w:tc>
          <w:tcPr>
            <w:tcW w:w="274" w:type="dxa"/>
            <w:shd w:val="clear" w:color="auto" w:fill="auto"/>
          </w:tcPr>
          <w:p w14:paraId="4E0F1DE1" w14:textId="77777777" w:rsidR="002F64B4" w:rsidRPr="009956C4" w:rsidRDefault="002F64B4" w:rsidP="00E83D56">
            <w:pPr>
              <w:rPr>
                <w:rFonts w:ascii="Arial" w:hAnsi="Arial" w:cs="Arial"/>
                <w:sz w:val="8"/>
                <w:szCs w:val="2"/>
                <w:lang w:val="es-BO"/>
              </w:rPr>
            </w:pPr>
          </w:p>
        </w:tc>
        <w:tc>
          <w:tcPr>
            <w:tcW w:w="274" w:type="dxa"/>
            <w:shd w:val="clear" w:color="auto" w:fill="auto"/>
          </w:tcPr>
          <w:p w14:paraId="34FA1EA0" w14:textId="77777777" w:rsidR="002F64B4" w:rsidRPr="009956C4" w:rsidRDefault="002F64B4" w:rsidP="00E83D56">
            <w:pPr>
              <w:rPr>
                <w:rFonts w:ascii="Arial" w:hAnsi="Arial" w:cs="Arial"/>
                <w:sz w:val="8"/>
                <w:szCs w:val="2"/>
                <w:lang w:val="es-BO"/>
              </w:rPr>
            </w:pPr>
          </w:p>
        </w:tc>
        <w:tc>
          <w:tcPr>
            <w:tcW w:w="274" w:type="dxa"/>
            <w:shd w:val="clear" w:color="auto" w:fill="auto"/>
          </w:tcPr>
          <w:p w14:paraId="7A75AA73" w14:textId="77777777" w:rsidR="002F64B4" w:rsidRPr="009956C4" w:rsidRDefault="002F64B4" w:rsidP="00E83D56">
            <w:pPr>
              <w:rPr>
                <w:rFonts w:ascii="Arial" w:hAnsi="Arial" w:cs="Arial"/>
                <w:sz w:val="8"/>
                <w:szCs w:val="2"/>
                <w:lang w:val="es-BO"/>
              </w:rPr>
            </w:pPr>
          </w:p>
        </w:tc>
        <w:tc>
          <w:tcPr>
            <w:tcW w:w="273" w:type="dxa"/>
            <w:shd w:val="clear" w:color="auto" w:fill="auto"/>
          </w:tcPr>
          <w:p w14:paraId="0F19052D"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4DE84B84" w14:textId="77777777" w:rsidR="002F64B4" w:rsidRPr="009956C4" w:rsidRDefault="002F64B4" w:rsidP="00E83D56">
            <w:pPr>
              <w:rPr>
                <w:rFonts w:ascii="Arial" w:hAnsi="Arial" w:cs="Arial"/>
                <w:sz w:val="8"/>
                <w:szCs w:val="2"/>
                <w:lang w:val="es-BO"/>
              </w:rPr>
            </w:pPr>
          </w:p>
        </w:tc>
        <w:tc>
          <w:tcPr>
            <w:tcW w:w="273" w:type="dxa"/>
            <w:shd w:val="clear" w:color="auto" w:fill="auto"/>
          </w:tcPr>
          <w:p w14:paraId="63A5DB52" w14:textId="77777777" w:rsidR="002F64B4" w:rsidRPr="009956C4" w:rsidRDefault="002F64B4" w:rsidP="00E83D56">
            <w:pPr>
              <w:rPr>
                <w:rFonts w:ascii="Arial" w:hAnsi="Arial" w:cs="Arial"/>
                <w:sz w:val="8"/>
                <w:szCs w:val="2"/>
                <w:lang w:val="es-BO"/>
              </w:rPr>
            </w:pPr>
          </w:p>
        </w:tc>
        <w:tc>
          <w:tcPr>
            <w:tcW w:w="273" w:type="dxa"/>
            <w:shd w:val="clear" w:color="auto" w:fill="auto"/>
          </w:tcPr>
          <w:p w14:paraId="6CDBC6DB" w14:textId="77777777" w:rsidR="002F64B4" w:rsidRPr="009956C4" w:rsidRDefault="002F64B4" w:rsidP="00E83D56">
            <w:pPr>
              <w:rPr>
                <w:rFonts w:ascii="Arial" w:hAnsi="Arial" w:cs="Arial"/>
                <w:sz w:val="8"/>
                <w:szCs w:val="2"/>
                <w:lang w:val="es-BO"/>
              </w:rPr>
            </w:pPr>
          </w:p>
        </w:tc>
        <w:tc>
          <w:tcPr>
            <w:tcW w:w="273" w:type="dxa"/>
            <w:shd w:val="clear" w:color="auto" w:fill="auto"/>
          </w:tcPr>
          <w:p w14:paraId="4668B93E" w14:textId="77777777" w:rsidR="002F64B4" w:rsidRPr="009956C4" w:rsidRDefault="002F64B4" w:rsidP="00E83D56">
            <w:pPr>
              <w:rPr>
                <w:rFonts w:ascii="Arial" w:hAnsi="Arial" w:cs="Arial"/>
                <w:sz w:val="8"/>
                <w:szCs w:val="2"/>
                <w:lang w:val="es-BO"/>
              </w:rPr>
            </w:pPr>
          </w:p>
        </w:tc>
        <w:tc>
          <w:tcPr>
            <w:tcW w:w="273" w:type="dxa"/>
            <w:shd w:val="clear" w:color="auto" w:fill="auto"/>
          </w:tcPr>
          <w:p w14:paraId="3A9758C4"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2F64B4" w:rsidRPr="009956C4" w:rsidRDefault="002F64B4" w:rsidP="00E83D56">
            <w:pPr>
              <w:rPr>
                <w:rFonts w:ascii="Arial" w:hAnsi="Arial" w:cs="Arial"/>
                <w:sz w:val="8"/>
                <w:szCs w:val="2"/>
                <w:lang w:val="es-BO"/>
              </w:rPr>
            </w:pPr>
          </w:p>
        </w:tc>
      </w:tr>
      <w:tr w:rsidR="002F64B4"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2F64B4" w:rsidRPr="009956C4" w:rsidRDefault="002F64B4" w:rsidP="00E83D56">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581DE4DA"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C0E418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408D3484"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4247BAE"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2F64B4" w:rsidRPr="009956C4"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2F64B4" w:rsidRPr="009956C4" w:rsidRDefault="002F64B4" w:rsidP="00E83D56">
            <w:pPr>
              <w:rPr>
                <w:rFonts w:ascii="Arial" w:hAnsi="Arial" w:cs="Arial"/>
                <w:sz w:val="8"/>
                <w:szCs w:val="2"/>
                <w:lang w:val="es-BO"/>
              </w:rPr>
            </w:pPr>
          </w:p>
        </w:tc>
      </w:tr>
    </w:tbl>
    <w:p w14:paraId="45AA3BBB" w14:textId="77777777" w:rsidR="00740B11" w:rsidRPr="009956C4" w:rsidRDefault="00740B11" w:rsidP="00740B11">
      <w:pPr>
        <w:rPr>
          <w:lang w:val="es-BO"/>
        </w:rPr>
      </w:pPr>
    </w:p>
    <w:p w14:paraId="0BB7118C" w14:textId="77777777" w:rsidR="008B6FB3" w:rsidRDefault="008B6FB3"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t>CRONOGRAMA DE PLAZOS</w:t>
      </w:r>
      <w:bookmarkEnd w:id="70"/>
    </w:p>
    <w:p w14:paraId="52EAF205" w14:textId="77777777" w:rsidR="009E731E" w:rsidRPr="009956C4" w:rsidRDefault="009E731E" w:rsidP="009E731E">
      <w:pPr>
        <w:rPr>
          <w:lang w:val="es-BO"/>
        </w:rPr>
      </w:pPr>
    </w:p>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4F83A61F" w:rsidR="0002498E" w:rsidRPr="009956C4" w:rsidRDefault="00542F99" w:rsidP="00882C0D">
            <w:pPr>
              <w:adjustRightInd w:val="0"/>
              <w:snapToGrid w:val="0"/>
              <w:jc w:val="center"/>
              <w:rPr>
                <w:rFonts w:ascii="Arial" w:hAnsi="Arial" w:cs="Arial"/>
                <w:sz w:val="14"/>
                <w:lang w:val="es-BO"/>
              </w:rPr>
            </w:pPr>
            <w:r>
              <w:rPr>
                <w:rFonts w:ascii="Arial" w:hAnsi="Arial" w:cs="Arial"/>
                <w:sz w:val="14"/>
                <w:lang w:val="es-BO"/>
              </w:rPr>
              <w:t>26</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01E3BF20" w:rsidR="0002498E" w:rsidRPr="009956C4" w:rsidRDefault="00542F99"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314DE715" w:rsidR="0002498E" w:rsidRPr="009956C4" w:rsidRDefault="008B2B3E"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B62715" w:rsidRPr="009956C4" w14:paraId="1140F5FB"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B62715" w:rsidRPr="009956C4" w:rsidRDefault="00B62715" w:rsidP="00B62715">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B62715" w:rsidRPr="009956C4" w:rsidRDefault="00B62715" w:rsidP="00B62715">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E93FAA"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B62715" w:rsidRPr="009956C4" w:rsidRDefault="00B62715" w:rsidP="00B62715">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4A3C41B0"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B62715" w:rsidRPr="009956C4" w:rsidRDefault="00B62715" w:rsidP="00B62715">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04B0CA31"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B62715" w:rsidRPr="009956C4" w:rsidRDefault="00B62715" w:rsidP="00B62715">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B62715" w:rsidRPr="009956C4" w:rsidRDefault="00B62715" w:rsidP="00B62715">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0D4977B2"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B62715" w:rsidRPr="009956C4" w:rsidRDefault="00B62715" w:rsidP="00B62715">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56819C7D"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B62715" w:rsidRPr="009956C4" w:rsidRDefault="00B62715" w:rsidP="00B62715">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B62715" w:rsidRPr="009956C4" w:rsidRDefault="00B62715" w:rsidP="00B62715">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6BA5C044" w:rsidR="00B62715" w:rsidRPr="009956C4" w:rsidRDefault="00B62715" w:rsidP="00B62715">
            <w:pPr>
              <w:adjustRightInd w:val="0"/>
              <w:snapToGrid w:val="0"/>
              <w:jc w:val="center"/>
              <w:rPr>
                <w:rFonts w:ascii="Arial" w:hAnsi="Arial" w:cs="Arial"/>
                <w:sz w:val="14"/>
                <w:lang w:val="es-BO"/>
              </w:rPr>
            </w:pPr>
            <w:r w:rsidRPr="00180A9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B62715" w:rsidRPr="009956C4" w:rsidRDefault="00B62715" w:rsidP="00B62715">
            <w:pPr>
              <w:adjustRightInd w:val="0"/>
              <w:snapToGrid w:val="0"/>
              <w:jc w:val="center"/>
              <w:rPr>
                <w:rFonts w:ascii="Arial" w:hAnsi="Arial" w:cs="Arial"/>
                <w:sz w:val="14"/>
                <w:lang w:val="es-BO"/>
              </w:rPr>
            </w:pPr>
          </w:p>
        </w:tc>
      </w:tr>
      <w:tr w:rsidR="00B62715" w:rsidRPr="009956C4" w14:paraId="5E9D0DAC" w14:textId="77777777" w:rsidTr="00BC08B6">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B62715" w:rsidRPr="009956C4" w:rsidRDefault="00B62715" w:rsidP="00B6271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B62715" w:rsidRPr="009956C4" w:rsidRDefault="00B62715" w:rsidP="00B62715">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B62715" w:rsidRPr="009956C4" w:rsidRDefault="00B62715" w:rsidP="00B62715">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B62715" w:rsidRPr="009956C4" w:rsidRDefault="00B62715" w:rsidP="00B62715">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B62715" w:rsidRPr="009956C4" w:rsidRDefault="00B62715" w:rsidP="00B62715">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B62715" w:rsidRPr="009956C4" w:rsidRDefault="00B62715" w:rsidP="00B62715">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B62715" w:rsidRPr="009956C4" w:rsidRDefault="00B62715" w:rsidP="00B62715">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B62715" w:rsidRPr="009956C4" w:rsidRDefault="00B62715" w:rsidP="00B62715">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B62715" w:rsidRPr="009956C4" w:rsidRDefault="00B62715" w:rsidP="00B62715">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B62715" w:rsidRPr="009956C4" w:rsidRDefault="00B62715" w:rsidP="00B62715">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B62715" w:rsidRPr="009956C4" w:rsidRDefault="00B62715" w:rsidP="00B62715">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B62715" w:rsidRPr="009956C4" w:rsidRDefault="00B62715" w:rsidP="00B62715">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B62715" w:rsidRPr="009956C4" w:rsidRDefault="00B62715" w:rsidP="00B62715">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B62715" w:rsidRPr="009956C4" w:rsidRDefault="00B62715" w:rsidP="00B62715">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0661D528" w14:textId="77777777" w:rsidR="00B62715" w:rsidRPr="009956C4" w:rsidRDefault="00B62715" w:rsidP="00B62715">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B62715" w:rsidRPr="009956C4" w:rsidRDefault="00B62715" w:rsidP="00B62715">
            <w:pPr>
              <w:adjustRightInd w:val="0"/>
              <w:snapToGrid w:val="0"/>
              <w:jc w:val="center"/>
              <w:rPr>
                <w:i/>
                <w:sz w:val="14"/>
                <w:szCs w:val="14"/>
                <w:lang w:val="es-BO"/>
              </w:rPr>
            </w:pPr>
          </w:p>
        </w:tc>
      </w:tr>
      <w:tr w:rsidR="00B62715" w:rsidRPr="009956C4" w14:paraId="3315E418"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B62715" w:rsidRPr="009956C4" w:rsidRDefault="00B62715" w:rsidP="00B62715">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B62715" w:rsidRPr="009956C4" w:rsidRDefault="00B62715" w:rsidP="00B62715">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455D436C"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B62715" w:rsidRPr="009956C4" w:rsidRDefault="00B62715" w:rsidP="00B62715">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25F0622C"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B62715" w:rsidRPr="009956C4" w:rsidRDefault="00B62715" w:rsidP="00B62715">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335E97BB"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B62715" w:rsidRPr="009956C4" w:rsidRDefault="00B62715" w:rsidP="00B62715">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B62715" w:rsidRPr="009956C4" w:rsidRDefault="00B62715" w:rsidP="00B62715">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B62715" w:rsidRPr="009956C4" w:rsidRDefault="00B62715" w:rsidP="00B62715">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B62715" w:rsidRPr="009956C4" w:rsidRDefault="00B62715" w:rsidP="00B62715">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B62715" w:rsidRPr="009956C4" w:rsidRDefault="00B62715" w:rsidP="00B62715">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B62715" w:rsidRPr="009956C4" w:rsidRDefault="00B62715" w:rsidP="00B62715">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B62715" w:rsidRPr="009956C4" w:rsidRDefault="00B62715" w:rsidP="00B62715">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0746A9F7" w:rsidR="00B62715" w:rsidRPr="009956C4" w:rsidRDefault="00B62715" w:rsidP="00B62715">
            <w:pPr>
              <w:adjustRightInd w:val="0"/>
              <w:snapToGrid w:val="0"/>
              <w:jc w:val="center"/>
              <w:rPr>
                <w:rFonts w:ascii="Arial" w:hAnsi="Arial" w:cs="Arial"/>
                <w:sz w:val="12"/>
                <w:lang w:val="es-BO"/>
              </w:rPr>
            </w:pPr>
            <w:r w:rsidRPr="00180A9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B62715" w:rsidRPr="009956C4" w:rsidRDefault="00B62715" w:rsidP="00B62715">
            <w:pPr>
              <w:adjustRightInd w:val="0"/>
              <w:snapToGrid w:val="0"/>
              <w:jc w:val="center"/>
              <w:rPr>
                <w:rFonts w:ascii="Arial" w:hAnsi="Arial" w:cs="Arial"/>
                <w:sz w:val="14"/>
                <w:lang w:val="es-BO"/>
              </w:rPr>
            </w:pPr>
          </w:p>
        </w:tc>
      </w:tr>
      <w:tr w:rsidR="00B62715" w:rsidRPr="009956C4" w14:paraId="410030B8" w14:textId="77777777" w:rsidTr="00BC08B6">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B62715" w:rsidRPr="009956C4" w:rsidRDefault="00B62715" w:rsidP="00B6271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B62715" w:rsidRPr="009956C4" w:rsidRDefault="00B62715" w:rsidP="00B62715">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B62715" w:rsidRPr="009956C4" w:rsidRDefault="00B62715" w:rsidP="00B62715">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B62715" w:rsidRPr="009956C4" w:rsidRDefault="00B62715" w:rsidP="00B62715">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B62715" w:rsidRPr="009956C4" w:rsidRDefault="00B62715" w:rsidP="00B62715">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B62715" w:rsidRPr="009956C4" w:rsidRDefault="00B62715" w:rsidP="00B62715">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B62715" w:rsidRPr="009956C4" w:rsidRDefault="00B62715" w:rsidP="00B62715">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B62715" w:rsidRPr="009956C4" w:rsidRDefault="00B62715" w:rsidP="00B62715">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B62715" w:rsidRPr="009956C4" w:rsidRDefault="00B62715" w:rsidP="00B62715">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B62715" w:rsidRPr="009956C4" w:rsidRDefault="00B62715" w:rsidP="00B62715">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B62715" w:rsidRPr="009956C4" w:rsidRDefault="00B62715" w:rsidP="00B62715">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B62715" w:rsidRPr="009956C4" w:rsidRDefault="00B62715" w:rsidP="00B62715">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B62715" w:rsidRPr="009956C4" w:rsidRDefault="00B62715" w:rsidP="00B62715">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B62715" w:rsidRPr="009956C4" w:rsidRDefault="00B62715" w:rsidP="00B62715">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281A93E5" w14:textId="77777777" w:rsidR="00B62715" w:rsidRPr="009956C4" w:rsidRDefault="00B62715" w:rsidP="00B62715">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B62715" w:rsidRPr="009956C4" w:rsidRDefault="00B62715" w:rsidP="00B62715">
            <w:pPr>
              <w:adjustRightInd w:val="0"/>
              <w:snapToGrid w:val="0"/>
              <w:jc w:val="center"/>
              <w:rPr>
                <w:i/>
                <w:sz w:val="14"/>
                <w:szCs w:val="14"/>
                <w:lang w:val="es-BO"/>
              </w:rPr>
            </w:pPr>
          </w:p>
        </w:tc>
      </w:tr>
      <w:tr w:rsidR="00B62715" w:rsidRPr="009956C4" w14:paraId="0AD8F504"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B62715" w:rsidRPr="009956C4" w:rsidRDefault="00B62715" w:rsidP="00B62715">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B62715" w:rsidRPr="009956C4" w:rsidRDefault="00B62715" w:rsidP="00B62715">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0E8C2BFA"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B62715" w:rsidRPr="009956C4" w:rsidRDefault="00B62715" w:rsidP="00B62715">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4EEFB9A6"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B62715" w:rsidRPr="009956C4" w:rsidRDefault="00B62715" w:rsidP="00B62715">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5DB1F18A"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B62715" w:rsidRPr="009956C4" w:rsidRDefault="00B62715" w:rsidP="00B62715">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B62715" w:rsidRPr="009956C4" w:rsidRDefault="00B62715" w:rsidP="00B62715">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327FDE6D"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B62715" w:rsidRPr="009956C4" w:rsidRDefault="00B62715" w:rsidP="00B62715">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6E84D5CF"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B62715" w:rsidRPr="009956C4" w:rsidRDefault="00B62715" w:rsidP="00B62715">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B62715" w:rsidRPr="009956C4" w:rsidRDefault="00B62715" w:rsidP="00B62715">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576279D8" w:rsidR="00B62715" w:rsidRPr="009956C4" w:rsidRDefault="00B62715" w:rsidP="00B62715">
            <w:pPr>
              <w:adjustRightInd w:val="0"/>
              <w:snapToGrid w:val="0"/>
              <w:jc w:val="center"/>
              <w:rPr>
                <w:rFonts w:ascii="Arial" w:hAnsi="Arial" w:cs="Arial"/>
                <w:sz w:val="12"/>
                <w:lang w:val="es-BO"/>
              </w:rPr>
            </w:pPr>
            <w:r w:rsidRPr="00180A9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B62715" w:rsidRPr="009956C4" w:rsidRDefault="00B62715" w:rsidP="00B62715">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26EF3597" w:rsidR="0034162D" w:rsidRPr="009956C4" w:rsidRDefault="00542F99" w:rsidP="00882C0D">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71691539" w:rsidR="0034162D" w:rsidRPr="009956C4" w:rsidRDefault="00542F99" w:rsidP="00882C0D">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66007E75"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6DA90F36" w:rsidR="0034162D" w:rsidRPr="009956C4" w:rsidRDefault="00EC6CB0" w:rsidP="00882C0D">
            <w:pPr>
              <w:adjustRightInd w:val="0"/>
              <w:snapToGrid w:val="0"/>
              <w:jc w:val="center"/>
              <w:rPr>
                <w:rFonts w:ascii="Arial" w:hAnsi="Arial" w:cs="Arial"/>
                <w:sz w:val="14"/>
                <w:lang w:val="es-BO"/>
              </w:rPr>
            </w:pPr>
            <w:r>
              <w:rPr>
                <w:rFonts w:ascii="Arial" w:hAnsi="Arial" w:cs="Arial"/>
                <w:sz w:val="14"/>
                <w:lang w:val="es-BO"/>
              </w:rPr>
              <w:t>13</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3776FC74"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0B9F8D0" w:rsidR="0034162D" w:rsidRPr="00B62715" w:rsidRDefault="00A244D6" w:rsidP="00882C0D">
            <w:pPr>
              <w:adjustRightInd w:val="0"/>
              <w:snapToGrid w:val="0"/>
              <w:jc w:val="center"/>
              <w:rPr>
                <w:rFonts w:ascii="Arial" w:hAnsi="Arial" w:cs="Arial"/>
                <w:sz w:val="18"/>
                <w:szCs w:val="18"/>
                <w:lang w:val="es-BO"/>
              </w:rPr>
            </w:pPr>
            <w:r w:rsidRPr="00B62715">
              <w:rPr>
                <w:rFonts w:ascii="Arial" w:hAnsi="Arial" w:cs="Arial"/>
                <w:b/>
                <w:i/>
                <w:sz w:val="18"/>
                <w:szCs w:val="18"/>
                <w:lang w:val="es-BO"/>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6CDDD9B5" w:rsidR="00B37751" w:rsidRPr="009956C4" w:rsidRDefault="00542F99" w:rsidP="00B37751">
            <w:pPr>
              <w:adjustRightInd w:val="0"/>
              <w:snapToGrid w:val="0"/>
              <w:jc w:val="center"/>
              <w:rPr>
                <w:rFonts w:ascii="Arial" w:hAnsi="Arial" w:cs="Arial"/>
                <w:sz w:val="14"/>
                <w:szCs w:val="4"/>
                <w:lang w:val="es-BO"/>
              </w:rPr>
            </w:pPr>
            <w:r>
              <w:rPr>
                <w:rFonts w:ascii="Arial" w:hAnsi="Arial" w:cs="Arial"/>
                <w:sz w:val="14"/>
                <w:szCs w:val="4"/>
                <w:lang w:val="es-BO"/>
              </w:rPr>
              <w:t>02</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13597FA7" w:rsidR="00B37751" w:rsidRPr="009956C4" w:rsidRDefault="00542F99" w:rsidP="00B37751">
            <w:pPr>
              <w:adjustRightInd w:val="0"/>
              <w:snapToGrid w:val="0"/>
              <w:jc w:val="center"/>
              <w:rPr>
                <w:rFonts w:ascii="Arial" w:hAnsi="Arial" w:cs="Arial"/>
                <w:sz w:val="14"/>
                <w:szCs w:val="4"/>
                <w:lang w:val="es-BO"/>
              </w:rPr>
            </w:pPr>
            <w:r>
              <w:rPr>
                <w:rFonts w:ascii="Arial" w:hAnsi="Arial" w:cs="Arial"/>
                <w:sz w:val="14"/>
                <w:szCs w:val="4"/>
                <w:lang w:val="es-BO"/>
              </w:rPr>
              <w:t>06</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09DC3830"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28B54E34" w:rsidR="00B37751" w:rsidRPr="009956C4" w:rsidRDefault="00EC6CB0" w:rsidP="00B37751">
            <w:pPr>
              <w:adjustRightInd w:val="0"/>
              <w:snapToGrid w:val="0"/>
              <w:jc w:val="center"/>
              <w:rPr>
                <w:rFonts w:ascii="Arial" w:hAnsi="Arial" w:cs="Arial"/>
                <w:sz w:val="14"/>
                <w:szCs w:val="4"/>
                <w:lang w:val="es-BO"/>
              </w:rPr>
            </w:pPr>
            <w:r>
              <w:rPr>
                <w:rFonts w:ascii="Arial" w:hAnsi="Arial" w:cs="Arial"/>
                <w:sz w:val="14"/>
                <w:szCs w:val="4"/>
                <w:lang w:val="es-BO"/>
              </w:rPr>
              <w:t>13</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47B6E327"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19AF207B" w:rsidR="00B37751" w:rsidRPr="009956C4" w:rsidRDefault="00542F99" w:rsidP="00B37751">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6DC18032" w:rsidR="00B37751" w:rsidRPr="009956C4" w:rsidRDefault="00542F99" w:rsidP="00B37751">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14756E75"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033E9D23"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1</w:t>
            </w:r>
            <w:r w:rsidR="00EC6CB0">
              <w:rPr>
                <w:rFonts w:ascii="Arial" w:hAnsi="Arial" w:cs="Arial"/>
                <w:sz w:val="14"/>
                <w:lang w:val="es-BO"/>
              </w:rPr>
              <w:t>4</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1B29E4D"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19</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039A3A51" w:rsidR="00473A73" w:rsidRPr="009956C4" w:rsidRDefault="00542F99" w:rsidP="00473A73">
            <w:pPr>
              <w:adjustRightInd w:val="0"/>
              <w:snapToGrid w:val="0"/>
              <w:jc w:val="center"/>
              <w:rPr>
                <w:i/>
                <w:sz w:val="14"/>
                <w:szCs w:val="14"/>
                <w:lang w:val="es-BO"/>
              </w:rPr>
            </w:pPr>
            <w:r>
              <w:rPr>
                <w:i/>
                <w:sz w:val="14"/>
                <w:szCs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16E8F9DD" w:rsidR="00473A73" w:rsidRPr="009956C4" w:rsidRDefault="00542F99" w:rsidP="00473A73">
            <w:pPr>
              <w:adjustRightInd w:val="0"/>
              <w:snapToGrid w:val="0"/>
              <w:jc w:val="center"/>
              <w:rPr>
                <w:i/>
                <w:sz w:val="14"/>
                <w:szCs w:val="14"/>
                <w:lang w:val="es-BO"/>
              </w:rPr>
            </w:pPr>
            <w:r>
              <w:rPr>
                <w:i/>
                <w:sz w:val="14"/>
                <w:szCs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43EB1AD6" w:rsidR="00473A73" w:rsidRPr="009956C4" w:rsidRDefault="008B2B3E" w:rsidP="00473A73">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04CAEAA4" w:rsidR="00473A73" w:rsidRPr="009956C4" w:rsidRDefault="008B2B3E" w:rsidP="00473A73">
            <w:pPr>
              <w:adjustRightInd w:val="0"/>
              <w:snapToGrid w:val="0"/>
              <w:jc w:val="center"/>
              <w:rPr>
                <w:rFonts w:ascii="Arial" w:hAnsi="Arial" w:cs="Arial"/>
                <w:sz w:val="14"/>
                <w:szCs w:val="4"/>
                <w:lang w:val="es-BO"/>
              </w:rPr>
            </w:pPr>
            <w:r>
              <w:rPr>
                <w:rFonts w:ascii="Arial" w:hAnsi="Arial" w:cs="Arial"/>
                <w:sz w:val="14"/>
                <w:szCs w:val="4"/>
                <w:lang w:val="es-BO"/>
              </w:rPr>
              <w:t>1</w:t>
            </w:r>
            <w:r w:rsidR="00EC6CB0">
              <w:rPr>
                <w:rFonts w:ascii="Arial" w:hAnsi="Arial" w:cs="Arial"/>
                <w:sz w:val="14"/>
                <w:szCs w:val="4"/>
                <w:lang w:val="es-BO"/>
              </w:rPr>
              <w:t>4</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0AD4B57F" w:rsidR="00473A73" w:rsidRPr="009956C4" w:rsidRDefault="008B2B3E" w:rsidP="00473A73">
            <w:pPr>
              <w:adjustRightInd w:val="0"/>
              <w:snapToGrid w:val="0"/>
              <w:jc w:val="center"/>
              <w:rPr>
                <w:rFonts w:ascii="Arial" w:hAnsi="Arial" w:cs="Arial"/>
                <w:sz w:val="14"/>
                <w:szCs w:val="4"/>
                <w:lang w:val="es-BO"/>
              </w:rPr>
            </w:pPr>
            <w:r>
              <w:rPr>
                <w:rFonts w:ascii="Arial" w:hAnsi="Arial" w:cs="Arial"/>
                <w:sz w:val="14"/>
                <w:szCs w:val="4"/>
                <w:lang w:val="es-BO"/>
              </w:rPr>
              <w:t>30</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07952B" w14:textId="77777777" w:rsidR="00B62715" w:rsidRPr="00B62715" w:rsidRDefault="00B62715" w:rsidP="00B62715">
            <w:pPr>
              <w:adjustRightInd w:val="0"/>
              <w:snapToGrid w:val="0"/>
              <w:jc w:val="center"/>
              <w:rPr>
                <w:rFonts w:ascii="Arial" w:hAnsi="Arial" w:cs="Arial"/>
                <w:lang w:val="es-BO"/>
              </w:rPr>
            </w:pPr>
            <w:r w:rsidRPr="00B62715">
              <w:rPr>
                <w:rFonts w:ascii="Arial" w:hAnsi="Arial" w:cs="Arial"/>
                <w:lang w:val="es-BO"/>
              </w:rPr>
              <w:t xml:space="preserve">Calle Colombia esquina </w:t>
            </w:r>
            <w:proofErr w:type="spellStart"/>
            <w:r w:rsidRPr="00B62715">
              <w:rPr>
                <w:rFonts w:ascii="Arial" w:hAnsi="Arial" w:cs="Arial"/>
                <w:lang w:val="es-BO"/>
              </w:rPr>
              <w:t>Falsuri</w:t>
            </w:r>
            <w:proofErr w:type="spellEnd"/>
            <w:r w:rsidRPr="00B62715">
              <w:rPr>
                <w:rFonts w:ascii="Arial" w:hAnsi="Arial" w:cs="Arial"/>
                <w:lang w:val="es-BO"/>
              </w:rPr>
              <w:t xml:space="preserve"> </w:t>
            </w:r>
            <w:proofErr w:type="spellStart"/>
            <w:r w:rsidRPr="00B62715">
              <w:rPr>
                <w:rFonts w:ascii="Arial" w:hAnsi="Arial" w:cs="Arial"/>
                <w:lang w:val="es-BO"/>
              </w:rPr>
              <w:t>N°</w:t>
            </w:r>
            <w:proofErr w:type="spellEnd"/>
            <w:r w:rsidRPr="00B62715">
              <w:rPr>
                <w:rFonts w:ascii="Arial" w:hAnsi="Arial" w:cs="Arial"/>
                <w:lang w:val="es-BO"/>
              </w:rPr>
              <w:t xml:space="preserve"> 655 (Sala de ENDE) o</w:t>
            </w:r>
          </w:p>
          <w:p w14:paraId="76F2535B" w14:textId="77777777" w:rsidR="00B62715" w:rsidRPr="00B62715" w:rsidRDefault="00B62715" w:rsidP="00B62715">
            <w:pPr>
              <w:adjustRightInd w:val="0"/>
              <w:snapToGrid w:val="0"/>
              <w:jc w:val="center"/>
              <w:rPr>
                <w:rFonts w:ascii="Arial" w:hAnsi="Arial" w:cs="Arial"/>
                <w:lang w:val="es-BO"/>
              </w:rPr>
            </w:pPr>
            <w:r w:rsidRPr="00B62715">
              <w:rPr>
                <w:rFonts w:ascii="Arial" w:hAnsi="Arial" w:cs="Arial"/>
                <w:lang w:val="es-BO"/>
              </w:rPr>
              <w:t xml:space="preserve"> mediante el enlace: </w:t>
            </w:r>
          </w:p>
          <w:p w14:paraId="429E1DC6" w14:textId="4974C7DD" w:rsidR="00473A73" w:rsidRPr="009956C4" w:rsidRDefault="00B62715" w:rsidP="00B62715">
            <w:pPr>
              <w:adjustRightInd w:val="0"/>
              <w:snapToGrid w:val="0"/>
              <w:jc w:val="center"/>
              <w:rPr>
                <w:rFonts w:ascii="Arial" w:hAnsi="Arial" w:cs="Arial"/>
                <w:sz w:val="14"/>
                <w:szCs w:val="4"/>
                <w:lang w:val="es-BO"/>
              </w:rPr>
            </w:pPr>
            <w:r w:rsidRPr="00B62715">
              <w:rPr>
                <w:rFonts w:ascii="Arial" w:hAnsi="Arial" w:cs="Arial"/>
                <w:lang w:val="es-BO"/>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0E333A62" w:rsidR="00473A73" w:rsidRPr="009956C4" w:rsidRDefault="00542F99"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42830BA8" w:rsidR="00473A73" w:rsidRPr="009956C4" w:rsidRDefault="00542F99"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573E5A7D"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49F08D2A" w:rsidR="00473A73" w:rsidRPr="009956C4" w:rsidRDefault="00542F99" w:rsidP="00473A73">
            <w:pPr>
              <w:adjustRightInd w:val="0"/>
              <w:snapToGrid w:val="0"/>
              <w:jc w:val="center"/>
              <w:rPr>
                <w:rFonts w:ascii="Arial" w:hAnsi="Arial" w:cs="Arial"/>
                <w:sz w:val="14"/>
                <w:lang w:val="es-BO"/>
              </w:rPr>
            </w:pPr>
            <w:r>
              <w:rPr>
                <w:rFonts w:ascii="Arial" w:hAnsi="Arial" w:cs="Arial"/>
                <w:sz w:val="14"/>
                <w:lang w:val="es-BO"/>
              </w:rPr>
              <w:t>15</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24B0D1C5" w:rsidR="00473A73" w:rsidRPr="009956C4" w:rsidRDefault="00542F99"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7D060E45"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07833415" w:rsidR="00473A73" w:rsidRPr="009956C4" w:rsidRDefault="00542F99" w:rsidP="00473A73">
            <w:pPr>
              <w:adjustRightInd w:val="0"/>
              <w:snapToGrid w:val="0"/>
              <w:jc w:val="center"/>
              <w:rPr>
                <w:rFonts w:ascii="Arial" w:hAnsi="Arial" w:cs="Arial"/>
                <w:sz w:val="14"/>
                <w:lang w:val="es-BO"/>
              </w:rPr>
            </w:pPr>
            <w:r>
              <w:rPr>
                <w:rFonts w:ascii="Arial" w:hAnsi="Arial" w:cs="Arial"/>
                <w:sz w:val="14"/>
                <w:lang w:val="es-BO"/>
              </w:rPr>
              <w:t>17</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5B9E2D64" w:rsidR="00473A73" w:rsidRPr="009956C4" w:rsidRDefault="00542F99"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353FDF0C"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6038CC76" w:rsidR="00473A73" w:rsidRPr="009956C4" w:rsidRDefault="00542F99" w:rsidP="00473A73">
            <w:pPr>
              <w:adjustRightInd w:val="0"/>
              <w:snapToGrid w:val="0"/>
              <w:jc w:val="center"/>
              <w:rPr>
                <w:rFonts w:ascii="Arial" w:hAnsi="Arial" w:cs="Arial"/>
                <w:sz w:val="14"/>
                <w:lang w:val="es-BO"/>
              </w:rPr>
            </w:pPr>
            <w:r>
              <w:rPr>
                <w:rFonts w:ascii="Arial" w:hAnsi="Arial" w:cs="Arial"/>
                <w:sz w:val="14"/>
                <w:lang w:val="es-BO"/>
              </w:rPr>
              <w:t>26</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31608EDA" w:rsidR="00473A73" w:rsidRPr="009956C4" w:rsidRDefault="00542F99"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04518CB0"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3A0110B4" w:rsidR="00473A73" w:rsidRPr="00A244D6" w:rsidRDefault="00542F99"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24E9A717" w:rsidR="00473A73" w:rsidRPr="00A244D6" w:rsidRDefault="00542F99" w:rsidP="00473A73">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BCEB102" w:rsidR="00473A73" w:rsidRPr="00A244D6" w:rsidRDefault="00145083"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7DC9DFC2" w:rsidR="002F64B4"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1" w:name="_Toc94726527"/>
      <w:r w:rsidRPr="009956C4">
        <w:rPr>
          <w:rFonts w:ascii="Verdana" w:hAnsi="Verdana" w:cs="Arial"/>
          <w:sz w:val="18"/>
          <w:szCs w:val="18"/>
          <w:u w:val="none"/>
          <w:lang w:val="es-BO"/>
        </w:rPr>
        <w:lastRenderedPageBreak/>
        <w:t>ESPECIFICACIONES TÉCNICAS Y CONDICIONES TÉCNICAS REQUERIDAS DEL BIEN</w:t>
      </w:r>
      <w:bookmarkEnd w:id="71"/>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9956C4" w:rsidRDefault="006F4713" w:rsidP="00A72FB0">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9956C4" w14:paraId="681F8317" w14:textId="77777777" w:rsidTr="00F472D6">
        <w:trPr>
          <w:trHeight w:val="820"/>
        </w:trPr>
        <w:tc>
          <w:tcPr>
            <w:tcW w:w="9781" w:type="dxa"/>
            <w:shd w:val="clear" w:color="auto" w:fill="auto"/>
          </w:tcPr>
          <w:p w14:paraId="0A6D12B0" w14:textId="77777777" w:rsidR="00D9737F" w:rsidRPr="00D9737F" w:rsidRDefault="00D9737F" w:rsidP="00D9737F">
            <w:pPr>
              <w:widowControl w:val="0"/>
              <w:autoSpaceDE w:val="0"/>
              <w:autoSpaceDN w:val="0"/>
              <w:adjustRightInd w:val="0"/>
              <w:spacing w:after="160"/>
              <w:rPr>
                <w:rFonts w:ascii="Tahoma" w:hAnsi="Tahoma" w:cs="Tahoma"/>
                <w:b/>
                <w:kern w:val="2"/>
                <w:sz w:val="20"/>
                <w:szCs w:val="20"/>
                <w:lang w:val="es-BO" w:eastAsia="es-BO"/>
              </w:rPr>
            </w:pPr>
            <w:r w:rsidRPr="00D9737F">
              <w:rPr>
                <w:rFonts w:ascii="Tahoma" w:hAnsi="Tahoma" w:cs="Tahoma"/>
                <w:b/>
                <w:kern w:val="2"/>
                <w:sz w:val="20"/>
                <w:szCs w:val="20"/>
                <w:lang w:val="es-BO" w:eastAsia="es-BO"/>
              </w:rPr>
              <w:t>I.</w:t>
            </w:r>
            <w:r w:rsidRPr="00D9737F">
              <w:rPr>
                <w:rFonts w:ascii="Tahoma" w:hAnsi="Tahoma" w:cs="Tahoma"/>
                <w:b/>
                <w:kern w:val="2"/>
                <w:sz w:val="20"/>
                <w:szCs w:val="20"/>
                <w:lang w:val="es-BO" w:eastAsia="es-BO"/>
              </w:rPr>
              <w:tab/>
              <w:t xml:space="preserve">OBJETO </w:t>
            </w:r>
          </w:p>
          <w:p w14:paraId="15729D7E" w14:textId="77777777" w:rsidR="00D9737F" w:rsidRPr="00D9737F" w:rsidRDefault="00D9737F" w:rsidP="00D9737F">
            <w:pPr>
              <w:spacing w:after="240" w:line="276" w:lineRule="auto"/>
              <w:ind w:left="360"/>
              <w:jc w:val="both"/>
              <w:rPr>
                <w:rFonts w:ascii="Tahoma" w:hAnsi="Tahoma" w:cs="Tahoma"/>
                <w:sz w:val="20"/>
                <w:szCs w:val="20"/>
                <w:lang w:val="es-BO" w:eastAsia="es-BO"/>
              </w:rPr>
            </w:pPr>
            <w:r w:rsidRPr="00D9737F">
              <w:rPr>
                <w:rFonts w:ascii="Tahoma" w:hAnsi="Tahoma" w:cs="Tahoma"/>
                <w:sz w:val="20"/>
                <w:szCs w:val="20"/>
                <w:lang w:val="es-BO" w:eastAsia="es-BO"/>
              </w:rPr>
              <w:t xml:space="preserve">Realizar la ADQUISICION DE FUSIBLES TIPO CHICOTILLO PARA REGIONAL COBIJA - GESTION 2026 - RCBJ, para la atención de trabajos de mantenimiento preventivo y correctivo en los elementos de protección de la red de media tensión y puestos de transformación del Sistema Aislado Cobija, garantizando la continuidad del servicio eléctrico y la disponibilidad de un stock suficiente en almacenes durante la gestión 2026. </w:t>
            </w:r>
          </w:p>
          <w:p w14:paraId="69109D0C" w14:textId="77777777" w:rsidR="00D9737F" w:rsidRPr="00D9737F" w:rsidRDefault="00D9737F" w:rsidP="00D9737F">
            <w:pPr>
              <w:widowControl w:val="0"/>
              <w:autoSpaceDE w:val="0"/>
              <w:autoSpaceDN w:val="0"/>
              <w:adjustRightInd w:val="0"/>
              <w:spacing w:after="160"/>
              <w:rPr>
                <w:rFonts w:ascii="Tahoma" w:hAnsi="Tahoma" w:cs="Tahoma"/>
                <w:b/>
                <w:kern w:val="2"/>
                <w:sz w:val="20"/>
                <w:szCs w:val="20"/>
                <w:lang w:val="es-BO" w:eastAsia="es-BO"/>
              </w:rPr>
            </w:pPr>
            <w:r w:rsidRPr="00D9737F">
              <w:rPr>
                <w:rFonts w:ascii="Tahoma" w:hAnsi="Tahoma" w:cs="Tahoma"/>
                <w:b/>
                <w:kern w:val="2"/>
                <w:sz w:val="20"/>
                <w:szCs w:val="20"/>
                <w:lang w:val="es-BO" w:eastAsia="es-BO"/>
              </w:rPr>
              <w:t>II.</w:t>
            </w:r>
            <w:r w:rsidRPr="00D9737F">
              <w:rPr>
                <w:rFonts w:ascii="Tahoma" w:hAnsi="Tahoma" w:cs="Tahoma"/>
                <w:b/>
                <w:kern w:val="2"/>
                <w:sz w:val="20"/>
                <w:szCs w:val="20"/>
                <w:lang w:val="es-BO" w:eastAsia="es-BO"/>
              </w:rPr>
              <w:tab/>
              <w:t>ANTECEDENTES</w:t>
            </w:r>
          </w:p>
          <w:p w14:paraId="3D65D0FE" w14:textId="77777777" w:rsidR="00D9737F" w:rsidRPr="00D9737F" w:rsidRDefault="00D9737F" w:rsidP="00D9737F">
            <w:pPr>
              <w:spacing w:line="276" w:lineRule="auto"/>
              <w:ind w:left="360"/>
              <w:jc w:val="both"/>
              <w:rPr>
                <w:rFonts w:ascii="Tahoma" w:hAnsi="Tahoma" w:cs="Tahoma"/>
                <w:sz w:val="20"/>
                <w:szCs w:val="20"/>
                <w:lang w:val="es-BO" w:eastAsia="es-BO"/>
              </w:rPr>
            </w:pPr>
            <w:r w:rsidRPr="00D9737F">
              <w:rPr>
                <w:rFonts w:ascii="Tahoma" w:hAnsi="Tahoma" w:cs="Tahoma"/>
                <w:sz w:val="20"/>
                <w:szCs w:val="20"/>
                <w:lang w:val="es-BO" w:eastAsia="es-BO"/>
              </w:rPr>
              <w:t xml:space="preserve">ENDE Sistema Cobija opera una red de media tensión que cubre las zonas urbanas, periurbanas y rurales del departamento de Pando, incluyendo los municipios de Cobija, Porvenir, Puerto Rico, </w:t>
            </w:r>
            <w:proofErr w:type="spellStart"/>
            <w:r w:rsidRPr="00D9737F">
              <w:rPr>
                <w:rFonts w:ascii="Tahoma" w:hAnsi="Tahoma" w:cs="Tahoma"/>
                <w:sz w:val="20"/>
                <w:szCs w:val="20"/>
                <w:lang w:val="es-BO" w:eastAsia="es-BO"/>
              </w:rPr>
              <w:t>Bolpebra</w:t>
            </w:r>
            <w:proofErr w:type="spellEnd"/>
            <w:r w:rsidRPr="00D9737F">
              <w:rPr>
                <w:rFonts w:ascii="Tahoma" w:hAnsi="Tahoma" w:cs="Tahoma"/>
                <w:sz w:val="20"/>
                <w:szCs w:val="20"/>
                <w:lang w:val="es-BO" w:eastAsia="es-BO"/>
              </w:rPr>
              <w:t>, Filadelfia, Bella Flor y Santa Rosa. Esta red es clave para garantizar el suministro eléctrico a una amplia población, por lo que su correcta operación y mantenimiento son esenciales para asegurar la continuidad del servicio.</w:t>
            </w:r>
          </w:p>
          <w:p w14:paraId="060F6EE1" w14:textId="77777777" w:rsidR="00D9737F" w:rsidRPr="00D9737F" w:rsidRDefault="00D9737F" w:rsidP="00D9737F">
            <w:pPr>
              <w:spacing w:before="240" w:line="276" w:lineRule="auto"/>
              <w:ind w:left="360"/>
              <w:jc w:val="both"/>
              <w:rPr>
                <w:rFonts w:ascii="Tahoma" w:hAnsi="Tahoma" w:cs="Tahoma"/>
                <w:sz w:val="20"/>
                <w:szCs w:val="20"/>
                <w:lang w:val="es-BO" w:eastAsia="es-BO"/>
              </w:rPr>
            </w:pPr>
            <w:r w:rsidRPr="00D9737F">
              <w:rPr>
                <w:rFonts w:ascii="Tahoma" w:hAnsi="Tahoma" w:cs="Tahoma"/>
                <w:sz w:val="20"/>
                <w:szCs w:val="20"/>
                <w:lang w:val="es-BO" w:eastAsia="es-BO"/>
              </w:rPr>
              <w:t xml:space="preserve">Entre los dispositivos de protección más utilizados en la red de distribución y en los puestos de transformación se encuentran los seccionadores fusibles, cuyo objetivo principal es proteger los equipos eléctricos y aislar fallas, de manera que la cantidad de usuarios afectados ante eventos de </w:t>
            </w:r>
            <w:proofErr w:type="spellStart"/>
            <w:r w:rsidRPr="00D9737F">
              <w:rPr>
                <w:rFonts w:ascii="Tahoma" w:hAnsi="Tahoma" w:cs="Tahoma"/>
                <w:sz w:val="20"/>
                <w:szCs w:val="20"/>
                <w:lang w:val="es-BO" w:eastAsia="es-BO"/>
              </w:rPr>
              <w:t>sobrecorriente</w:t>
            </w:r>
            <w:proofErr w:type="spellEnd"/>
            <w:r w:rsidRPr="00D9737F">
              <w:rPr>
                <w:rFonts w:ascii="Tahoma" w:hAnsi="Tahoma" w:cs="Tahoma"/>
                <w:sz w:val="20"/>
                <w:szCs w:val="20"/>
                <w:lang w:val="es-BO" w:eastAsia="es-BO"/>
              </w:rPr>
              <w:t xml:space="preserve"> o cortocircuitos sea mínima.</w:t>
            </w:r>
          </w:p>
          <w:p w14:paraId="191D4F9C" w14:textId="77777777" w:rsidR="00D9737F" w:rsidRPr="00D9737F" w:rsidRDefault="00D9737F" w:rsidP="00D9737F">
            <w:pPr>
              <w:spacing w:before="240" w:line="276" w:lineRule="auto"/>
              <w:ind w:left="360"/>
              <w:jc w:val="both"/>
              <w:rPr>
                <w:rFonts w:ascii="Tahoma" w:hAnsi="Tahoma" w:cs="Tahoma"/>
                <w:sz w:val="20"/>
                <w:szCs w:val="20"/>
                <w:lang w:val="es-BO" w:eastAsia="es-BO"/>
              </w:rPr>
            </w:pPr>
            <w:r w:rsidRPr="00D9737F">
              <w:rPr>
                <w:rFonts w:ascii="Tahoma" w:hAnsi="Tahoma" w:cs="Tahoma"/>
                <w:sz w:val="20"/>
                <w:szCs w:val="20"/>
                <w:lang w:val="es-BO" w:eastAsia="es-BO"/>
              </w:rPr>
              <w:t xml:space="preserve">Los fusibles funcionan como dispositivos sensibles al calor: cuando se presentan </w:t>
            </w:r>
            <w:proofErr w:type="spellStart"/>
            <w:r w:rsidRPr="00D9737F">
              <w:rPr>
                <w:rFonts w:ascii="Tahoma" w:hAnsi="Tahoma" w:cs="Tahoma"/>
                <w:sz w:val="20"/>
                <w:szCs w:val="20"/>
                <w:lang w:val="es-BO" w:eastAsia="es-BO"/>
              </w:rPr>
              <w:t>sobrecorrientes</w:t>
            </w:r>
            <w:proofErr w:type="spellEnd"/>
            <w:r w:rsidRPr="00D9737F">
              <w:rPr>
                <w:rFonts w:ascii="Tahoma" w:hAnsi="Tahoma" w:cs="Tahoma"/>
                <w:sz w:val="20"/>
                <w:szCs w:val="20"/>
                <w:lang w:val="es-BO" w:eastAsia="es-BO"/>
              </w:rPr>
              <w:t xml:space="preserve"> o sobretensiones generadas por cortocircuitos o descargas atmosféricas, el elemento de fusión interno se derrite, provocando la apertura del seccionador y evitando daños mayores en la red. Una vez operado, el fusible debe ser reemplazado para restituir el servicio eléctrico en forma inmediata.</w:t>
            </w:r>
          </w:p>
          <w:p w14:paraId="1483CB0C" w14:textId="77777777" w:rsidR="00D9737F" w:rsidRPr="00D9737F" w:rsidRDefault="00D9737F" w:rsidP="00D9737F">
            <w:pPr>
              <w:spacing w:before="240" w:line="276" w:lineRule="auto"/>
              <w:ind w:left="360"/>
              <w:jc w:val="both"/>
              <w:rPr>
                <w:rFonts w:ascii="Tahoma" w:hAnsi="Tahoma" w:cs="Tahoma"/>
                <w:sz w:val="20"/>
                <w:szCs w:val="20"/>
                <w:lang w:val="es-BO" w:eastAsia="es-BO"/>
              </w:rPr>
            </w:pPr>
            <w:r w:rsidRPr="00D9737F">
              <w:rPr>
                <w:rFonts w:ascii="Tahoma" w:hAnsi="Tahoma" w:cs="Tahoma"/>
                <w:sz w:val="20"/>
                <w:szCs w:val="20"/>
                <w:lang w:val="es-BO" w:eastAsia="es-BO"/>
              </w:rPr>
              <w:t>El personal de líneas de ENDE Sistema Cobija atiende de manera constante emergencias en la red de media tensión, realizando cambios de fusibles en los seccionadores. Entre las principales causas de fallas se encuentran el contacto con vegetación, interferencia de animales y sobretensiones atmosféricas, lo que resalta la necesidad de contar con un stock suficiente de fusibles de diferentes capacidades para garantizar la respuesta inmediata ante cualquier contingencia.</w:t>
            </w:r>
          </w:p>
          <w:p w14:paraId="1F1147C1" w14:textId="77777777" w:rsidR="00D9737F" w:rsidRPr="00D9737F" w:rsidRDefault="00D9737F" w:rsidP="00D9737F">
            <w:pPr>
              <w:spacing w:before="240" w:after="160" w:line="276" w:lineRule="auto"/>
              <w:ind w:left="360"/>
              <w:jc w:val="both"/>
              <w:rPr>
                <w:rFonts w:ascii="Tahoma" w:hAnsi="Tahoma" w:cs="Tahoma"/>
                <w:sz w:val="20"/>
                <w:szCs w:val="20"/>
                <w:lang w:val="es-BO" w:eastAsia="es-BO"/>
              </w:rPr>
            </w:pPr>
            <w:r w:rsidRPr="00D9737F">
              <w:rPr>
                <w:rFonts w:ascii="Tahoma" w:hAnsi="Tahoma" w:cs="Tahoma"/>
                <w:sz w:val="20"/>
                <w:szCs w:val="20"/>
                <w:lang w:val="es-BO" w:eastAsia="es-BO"/>
              </w:rPr>
              <w:t>Por tanto, la disponibilidad permanente de fusibles chicotillo tipo “K” es fundamental para mantener la confiabilidad del suministro eléctrico, reducir la duración de los cortes de energía y asegurar el cumplimiento de los estándares de calidad y seguridad establecidos para la operación de la red.</w:t>
            </w:r>
          </w:p>
          <w:p w14:paraId="74FA7A05" w14:textId="77777777" w:rsidR="00D9737F" w:rsidRPr="00D9737F" w:rsidRDefault="00D9737F" w:rsidP="00D9737F">
            <w:pPr>
              <w:spacing w:after="240" w:line="276" w:lineRule="auto"/>
              <w:ind w:left="360"/>
              <w:jc w:val="both"/>
              <w:rPr>
                <w:rFonts w:ascii="Tahoma" w:hAnsi="Tahoma" w:cs="Tahoma"/>
                <w:sz w:val="20"/>
                <w:szCs w:val="20"/>
                <w:lang w:val="es-BO" w:eastAsia="es-BO"/>
              </w:rPr>
            </w:pPr>
            <w:bookmarkStart w:id="72" w:name="_Hlk207793467"/>
            <w:r w:rsidRPr="00D9737F">
              <w:rPr>
                <w:rFonts w:ascii="Tahoma" w:hAnsi="Tahoma" w:cs="Tahoma"/>
                <w:sz w:val="20"/>
                <w:szCs w:val="20"/>
                <w:lang w:val="es-BO" w:eastAsia="es-BO"/>
              </w:rPr>
              <w:t>Con el propósito de asegurar la disponibilidad de stock en almacenes para la reposición de fusibles en caso de fallas, se requiere el siguiente volumen para la ADQUISICION DE FUSIBLES TIPO CHICOTILLO PARA REGIONAL COBIJA - GESTION 2026 - RCBJ.</w:t>
            </w:r>
          </w:p>
          <w:p w14:paraId="482819E3" w14:textId="77777777" w:rsidR="00D9737F" w:rsidRPr="00D9737F" w:rsidRDefault="00D9737F" w:rsidP="00D9737F">
            <w:pPr>
              <w:suppressAutoHyphens/>
              <w:spacing w:after="160"/>
              <w:ind w:right="189"/>
              <w:jc w:val="center"/>
              <w:rPr>
                <w:rFonts w:ascii="Tahoma" w:hAnsi="Tahoma" w:cs="Tahoma"/>
                <w:i/>
                <w:kern w:val="2"/>
                <w:sz w:val="20"/>
                <w:szCs w:val="20"/>
                <w:lang w:val="es-BO" w:eastAsia="es-BO"/>
              </w:rPr>
            </w:pPr>
            <w:r w:rsidRPr="00D9737F">
              <w:rPr>
                <w:rFonts w:ascii="Tahoma" w:hAnsi="Tahoma" w:cs="Tahoma"/>
                <w:i/>
                <w:kern w:val="2"/>
                <w:sz w:val="20"/>
                <w:szCs w:val="20"/>
                <w:lang w:val="es-BO" w:eastAsia="es-BO"/>
              </w:rPr>
              <w:t>Tabla No 1. Detalle de fusibles chicotillos tipo K</w:t>
            </w:r>
          </w:p>
          <w:tbl>
            <w:tblPr>
              <w:tblW w:w="7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4001"/>
              <w:gridCol w:w="1430"/>
              <w:gridCol w:w="1160"/>
            </w:tblGrid>
            <w:tr w:rsidR="00D9737F" w:rsidRPr="00D9737F" w14:paraId="4E07C0CF" w14:textId="77777777" w:rsidTr="006335C2">
              <w:trPr>
                <w:trHeight w:val="225"/>
                <w:jc w:val="center"/>
              </w:trPr>
              <w:tc>
                <w:tcPr>
                  <w:tcW w:w="902" w:type="dxa"/>
                  <w:vAlign w:val="center"/>
                </w:tcPr>
                <w:bookmarkEnd w:id="72"/>
                <w:p w14:paraId="4575EDE9" w14:textId="77777777" w:rsidR="00D9737F" w:rsidRPr="00D9737F" w:rsidRDefault="00D9737F" w:rsidP="00355A49">
                  <w:pPr>
                    <w:spacing w:line="276" w:lineRule="auto"/>
                    <w:jc w:val="center"/>
                    <w:rPr>
                      <w:rFonts w:ascii="Tahoma" w:hAnsi="Tahoma" w:cs="Tahoma"/>
                      <w:b/>
                      <w:bCs/>
                      <w:sz w:val="18"/>
                      <w:szCs w:val="18"/>
                      <w:lang w:val="es-BO" w:eastAsia="es-BO"/>
                    </w:rPr>
                  </w:pPr>
                  <w:r w:rsidRPr="00D9737F">
                    <w:rPr>
                      <w:rFonts w:ascii="Tahoma" w:hAnsi="Tahoma" w:cs="Tahoma"/>
                      <w:b/>
                      <w:bCs/>
                      <w:sz w:val="18"/>
                      <w:szCs w:val="18"/>
                      <w:lang w:val="es-BO" w:eastAsia="es-BO"/>
                    </w:rPr>
                    <w:t>ITEMS</w:t>
                  </w:r>
                </w:p>
              </w:tc>
              <w:tc>
                <w:tcPr>
                  <w:tcW w:w="4001" w:type="dxa"/>
                  <w:vAlign w:val="center"/>
                </w:tcPr>
                <w:p w14:paraId="5834D251" w14:textId="77777777" w:rsidR="00D9737F" w:rsidRPr="00D9737F" w:rsidRDefault="00D9737F" w:rsidP="00355A49">
                  <w:pPr>
                    <w:spacing w:line="276" w:lineRule="auto"/>
                    <w:jc w:val="center"/>
                    <w:rPr>
                      <w:rFonts w:ascii="Tahoma" w:hAnsi="Tahoma" w:cs="Tahoma"/>
                      <w:b/>
                      <w:bCs/>
                      <w:sz w:val="18"/>
                      <w:szCs w:val="18"/>
                      <w:lang w:val="es-BO" w:eastAsia="es-BO"/>
                    </w:rPr>
                  </w:pPr>
                  <w:r w:rsidRPr="00D9737F">
                    <w:rPr>
                      <w:rFonts w:ascii="Tahoma" w:hAnsi="Tahoma" w:cs="Tahoma"/>
                      <w:b/>
                      <w:bCs/>
                      <w:sz w:val="18"/>
                      <w:szCs w:val="18"/>
                      <w:lang w:val="es-BO" w:eastAsia="es-BO"/>
                    </w:rPr>
                    <w:t>DETALLE</w:t>
                  </w:r>
                </w:p>
              </w:tc>
              <w:tc>
                <w:tcPr>
                  <w:tcW w:w="1430" w:type="dxa"/>
                  <w:vAlign w:val="center"/>
                </w:tcPr>
                <w:p w14:paraId="7D7562FC" w14:textId="77777777" w:rsidR="00D9737F" w:rsidRPr="00D9737F" w:rsidRDefault="00D9737F" w:rsidP="00355A49">
                  <w:pPr>
                    <w:spacing w:line="276" w:lineRule="auto"/>
                    <w:jc w:val="center"/>
                    <w:rPr>
                      <w:rFonts w:ascii="Tahoma" w:hAnsi="Tahoma" w:cs="Tahoma"/>
                      <w:b/>
                      <w:bCs/>
                      <w:sz w:val="18"/>
                      <w:szCs w:val="18"/>
                      <w:lang w:val="es-BO" w:eastAsia="es-BO"/>
                    </w:rPr>
                  </w:pPr>
                  <w:r w:rsidRPr="00D9737F">
                    <w:rPr>
                      <w:rFonts w:ascii="Tahoma" w:hAnsi="Tahoma" w:cs="Tahoma"/>
                      <w:b/>
                      <w:bCs/>
                      <w:sz w:val="18"/>
                      <w:szCs w:val="18"/>
                      <w:lang w:val="es-BO" w:eastAsia="es-BO"/>
                    </w:rPr>
                    <w:t>CANTIDAD</w:t>
                  </w:r>
                </w:p>
              </w:tc>
              <w:tc>
                <w:tcPr>
                  <w:tcW w:w="1160" w:type="dxa"/>
                  <w:vAlign w:val="center"/>
                </w:tcPr>
                <w:p w14:paraId="1B635D87" w14:textId="77777777" w:rsidR="00D9737F" w:rsidRPr="00D9737F" w:rsidRDefault="00D9737F" w:rsidP="00355A49">
                  <w:pPr>
                    <w:spacing w:line="276" w:lineRule="auto"/>
                    <w:jc w:val="center"/>
                    <w:rPr>
                      <w:rFonts w:ascii="Tahoma" w:hAnsi="Tahoma" w:cs="Tahoma"/>
                      <w:b/>
                      <w:bCs/>
                      <w:sz w:val="18"/>
                      <w:szCs w:val="18"/>
                      <w:lang w:val="es-BO" w:eastAsia="es-BO"/>
                    </w:rPr>
                  </w:pPr>
                  <w:r w:rsidRPr="00D9737F">
                    <w:rPr>
                      <w:rFonts w:ascii="Tahoma" w:hAnsi="Tahoma" w:cs="Tahoma"/>
                      <w:b/>
                      <w:bCs/>
                      <w:sz w:val="18"/>
                      <w:szCs w:val="18"/>
                      <w:lang w:val="es-BO" w:eastAsia="es-BO"/>
                    </w:rPr>
                    <w:t>UNIDAD</w:t>
                  </w:r>
                </w:p>
              </w:tc>
            </w:tr>
            <w:tr w:rsidR="00D9737F" w:rsidRPr="00D9737F" w14:paraId="5834EF9B" w14:textId="77777777" w:rsidTr="00D9737F">
              <w:trPr>
                <w:trHeight w:val="96"/>
                <w:jc w:val="center"/>
              </w:trPr>
              <w:tc>
                <w:tcPr>
                  <w:tcW w:w="902" w:type="dxa"/>
                  <w:vAlign w:val="center"/>
                </w:tcPr>
                <w:p w14:paraId="1A7CAAF4"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1</w:t>
                  </w:r>
                </w:p>
              </w:tc>
              <w:tc>
                <w:tcPr>
                  <w:tcW w:w="4001" w:type="dxa"/>
                  <w:vAlign w:val="center"/>
                </w:tcPr>
                <w:p w14:paraId="3BB71FBE"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Fusible chicotillo tipo K de 1 A (27-38 kV)</w:t>
                  </w:r>
                </w:p>
              </w:tc>
              <w:tc>
                <w:tcPr>
                  <w:tcW w:w="1430" w:type="dxa"/>
                  <w:vAlign w:val="center"/>
                </w:tcPr>
                <w:p w14:paraId="7B499256"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1200</w:t>
                  </w:r>
                </w:p>
              </w:tc>
              <w:tc>
                <w:tcPr>
                  <w:tcW w:w="1160" w:type="dxa"/>
                  <w:vAlign w:val="center"/>
                </w:tcPr>
                <w:p w14:paraId="507FF709"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Pza.</w:t>
                  </w:r>
                </w:p>
              </w:tc>
            </w:tr>
            <w:tr w:rsidR="00D9737F" w:rsidRPr="00D9737F" w14:paraId="03B3873A" w14:textId="77777777" w:rsidTr="00D9737F">
              <w:trPr>
                <w:trHeight w:val="96"/>
                <w:jc w:val="center"/>
              </w:trPr>
              <w:tc>
                <w:tcPr>
                  <w:tcW w:w="902" w:type="dxa"/>
                  <w:vAlign w:val="center"/>
                </w:tcPr>
                <w:p w14:paraId="01D8F743"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2</w:t>
                  </w:r>
                </w:p>
              </w:tc>
              <w:tc>
                <w:tcPr>
                  <w:tcW w:w="4001" w:type="dxa"/>
                  <w:vAlign w:val="center"/>
                </w:tcPr>
                <w:p w14:paraId="7B9272AB"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Fusible chicotillo tipo K de 2 A (27-38 kV)</w:t>
                  </w:r>
                </w:p>
              </w:tc>
              <w:tc>
                <w:tcPr>
                  <w:tcW w:w="1430" w:type="dxa"/>
                  <w:vAlign w:val="center"/>
                </w:tcPr>
                <w:p w14:paraId="3C460635"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1100</w:t>
                  </w:r>
                </w:p>
              </w:tc>
              <w:tc>
                <w:tcPr>
                  <w:tcW w:w="1160" w:type="dxa"/>
                  <w:vAlign w:val="center"/>
                </w:tcPr>
                <w:p w14:paraId="6568E203"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Pza.</w:t>
                  </w:r>
                </w:p>
              </w:tc>
            </w:tr>
            <w:tr w:rsidR="00D9737F" w:rsidRPr="00D9737F" w14:paraId="51F7AC04" w14:textId="77777777" w:rsidTr="00D9737F">
              <w:trPr>
                <w:trHeight w:val="93"/>
                <w:jc w:val="center"/>
              </w:trPr>
              <w:tc>
                <w:tcPr>
                  <w:tcW w:w="902" w:type="dxa"/>
                  <w:vAlign w:val="center"/>
                </w:tcPr>
                <w:p w14:paraId="19577265"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3</w:t>
                  </w:r>
                </w:p>
              </w:tc>
              <w:tc>
                <w:tcPr>
                  <w:tcW w:w="4001" w:type="dxa"/>
                  <w:vAlign w:val="center"/>
                </w:tcPr>
                <w:p w14:paraId="4ACC5A9E"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Fusible chicotillo tipo K de 3 A (27-38 kV)</w:t>
                  </w:r>
                </w:p>
              </w:tc>
              <w:tc>
                <w:tcPr>
                  <w:tcW w:w="1430" w:type="dxa"/>
                  <w:vAlign w:val="center"/>
                </w:tcPr>
                <w:p w14:paraId="1CBD35A5"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1200</w:t>
                  </w:r>
                </w:p>
              </w:tc>
              <w:tc>
                <w:tcPr>
                  <w:tcW w:w="1160" w:type="dxa"/>
                  <w:vAlign w:val="center"/>
                </w:tcPr>
                <w:p w14:paraId="21BFB10B"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Pza.</w:t>
                  </w:r>
                </w:p>
              </w:tc>
            </w:tr>
            <w:tr w:rsidR="00D9737F" w:rsidRPr="00D9737F" w14:paraId="6AB505D7" w14:textId="77777777" w:rsidTr="00D9737F">
              <w:trPr>
                <w:trHeight w:val="194"/>
                <w:jc w:val="center"/>
              </w:trPr>
              <w:tc>
                <w:tcPr>
                  <w:tcW w:w="902" w:type="dxa"/>
                  <w:vAlign w:val="center"/>
                </w:tcPr>
                <w:p w14:paraId="258EF810"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4</w:t>
                  </w:r>
                </w:p>
              </w:tc>
              <w:tc>
                <w:tcPr>
                  <w:tcW w:w="4001" w:type="dxa"/>
                  <w:vAlign w:val="center"/>
                </w:tcPr>
                <w:p w14:paraId="78CF32C9"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Fusible chicotillo tipo K de 5 A (27-38 kV)</w:t>
                  </w:r>
                </w:p>
              </w:tc>
              <w:tc>
                <w:tcPr>
                  <w:tcW w:w="1430" w:type="dxa"/>
                  <w:vAlign w:val="center"/>
                </w:tcPr>
                <w:p w14:paraId="3FDC32F8"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380</w:t>
                  </w:r>
                </w:p>
              </w:tc>
              <w:tc>
                <w:tcPr>
                  <w:tcW w:w="1160" w:type="dxa"/>
                  <w:vAlign w:val="center"/>
                </w:tcPr>
                <w:p w14:paraId="7D9C27EF"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Pza.</w:t>
                  </w:r>
                </w:p>
              </w:tc>
            </w:tr>
            <w:tr w:rsidR="00D9737F" w:rsidRPr="00D9737F" w14:paraId="3D5656F8" w14:textId="77777777" w:rsidTr="00D9737F">
              <w:trPr>
                <w:trHeight w:val="158"/>
                <w:jc w:val="center"/>
              </w:trPr>
              <w:tc>
                <w:tcPr>
                  <w:tcW w:w="902" w:type="dxa"/>
                  <w:vAlign w:val="center"/>
                </w:tcPr>
                <w:p w14:paraId="3DADF96C"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5</w:t>
                  </w:r>
                </w:p>
              </w:tc>
              <w:tc>
                <w:tcPr>
                  <w:tcW w:w="4001" w:type="dxa"/>
                  <w:vAlign w:val="center"/>
                </w:tcPr>
                <w:p w14:paraId="564688C9"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Fusible chicotillo tipo K de 6 A (27-38 kV)</w:t>
                  </w:r>
                </w:p>
              </w:tc>
              <w:tc>
                <w:tcPr>
                  <w:tcW w:w="1430" w:type="dxa"/>
                  <w:vAlign w:val="center"/>
                </w:tcPr>
                <w:p w14:paraId="6AFA7E14"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700</w:t>
                  </w:r>
                </w:p>
              </w:tc>
              <w:tc>
                <w:tcPr>
                  <w:tcW w:w="1160" w:type="dxa"/>
                  <w:vAlign w:val="center"/>
                </w:tcPr>
                <w:p w14:paraId="26C3B729"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Pza.</w:t>
                  </w:r>
                </w:p>
              </w:tc>
            </w:tr>
            <w:tr w:rsidR="00D9737F" w:rsidRPr="00D9737F" w14:paraId="683F7376" w14:textId="77777777" w:rsidTr="00D9737F">
              <w:trPr>
                <w:trHeight w:val="93"/>
                <w:jc w:val="center"/>
              </w:trPr>
              <w:tc>
                <w:tcPr>
                  <w:tcW w:w="902" w:type="dxa"/>
                  <w:vAlign w:val="center"/>
                </w:tcPr>
                <w:p w14:paraId="34532EFA"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6</w:t>
                  </w:r>
                </w:p>
              </w:tc>
              <w:tc>
                <w:tcPr>
                  <w:tcW w:w="4001" w:type="dxa"/>
                  <w:vAlign w:val="center"/>
                </w:tcPr>
                <w:p w14:paraId="763E0036"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Fusible chicotillo tipo K de 8 A (27-38 kV)</w:t>
                  </w:r>
                </w:p>
              </w:tc>
              <w:tc>
                <w:tcPr>
                  <w:tcW w:w="1430" w:type="dxa"/>
                  <w:vAlign w:val="center"/>
                </w:tcPr>
                <w:p w14:paraId="439B1E30"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200</w:t>
                  </w:r>
                </w:p>
              </w:tc>
              <w:tc>
                <w:tcPr>
                  <w:tcW w:w="1160" w:type="dxa"/>
                  <w:vAlign w:val="center"/>
                </w:tcPr>
                <w:p w14:paraId="30E1F9F8"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Pza.</w:t>
                  </w:r>
                </w:p>
              </w:tc>
            </w:tr>
            <w:tr w:rsidR="00D9737F" w:rsidRPr="00D9737F" w14:paraId="393A39F8" w14:textId="77777777" w:rsidTr="00D9737F">
              <w:trPr>
                <w:trHeight w:val="96"/>
                <w:jc w:val="center"/>
              </w:trPr>
              <w:tc>
                <w:tcPr>
                  <w:tcW w:w="902" w:type="dxa"/>
                  <w:vAlign w:val="center"/>
                </w:tcPr>
                <w:p w14:paraId="653D63EF"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7</w:t>
                  </w:r>
                </w:p>
              </w:tc>
              <w:tc>
                <w:tcPr>
                  <w:tcW w:w="4001" w:type="dxa"/>
                  <w:vAlign w:val="center"/>
                </w:tcPr>
                <w:p w14:paraId="7F2FC181"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Fusible chicotillo tipo K de 10 A (27-38 kV)</w:t>
                  </w:r>
                </w:p>
              </w:tc>
              <w:tc>
                <w:tcPr>
                  <w:tcW w:w="1430" w:type="dxa"/>
                  <w:vAlign w:val="center"/>
                </w:tcPr>
                <w:p w14:paraId="661F7177"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600</w:t>
                  </w:r>
                </w:p>
              </w:tc>
              <w:tc>
                <w:tcPr>
                  <w:tcW w:w="1160" w:type="dxa"/>
                  <w:vAlign w:val="center"/>
                </w:tcPr>
                <w:p w14:paraId="5F50C8F5"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Pza.</w:t>
                  </w:r>
                </w:p>
              </w:tc>
            </w:tr>
            <w:tr w:rsidR="00D9737F" w:rsidRPr="00D9737F" w14:paraId="52CF2092" w14:textId="77777777" w:rsidTr="00D9737F">
              <w:trPr>
                <w:trHeight w:val="93"/>
                <w:jc w:val="center"/>
              </w:trPr>
              <w:tc>
                <w:tcPr>
                  <w:tcW w:w="902" w:type="dxa"/>
                  <w:vAlign w:val="center"/>
                </w:tcPr>
                <w:p w14:paraId="09CEA634"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lastRenderedPageBreak/>
                    <w:t>8</w:t>
                  </w:r>
                </w:p>
              </w:tc>
              <w:tc>
                <w:tcPr>
                  <w:tcW w:w="4001" w:type="dxa"/>
                  <w:vAlign w:val="center"/>
                </w:tcPr>
                <w:p w14:paraId="57CADAD4"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Fusible chicotillo tipo K de 15 A (27-38 kV)</w:t>
                  </w:r>
                </w:p>
              </w:tc>
              <w:tc>
                <w:tcPr>
                  <w:tcW w:w="1430" w:type="dxa"/>
                  <w:vAlign w:val="center"/>
                </w:tcPr>
                <w:p w14:paraId="1C39CADD"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200</w:t>
                  </w:r>
                </w:p>
              </w:tc>
              <w:tc>
                <w:tcPr>
                  <w:tcW w:w="1160" w:type="dxa"/>
                  <w:vAlign w:val="center"/>
                </w:tcPr>
                <w:p w14:paraId="70283D93" w14:textId="77777777" w:rsidR="00D9737F" w:rsidRPr="00D9737F" w:rsidRDefault="00D9737F" w:rsidP="00D9737F">
                  <w:pPr>
                    <w:jc w:val="center"/>
                    <w:rPr>
                      <w:rFonts w:ascii="Tahoma" w:hAnsi="Tahoma" w:cs="Tahoma"/>
                      <w:sz w:val="18"/>
                      <w:szCs w:val="18"/>
                      <w:lang w:val="es-BO" w:eastAsia="es-BO"/>
                    </w:rPr>
                  </w:pPr>
                  <w:r w:rsidRPr="00D9737F">
                    <w:rPr>
                      <w:rFonts w:ascii="Tahoma" w:hAnsi="Tahoma" w:cs="Tahoma"/>
                      <w:sz w:val="18"/>
                      <w:szCs w:val="18"/>
                      <w:lang w:val="es-BO" w:eastAsia="es-BO"/>
                    </w:rPr>
                    <w:t>Pza.</w:t>
                  </w:r>
                </w:p>
              </w:tc>
            </w:tr>
          </w:tbl>
          <w:p w14:paraId="6F2157BB" w14:textId="77777777" w:rsidR="00D9737F" w:rsidRPr="00D9737F" w:rsidRDefault="00D9737F" w:rsidP="00D9737F">
            <w:pPr>
              <w:tabs>
                <w:tab w:val="left" w:pos="709"/>
              </w:tabs>
              <w:suppressAutoHyphens/>
              <w:spacing w:before="240" w:after="160" w:line="278" w:lineRule="auto"/>
              <w:ind w:right="189"/>
              <w:jc w:val="both"/>
              <w:rPr>
                <w:rFonts w:ascii="Tahoma" w:hAnsi="Tahoma" w:cs="Tahoma"/>
                <w:kern w:val="2"/>
                <w:sz w:val="20"/>
                <w:szCs w:val="20"/>
                <w:lang w:val="es-BO" w:eastAsia="es-BO"/>
              </w:rPr>
            </w:pPr>
            <w:r w:rsidRPr="00D9737F">
              <w:rPr>
                <w:rFonts w:ascii="Tahoma" w:hAnsi="Tahoma" w:cs="Tahoma"/>
                <w:kern w:val="2"/>
                <w:sz w:val="20"/>
                <w:szCs w:val="20"/>
                <w:lang w:val="es-BO" w:eastAsia="es-BO"/>
              </w:rPr>
              <w:t>A continuación, se describen las especificaciones técnicas de cada ítem:</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7"/>
            </w:tblGrid>
            <w:tr w:rsidR="00D9737F" w:rsidRPr="00D9737F" w14:paraId="526EA520" w14:textId="77777777" w:rsidTr="00362DA1">
              <w:trPr>
                <w:trHeight w:val="314"/>
                <w:jc w:val="center"/>
              </w:trPr>
              <w:tc>
                <w:tcPr>
                  <w:tcW w:w="9567" w:type="dxa"/>
                  <w:vAlign w:val="center"/>
                  <w:hideMark/>
                </w:tcPr>
                <w:p w14:paraId="6D2F80D7" w14:textId="77777777" w:rsidR="00D9737F" w:rsidRPr="00D9737F" w:rsidRDefault="00D9737F" w:rsidP="00D9737F">
                  <w:pPr>
                    <w:spacing w:after="160" w:line="278" w:lineRule="auto"/>
                    <w:jc w:val="center"/>
                    <w:rPr>
                      <w:rFonts w:ascii="Tahoma" w:hAnsi="Tahoma" w:cs="Tahoma"/>
                      <w:b/>
                      <w:bCs/>
                      <w:color w:val="FFFFFF"/>
                      <w:kern w:val="2"/>
                      <w:sz w:val="20"/>
                      <w:szCs w:val="20"/>
                      <w:u w:val="single"/>
                      <w:lang w:val="es-BO" w:eastAsia="es-BO"/>
                    </w:rPr>
                  </w:pPr>
                  <w:r w:rsidRPr="00D9737F">
                    <w:rPr>
                      <w:rFonts w:ascii="Tahoma" w:hAnsi="Tahoma" w:cs="Tahoma"/>
                      <w:b/>
                      <w:bCs/>
                      <w:kern w:val="2"/>
                      <w:sz w:val="20"/>
                      <w:szCs w:val="20"/>
                      <w:lang w:val="es-BO" w:eastAsia="es-BO"/>
                    </w:rPr>
                    <w:t>CONDICIONES GENERALES</w:t>
                  </w:r>
                  <w:r w:rsidRPr="00D9737F">
                    <w:rPr>
                      <w:rFonts w:ascii="Tahoma" w:hAnsi="Tahoma" w:cs="Tahoma"/>
                      <w:b/>
                      <w:bCs/>
                      <w:kern w:val="2"/>
                      <w:sz w:val="20"/>
                      <w:szCs w:val="20"/>
                      <w:lang w:val="es-BO" w:eastAsia="es-BO"/>
                    </w:rPr>
                    <w:tab/>
                  </w:r>
                </w:p>
              </w:tc>
            </w:tr>
            <w:tr w:rsidR="00D9737F" w:rsidRPr="00D9737F" w14:paraId="145F91C4" w14:textId="77777777" w:rsidTr="00362DA1">
              <w:trPr>
                <w:trHeight w:val="54"/>
                <w:jc w:val="center"/>
              </w:trPr>
              <w:tc>
                <w:tcPr>
                  <w:tcW w:w="9567" w:type="dxa"/>
                  <w:noWrap/>
                  <w:vAlign w:val="center"/>
                </w:tcPr>
                <w:p w14:paraId="79C1A18D" w14:textId="77777777" w:rsidR="00D9737F" w:rsidRPr="00D9737F" w:rsidRDefault="00D9737F" w:rsidP="00D9737F">
                  <w:p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PLAZO DE VALIDEZ DE LA PROPUESTA:</w:t>
                  </w:r>
                </w:p>
              </w:tc>
            </w:tr>
            <w:tr w:rsidR="00D9737F" w:rsidRPr="00D9737F" w14:paraId="74BB41AC" w14:textId="77777777" w:rsidTr="00362DA1">
              <w:trPr>
                <w:trHeight w:val="54"/>
                <w:jc w:val="center"/>
              </w:trPr>
              <w:tc>
                <w:tcPr>
                  <w:tcW w:w="9567" w:type="dxa"/>
                  <w:noWrap/>
                  <w:vAlign w:val="center"/>
                </w:tcPr>
                <w:p w14:paraId="3167C347" w14:textId="77777777" w:rsidR="00D9737F" w:rsidRPr="00D9737F" w:rsidRDefault="00D9737F" w:rsidP="00D9737F">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La propuesta deberá tener una validez mínima de treinta (30) días calendario, contados a partir de la fecha establecida para la apertura de las ofertas.</w:t>
                  </w:r>
                </w:p>
              </w:tc>
            </w:tr>
            <w:tr w:rsidR="00D9737F" w:rsidRPr="00D9737F" w14:paraId="1DACF3CF" w14:textId="77777777" w:rsidTr="00362DA1">
              <w:trPr>
                <w:trHeight w:val="54"/>
                <w:jc w:val="center"/>
              </w:trPr>
              <w:tc>
                <w:tcPr>
                  <w:tcW w:w="9567" w:type="dxa"/>
                  <w:noWrap/>
                  <w:vAlign w:val="center"/>
                </w:tcPr>
                <w:p w14:paraId="4ED35D3E"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MÉTODO DE SELECCIÓN:</w:t>
                  </w:r>
                </w:p>
              </w:tc>
            </w:tr>
            <w:tr w:rsidR="00D9737F" w:rsidRPr="00D9737F" w14:paraId="42E3267E" w14:textId="77777777" w:rsidTr="00362DA1">
              <w:trPr>
                <w:trHeight w:val="54"/>
                <w:jc w:val="center"/>
              </w:trPr>
              <w:tc>
                <w:tcPr>
                  <w:tcW w:w="9567" w:type="dxa"/>
                  <w:noWrap/>
                  <w:vAlign w:val="center"/>
                </w:tcPr>
                <w:p w14:paraId="0F120F57" w14:textId="77777777" w:rsidR="00D9737F" w:rsidRPr="00D9737F" w:rsidRDefault="00D9737F" w:rsidP="00D9737F">
                  <w:pPr>
                    <w:spacing w:after="160" w:line="278" w:lineRule="auto"/>
                    <w:rPr>
                      <w:rFonts w:ascii="Tahoma" w:hAnsi="Tahoma" w:cs="Tahoma"/>
                      <w:kern w:val="2"/>
                      <w:sz w:val="20"/>
                      <w:szCs w:val="20"/>
                      <w:lang w:val="es-BO" w:eastAsia="es-BO"/>
                    </w:rPr>
                  </w:pPr>
                  <w:r w:rsidRPr="00D9737F">
                    <w:rPr>
                      <w:rFonts w:ascii="Tahoma" w:hAnsi="Tahoma" w:cs="Tahoma"/>
                      <w:kern w:val="2"/>
                      <w:sz w:val="20"/>
                      <w:szCs w:val="20"/>
                      <w:lang w:val="es-BO" w:eastAsia="es-BO"/>
                    </w:rPr>
                    <w:t>Precio evaluado más bajo.</w:t>
                  </w:r>
                </w:p>
              </w:tc>
            </w:tr>
            <w:tr w:rsidR="00D9737F" w:rsidRPr="00D9737F" w14:paraId="3A2ADC5C" w14:textId="77777777" w:rsidTr="00362DA1">
              <w:trPr>
                <w:trHeight w:val="54"/>
                <w:jc w:val="center"/>
              </w:trPr>
              <w:tc>
                <w:tcPr>
                  <w:tcW w:w="9567" w:type="dxa"/>
                  <w:noWrap/>
                  <w:vAlign w:val="center"/>
                </w:tcPr>
                <w:p w14:paraId="1F4877DB"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kern w:val="2"/>
                      <w:sz w:val="20"/>
                      <w:szCs w:val="20"/>
                      <w:lang w:val="es-BO" w:eastAsia="es-BO"/>
                    </w:rPr>
                    <w:t>FORMA DE ADJUDICACIÓN:</w:t>
                  </w:r>
                </w:p>
              </w:tc>
            </w:tr>
            <w:tr w:rsidR="00D9737F" w:rsidRPr="00D9737F" w14:paraId="58DB539C" w14:textId="77777777" w:rsidTr="00362DA1">
              <w:trPr>
                <w:trHeight w:val="54"/>
                <w:jc w:val="center"/>
              </w:trPr>
              <w:tc>
                <w:tcPr>
                  <w:tcW w:w="9567" w:type="dxa"/>
                  <w:noWrap/>
                  <w:vAlign w:val="center"/>
                </w:tcPr>
                <w:p w14:paraId="19547A0F" w14:textId="77777777" w:rsidR="00D9737F" w:rsidRPr="00D9737F" w:rsidRDefault="00D9737F" w:rsidP="00D9737F">
                  <w:pPr>
                    <w:spacing w:after="160" w:line="278" w:lineRule="auto"/>
                    <w:rPr>
                      <w:rFonts w:ascii="Tahoma" w:hAnsi="Tahoma" w:cs="Tahoma"/>
                      <w:kern w:val="2"/>
                      <w:sz w:val="20"/>
                      <w:szCs w:val="20"/>
                      <w:lang w:val="es-BO" w:eastAsia="es-BO"/>
                    </w:rPr>
                  </w:pPr>
                  <w:r w:rsidRPr="00D9737F">
                    <w:rPr>
                      <w:rFonts w:ascii="Tahoma" w:hAnsi="Tahoma" w:cs="Tahoma"/>
                      <w:kern w:val="2"/>
                      <w:sz w:val="20"/>
                      <w:szCs w:val="20"/>
                      <w:lang w:val="es-BO" w:eastAsia="es-BO"/>
                    </w:rPr>
                    <w:t>Adjudicación se realizará por Ítem.</w:t>
                  </w:r>
                </w:p>
              </w:tc>
            </w:tr>
            <w:tr w:rsidR="00D9737F" w:rsidRPr="00D9737F" w14:paraId="779CB686" w14:textId="77777777" w:rsidTr="00362DA1">
              <w:trPr>
                <w:trHeight w:val="54"/>
                <w:jc w:val="center"/>
              </w:trPr>
              <w:tc>
                <w:tcPr>
                  <w:tcW w:w="9567" w:type="dxa"/>
                  <w:noWrap/>
                  <w:vAlign w:val="center"/>
                </w:tcPr>
                <w:p w14:paraId="7123706B" w14:textId="77777777" w:rsidR="00D9737F" w:rsidRPr="00D9737F" w:rsidRDefault="00D9737F" w:rsidP="00D9737F">
                  <w:p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GARANTÍA DE CUMPLIMIENTO DE CONTRATO:</w:t>
                  </w:r>
                </w:p>
              </w:tc>
            </w:tr>
            <w:tr w:rsidR="00D9737F" w:rsidRPr="00D9737F" w14:paraId="09A353D8" w14:textId="77777777" w:rsidTr="00362DA1">
              <w:trPr>
                <w:trHeight w:val="54"/>
                <w:jc w:val="center"/>
              </w:trPr>
              <w:tc>
                <w:tcPr>
                  <w:tcW w:w="9567" w:type="dxa"/>
                  <w:noWrap/>
                  <w:vAlign w:val="center"/>
                </w:tcPr>
                <w:p w14:paraId="5213240C" w14:textId="77777777" w:rsidR="00D9737F" w:rsidRPr="00D9737F" w:rsidRDefault="00D9737F" w:rsidP="00D9737F">
                  <w:pPr>
                    <w:spacing w:after="160" w:line="278" w:lineRule="auto"/>
                    <w:jc w:val="both"/>
                    <w:rPr>
                      <w:rFonts w:ascii="Tahoma" w:hAnsi="Tahoma" w:cs="Tahoma"/>
                      <w:bCs/>
                      <w:kern w:val="2"/>
                      <w:sz w:val="20"/>
                      <w:szCs w:val="20"/>
                      <w:lang w:val="es-BO" w:eastAsia="es-BO"/>
                    </w:rPr>
                  </w:pPr>
                  <w:r w:rsidRPr="00D9737F">
                    <w:rPr>
                      <w:rFonts w:ascii="Tahoma" w:hAnsi="Tahoma" w:cs="Tahoma"/>
                      <w:bCs/>
                      <w:kern w:val="2"/>
                      <w:sz w:val="20"/>
                      <w:szCs w:val="20"/>
                      <w:lang w:val="es-BO" w:eastAsia="es-BO"/>
                    </w:rPr>
                    <w:t>Para la suscripción de contrato el proponente deberá presentar una Garantía de Cumplimiento de Contrato, la misma será equivalente al siete por ciento (7%) del monto del contrato con una vigencia a partir de la firma de contrato hasta la recepción definitiva del bien.</w:t>
                  </w:r>
                </w:p>
                <w:p w14:paraId="435AB374" w14:textId="77777777" w:rsidR="00D9737F" w:rsidRPr="00D9737F" w:rsidRDefault="00D9737F" w:rsidP="00D9737F">
                  <w:pPr>
                    <w:spacing w:after="160" w:line="278" w:lineRule="auto"/>
                    <w:jc w:val="both"/>
                    <w:rPr>
                      <w:rFonts w:ascii="Tahoma" w:hAnsi="Tahoma" w:cs="Tahoma"/>
                      <w:bCs/>
                      <w:kern w:val="2"/>
                      <w:sz w:val="20"/>
                      <w:szCs w:val="20"/>
                      <w:lang w:val="es-BO" w:eastAsia="es-BO"/>
                    </w:rPr>
                  </w:pPr>
                  <w:r w:rsidRPr="00D9737F">
                    <w:rPr>
                      <w:rFonts w:ascii="Tahoma" w:hAnsi="Tahoma" w:cs="Tahoma"/>
                      <w:bCs/>
                      <w:kern w:val="2"/>
                      <w:sz w:val="20"/>
                      <w:szCs w:val="20"/>
                      <w:lang w:val="es-BO" w:eastAsia="es-BO"/>
                    </w:rPr>
                    <w:t>Las Micro y Pequeñas Empresas, Asociaciones de Pequeños Productores Urbanos y Rurales y Organizaciones Económicas Campesinas presentaran una Garantía de Cumplimiento de Contrato por un monto equivalente al tres y medio por ciento (3.5%) del valor del contrato o se hará una retención del tres y medio por ciento (3.5%) correspondiente a cada pago cuando se tengan previstos pagos parciales.</w:t>
                  </w:r>
                </w:p>
              </w:tc>
            </w:tr>
            <w:tr w:rsidR="00D9737F" w:rsidRPr="00D9737F" w14:paraId="3B9F8459" w14:textId="77777777" w:rsidTr="00362DA1">
              <w:trPr>
                <w:trHeight w:val="139"/>
                <w:jc w:val="center"/>
              </w:trPr>
              <w:tc>
                <w:tcPr>
                  <w:tcW w:w="9567" w:type="dxa"/>
                  <w:noWrap/>
                  <w:vAlign w:val="center"/>
                </w:tcPr>
                <w:p w14:paraId="59D42BC2" w14:textId="77777777" w:rsidR="00D9737F" w:rsidRPr="00D9737F" w:rsidRDefault="00D9737F" w:rsidP="00D9737F">
                  <w:pPr>
                    <w:spacing w:line="278" w:lineRule="auto"/>
                    <w:rPr>
                      <w:rFonts w:ascii="Tahoma" w:hAnsi="Tahoma" w:cs="Tahoma"/>
                      <w:b/>
                      <w:kern w:val="2"/>
                      <w:sz w:val="20"/>
                      <w:szCs w:val="20"/>
                      <w:lang w:val="es-BO" w:eastAsia="es-BO"/>
                    </w:rPr>
                  </w:pPr>
                  <w:r w:rsidRPr="00D9737F">
                    <w:rPr>
                      <w:rFonts w:ascii="Tahoma" w:hAnsi="Tahoma" w:cs="Tahoma"/>
                      <w:b/>
                      <w:kern w:val="2"/>
                      <w:sz w:val="20"/>
                      <w:szCs w:val="20"/>
                      <w:lang w:val="es-BO" w:eastAsia="es-BO"/>
                    </w:rPr>
                    <w:t>PRECIO DE LA PROPUESTA:</w:t>
                  </w:r>
                </w:p>
              </w:tc>
            </w:tr>
            <w:tr w:rsidR="00D9737F" w:rsidRPr="00D9737F" w14:paraId="122C1954" w14:textId="77777777" w:rsidTr="00362DA1">
              <w:trPr>
                <w:trHeight w:val="1396"/>
                <w:jc w:val="center"/>
              </w:trPr>
              <w:tc>
                <w:tcPr>
                  <w:tcW w:w="9567" w:type="dxa"/>
                  <w:noWrap/>
                  <w:vAlign w:val="center"/>
                </w:tcPr>
                <w:p w14:paraId="71A5201F" w14:textId="77777777" w:rsidR="00D9737F" w:rsidRPr="00D9737F" w:rsidRDefault="00D9737F" w:rsidP="00D9737F">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 xml:space="preserve">El precio de la propuesta deberá incluir todos los costos hasta la disposición final en los almacenes de ENDE, ubicados en la ciudad de Cobija – Pando, sobre la Av. Antofagasta, a la altura del km 3,5 de la carretera Cobija – Porvenir. </w:t>
                  </w:r>
                </w:p>
                <w:p w14:paraId="66CE44A3" w14:textId="77777777" w:rsidR="00D9737F" w:rsidRPr="00D9737F" w:rsidRDefault="00D9737F" w:rsidP="00D9737F">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Asimismo, deberá incluir todos los impuestos de Ley, mediante la emisión de la correspondiente factura, de acuerdo con las normas tributarias bolivianas.</w:t>
                  </w:r>
                </w:p>
              </w:tc>
            </w:tr>
          </w:tbl>
          <w:p w14:paraId="40D46583" w14:textId="77777777" w:rsidR="00D9737F" w:rsidRPr="00D9737F" w:rsidRDefault="00D9737F" w:rsidP="00D9737F">
            <w:pPr>
              <w:widowControl w:val="0"/>
              <w:autoSpaceDE w:val="0"/>
              <w:autoSpaceDN w:val="0"/>
              <w:adjustRightInd w:val="0"/>
              <w:spacing w:before="240" w:after="160"/>
              <w:jc w:val="center"/>
              <w:rPr>
                <w:rFonts w:ascii="Tahoma" w:hAnsi="Tahoma" w:cs="Tahoma"/>
                <w:b/>
                <w:kern w:val="2"/>
                <w:sz w:val="2"/>
                <w:szCs w:val="2"/>
                <w:lang w:val="es-BO" w:eastAsia="es-BO"/>
              </w:rPr>
            </w:pPr>
          </w:p>
          <w:tbl>
            <w:tblPr>
              <w:tblW w:w="9444" w:type="dxa"/>
              <w:jc w:val="center"/>
              <w:tblLayout w:type="fixed"/>
              <w:tblCellMar>
                <w:left w:w="70" w:type="dxa"/>
                <w:right w:w="70" w:type="dxa"/>
              </w:tblCellMar>
              <w:tblLook w:val="04A0" w:firstRow="1" w:lastRow="0" w:firstColumn="1" w:lastColumn="0" w:noHBand="0" w:noVBand="1"/>
            </w:tblPr>
            <w:tblGrid>
              <w:gridCol w:w="640"/>
              <w:gridCol w:w="6444"/>
              <w:gridCol w:w="1134"/>
              <w:gridCol w:w="1226"/>
            </w:tblGrid>
            <w:tr w:rsidR="00D9737F" w:rsidRPr="00D9737F" w14:paraId="5624A4CA" w14:textId="77777777" w:rsidTr="00355A49">
              <w:trPr>
                <w:trHeight w:val="378"/>
                <w:jc w:val="center"/>
              </w:trPr>
              <w:tc>
                <w:tcPr>
                  <w:tcW w:w="9444" w:type="dxa"/>
                  <w:gridSpan w:val="4"/>
                  <w:tcBorders>
                    <w:top w:val="single" w:sz="8" w:space="0" w:color="auto"/>
                    <w:left w:val="single" w:sz="8" w:space="0" w:color="auto"/>
                    <w:bottom w:val="single" w:sz="4" w:space="0" w:color="auto"/>
                    <w:right w:val="single" w:sz="4" w:space="0" w:color="auto"/>
                  </w:tcBorders>
                  <w:vAlign w:val="center"/>
                </w:tcPr>
                <w:p w14:paraId="2F471CB2" w14:textId="77777777" w:rsidR="00D9737F" w:rsidRPr="00D9737F" w:rsidRDefault="00D9737F" w:rsidP="00D9737F">
                  <w:pPr>
                    <w:widowControl w:val="0"/>
                    <w:autoSpaceDE w:val="0"/>
                    <w:autoSpaceDN w:val="0"/>
                    <w:adjustRightInd w:val="0"/>
                    <w:jc w:val="center"/>
                    <w:rPr>
                      <w:rFonts w:ascii="Tahoma" w:hAnsi="Tahoma" w:cs="Tahoma"/>
                      <w:b/>
                      <w:color w:val="FFFFFF"/>
                      <w:kern w:val="2"/>
                      <w:sz w:val="20"/>
                      <w:szCs w:val="20"/>
                      <w:lang w:val="es-BO" w:eastAsia="es-BO"/>
                    </w:rPr>
                  </w:pPr>
                  <w:r w:rsidRPr="00D9737F">
                    <w:rPr>
                      <w:rFonts w:ascii="Tahoma" w:hAnsi="Tahoma" w:cs="Tahoma"/>
                      <w:b/>
                      <w:kern w:val="2"/>
                      <w:sz w:val="20"/>
                      <w:szCs w:val="20"/>
                      <w:lang w:val="es-BO" w:eastAsia="es-BO"/>
                    </w:rPr>
                    <w:t>DESCRIPCIÓN DEL BIEN</w:t>
                  </w:r>
                </w:p>
              </w:tc>
            </w:tr>
            <w:tr w:rsidR="00D9737F" w:rsidRPr="00D9737F" w14:paraId="6402FE6C" w14:textId="77777777" w:rsidTr="00362DA1">
              <w:trPr>
                <w:trHeight w:val="115"/>
                <w:jc w:val="center"/>
              </w:trPr>
              <w:tc>
                <w:tcPr>
                  <w:tcW w:w="640" w:type="dxa"/>
                  <w:tcBorders>
                    <w:top w:val="nil"/>
                    <w:left w:val="single" w:sz="8" w:space="0" w:color="auto"/>
                    <w:bottom w:val="single" w:sz="4" w:space="0" w:color="auto"/>
                    <w:right w:val="single" w:sz="8" w:space="0" w:color="auto"/>
                  </w:tcBorders>
                  <w:vAlign w:val="center"/>
                  <w:hideMark/>
                </w:tcPr>
                <w:p w14:paraId="56D2C833" w14:textId="77777777" w:rsidR="00D9737F" w:rsidRPr="00D9737F" w:rsidRDefault="00D9737F" w:rsidP="00D9737F">
                  <w:pPr>
                    <w:spacing w:line="278" w:lineRule="auto"/>
                    <w:jc w:val="center"/>
                    <w:rPr>
                      <w:rFonts w:ascii="Tahoma" w:hAnsi="Tahoma" w:cs="Tahoma"/>
                      <w:b/>
                      <w:bCs/>
                      <w:kern w:val="2"/>
                      <w:sz w:val="18"/>
                      <w:szCs w:val="18"/>
                      <w:lang w:val="es-BO" w:eastAsia="es-BO"/>
                    </w:rPr>
                  </w:pPr>
                  <w:r w:rsidRPr="00D9737F">
                    <w:rPr>
                      <w:rFonts w:ascii="Tahoma" w:hAnsi="Tahoma" w:cs="Tahoma"/>
                      <w:b/>
                      <w:bCs/>
                      <w:kern w:val="2"/>
                      <w:sz w:val="18"/>
                      <w:szCs w:val="18"/>
                      <w:lang w:val="es-BO" w:eastAsia="es-BO"/>
                    </w:rPr>
                    <w:t>ITEM</w:t>
                  </w:r>
                </w:p>
              </w:tc>
              <w:tc>
                <w:tcPr>
                  <w:tcW w:w="6444" w:type="dxa"/>
                  <w:tcBorders>
                    <w:top w:val="nil"/>
                    <w:left w:val="nil"/>
                    <w:bottom w:val="single" w:sz="4" w:space="0" w:color="auto"/>
                    <w:right w:val="single" w:sz="8" w:space="0" w:color="auto"/>
                  </w:tcBorders>
                  <w:vAlign w:val="center"/>
                  <w:hideMark/>
                </w:tcPr>
                <w:p w14:paraId="6F573F2A" w14:textId="77777777" w:rsidR="00D9737F" w:rsidRPr="00D9737F" w:rsidRDefault="00D9737F" w:rsidP="00D9737F">
                  <w:pPr>
                    <w:spacing w:line="278" w:lineRule="auto"/>
                    <w:jc w:val="center"/>
                    <w:rPr>
                      <w:rFonts w:ascii="Tahoma" w:hAnsi="Tahoma" w:cs="Tahoma"/>
                      <w:b/>
                      <w:bCs/>
                      <w:kern w:val="2"/>
                      <w:sz w:val="18"/>
                      <w:szCs w:val="18"/>
                      <w:lang w:val="es-BO" w:eastAsia="es-BO"/>
                    </w:rPr>
                  </w:pPr>
                  <w:r w:rsidRPr="00D9737F">
                    <w:rPr>
                      <w:rFonts w:ascii="Tahoma" w:hAnsi="Tahoma" w:cs="Tahoma"/>
                      <w:b/>
                      <w:bCs/>
                      <w:kern w:val="2"/>
                      <w:sz w:val="18"/>
                      <w:szCs w:val="18"/>
                      <w:lang w:val="es-BO" w:eastAsia="es-BO"/>
                    </w:rPr>
                    <w:t>DETALLE</w:t>
                  </w:r>
                </w:p>
              </w:tc>
              <w:tc>
                <w:tcPr>
                  <w:tcW w:w="1134" w:type="dxa"/>
                  <w:tcBorders>
                    <w:top w:val="nil"/>
                    <w:left w:val="nil"/>
                    <w:bottom w:val="single" w:sz="4" w:space="0" w:color="auto"/>
                    <w:right w:val="single" w:sz="4" w:space="0" w:color="auto"/>
                  </w:tcBorders>
                </w:tcPr>
                <w:p w14:paraId="011F2B05" w14:textId="77777777" w:rsidR="00D9737F" w:rsidRPr="00D9737F" w:rsidRDefault="00D9737F" w:rsidP="00D9737F">
                  <w:pPr>
                    <w:spacing w:line="278" w:lineRule="auto"/>
                    <w:jc w:val="center"/>
                    <w:rPr>
                      <w:rFonts w:ascii="Tahoma" w:hAnsi="Tahoma" w:cs="Tahoma"/>
                      <w:b/>
                      <w:bCs/>
                      <w:kern w:val="2"/>
                      <w:sz w:val="18"/>
                      <w:szCs w:val="18"/>
                      <w:lang w:val="es-BO" w:eastAsia="es-BO"/>
                    </w:rPr>
                  </w:pPr>
                  <w:r w:rsidRPr="00D9737F">
                    <w:rPr>
                      <w:rFonts w:ascii="Tahoma" w:hAnsi="Tahoma" w:cs="Tahoma"/>
                      <w:b/>
                      <w:bCs/>
                      <w:kern w:val="2"/>
                      <w:sz w:val="18"/>
                      <w:szCs w:val="18"/>
                      <w:lang w:val="es-BO" w:eastAsia="es-BO"/>
                    </w:rPr>
                    <w:t>UNIDAD</w:t>
                  </w:r>
                </w:p>
              </w:tc>
              <w:tc>
                <w:tcPr>
                  <w:tcW w:w="1226" w:type="dxa"/>
                  <w:tcBorders>
                    <w:top w:val="nil"/>
                    <w:left w:val="nil"/>
                    <w:bottom w:val="single" w:sz="4" w:space="0" w:color="auto"/>
                    <w:right w:val="single" w:sz="4" w:space="0" w:color="auto"/>
                  </w:tcBorders>
                </w:tcPr>
                <w:p w14:paraId="23C1FC91" w14:textId="77777777" w:rsidR="00D9737F" w:rsidRPr="00D9737F" w:rsidRDefault="00D9737F" w:rsidP="00D9737F">
                  <w:pPr>
                    <w:spacing w:line="278" w:lineRule="auto"/>
                    <w:jc w:val="center"/>
                    <w:rPr>
                      <w:rFonts w:ascii="Tahoma" w:hAnsi="Tahoma" w:cs="Tahoma"/>
                      <w:b/>
                      <w:bCs/>
                      <w:kern w:val="2"/>
                      <w:sz w:val="18"/>
                      <w:szCs w:val="18"/>
                      <w:lang w:val="es-BO" w:eastAsia="es-BO"/>
                    </w:rPr>
                  </w:pPr>
                  <w:r w:rsidRPr="00D9737F">
                    <w:rPr>
                      <w:rFonts w:ascii="Tahoma" w:hAnsi="Tahoma" w:cs="Tahoma"/>
                      <w:b/>
                      <w:bCs/>
                      <w:kern w:val="2"/>
                      <w:sz w:val="18"/>
                      <w:szCs w:val="18"/>
                      <w:lang w:val="es-BO" w:eastAsia="es-BO"/>
                    </w:rPr>
                    <w:t>CANTIDAD</w:t>
                  </w:r>
                </w:p>
              </w:tc>
            </w:tr>
            <w:tr w:rsidR="00355A49" w:rsidRPr="00D9737F" w14:paraId="6B306004" w14:textId="77777777" w:rsidTr="00362DA1">
              <w:trPr>
                <w:trHeight w:val="300"/>
                <w:jc w:val="center"/>
              </w:trPr>
              <w:tc>
                <w:tcPr>
                  <w:tcW w:w="640" w:type="dxa"/>
                  <w:vMerge w:val="restart"/>
                  <w:tcBorders>
                    <w:top w:val="single" w:sz="4" w:space="0" w:color="auto"/>
                    <w:left w:val="single" w:sz="4" w:space="0" w:color="auto"/>
                    <w:right w:val="single" w:sz="4" w:space="0" w:color="auto"/>
                  </w:tcBorders>
                  <w:vAlign w:val="center"/>
                </w:tcPr>
                <w:p w14:paraId="61E75FF8" w14:textId="77777777" w:rsidR="00D9737F" w:rsidRPr="00D9737F" w:rsidRDefault="00D9737F" w:rsidP="00D9737F">
                  <w:pPr>
                    <w:spacing w:line="278" w:lineRule="auto"/>
                    <w:jc w:val="center"/>
                    <w:rPr>
                      <w:rFonts w:ascii="Tahoma" w:hAnsi="Tahoma" w:cs="Tahoma"/>
                      <w:kern w:val="2"/>
                      <w:sz w:val="20"/>
                      <w:szCs w:val="20"/>
                      <w:lang w:val="es-BO" w:eastAsia="es-BO"/>
                    </w:rPr>
                  </w:pPr>
                  <w:r w:rsidRPr="00D9737F">
                    <w:rPr>
                      <w:rFonts w:ascii="Tahoma" w:hAnsi="Tahoma" w:cs="Tahoma"/>
                      <w:noProof/>
                      <w:color w:val="000000"/>
                      <w:kern w:val="2"/>
                      <w:sz w:val="20"/>
                      <w:szCs w:val="20"/>
                      <w:lang w:val="es-BO" w:eastAsia="en-US"/>
                    </w:rPr>
                    <w:t>1</w:t>
                  </w:r>
                </w:p>
              </w:tc>
              <w:tc>
                <w:tcPr>
                  <w:tcW w:w="6444" w:type="dxa"/>
                  <w:tcBorders>
                    <w:top w:val="single" w:sz="4" w:space="0" w:color="auto"/>
                    <w:left w:val="single" w:sz="4" w:space="0" w:color="auto"/>
                    <w:bottom w:val="single" w:sz="4" w:space="0" w:color="auto"/>
                    <w:right w:val="single" w:sz="4" w:space="0" w:color="auto"/>
                  </w:tcBorders>
                  <w:vAlign w:val="center"/>
                </w:tcPr>
                <w:p w14:paraId="04599074"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Fusible chicotillo tipo K de 1 A (27-38 kV)</w:t>
                  </w:r>
                </w:p>
              </w:tc>
              <w:tc>
                <w:tcPr>
                  <w:tcW w:w="1134" w:type="dxa"/>
                  <w:vMerge w:val="restart"/>
                  <w:tcBorders>
                    <w:top w:val="single" w:sz="4" w:space="0" w:color="auto"/>
                    <w:left w:val="single" w:sz="4" w:space="0" w:color="auto"/>
                    <w:right w:val="single" w:sz="4" w:space="0" w:color="auto"/>
                  </w:tcBorders>
                  <w:vAlign w:val="center"/>
                </w:tcPr>
                <w:p w14:paraId="7B076012" w14:textId="77777777" w:rsidR="00D9737F" w:rsidRPr="00D9737F" w:rsidRDefault="00D9737F" w:rsidP="00D9737F">
                  <w:pPr>
                    <w:spacing w:line="278" w:lineRule="auto"/>
                    <w:jc w:val="center"/>
                    <w:rPr>
                      <w:rFonts w:ascii="Tahoma" w:hAnsi="Tahoma" w:cs="Tahoma"/>
                      <w:color w:val="000000"/>
                      <w:kern w:val="2"/>
                      <w:sz w:val="20"/>
                      <w:szCs w:val="20"/>
                      <w:lang w:val="es-BO" w:eastAsia="es-BO"/>
                    </w:rPr>
                  </w:pPr>
                  <w:r w:rsidRPr="00D9737F">
                    <w:rPr>
                      <w:rFonts w:ascii="Tahoma" w:hAnsi="Tahoma" w:cs="Tahoma"/>
                      <w:noProof/>
                      <w:color w:val="000000"/>
                      <w:kern w:val="2"/>
                      <w:sz w:val="20"/>
                      <w:szCs w:val="20"/>
                      <w:lang w:val="es-BO" w:eastAsia="en-US"/>
                    </w:rPr>
                    <w:t>1200</w:t>
                  </w:r>
                </w:p>
              </w:tc>
              <w:tc>
                <w:tcPr>
                  <w:tcW w:w="1226" w:type="dxa"/>
                  <w:vMerge w:val="restart"/>
                  <w:tcBorders>
                    <w:top w:val="single" w:sz="4" w:space="0" w:color="auto"/>
                    <w:left w:val="single" w:sz="4" w:space="0" w:color="auto"/>
                    <w:right w:val="single" w:sz="4" w:space="0" w:color="auto"/>
                  </w:tcBorders>
                  <w:vAlign w:val="center"/>
                </w:tcPr>
                <w:p w14:paraId="64FD79A3" w14:textId="77777777" w:rsidR="00D9737F" w:rsidRPr="00D9737F" w:rsidRDefault="00D9737F" w:rsidP="00D9737F">
                  <w:pPr>
                    <w:spacing w:line="278" w:lineRule="auto"/>
                    <w:jc w:val="center"/>
                    <w:rPr>
                      <w:rFonts w:ascii="Tahoma" w:hAnsi="Tahoma" w:cs="Tahoma"/>
                      <w:color w:val="000000"/>
                      <w:kern w:val="2"/>
                      <w:sz w:val="20"/>
                      <w:szCs w:val="20"/>
                      <w:lang w:val="es-BO" w:eastAsia="es-BO"/>
                    </w:rPr>
                  </w:pPr>
                  <w:r w:rsidRPr="00D9737F">
                    <w:rPr>
                      <w:rFonts w:ascii="Tahoma" w:hAnsi="Tahoma" w:cs="Tahoma"/>
                      <w:noProof/>
                      <w:color w:val="000000"/>
                      <w:kern w:val="2"/>
                      <w:sz w:val="20"/>
                      <w:szCs w:val="20"/>
                      <w:lang w:val="es-BO" w:eastAsia="en-US"/>
                    </w:rPr>
                    <w:t>Piezas</w:t>
                  </w:r>
                </w:p>
              </w:tc>
            </w:tr>
            <w:tr w:rsidR="00355A49" w:rsidRPr="00D9737F" w14:paraId="364DA857" w14:textId="77777777" w:rsidTr="00362DA1">
              <w:trPr>
                <w:trHeight w:val="300"/>
                <w:jc w:val="center"/>
              </w:trPr>
              <w:tc>
                <w:tcPr>
                  <w:tcW w:w="640" w:type="dxa"/>
                  <w:vMerge/>
                  <w:tcBorders>
                    <w:left w:val="single" w:sz="4" w:space="0" w:color="auto"/>
                    <w:bottom w:val="single" w:sz="4" w:space="0" w:color="auto"/>
                    <w:right w:val="single" w:sz="4" w:space="0" w:color="auto"/>
                  </w:tcBorders>
                  <w:vAlign w:val="center"/>
                </w:tcPr>
                <w:p w14:paraId="39E078AF" w14:textId="77777777" w:rsidR="00D9737F" w:rsidRPr="00D9737F" w:rsidRDefault="00D9737F" w:rsidP="00D9737F">
                  <w:pPr>
                    <w:spacing w:line="278" w:lineRule="auto"/>
                    <w:jc w:val="center"/>
                    <w:rPr>
                      <w:rFonts w:ascii="Tahoma" w:hAnsi="Tahoma" w:cs="Tahoma"/>
                      <w:noProof/>
                      <w:color w:val="000000"/>
                      <w:kern w:val="2"/>
                      <w:sz w:val="20"/>
                      <w:szCs w:val="20"/>
                      <w:lang w:val="es-BO" w:eastAsia="en-US"/>
                    </w:rPr>
                  </w:pPr>
                </w:p>
              </w:tc>
              <w:tc>
                <w:tcPr>
                  <w:tcW w:w="6444" w:type="dxa"/>
                  <w:tcBorders>
                    <w:top w:val="single" w:sz="4" w:space="0" w:color="auto"/>
                    <w:left w:val="single" w:sz="4" w:space="0" w:color="auto"/>
                    <w:bottom w:val="single" w:sz="4" w:space="0" w:color="auto"/>
                    <w:right w:val="single" w:sz="4" w:space="0" w:color="auto"/>
                  </w:tcBorders>
                  <w:vAlign w:val="center"/>
                </w:tcPr>
                <w:p w14:paraId="73829588"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Características:</w:t>
                  </w:r>
                </w:p>
                <w:p w14:paraId="73AF78F1" w14:textId="77777777" w:rsidR="00D9737F" w:rsidRPr="00D9737F" w:rsidRDefault="00D9737F" w:rsidP="00D9737F">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Corriente nominal:</w:t>
                  </w:r>
                  <w:r w:rsidRPr="00D9737F">
                    <w:rPr>
                      <w:rFonts w:ascii="Tahoma" w:hAnsi="Tahoma" w:cs="Tahoma"/>
                      <w:kern w:val="2"/>
                      <w:sz w:val="20"/>
                      <w:szCs w:val="20"/>
                      <w:lang w:val="es-BO" w:eastAsia="es-BO"/>
                    </w:rPr>
                    <w:t xml:space="preserve"> 1 A </w:t>
                  </w:r>
                </w:p>
                <w:p w14:paraId="2DBF9D2E" w14:textId="77777777" w:rsidR="00D9737F" w:rsidRPr="00D9737F" w:rsidRDefault="00D9737F" w:rsidP="00D9737F">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Tensión nominal:</w:t>
                  </w:r>
                  <w:r w:rsidRPr="00D9737F">
                    <w:rPr>
                      <w:rFonts w:ascii="Tahoma" w:hAnsi="Tahoma" w:cs="Tahoma"/>
                      <w:kern w:val="2"/>
                      <w:sz w:val="20"/>
                      <w:szCs w:val="20"/>
                      <w:lang w:val="es-BO" w:eastAsia="es-BO"/>
                    </w:rPr>
                    <w:t xml:space="preserve"> 27 - 38 kV </w:t>
                  </w:r>
                </w:p>
                <w:p w14:paraId="2AFDA948" w14:textId="77777777" w:rsidR="00D9737F" w:rsidRPr="00D9737F" w:rsidRDefault="00D9737F" w:rsidP="00D9737F">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Longitud:</w:t>
                  </w:r>
                  <w:r w:rsidRPr="00D9737F">
                    <w:rPr>
                      <w:rFonts w:ascii="Tahoma" w:hAnsi="Tahoma" w:cs="Tahoma"/>
                      <w:kern w:val="2"/>
                      <w:sz w:val="20"/>
                      <w:szCs w:val="20"/>
                      <w:lang w:val="es-BO" w:eastAsia="es-BO"/>
                    </w:rPr>
                    <w:t xml:space="preserve"> 23” – 36” (584 – 915 mm) </w:t>
                  </w:r>
                </w:p>
                <w:p w14:paraId="6053F224" w14:textId="77777777" w:rsidR="00D9737F" w:rsidRPr="00D9737F" w:rsidRDefault="00D9737F" w:rsidP="00D9737F">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Cabeza:</w:t>
                  </w:r>
                  <w:r w:rsidRPr="00D9737F">
                    <w:rPr>
                      <w:rFonts w:ascii="Tahoma" w:hAnsi="Tahoma" w:cs="Tahoma"/>
                      <w:kern w:val="2"/>
                      <w:sz w:val="20"/>
                      <w:szCs w:val="20"/>
                      <w:lang w:val="es-BO" w:eastAsia="es-BO"/>
                    </w:rPr>
                    <w:t xml:space="preserve"> Removible, para fácil mantenimiento.</w:t>
                  </w:r>
                </w:p>
                <w:p w14:paraId="0F7D37C2" w14:textId="77777777" w:rsidR="00D9737F" w:rsidRPr="00D9737F" w:rsidRDefault="00D9737F" w:rsidP="00D9737F">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Normas aplicables:</w:t>
                  </w:r>
                  <w:r w:rsidRPr="00D9737F">
                    <w:rPr>
                      <w:rFonts w:ascii="Tahoma" w:hAnsi="Tahoma" w:cs="Tahoma"/>
                      <w:kern w:val="2"/>
                      <w:sz w:val="20"/>
                      <w:szCs w:val="20"/>
                      <w:lang w:val="es-BO" w:eastAsia="es-BO"/>
                    </w:rPr>
                    <w:t xml:space="preserve"> IEC 60282</w:t>
                  </w:r>
                  <w:r w:rsidRPr="00D9737F">
                    <w:rPr>
                      <w:rFonts w:ascii="Tahoma" w:hAnsi="Tahoma" w:cs="Tahoma"/>
                      <w:kern w:val="2"/>
                      <w:sz w:val="20"/>
                      <w:szCs w:val="20"/>
                      <w:lang w:val="es-BO" w:eastAsia="es-BO"/>
                    </w:rPr>
                    <w:noBreakHyphen/>
                    <w:t>1 / IEC 60282</w:t>
                  </w:r>
                  <w:r w:rsidRPr="00D9737F">
                    <w:rPr>
                      <w:rFonts w:ascii="Tahoma" w:hAnsi="Tahoma" w:cs="Tahoma"/>
                      <w:kern w:val="2"/>
                      <w:sz w:val="20"/>
                      <w:szCs w:val="20"/>
                      <w:lang w:val="es-BO" w:eastAsia="es-BO"/>
                    </w:rPr>
                    <w:noBreakHyphen/>
                    <w:t>2 (anteriormente IEC 282) o ANSI C37.41 / ANSI C37.42, o normas equivalentes reconocidas internacionalmente.</w:t>
                  </w:r>
                </w:p>
              </w:tc>
              <w:tc>
                <w:tcPr>
                  <w:tcW w:w="1134" w:type="dxa"/>
                  <w:vMerge/>
                  <w:tcBorders>
                    <w:left w:val="single" w:sz="4" w:space="0" w:color="auto"/>
                    <w:bottom w:val="single" w:sz="4" w:space="0" w:color="auto"/>
                    <w:right w:val="single" w:sz="4" w:space="0" w:color="auto"/>
                  </w:tcBorders>
                  <w:vAlign w:val="center"/>
                </w:tcPr>
                <w:p w14:paraId="51D0B770" w14:textId="77777777" w:rsidR="00D9737F" w:rsidRPr="00D9737F" w:rsidRDefault="00D9737F" w:rsidP="00D9737F">
                  <w:pPr>
                    <w:spacing w:line="278" w:lineRule="auto"/>
                    <w:jc w:val="center"/>
                    <w:rPr>
                      <w:rFonts w:ascii="Tahoma" w:hAnsi="Tahoma" w:cs="Tahoma"/>
                      <w:noProof/>
                      <w:color w:val="000000"/>
                      <w:kern w:val="2"/>
                      <w:sz w:val="20"/>
                      <w:szCs w:val="20"/>
                      <w:lang w:val="es-BO" w:eastAsia="en-US"/>
                    </w:rPr>
                  </w:pPr>
                </w:p>
              </w:tc>
              <w:tc>
                <w:tcPr>
                  <w:tcW w:w="1226" w:type="dxa"/>
                  <w:vMerge/>
                  <w:tcBorders>
                    <w:left w:val="single" w:sz="4" w:space="0" w:color="auto"/>
                    <w:bottom w:val="single" w:sz="4" w:space="0" w:color="auto"/>
                    <w:right w:val="single" w:sz="4" w:space="0" w:color="auto"/>
                  </w:tcBorders>
                  <w:vAlign w:val="center"/>
                </w:tcPr>
                <w:p w14:paraId="4F1A12BC" w14:textId="77777777" w:rsidR="00D9737F" w:rsidRPr="00D9737F" w:rsidRDefault="00D9737F" w:rsidP="00D9737F">
                  <w:pPr>
                    <w:spacing w:line="278" w:lineRule="auto"/>
                    <w:jc w:val="center"/>
                    <w:rPr>
                      <w:rFonts w:ascii="Tahoma" w:hAnsi="Tahoma" w:cs="Tahoma"/>
                      <w:noProof/>
                      <w:color w:val="000000"/>
                      <w:kern w:val="2"/>
                      <w:sz w:val="20"/>
                      <w:szCs w:val="20"/>
                      <w:lang w:val="es-BO" w:eastAsia="en-US"/>
                    </w:rPr>
                  </w:pPr>
                </w:p>
              </w:tc>
            </w:tr>
            <w:tr w:rsidR="00D9737F" w:rsidRPr="00D9737F" w14:paraId="18192A0B"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
                <w:jc w:val="center"/>
              </w:trPr>
              <w:tc>
                <w:tcPr>
                  <w:tcW w:w="9444" w:type="dxa"/>
                  <w:gridSpan w:val="4"/>
                </w:tcPr>
                <w:p w14:paraId="5C3FD69D" w14:textId="77777777" w:rsidR="00D9737F" w:rsidRPr="00D9737F" w:rsidRDefault="00D9737F" w:rsidP="00D9737F">
                  <w:pPr>
                    <w:spacing w:line="278" w:lineRule="auto"/>
                    <w:jc w:val="center"/>
                    <w:rPr>
                      <w:rFonts w:ascii="Tahoma" w:hAnsi="Tahoma" w:cs="Tahoma"/>
                      <w:b/>
                      <w:bCs/>
                      <w:color w:val="FFFFFF"/>
                      <w:kern w:val="2"/>
                      <w:sz w:val="20"/>
                      <w:szCs w:val="20"/>
                      <w:lang w:val="es-BO" w:eastAsia="es-BO"/>
                    </w:rPr>
                  </w:pPr>
                  <w:r w:rsidRPr="00D9737F">
                    <w:rPr>
                      <w:rFonts w:ascii="Tahoma" w:hAnsi="Tahoma" w:cs="Tahoma"/>
                      <w:b/>
                      <w:bCs/>
                      <w:color w:val="FFFFFF"/>
                      <w:kern w:val="2"/>
                      <w:sz w:val="20"/>
                      <w:szCs w:val="20"/>
                      <w:lang w:val="es-BO" w:eastAsia="es-BO"/>
                    </w:rPr>
                    <w:t>CONDICIONES PARA LA ADQUISICIÓN DE BIENES</w:t>
                  </w:r>
                </w:p>
              </w:tc>
            </w:tr>
            <w:tr w:rsidR="00D9737F" w:rsidRPr="00D9737F" w14:paraId="6574CC75"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
                <w:jc w:val="center"/>
              </w:trPr>
              <w:tc>
                <w:tcPr>
                  <w:tcW w:w="9444" w:type="dxa"/>
                  <w:gridSpan w:val="4"/>
                </w:tcPr>
                <w:p w14:paraId="186E95C8" w14:textId="77777777" w:rsidR="00D9737F" w:rsidRPr="00D9737F" w:rsidRDefault="00D9737F" w:rsidP="00D9737F">
                  <w:pPr>
                    <w:spacing w:line="278" w:lineRule="auto"/>
                    <w:rPr>
                      <w:rFonts w:ascii="Tahoma" w:hAnsi="Tahoma" w:cs="Tahoma"/>
                      <w:b/>
                      <w:bCs/>
                      <w:color w:val="000000"/>
                      <w:kern w:val="2"/>
                      <w:sz w:val="20"/>
                      <w:szCs w:val="20"/>
                      <w:lang w:val="es-BO" w:eastAsia="es-BO"/>
                    </w:rPr>
                  </w:pPr>
                  <w:r w:rsidRPr="00D9737F">
                    <w:rPr>
                      <w:rFonts w:ascii="Tahoma" w:hAnsi="Tahoma" w:cs="Tahoma"/>
                      <w:b/>
                      <w:bCs/>
                      <w:kern w:val="2"/>
                      <w:sz w:val="20"/>
                      <w:szCs w:val="20"/>
                      <w:lang w:val="es-BO" w:eastAsia="en-US"/>
                    </w:rPr>
                    <w:t>LUGAR DE ENTREGA:</w:t>
                  </w:r>
                </w:p>
              </w:tc>
            </w:tr>
            <w:tr w:rsidR="00D9737F" w:rsidRPr="00D9737F" w14:paraId="1F0EFB71"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9444" w:type="dxa"/>
                  <w:gridSpan w:val="4"/>
                </w:tcPr>
                <w:p w14:paraId="4CD48430" w14:textId="77777777" w:rsidR="00D9737F" w:rsidRPr="00D9737F" w:rsidRDefault="00D9737F" w:rsidP="00D9737F">
                  <w:pPr>
                    <w:spacing w:line="278" w:lineRule="auto"/>
                    <w:jc w:val="both"/>
                    <w:rPr>
                      <w:rFonts w:ascii="Tahoma" w:hAnsi="Tahoma" w:cs="Tahoma"/>
                      <w:kern w:val="2"/>
                      <w:sz w:val="20"/>
                      <w:szCs w:val="20"/>
                      <w:lang w:eastAsia="en-US"/>
                    </w:rPr>
                  </w:pPr>
                  <w:r w:rsidRPr="00D9737F">
                    <w:rPr>
                      <w:rFonts w:ascii="Tahoma" w:hAnsi="Tahoma" w:cs="Tahoma"/>
                      <w:kern w:val="2"/>
                      <w:sz w:val="20"/>
                      <w:szCs w:val="20"/>
                      <w:lang w:eastAsia="en-US"/>
                    </w:rPr>
                    <w:t>Los bienes requeridos deberán ser entregados en los almacenes de ENDE, ubicados en la ciudad de Cobija – Pando, sobre la Av. Antofagasta, a la altura del km 3,5 de la carretera Cobija – Porvenir.</w:t>
                  </w:r>
                </w:p>
                <w:p w14:paraId="0FDFFD8E" w14:textId="77777777" w:rsidR="00D9737F" w:rsidRPr="00D9737F" w:rsidRDefault="00D9737F" w:rsidP="00D9737F">
                  <w:pPr>
                    <w:spacing w:line="259" w:lineRule="auto"/>
                    <w:jc w:val="both"/>
                    <w:rPr>
                      <w:rFonts w:ascii="Tahoma" w:hAnsi="Tahoma" w:cs="Tahoma"/>
                      <w:color w:val="000000"/>
                      <w:kern w:val="2"/>
                      <w:sz w:val="20"/>
                      <w:szCs w:val="20"/>
                      <w:lang w:val="es-BO" w:eastAsia="es-BO"/>
                    </w:rPr>
                  </w:pPr>
                  <w:r w:rsidRPr="00D9737F">
                    <w:rPr>
                      <w:rFonts w:ascii="Tahoma" w:hAnsi="Tahoma" w:cs="Tahoma"/>
                      <w:color w:val="000000"/>
                      <w:kern w:val="2"/>
                      <w:sz w:val="20"/>
                      <w:szCs w:val="20"/>
                      <w:lang w:val="es-BO" w:eastAsia="es-BO"/>
                    </w:rPr>
                    <w:lastRenderedPageBreak/>
                    <w:t>Los costos de transporte, descarga y manipulación de los bienes hasta su correcta disposición final en los almacenes de ENDE correrán por cuenta del proveedor.</w:t>
                  </w:r>
                </w:p>
              </w:tc>
            </w:tr>
            <w:tr w:rsidR="00D9737F" w:rsidRPr="00D9737F" w14:paraId="14A67B54"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jc w:val="center"/>
              </w:trPr>
              <w:tc>
                <w:tcPr>
                  <w:tcW w:w="9444" w:type="dxa"/>
                  <w:gridSpan w:val="4"/>
                </w:tcPr>
                <w:p w14:paraId="1CD0E323" w14:textId="77777777" w:rsidR="00D9737F" w:rsidRPr="00D9737F" w:rsidRDefault="00D9737F" w:rsidP="00D9737F">
                  <w:pPr>
                    <w:spacing w:line="278" w:lineRule="auto"/>
                    <w:rPr>
                      <w:rFonts w:ascii="Tahoma" w:hAnsi="Tahoma" w:cs="Tahoma"/>
                      <w:b/>
                      <w:bCs/>
                      <w:color w:val="000000"/>
                      <w:kern w:val="2"/>
                      <w:sz w:val="20"/>
                      <w:szCs w:val="20"/>
                      <w:lang w:val="es-BO" w:eastAsia="es-BO"/>
                    </w:rPr>
                  </w:pPr>
                  <w:r w:rsidRPr="00D9737F">
                    <w:rPr>
                      <w:rFonts w:ascii="Tahoma" w:hAnsi="Tahoma" w:cs="Tahoma"/>
                      <w:b/>
                      <w:bCs/>
                      <w:color w:val="000000"/>
                      <w:kern w:val="2"/>
                      <w:sz w:val="20"/>
                      <w:szCs w:val="20"/>
                      <w:lang w:val="es-BO" w:eastAsia="es-BO"/>
                    </w:rPr>
                    <w:lastRenderedPageBreak/>
                    <w:t>PLAZO DE ENTREGA:</w:t>
                  </w:r>
                </w:p>
              </w:tc>
            </w:tr>
            <w:tr w:rsidR="00D9737F" w:rsidRPr="00D9737F" w14:paraId="17456AE4"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1"/>
                <w:jc w:val="center"/>
              </w:trPr>
              <w:tc>
                <w:tcPr>
                  <w:tcW w:w="9444" w:type="dxa"/>
                  <w:gridSpan w:val="4"/>
                </w:tcPr>
                <w:p w14:paraId="51D5EF2D" w14:textId="77777777" w:rsidR="00D9737F" w:rsidRPr="00D9737F" w:rsidRDefault="00D9737F" w:rsidP="00D9737F">
                  <w:pPr>
                    <w:spacing w:line="278" w:lineRule="auto"/>
                    <w:jc w:val="both"/>
                    <w:rPr>
                      <w:rFonts w:ascii="Tahoma" w:hAnsi="Tahoma" w:cs="Tahoma"/>
                      <w:bCs/>
                      <w:kern w:val="2"/>
                      <w:sz w:val="20"/>
                      <w:szCs w:val="20"/>
                      <w:lang w:val="es-BO" w:eastAsia="es-BO"/>
                    </w:rPr>
                  </w:pPr>
                  <w:r w:rsidRPr="00D9737F">
                    <w:rPr>
                      <w:rFonts w:ascii="Tahoma" w:hAnsi="Tahoma" w:cs="Tahoma"/>
                      <w:bCs/>
                      <w:kern w:val="2"/>
                      <w:sz w:val="20"/>
                      <w:szCs w:val="20"/>
                      <w:lang w:val="es-BO" w:eastAsia="es-BO"/>
                    </w:rPr>
                    <w:t>El plazo de entrega de los bienes adjudicados para el presente proceso no deberá exceder de cincuenta (50) días calendario</w:t>
                  </w:r>
                  <w:r w:rsidRPr="00D9737F">
                    <w:rPr>
                      <w:rFonts w:ascii="Tahoma" w:hAnsi="Tahoma" w:cs="Tahoma"/>
                      <w:kern w:val="2"/>
                      <w:sz w:val="20"/>
                      <w:szCs w:val="20"/>
                      <w:lang w:val="es-BO" w:eastAsia="es-BO"/>
                    </w:rPr>
                    <w:t xml:space="preserve"> computable a partir del día siguiente hábil de la firma del contrato.</w:t>
                  </w:r>
                </w:p>
              </w:tc>
            </w:tr>
            <w:tr w:rsidR="00D9737F" w:rsidRPr="00D9737F" w14:paraId="0B2E7E01"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jc w:val="center"/>
              </w:trPr>
              <w:tc>
                <w:tcPr>
                  <w:tcW w:w="9444" w:type="dxa"/>
                  <w:gridSpan w:val="4"/>
                </w:tcPr>
                <w:p w14:paraId="5D2262A0" w14:textId="77777777" w:rsidR="00D9737F" w:rsidRPr="00D9737F" w:rsidRDefault="00D9737F" w:rsidP="00D9737F">
                  <w:pPr>
                    <w:spacing w:line="278" w:lineRule="auto"/>
                    <w:rPr>
                      <w:rFonts w:ascii="Tahoma" w:hAnsi="Tahoma" w:cs="Tahoma"/>
                      <w:b/>
                      <w:bCs/>
                      <w:color w:val="000000"/>
                      <w:kern w:val="2"/>
                      <w:sz w:val="20"/>
                      <w:szCs w:val="20"/>
                      <w:lang w:val="es-BO" w:eastAsia="es-BO"/>
                    </w:rPr>
                  </w:pPr>
                  <w:r w:rsidRPr="00D9737F">
                    <w:rPr>
                      <w:rFonts w:ascii="Tahoma" w:hAnsi="Tahoma" w:cs="Tahoma"/>
                      <w:b/>
                      <w:bCs/>
                      <w:color w:val="000000"/>
                      <w:kern w:val="2"/>
                      <w:sz w:val="20"/>
                      <w:szCs w:val="20"/>
                      <w:lang w:val="es-BO" w:eastAsia="es-BO"/>
                    </w:rPr>
                    <w:t>FORMA DE PAGO:</w:t>
                  </w:r>
                </w:p>
              </w:tc>
            </w:tr>
            <w:tr w:rsidR="00D9737F" w:rsidRPr="00D9737F" w14:paraId="719DC368"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7"/>
                <w:jc w:val="center"/>
              </w:trPr>
              <w:tc>
                <w:tcPr>
                  <w:tcW w:w="9444" w:type="dxa"/>
                  <w:gridSpan w:val="4"/>
                </w:tcPr>
                <w:p w14:paraId="11A492BB" w14:textId="77777777" w:rsidR="00D9737F" w:rsidRPr="00D9737F" w:rsidRDefault="00D9737F" w:rsidP="00D9737F">
                  <w:pPr>
                    <w:spacing w:line="278" w:lineRule="auto"/>
                    <w:jc w:val="both"/>
                    <w:rPr>
                      <w:rFonts w:ascii="Tahoma" w:hAnsi="Tahoma" w:cs="Tahoma"/>
                      <w:color w:val="000000"/>
                      <w:kern w:val="2"/>
                      <w:sz w:val="20"/>
                      <w:szCs w:val="20"/>
                      <w:lang w:val="es-BO" w:eastAsia="es-BO"/>
                    </w:rPr>
                  </w:pPr>
                  <w:r w:rsidRPr="00D9737F">
                    <w:rPr>
                      <w:rFonts w:ascii="Tahoma" w:hAnsi="Tahoma" w:cs="Tahoma"/>
                      <w:kern w:val="2"/>
                      <w:sz w:val="20"/>
                      <w:szCs w:val="20"/>
                      <w:lang w:val="es-BO" w:eastAsia="en-US"/>
                    </w:rPr>
                    <w:t>El pago se realizará mediante la emisión de un cheque intransferible a favor del proveedor, contra la entrega total y definitiva de los bienes adjudicados, y previa conformidad de ENDE en el lugar establecido para la entrega.</w:t>
                  </w:r>
                </w:p>
              </w:tc>
            </w:tr>
            <w:tr w:rsidR="00D9737F" w:rsidRPr="00D9737F" w14:paraId="5C4E7F77"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jc w:val="center"/>
              </w:trPr>
              <w:tc>
                <w:tcPr>
                  <w:tcW w:w="9444" w:type="dxa"/>
                  <w:gridSpan w:val="4"/>
                </w:tcPr>
                <w:p w14:paraId="4C5E64D1" w14:textId="77777777" w:rsidR="00D9737F" w:rsidRPr="00D9737F" w:rsidRDefault="00D9737F" w:rsidP="00D9737F">
                  <w:pPr>
                    <w:spacing w:line="278" w:lineRule="auto"/>
                    <w:jc w:val="both"/>
                    <w:rPr>
                      <w:rFonts w:ascii="Tahoma" w:hAnsi="Tahoma" w:cs="Tahoma"/>
                      <w:kern w:val="2"/>
                      <w:sz w:val="20"/>
                      <w:szCs w:val="20"/>
                      <w:lang w:val="es-BO" w:eastAsia="en-US"/>
                    </w:rPr>
                  </w:pPr>
                  <w:r w:rsidRPr="00D9737F">
                    <w:rPr>
                      <w:rFonts w:ascii="Tahoma" w:hAnsi="Tahoma" w:cs="Tahoma"/>
                      <w:b/>
                      <w:bCs/>
                      <w:color w:val="000000"/>
                      <w:kern w:val="2"/>
                      <w:sz w:val="20"/>
                      <w:szCs w:val="20"/>
                      <w:lang w:val="es-BO" w:eastAsia="es-BO"/>
                    </w:rPr>
                    <w:t>FORMA DE ENTREGA:</w:t>
                  </w:r>
                </w:p>
              </w:tc>
            </w:tr>
            <w:tr w:rsidR="00D9737F" w:rsidRPr="00D9737F" w14:paraId="68E1999D"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jc w:val="center"/>
              </w:trPr>
              <w:tc>
                <w:tcPr>
                  <w:tcW w:w="9444" w:type="dxa"/>
                  <w:gridSpan w:val="4"/>
                </w:tcPr>
                <w:p w14:paraId="4A7CD464" w14:textId="77777777" w:rsidR="00D9737F" w:rsidRPr="00D9737F" w:rsidRDefault="00D9737F" w:rsidP="00D9737F">
                  <w:pPr>
                    <w:spacing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La entrega deberá realizarse con los bienes debidamente embalados, protegidos e identificados, garantizando su integridad durante el transporte, manipulación y descarga.</w:t>
                  </w:r>
                </w:p>
                <w:p w14:paraId="31ECEA34" w14:textId="77777777" w:rsidR="00D9737F" w:rsidRPr="00D9737F" w:rsidRDefault="00D9737F" w:rsidP="00D9737F">
                  <w:pPr>
                    <w:spacing w:line="278" w:lineRule="auto"/>
                    <w:jc w:val="both"/>
                    <w:rPr>
                      <w:rFonts w:ascii="Tahoma" w:hAnsi="Tahoma" w:cs="Tahoma"/>
                      <w:kern w:val="2"/>
                      <w:sz w:val="20"/>
                      <w:szCs w:val="20"/>
                      <w:lang w:val="es-BO" w:eastAsia="en-US"/>
                    </w:rPr>
                  </w:pPr>
                  <w:r w:rsidRPr="00D9737F">
                    <w:rPr>
                      <w:rFonts w:ascii="Tahoma" w:hAnsi="Tahoma" w:cs="Tahoma"/>
                      <w:kern w:val="2"/>
                      <w:sz w:val="20"/>
                      <w:szCs w:val="20"/>
                      <w:lang w:val="es-BO" w:eastAsia="es-BO"/>
                    </w:rPr>
                    <w:t xml:space="preserve">El personal de ENDE verificará el estado de cada uno de los bienes adquiridos una vez que estos sean descargados en los almacenes de ENDE en la ciudad de Cobija - Pando, ubicados sobre la Av. Antofagasta, a la altura del km 3,5 de la carretera Cobija–Porvenir. En caso de evidenciarse daños o defectos atribuibles al transporte o embalaje, los bienes no serán </w:t>
                  </w:r>
                  <w:proofErr w:type="spellStart"/>
                  <w:r w:rsidRPr="00D9737F">
                    <w:rPr>
                      <w:rFonts w:ascii="Tahoma" w:hAnsi="Tahoma" w:cs="Tahoma"/>
                      <w:kern w:val="2"/>
                      <w:sz w:val="20"/>
                      <w:szCs w:val="20"/>
                      <w:lang w:val="es-BO" w:eastAsia="es-BO"/>
                    </w:rPr>
                    <w:t>recepcionados</w:t>
                  </w:r>
                  <w:proofErr w:type="spellEnd"/>
                  <w:r w:rsidRPr="00D9737F">
                    <w:rPr>
                      <w:rFonts w:ascii="Tahoma" w:hAnsi="Tahoma" w:cs="Tahoma"/>
                      <w:kern w:val="2"/>
                      <w:sz w:val="20"/>
                      <w:szCs w:val="20"/>
                      <w:lang w:val="es-BO" w:eastAsia="es-BO"/>
                    </w:rPr>
                    <w:t>, debiendo el proveedor efectuar la reposición correspondiente sin costo adicional para la entidad.</w:t>
                  </w:r>
                </w:p>
              </w:tc>
            </w:tr>
            <w:tr w:rsidR="00D9737F" w:rsidRPr="00D9737F" w14:paraId="717B21D4"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9444" w:type="dxa"/>
                  <w:gridSpan w:val="4"/>
                </w:tcPr>
                <w:p w14:paraId="31CF1C3D" w14:textId="77777777" w:rsidR="00D9737F" w:rsidRPr="00D9737F" w:rsidRDefault="00D9737F" w:rsidP="00D9737F">
                  <w:pPr>
                    <w:spacing w:line="278" w:lineRule="auto"/>
                    <w:jc w:val="both"/>
                    <w:rPr>
                      <w:rFonts w:ascii="Tahoma" w:hAnsi="Tahoma" w:cs="Tahoma"/>
                      <w:kern w:val="2"/>
                      <w:sz w:val="20"/>
                      <w:szCs w:val="20"/>
                      <w:lang w:val="es-BO" w:eastAsia="en-US"/>
                    </w:rPr>
                  </w:pPr>
                  <w:r w:rsidRPr="00D9737F">
                    <w:rPr>
                      <w:rFonts w:ascii="Tahoma" w:hAnsi="Tahoma" w:cs="Tahoma"/>
                      <w:b/>
                      <w:bCs/>
                      <w:kern w:val="2"/>
                      <w:sz w:val="20"/>
                      <w:szCs w:val="20"/>
                      <w:lang w:val="es-BO" w:eastAsia="es-BO"/>
                    </w:rPr>
                    <w:t>MULTAS:</w:t>
                  </w:r>
                </w:p>
              </w:tc>
            </w:tr>
            <w:tr w:rsidR="00D9737F" w:rsidRPr="00D9737F" w14:paraId="2F924F5F"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jc w:val="center"/>
              </w:trPr>
              <w:tc>
                <w:tcPr>
                  <w:tcW w:w="9444" w:type="dxa"/>
                  <w:gridSpan w:val="4"/>
                </w:tcPr>
                <w:p w14:paraId="1BCDC1C5" w14:textId="77777777" w:rsidR="00D9737F" w:rsidRPr="00D9737F" w:rsidRDefault="00D9737F" w:rsidP="00D9737F">
                  <w:pPr>
                    <w:spacing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 xml:space="preserve">El PROVEEDOR se constituirá en mora sin notificación previa, por el simple incumplimiento a los plazos de entrega previstos en el presente contrato, salvo la existencia de hechos de fuerza mayor, caso fortuito u otras causas debidamente justificadas y aceptadas, por ENDE, que ocurran antes del vencimiento del plazo de la entrega. </w:t>
                  </w:r>
                </w:p>
                <w:p w14:paraId="3F8F70DE" w14:textId="77777777" w:rsidR="00D9737F" w:rsidRPr="00D9737F" w:rsidRDefault="00D9737F" w:rsidP="00D9737F">
                  <w:pPr>
                    <w:spacing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ENDE aplicará al PROVEEDOR una multa por cada día de atraso al plazo de entrega del 3 por 1.000 en relación al monto de los BIENES entregados con retraso.</w:t>
                  </w:r>
                </w:p>
                <w:p w14:paraId="7CE9C75E" w14:textId="77777777" w:rsidR="00D9737F" w:rsidRPr="00D9737F" w:rsidRDefault="00D9737F" w:rsidP="00D9737F">
                  <w:pPr>
                    <w:spacing w:line="278" w:lineRule="auto"/>
                    <w:jc w:val="both"/>
                    <w:rPr>
                      <w:rFonts w:ascii="Tahoma" w:hAnsi="Tahoma" w:cs="Tahoma"/>
                      <w:kern w:val="2"/>
                      <w:sz w:val="20"/>
                      <w:szCs w:val="20"/>
                      <w:lang w:val="es-BO" w:eastAsia="en-US"/>
                    </w:rPr>
                  </w:pPr>
                  <w:r w:rsidRPr="00D9737F">
                    <w:rPr>
                      <w:rFonts w:ascii="Tahoma" w:hAnsi="Tahoma" w:cs="Tahoma"/>
                      <w:kern w:val="2"/>
                      <w:sz w:val="20"/>
                      <w:szCs w:val="20"/>
                      <w:lang w:val="es-BO" w:eastAsia="es-BO"/>
                    </w:rPr>
                    <w:t>En el caso de que el proveedor notifique a ENDE el incumplimiento de la entrega, posterior al vencimiento del plazo de dicha entrega, se computarán las multas por día de retraso hasta la fecha de notificación.</w:t>
                  </w:r>
                </w:p>
              </w:tc>
            </w:tr>
          </w:tbl>
          <w:p w14:paraId="1AFBAA7C" w14:textId="77777777" w:rsidR="00D9737F" w:rsidRPr="00D9737F" w:rsidRDefault="00D9737F" w:rsidP="00D9737F">
            <w:pPr>
              <w:widowControl w:val="0"/>
              <w:autoSpaceDE w:val="0"/>
              <w:autoSpaceDN w:val="0"/>
              <w:adjustRightInd w:val="0"/>
              <w:spacing w:before="240" w:after="160"/>
              <w:rPr>
                <w:rFonts w:ascii="Tahoma" w:hAnsi="Tahoma" w:cs="Tahoma"/>
                <w:b/>
                <w:kern w:val="2"/>
                <w:sz w:val="2"/>
                <w:szCs w:val="2"/>
                <w:lang w:val="es-BO" w:eastAsia="es-BO"/>
              </w:rPr>
            </w:pPr>
          </w:p>
          <w:tbl>
            <w:tblPr>
              <w:tblW w:w="9306" w:type="dxa"/>
              <w:jc w:val="center"/>
              <w:tblLayout w:type="fixed"/>
              <w:tblCellMar>
                <w:left w:w="70" w:type="dxa"/>
                <w:right w:w="70" w:type="dxa"/>
              </w:tblCellMar>
              <w:tblLook w:val="04A0" w:firstRow="1" w:lastRow="0" w:firstColumn="1" w:lastColumn="0" w:noHBand="0" w:noVBand="1"/>
            </w:tblPr>
            <w:tblGrid>
              <w:gridCol w:w="992"/>
              <w:gridCol w:w="5954"/>
              <w:gridCol w:w="1134"/>
              <w:gridCol w:w="1226"/>
            </w:tblGrid>
            <w:tr w:rsidR="00D9737F" w:rsidRPr="00D9737F" w14:paraId="6C00AB95" w14:textId="77777777" w:rsidTr="00355A49">
              <w:trPr>
                <w:trHeight w:val="378"/>
                <w:jc w:val="center"/>
              </w:trPr>
              <w:tc>
                <w:tcPr>
                  <w:tcW w:w="9306" w:type="dxa"/>
                  <w:gridSpan w:val="4"/>
                  <w:tcBorders>
                    <w:top w:val="single" w:sz="8" w:space="0" w:color="auto"/>
                    <w:left w:val="single" w:sz="8" w:space="0" w:color="auto"/>
                    <w:bottom w:val="single" w:sz="4" w:space="0" w:color="auto"/>
                    <w:right w:val="single" w:sz="4" w:space="0" w:color="auto"/>
                  </w:tcBorders>
                  <w:vAlign w:val="center"/>
                </w:tcPr>
                <w:p w14:paraId="43C808A6" w14:textId="77777777" w:rsidR="00D9737F" w:rsidRPr="00D9737F" w:rsidRDefault="00D9737F" w:rsidP="00D9737F">
                  <w:pPr>
                    <w:widowControl w:val="0"/>
                    <w:autoSpaceDE w:val="0"/>
                    <w:autoSpaceDN w:val="0"/>
                    <w:adjustRightInd w:val="0"/>
                    <w:jc w:val="center"/>
                    <w:rPr>
                      <w:rFonts w:ascii="Tahoma" w:hAnsi="Tahoma" w:cs="Tahoma"/>
                      <w:b/>
                      <w:kern w:val="2"/>
                      <w:sz w:val="20"/>
                      <w:szCs w:val="20"/>
                      <w:lang w:val="es-BO" w:eastAsia="es-BO"/>
                    </w:rPr>
                  </w:pPr>
                  <w:r w:rsidRPr="00D9737F">
                    <w:rPr>
                      <w:rFonts w:ascii="Tahoma" w:hAnsi="Tahoma" w:cs="Tahoma"/>
                      <w:b/>
                      <w:kern w:val="2"/>
                      <w:sz w:val="20"/>
                      <w:szCs w:val="20"/>
                      <w:lang w:val="es-BO" w:eastAsia="es-BO"/>
                    </w:rPr>
                    <w:t>DESCRIPCIÓN DEL BIEN</w:t>
                  </w:r>
                </w:p>
              </w:tc>
            </w:tr>
            <w:tr w:rsidR="00D9737F" w:rsidRPr="00D9737F" w14:paraId="7BC69582" w14:textId="77777777" w:rsidTr="00355A49">
              <w:trPr>
                <w:trHeight w:val="115"/>
                <w:jc w:val="center"/>
              </w:trPr>
              <w:tc>
                <w:tcPr>
                  <w:tcW w:w="992" w:type="dxa"/>
                  <w:tcBorders>
                    <w:top w:val="nil"/>
                    <w:left w:val="single" w:sz="8" w:space="0" w:color="auto"/>
                    <w:bottom w:val="single" w:sz="4" w:space="0" w:color="auto"/>
                    <w:right w:val="single" w:sz="8" w:space="0" w:color="auto"/>
                  </w:tcBorders>
                  <w:vAlign w:val="center"/>
                  <w:hideMark/>
                </w:tcPr>
                <w:p w14:paraId="70C366D1" w14:textId="77777777" w:rsidR="00D9737F" w:rsidRPr="00D9737F" w:rsidRDefault="00D9737F" w:rsidP="00D9737F">
                  <w:pPr>
                    <w:spacing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ITEM</w:t>
                  </w:r>
                </w:p>
              </w:tc>
              <w:tc>
                <w:tcPr>
                  <w:tcW w:w="5954" w:type="dxa"/>
                  <w:tcBorders>
                    <w:top w:val="nil"/>
                    <w:left w:val="nil"/>
                    <w:bottom w:val="single" w:sz="4" w:space="0" w:color="auto"/>
                    <w:right w:val="single" w:sz="8" w:space="0" w:color="auto"/>
                  </w:tcBorders>
                  <w:vAlign w:val="center"/>
                  <w:hideMark/>
                </w:tcPr>
                <w:p w14:paraId="134C4B27" w14:textId="77777777" w:rsidR="00D9737F" w:rsidRPr="00D9737F" w:rsidRDefault="00D9737F" w:rsidP="00D9737F">
                  <w:pPr>
                    <w:spacing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DETALLE</w:t>
                  </w:r>
                </w:p>
              </w:tc>
              <w:tc>
                <w:tcPr>
                  <w:tcW w:w="1134" w:type="dxa"/>
                  <w:tcBorders>
                    <w:top w:val="nil"/>
                    <w:left w:val="nil"/>
                    <w:bottom w:val="single" w:sz="4" w:space="0" w:color="auto"/>
                    <w:right w:val="single" w:sz="4" w:space="0" w:color="auto"/>
                  </w:tcBorders>
                </w:tcPr>
                <w:p w14:paraId="70EBC7F2" w14:textId="77777777" w:rsidR="00D9737F" w:rsidRPr="00D9737F" w:rsidRDefault="00D9737F" w:rsidP="00D9737F">
                  <w:pPr>
                    <w:spacing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UNIDAD</w:t>
                  </w:r>
                </w:p>
              </w:tc>
              <w:tc>
                <w:tcPr>
                  <w:tcW w:w="1226" w:type="dxa"/>
                  <w:tcBorders>
                    <w:top w:val="nil"/>
                    <w:left w:val="nil"/>
                    <w:bottom w:val="single" w:sz="4" w:space="0" w:color="auto"/>
                    <w:right w:val="single" w:sz="4" w:space="0" w:color="auto"/>
                  </w:tcBorders>
                </w:tcPr>
                <w:p w14:paraId="20627245" w14:textId="77777777" w:rsidR="00D9737F" w:rsidRPr="00D9737F" w:rsidRDefault="00D9737F" w:rsidP="00D9737F">
                  <w:pPr>
                    <w:spacing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CANTIDAD</w:t>
                  </w:r>
                </w:p>
              </w:tc>
            </w:tr>
            <w:tr w:rsidR="00D9737F" w:rsidRPr="00D9737F" w14:paraId="29818CEE" w14:textId="77777777" w:rsidTr="00355A49">
              <w:trPr>
                <w:trHeight w:val="278"/>
                <w:jc w:val="center"/>
              </w:trPr>
              <w:tc>
                <w:tcPr>
                  <w:tcW w:w="992" w:type="dxa"/>
                  <w:vMerge w:val="restart"/>
                  <w:tcBorders>
                    <w:top w:val="single" w:sz="4" w:space="0" w:color="auto"/>
                    <w:left w:val="single" w:sz="4" w:space="0" w:color="auto"/>
                    <w:right w:val="single" w:sz="4" w:space="0" w:color="auto"/>
                  </w:tcBorders>
                  <w:vAlign w:val="center"/>
                </w:tcPr>
                <w:p w14:paraId="0C629145" w14:textId="77777777" w:rsidR="00D9737F" w:rsidRPr="00D9737F" w:rsidRDefault="00D9737F" w:rsidP="00D9737F">
                  <w:pPr>
                    <w:spacing w:line="278" w:lineRule="auto"/>
                    <w:jc w:val="center"/>
                    <w:rPr>
                      <w:rFonts w:ascii="Tahoma" w:hAnsi="Tahoma" w:cs="Tahoma"/>
                      <w:noProof/>
                      <w:kern w:val="2"/>
                      <w:sz w:val="20"/>
                      <w:szCs w:val="20"/>
                      <w:lang w:val="es-BO" w:eastAsia="en-US"/>
                    </w:rPr>
                  </w:pPr>
                  <w:r w:rsidRPr="00D9737F">
                    <w:rPr>
                      <w:rFonts w:ascii="Tahoma" w:hAnsi="Tahoma" w:cs="Tahoma"/>
                      <w:noProof/>
                      <w:kern w:val="2"/>
                      <w:sz w:val="20"/>
                      <w:szCs w:val="20"/>
                      <w:lang w:val="es-BO" w:eastAsia="en-US"/>
                    </w:rPr>
                    <w:t>2</w:t>
                  </w:r>
                </w:p>
              </w:tc>
              <w:tc>
                <w:tcPr>
                  <w:tcW w:w="5954" w:type="dxa"/>
                  <w:tcBorders>
                    <w:top w:val="single" w:sz="4" w:space="0" w:color="auto"/>
                    <w:left w:val="single" w:sz="4" w:space="0" w:color="auto"/>
                    <w:bottom w:val="single" w:sz="4" w:space="0" w:color="auto"/>
                    <w:right w:val="single" w:sz="4" w:space="0" w:color="auto"/>
                  </w:tcBorders>
                  <w:vAlign w:val="center"/>
                </w:tcPr>
                <w:p w14:paraId="3C6BAD0D" w14:textId="77777777" w:rsidR="00D9737F" w:rsidRPr="00D9737F" w:rsidRDefault="00D9737F" w:rsidP="00D9737F">
                  <w:pPr>
                    <w:spacing w:line="278" w:lineRule="auto"/>
                    <w:rPr>
                      <w:rFonts w:ascii="Tahoma" w:hAnsi="Tahoma" w:cs="Tahoma"/>
                      <w:b/>
                      <w:bCs/>
                      <w:noProof/>
                      <w:kern w:val="2"/>
                      <w:sz w:val="20"/>
                      <w:szCs w:val="20"/>
                      <w:lang w:val="es-BO" w:eastAsia="en-US"/>
                    </w:rPr>
                  </w:pPr>
                  <w:r w:rsidRPr="00D9737F">
                    <w:rPr>
                      <w:rFonts w:ascii="Tahoma" w:hAnsi="Tahoma" w:cs="Tahoma"/>
                      <w:b/>
                      <w:bCs/>
                      <w:kern w:val="2"/>
                      <w:sz w:val="20"/>
                      <w:szCs w:val="20"/>
                      <w:lang w:val="es-BO" w:eastAsia="es-BO"/>
                    </w:rPr>
                    <w:t>Fusible chicotillo tipo K de 2 A (27-38 kV)</w:t>
                  </w:r>
                </w:p>
              </w:tc>
              <w:tc>
                <w:tcPr>
                  <w:tcW w:w="1134" w:type="dxa"/>
                  <w:vMerge w:val="restart"/>
                  <w:tcBorders>
                    <w:top w:val="single" w:sz="4" w:space="0" w:color="auto"/>
                    <w:left w:val="single" w:sz="4" w:space="0" w:color="auto"/>
                    <w:right w:val="single" w:sz="4" w:space="0" w:color="auto"/>
                  </w:tcBorders>
                  <w:vAlign w:val="center"/>
                </w:tcPr>
                <w:p w14:paraId="09DAB347" w14:textId="77777777" w:rsidR="00D9737F" w:rsidRPr="00D9737F" w:rsidRDefault="00D9737F" w:rsidP="00D9737F">
                  <w:pPr>
                    <w:spacing w:line="278" w:lineRule="auto"/>
                    <w:jc w:val="center"/>
                    <w:rPr>
                      <w:rFonts w:ascii="Tahoma" w:hAnsi="Tahoma" w:cs="Tahoma"/>
                      <w:noProof/>
                      <w:kern w:val="2"/>
                      <w:sz w:val="20"/>
                      <w:szCs w:val="20"/>
                      <w:lang w:val="es-BO" w:eastAsia="en-US"/>
                    </w:rPr>
                  </w:pPr>
                  <w:r w:rsidRPr="00D9737F">
                    <w:rPr>
                      <w:rFonts w:ascii="Tahoma" w:hAnsi="Tahoma" w:cs="Tahoma"/>
                      <w:noProof/>
                      <w:kern w:val="2"/>
                      <w:sz w:val="20"/>
                      <w:szCs w:val="20"/>
                      <w:lang w:val="es-BO" w:eastAsia="en-US"/>
                    </w:rPr>
                    <w:t>1100</w:t>
                  </w:r>
                </w:p>
              </w:tc>
              <w:tc>
                <w:tcPr>
                  <w:tcW w:w="1226" w:type="dxa"/>
                  <w:vMerge w:val="restart"/>
                  <w:tcBorders>
                    <w:top w:val="single" w:sz="4" w:space="0" w:color="auto"/>
                    <w:left w:val="single" w:sz="4" w:space="0" w:color="auto"/>
                    <w:right w:val="single" w:sz="4" w:space="0" w:color="auto"/>
                  </w:tcBorders>
                  <w:vAlign w:val="center"/>
                </w:tcPr>
                <w:p w14:paraId="261C5F52" w14:textId="77777777" w:rsidR="00D9737F" w:rsidRPr="00D9737F" w:rsidRDefault="00D9737F" w:rsidP="00D9737F">
                  <w:pPr>
                    <w:spacing w:line="278" w:lineRule="auto"/>
                    <w:jc w:val="center"/>
                    <w:rPr>
                      <w:rFonts w:ascii="Tahoma" w:hAnsi="Tahoma" w:cs="Tahoma"/>
                      <w:noProof/>
                      <w:kern w:val="2"/>
                      <w:sz w:val="20"/>
                      <w:szCs w:val="20"/>
                      <w:lang w:val="es-BO" w:eastAsia="en-US"/>
                    </w:rPr>
                  </w:pPr>
                  <w:r w:rsidRPr="00D9737F">
                    <w:rPr>
                      <w:rFonts w:ascii="Tahoma" w:hAnsi="Tahoma" w:cs="Tahoma"/>
                      <w:noProof/>
                      <w:kern w:val="2"/>
                      <w:sz w:val="20"/>
                      <w:szCs w:val="20"/>
                      <w:lang w:val="es-BO" w:eastAsia="en-US"/>
                    </w:rPr>
                    <w:t>Piezas</w:t>
                  </w:r>
                </w:p>
              </w:tc>
            </w:tr>
            <w:tr w:rsidR="00D9737F" w:rsidRPr="00D9737F" w14:paraId="74C734C3" w14:textId="77777777" w:rsidTr="00355A49">
              <w:trPr>
                <w:trHeight w:val="277"/>
                <w:jc w:val="center"/>
              </w:trPr>
              <w:tc>
                <w:tcPr>
                  <w:tcW w:w="992" w:type="dxa"/>
                  <w:vMerge/>
                  <w:tcBorders>
                    <w:left w:val="single" w:sz="4" w:space="0" w:color="auto"/>
                    <w:bottom w:val="single" w:sz="4" w:space="0" w:color="auto"/>
                    <w:right w:val="single" w:sz="4" w:space="0" w:color="auto"/>
                  </w:tcBorders>
                  <w:vAlign w:val="center"/>
                </w:tcPr>
                <w:p w14:paraId="6A084C84" w14:textId="77777777" w:rsidR="00D9737F" w:rsidRPr="00D9737F" w:rsidRDefault="00D9737F" w:rsidP="00D9737F">
                  <w:pPr>
                    <w:spacing w:line="278" w:lineRule="auto"/>
                    <w:jc w:val="center"/>
                    <w:rPr>
                      <w:rFonts w:ascii="Tahoma" w:hAnsi="Tahoma" w:cs="Tahoma"/>
                      <w:noProof/>
                      <w:kern w:val="2"/>
                      <w:sz w:val="20"/>
                      <w:szCs w:val="20"/>
                      <w:lang w:val="es-BO" w:eastAsia="en-US"/>
                    </w:rPr>
                  </w:pPr>
                </w:p>
              </w:tc>
              <w:tc>
                <w:tcPr>
                  <w:tcW w:w="5954" w:type="dxa"/>
                  <w:tcBorders>
                    <w:top w:val="single" w:sz="4" w:space="0" w:color="auto"/>
                    <w:left w:val="single" w:sz="4" w:space="0" w:color="auto"/>
                    <w:bottom w:val="single" w:sz="4" w:space="0" w:color="auto"/>
                    <w:right w:val="single" w:sz="4" w:space="0" w:color="auto"/>
                  </w:tcBorders>
                  <w:vAlign w:val="center"/>
                </w:tcPr>
                <w:p w14:paraId="5B6C5DC9"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Características:</w:t>
                  </w:r>
                </w:p>
                <w:p w14:paraId="6756CF32" w14:textId="77777777" w:rsidR="00D9737F" w:rsidRPr="00D9737F" w:rsidRDefault="00D9737F" w:rsidP="00D9737F">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Corriente nominal:</w:t>
                  </w:r>
                  <w:r w:rsidRPr="00D9737F">
                    <w:rPr>
                      <w:rFonts w:ascii="Tahoma" w:hAnsi="Tahoma" w:cs="Tahoma"/>
                      <w:kern w:val="2"/>
                      <w:sz w:val="20"/>
                      <w:szCs w:val="20"/>
                      <w:lang w:val="es-BO" w:eastAsia="es-BO"/>
                    </w:rPr>
                    <w:t xml:space="preserve"> 2 A </w:t>
                  </w:r>
                </w:p>
                <w:p w14:paraId="08578F94" w14:textId="77777777" w:rsidR="00D9737F" w:rsidRPr="00D9737F" w:rsidRDefault="00D9737F" w:rsidP="00D9737F">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Tensión nominal:</w:t>
                  </w:r>
                  <w:r w:rsidRPr="00D9737F">
                    <w:rPr>
                      <w:rFonts w:ascii="Tahoma" w:hAnsi="Tahoma" w:cs="Tahoma"/>
                      <w:kern w:val="2"/>
                      <w:sz w:val="20"/>
                      <w:szCs w:val="20"/>
                      <w:lang w:val="es-BO" w:eastAsia="es-BO"/>
                    </w:rPr>
                    <w:t xml:space="preserve"> 27 - 38 kV </w:t>
                  </w:r>
                </w:p>
                <w:p w14:paraId="222BCF26" w14:textId="77777777" w:rsidR="00D9737F" w:rsidRPr="00D9737F" w:rsidRDefault="00D9737F" w:rsidP="00D9737F">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Longitud:</w:t>
                  </w:r>
                  <w:r w:rsidRPr="00D9737F">
                    <w:rPr>
                      <w:rFonts w:ascii="Tahoma" w:hAnsi="Tahoma" w:cs="Tahoma"/>
                      <w:kern w:val="2"/>
                      <w:sz w:val="20"/>
                      <w:szCs w:val="20"/>
                      <w:lang w:val="es-BO" w:eastAsia="es-BO"/>
                    </w:rPr>
                    <w:t xml:space="preserve"> 23” – 36” (584 – 915 mm) </w:t>
                  </w:r>
                </w:p>
                <w:p w14:paraId="05B6A8FE" w14:textId="77777777" w:rsidR="00D9737F" w:rsidRPr="00D9737F" w:rsidRDefault="00D9737F" w:rsidP="00D9737F">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Cabeza:</w:t>
                  </w:r>
                  <w:r w:rsidRPr="00D9737F">
                    <w:rPr>
                      <w:rFonts w:ascii="Tahoma" w:hAnsi="Tahoma" w:cs="Tahoma"/>
                      <w:kern w:val="2"/>
                      <w:sz w:val="20"/>
                      <w:szCs w:val="20"/>
                      <w:lang w:val="es-BO" w:eastAsia="es-BO"/>
                    </w:rPr>
                    <w:t xml:space="preserve"> Removible, para fácil mantenimiento.</w:t>
                  </w:r>
                </w:p>
                <w:p w14:paraId="4B7DD6FD" w14:textId="77777777" w:rsidR="00D9737F" w:rsidRPr="00D9737F" w:rsidRDefault="00D9737F" w:rsidP="00D9737F">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Normas aplicables:</w:t>
                  </w:r>
                  <w:r w:rsidRPr="00D9737F">
                    <w:rPr>
                      <w:rFonts w:ascii="Tahoma" w:hAnsi="Tahoma" w:cs="Tahoma"/>
                      <w:kern w:val="2"/>
                      <w:sz w:val="20"/>
                      <w:szCs w:val="20"/>
                      <w:lang w:val="es-BO" w:eastAsia="es-BO"/>
                    </w:rPr>
                    <w:t xml:space="preserve"> IEC 60282</w:t>
                  </w:r>
                  <w:r w:rsidRPr="00D9737F">
                    <w:rPr>
                      <w:rFonts w:ascii="Tahoma" w:hAnsi="Tahoma" w:cs="Tahoma"/>
                      <w:kern w:val="2"/>
                      <w:sz w:val="20"/>
                      <w:szCs w:val="20"/>
                      <w:lang w:val="es-BO" w:eastAsia="es-BO"/>
                    </w:rPr>
                    <w:noBreakHyphen/>
                    <w:t>1 / IEC 60282</w:t>
                  </w:r>
                  <w:r w:rsidRPr="00D9737F">
                    <w:rPr>
                      <w:rFonts w:ascii="Tahoma" w:hAnsi="Tahoma" w:cs="Tahoma"/>
                      <w:kern w:val="2"/>
                      <w:sz w:val="20"/>
                      <w:szCs w:val="20"/>
                      <w:lang w:val="es-BO" w:eastAsia="es-BO"/>
                    </w:rPr>
                    <w:noBreakHyphen/>
                    <w:t>2 (anteriormente IEC 282) o ANSI C37.41 / ANSI C37.42, o normas equivalentes reconocidas internacionalmente.</w:t>
                  </w:r>
                </w:p>
              </w:tc>
              <w:tc>
                <w:tcPr>
                  <w:tcW w:w="1134" w:type="dxa"/>
                  <w:vMerge/>
                  <w:tcBorders>
                    <w:left w:val="single" w:sz="4" w:space="0" w:color="auto"/>
                    <w:bottom w:val="single" w:sz="4" w:space="0" w:color="auto"/>
                    <w:right w:val="single" w:sz="4" w:space="0" w:color="auto"/>
                  </w:tcBorders>
                  <w:vAlign w:val="center"/>
                </w:tcPr>
                <w:p w14:paraId="35AD8306" w14:textId="77777777" w:rsidR="00D9737F" w:rsidRPr="00D9737F" w:rsidRDefault="00D9737F" w:rsidP="00D9737F">
                  <w:pPr>
                    <w:spacing w:line="278" w:lineRule="auto"/>
                    <w:jc w:val="center"/>
                    <w:rPr>
                      <w:rFonts w:ascii="Tahoma" w:hAnsi="Tahoma" w:cs="Tahoma"/>
                      <w:noProof/>
                      <w:kern w:val="2"/>
                      <w:sz w:val="20"/>
                      <w:szCs w:val="20"/>
                      <w:lang w:val="es-BO" w:eastAsia="en-US"/>
                    </w:rPr>
                  </w:pPr>
                </w:p>
              </w:tc>
              <w:tc>
                <w:tcPr>
                  <w:tcW w:w="1226" w:type="dxa"/>
                  <w:vMerge/>
                  <w:tcBorders>
                    <w:left w:val="single" w:sz="4" w:space="0" w:color="auto"/>
                    <w:bottom w:val="single" w:sz="4" w:space="0" w:color="auto"/>
                    <w:right w:val="single" w:sz="4" w:space="0" w:color="auto"/>
                  </w:tcBorders>
                  <w:vAlign w:val="center"/>
                </w:tcPr>
                <w:p w14:paraId="5C885239" w14:textId="77777777" w:rsidR="00D9737F" w:rsidRPr="00D9737F" w:rsidRDefault="00D9737F" w:rsidP="00D9737F">
                  <w:pPr>
                    <w:spacing w:line="278" w:lineRule="auto"/>
                    <w:jc w:val="center"/>
                    <w:rPr>
                      <w:rFonts w:ascii="Tahoma" w:hAnsi="Tahoma" w:cs="Tahoma"/>
                      <w:noProof/>
                      <w:kern w:val="2"/>
                      <w:sz w:val="20"/>
                      <w:szCs w:val="20"/>
                      <w:lang w:val="es-BO" w:eastAsia="en-US"/>
                    </w:rPr>
                  </w:pPr>
                </w:p>
              </w:tc>
            </w:tr>
            <w:tr w:rsidR="00D9737F" w:rsidRPr="00D9737F" w14:paraId="4ADDC9CC"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
                <w:jc w:val="center"/>
              </w:trPr>
              <w:tc>
                <w:tcPr>
                  <w:tcW w:w="9306" w:type="dxa"/>
                  <w:gridSpan w:val="4"/>
                </w:tcPr>
                <w:p w14:paraId="194017CD" w14:textId="6BEAF476" w:rsidR="00D9737F" w:rsidRPr="00D9737F" w:rsidRDefault="00085A22" w:rsidP="00D9737F">
                  <w:pPr>
                    <w:spacing w:line="278" w:lineRule="auto"/>
                    <w:rPr>
                      <w:rFonts w:ascii="Tahoma" w:hAnsi="Tahoma" w:cs="Tahoma"/>
                      <w:b/>
                      <w:bCs/>
                      <w:kern w:val="2"/>
                      <w:sz w:val="20"/>
                      <w:szCs w:val="20"/>
                      <w:lang w:val="es-BO" w:eastAsia="es-BO"/>
                    </w:rPr>
                  </w:pPr>
                  <w:r>
                    <w:rPr>
                      <w:rFonts w:ascii="Tahoma" w:hAnsi="Tahoma" w:cs="Tahoma"/>
                      <w:b/>
                      <w:bCs/>
                      <w:kern w:val="2"/>
                      <w:sz w:val="20"/>
                      <w:szCs w:val="20"/>
                      <w:lang w:val="es-BO" w:eastAsia="es-BO"/>
                    </w:rPr>
                    <w:t>COND</w:t>
                  </w:r>
                  <w:r w:rsidR="00D9737F" w:rsidRPr="00D9737F">
                    <w:rPr>
                      <w:rFonts w:ascii="Tahoma" w:hAnsi="Tahoma" w:cs="Tahoma"/>
                      <w:b/>
                      <w:bCs/>
                      <w:kern w:val="2"/>
                      <w:sz w:val="20"/>
                      <w:szCs w:val="20"/>
                      <w:lang w:val="es-BO" w:eastAsia="es-BO"/>
                    </w:rPr>
                    <w:t>ICIONES PARA LA ADQUISICIÓN DE BIENES</w:t>
                  </w:r>
                </w:p>
              </w:tc>
            </w:tr>
            <w:tr w:rsidR="00D9737F" w:rsidRPr="00D9737F" w14:paraId="6697E083"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
                <w:jc w:val="center"/>
              </w:trPr>
              <w:tc>
                <w:tcPr>
                  <w:tcW w:w="9306" w:type="dxa"/>
                  <w:gridSpan w:val="4"/>
                </w:tcPr>
                <w:p w14:paraId="39936509"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n-US"/>
                    </w:rPr>
                    <w:t>LUGAR DE ENTREGA:</w:t>
                  </w:r>
                </w:p>
              </w:tc>
            </w:tr>
            <w:tr w:rsidR="00D9737F" w:rsidRPr="00D9737F" w14:paraId="361F867D"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9306" w:type="dxa"/>
                  <w:gridSpan w:val="4"/>
                </w:tcPr>
                <w:p w14:paraId="6B8CDE0D" w14:textId="77777777" w:rsidR="00D9737F" w:rsidRPr="00D9737F" w:rsidRDefault="00D9737F" w:rsidP="00D9737F">
                  <w:pPr>
                    <w:spacing w:line="278" w:lineRule="auto"/>
                    <w:jc w:val="both"/>
                    <w:rPr>
                      <w:rFonts w:ascii="Tahoma" w:hAnsi="Tahoma" w:cs="Tahoma"/>
                      <w:kern w:val="2"/>
                      <w:sz w:val="20"/>
                      <w:szCs w:val="20"/>
                      <w:lang w:eastAsia="en-US"/>
                    </w:rPr>
                  </w:pPr>
                  <w:r w:rsidRPr="00D9737F">
                    <w:rPr>
                      <w:rFonts w:ascii="Tahoma" w:hAnsi="Tahoma" w:cs="Tahoma"/>
                      <w:kern w:val="2"/>
                      <w:sz w:val="20"/>
                      <w:szCs w:val="20"/>
                      <w:lang w:eastAsia="en-US"/>
                    </w:rPr>
                    <w:t>Los bienes requeridos deberán ser entregados en los almacenes de ENDE, ubicados en la ciudad de Cobija – Pando, sobre la Av. Antofagasta, a la altura del km 3,5 de la carretera Cobija – Porvenir.</w:t>
                  </w:r>
                </w:p>
                <w:p w14:paraId="162F781C" w14:textId="77777777" w:rsidR="00D9737F" w:rsidRPr="00D9737F" w:rsidRDefault="00D9737F" w:rsidP="00D9737F">
                  <w:pPr>
                    <w:spacing w:line="259"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Los costos de transporte, descarga y manipulación de los bienes hasta su correcta disposición final en los almacenes de ENDE correrán por cuenta del proveedor.</w:t>
                  </w:r>
                </w:p>
              </w:tc>
            </w:tr>
            <w:tr w:rsidR="00D9737F" w:rsidRPr="00D9737F" w14:paraId="65A0914E"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jc w:val="center"/>
              </w:trPr>
              <w:tc>
                <w:tcPr>
                  <w:tcW w:w="9306" w:type="dxa"/>
                  <w:gridSpan w:val="4"/>
                </w:tcPr>
                <w:p w14:paraId="72774BB7"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PLAZO DE ENTREGA:</w:t>
                  </w:r>
                </w:p>
              </w:tc>
            </w:tr>
            <w:tr w:rsidR="00D9737F" w:rsidRPr="00D9737F" w14:paraId="217DD2A3"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jc w:val="center"/>
              </w:trPr>
              <w:tc>
                <w:tcPr>
                  <w:tcW w:w="9306" w:type="dxa"/>
                  <w:gridSpan w:val="4"/>
                </w:tcPr>
                <w:p w14:paraId="5BF357D8" w14:textId="77777777" w:rsidR="00D9737F" w:rsidRPr="00D9737F" w:rsidRDefault="00D9737F" w:rsidP="00D9737F">
                  <w:pPr>
                    <w:spacing w:line="278" w:lineRule="auto"/>
                    <w:jc w:val="both"/>
                    <w:rPr>
                      <w:rFonts w:ascii="Tahoma" w:hAnsi="Tahoma" w:cs="Tahoma"/>
                      <w:b/>
                      <w:kern w:val="2"/>
                      <w:sz w:val="20"/>
                      <w:szCs w:val="20"/>
                      <w:lang w:val="es-BO" w:eastAsia="es-BO"/>
                    </w:rPr>
                  </w:pPr>
                  <w:r w:rsidRPr="00D9737F">
                    <w:rPr>
                      <w:rFonts w:ascii="Tahoma" w:hAnsi="Tahoma" w:cs="Tahoma"/>
                      <w:bCs/>
                      <w:kern w:val="2"/>
                      <w:sz w:val="20"/>
                      <w:szCs w:val="20"/>
                      <w:lang w:val="es-BO" w:eastAsia="es-BO"/>
                    </w:rPr>
                    <w:lastRenderedPageBreak/>
                    <w:t>El plazo de entrega de los bienes adjudicados para el presente proceso no deberá exceder de cincuenta (50) días calendario</w:t>
                  </w:r>
                  <w:r w:rsidRPr="00D9737F">
                    <w:rPr>
                      <w:rFonts w:ascii="Tahoma" w:hAnsi="Tahoma" w:cs="Tahoma"/>
                      <w:kern w:val="2"/>
                      <w:sz w:val="20"/>
                      <w:szCs w:val="20"/>
                      <w:lang w:val="es-BO" w:eastAsia="es-BO"/>
                    </w:rPr>
                    <w:t xml:space="preserve"> computable a partir del día siguiente hábil de la firma del contrato.</w:t>
                  </w:r>
                </w:p>
              </w:tc>
            </w:tr>
            <w:tr w:rsidR="00D9737F" w:rsidRPr="00D9737F" w14:paraId="59180FE2"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jc w:val="center"/>
              </w:trPr>
              <w:tc>
                <w:tcPr>
                  <w:tcW w:w="9306" w:type="dxa"/>
                  <w:gridSpan w:val="4"/>
                </w:tcPr>
                <w:p w14:paraId="73067088"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FORMA DE PAGO:</w:t>
                  </w:r>
                </w:p>
              </w:tc>
            </w:tr>
            <w:tr w:rsidR="00D9737F" w:rsidRPr="00D9737F" w14:paraId="55CB08DF"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7"/>
                <w:jc w:val="center"/>
              </w:trPr>
              <w:tc>
                <w:tcPr>
                  <w:tcW w:w="9306" w:type="dxa"/>
                  <w:gridSpan w:val="4"/>
                </w:tcPr>
                <w:p w14:paraId="0B264252" w14:textId="77777777" w:rsidR="00D9737F" w:rsidRPr="00D9737F" w:rsidRDefault="00D9737F" w:rsidP="00D9737F">
                  <w:pPr>
                    <w:spacing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n-US"/>
                    </w:rPr>
                    <w:t>El pago se realizará mediante la emisión de un cheque intransferible a favor del proveedor, contra la entrega total y definitiva de los bienes adjudicados, y previa conformidad de ENDE en el lugar establecido para la entrega.</w:t>
                  </w:r>
                </w:p>
              </w:tc>
            </w:tr>
            <w:tr w:rsidR="00D9737F" w:rsidRPr="00D9737F" w14:paraId="151D1993"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jc w:val="center"/>
              </w:trPr>
              <w:tc>
                <w:tcPr>
                  <w:tcW w:w="9306" w:type="dxa"/>
                  <w:gridSpan w:val="4"/>
                </w:tcPr>
                <w:p w14:paraId="69203EFB" w14:textId="77777777" w:rsidR="00D9737F" w:rsidRPr="00D9737F" w:rsidRDefault="00D9737F" w:rsidP="00D9737F">
                  <w:pPr>
                    <w:spacing w:line="278" w:lineRule="auto"/>
                    <w:jc w:val="both"/>
                    <w:rPr>
                      <w:rFonts w:ascii="Tahoma" w:hAnsi="Tahoma" w:cs="Tahoma"/>
                      <w:kern w:val="2"/>
                      <w:sz w:val="20"/>
                      <w:szCs w:val="20"/>
                      <w:lang w:val="es-BO" w:eastAsia="en-US"/>
                    </w:rPr>
                  </w:pPr>
                  <w:r w:rsidRPr="00D9737F">
                    <w:rPr>
                      <w:rFonts w:ascii="Tahoma" w:hAnsi="Tahoma" w:cs="Tahoma"/>
                      <w:b/>
                      <w:bCs/>
                      <w:kern w:val="2"/>
                      <w:sz w:val="20"/>
                      <w:szCs w:val="20"/>
                      <w:lang w:val="es-BO" w:eastAsia="es-BO"/>
                    </w:rPr>
                    <w:t>FORMA DE ENTREGA:</w:t>
                  </w:r>
                </w:p>
              </w:tc>
            </w:tr>
            <w:tr w:rsidR="00D9737F" w:rsidRPr="00D9737F" w14:paraId="21F039F9"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jc w:val="center"/>
              </w:trPr>
              <w:tc>
                <w:tcPr>
                  <w:tcW w:w="9306" w:type="dxa"/>
                  <w:gridSpan w:val="4"/>
                </w:tcPr>
                <w:p w14:paraId="186ACF95" w14:textId="77777777" w:rsidR="00D9737F" w:rsidRPr="00D9737F" w:rsidRDefault="00D9737F" w:rsidP="00D9737F">
                  <w:pPr>
                    <w:spacing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La entrega deberá realizarse con los bienes debidamente embalados, protegidos e identificados, garantizando su integridad durante el transporte, manipulación y descarga.</w:t>
                  </w:r>
                </w:p>
                <w:p w14:paraId="54AA3CED" w14:textId="77777777" w:rsidR="00D9737F" w:rsidRPr="00D9737F" w:rsidRDefault="00D9737F" w:rsidP="00D9737F">
                  <w:pPr>
                    <w:spacing w:line="278" w:lineRule="auto"/>
                    <w:jc w:val="both"/>
                    <w:rPr>
                      <w:rFonts w:ascii="Tahoma" w:hAnsi="Tahoma" w:cs="Tahoma"/>
                      <w:kern w:val="2"/>
                      <w:sz w:val="20"/>
                      <w:szCs w:val="20"/>
                      <w:lang w:val="es-BO" w:eastAsia="en-US"/>
                    </w:rPr>
                  </w:pPr>
                  <w:r w:rsidRPr="00D9737F">
                    <w:rPr>
                      <w:rFonts w:ascii="Tahoma" w:hAnsi="Tahoma" w:cs="Tahoma"/>
                      <w:kern w:val="2"/>
                      <w:sz w:val="20"/>
                      <w:szCs w:val="20"/>
                      <w:lang w:val="es-BO" w:eastAsia="es-BO"/>
                    </w:rPr>
                    <w:t xml:space="preserve">El personal de ENDE verificará el estado de cada uno de los bienes adquiridos una vez que estos sean descargados en los almacenes de ENDE en la ciudad de Cobija - Pando, ubicados sobre la Av. Antofagasta, a la altura del km 3,5 de la carretera Cobija–Porvenir. En caso de evidenciarse daños o defectos atribuibles al transporte o embalaje, los bienes no serán </w:t>
                  </w:r>
                  <w:proofErr w:type="spellStart"/>
                  <w:r w:rsidRPr="00D9737F">
                    <w:rPr>
                      <w:rFonts w:ascii="Tahoma" w:hAnsi="Tahoma" w:cs="Tahoma"/>
                      <w:kern w:val="2"/>
                      <w:sz w:val="20"/>
                      <w:szCs w:val="20"/>
                      <w:lang w:val="es-BO" w:eastAsia="es-BO"/>
                    </w:rPr>
                    <w:t>recepcionados</w:t>
                  </w:r>
                  <w:proofErr w:type="spellEnd"/>
                  <w:r w:rsidRPr="00D9737F">
                    <w:rPr>
                      <w:rFonts w:ascii="Tahoma" w:hAnsi="Tahoma" w:cs="Tahoma"/>
                      <w:kern w:val="2"/>
                      <w:sz w:val="20"/>
                      <w:szCs w:val="20"/>
                      <w:lang w:val="es-BO" w:eastAsia="es-BO"/>
                    </w:rPr>
                    <w:t>, debiendo el proveedor efectuar la reposición correspondiente sin costo adicional para la entidad.</w:t>
                  </w:r>
                </w:p>
              </w:tc>
            </w:tr>
            <w:tr w:rsidR="00D9737F" w:rsidRPr="00D9737F" w14:paraId="73482EE9"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9306" w:type="dxa"/>
                  <w:gridSpan w:val="4"/>
                </w:tcPr>
                <w:p w14:paraId="17ECD230" w14:textId="77777777" w:rsidR="00D9737F" w:rsidRPr="00D9737F" w:rsidRDefault="00D9737F" w:rsidP="00D9737F">
                  <w:pPr>
                    <w:spacing w:line="278" w:lineRule="auto"/>
                    <w:jc w:val="both"/>
                    <w:rPr>
                      <w:rFonts w:ascii="Tahoma" w:hAnsi="Tahoma" w:cs="Tahoma"/>
                      <w:kern w:val="2"/>
                      <w:sz w:val="20"/>
                      <w:szCs w:val="20"/>
                      <w:lang w:val="es-BO" w:eastAsia="es-BO"/>
                    </w:rPr>
                  </w:pPr>
                  <w:r w:rsidRPr="00D9737F">
                    <w:rPr>
                      <w:rFonts w:ascii="Tahoma" w:hAnsi="Tahoma" w:cs="Tahoma"/>
                      <w:b/>
                      <w:bCs/>
                      <w:kern w:val="2"/>
                      <w:sz w:val="20"/>
                      <w:szCs w:val="20"/>
                      <w:lang w:val="es-BO" w:eastAsia="es-BO"/>
                    </w:rPr>
                    <w:t>MULTAS:</w:t>
                  </w:r>
                </w:p>
              </w:tc>
            </w:tr>
            <w:tr w:rsidR="00D9737F" w:rsidRPr="00D9737F" w14:paraId="67EF9584"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jc w:val="center"/>
              </w:trPr>
              <w:tc>
                <w:tcPr>
                  <w:tcW w:w="9306" w:type="dxa"/>
                  <w:gridSpan w:val="4"/>
                </w:tcPr>
                <w:p w14:paraId="333C98AE" w14:textId="77777777" w:rsidR="00D9737F" w:rsidRPr="00D9737F" w:rsidRDefault="00D9737F" w:rsidP="00D9737F">
                  <w:pPr>
                    <w:spacing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 xml:space="preserve">El PROVEEDOR se constituirá en mora sin notificación previa, por el simple incumplimiento a los plazos de entrega previstos en el presente contrato, salvo la existencia de hechos de fuerza mayor, caso fortuito u otras causas debidamente justificadas y aceptadas, por ENDE, que ocurran antes del vencimiento del plazo de la entrega. </w:t>
                  </w:r>
                </w:p>
                <w:p w14:paraId="36BA24C0" w14:textId="77777777" w:rsidR="00D9737F" w:rsidRPr="00D9737F" w:rsidRDefault="00D9737F" w:rsidP="00D9737F">
                  <w:pPr>
                    <w:spacing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ENDE aplicará al PROVEEDOR una multa por cada día de atraso al plazo de entrega del 3 por 1.000 en relación al monto de los BIENES entregados con retraso.</w:t>
                  </w:r>
                </w:p>
                <w:p w14:paraId="1E20B5EA" w14:textId="77777777" w:rsidR="00D9737F" w:rsidRPr="00D9737F" w:rsidRDefault="00D9737F" w:rsidP="00D9737F">
                  <w:pPr>
                    <w:spacing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En el caso de que el proveedor notifique a ENDE el incumplimiento de la entrega, posterior al vencimiento del plazo de dicha entrega, se computarán las multas por día de retraso hasta la fecha de notificación.</w:t>
                  </w:r>
                </w:p>
              </w:tc>
            </w:tr>
          </w:tbl>
          <w:p w14:paraId="6D47DC0A" w14:textId="77777777" w:rsidR="00D9737F" w:rsidRPr="00D9737F" w:rsidRDefault="00D9737F" w:rsidP="00D9737F">
            <w:pPr>
              <w:widowControl w:val="0"/>
              <w:autoSpaceDE w:val="0"/>
              <w:autoSpaceDN w:val="0"/>
              <w:adjustRightInd w:val="0"/>
              <w:spacing w:before="240" w:after="160"/>
              <w:jc w:val="both"/>
              <w:rPr>
                <w:rFonts w:ascii="Tahoma" w:hAnsi="Tahoma" w:cs="Tahoma"/>
                <w:sz w:val="2"/>
                <w:szCs w:val="2"/>
                <w:lang w:val="es-BO" w:eastAsia="es-BO"/>
              </w:rPr>
            </w:pPr>
          </w:p>
          <w:tbl>
            <w:tblPr>
              <w:tblW w:w="9377" w:type="dxa"/>
              <w:jc w:val="center"/>
              <w:tblLayout w:type="fixed"/>
              <w:tblCellMar>
                <w:left w:w="70" w:type="dxa"/>
                <w:right w:w="70" w:type="dxa"/>
              </w:tblCellMar>
              <w:tblLook w:val="04A0" w:firstRow="1" w:lastRow="0" w:firstColumn="1" w:lastColumn="0" w:noHBand="0" w:noVBand="1"/>
            </w:tblPr>
            <w:tblGrid>
              <w:gridCol w:w="1063"/>
              <w:gridCol w:w="5954"/>
              <w:gridCol w:w="1134"/>
              <w:gridCol w:w="1226"/>
            </w:tblGrid>
            <w:tr w:rsidR="00D9737F" w:rsidRPr="00D9737F" w14:paraId="1522C27E" w14:textId="77777777" w:rsidTr="00355A49">
              <w:trPr>
                <w:trHeight w:val="144"/>
                <w:jc w:val="center"/>
              </w:trPr>
              <w:tc>
                <w:tcPr>
                  <w:tcW w:w="9377" w:type="dxa"/>
                  <w:gridSpan w:val="4"/>
                  <w:tcBorders>
                    <w:top w:val="single" w:sz="8" w:space="0" w:color="auto"/>
                    <w:left w:val="single" w:sz="8" w:space="0" w:color="auto"/>
                    <w:bottom w:val="single" w:sz="4" w:space="0" w:color="auto"/>
                    <w:right w:val="single" w:sz="4" w:space="0" w:color="auto"/>
                  </w:tcBorders>
                  <w:vAlign w:val="center"/>
                </w:tcPr>
                <w:p w14:paraId="78D16BD5" w14:textId="77777777" w:rsidR="00D9737F" w:rsidRPr="00D9737F" w:rsidRDefault="00D9737F" w:rsidP="00D9737F">
                  <w:pPr>
                    <w:widowControl w:val="0"/>
                    <w:autoSpaceDE w:val="0"/>
                    <w:autoSpaceDN w:val="0"/>
                    <w:adjustRightInd w:val="0"/>
                    <w:spacing w:before="240"/>
                    <w:jc w:val="center"/>
                    <w:rPr>
                      <w:rFonts w:ascii="Tahoma" w:hAnsi="Tahoma" w:cs="Tahoma"/>
                      <w:b/>
                      <w:kern w:val="2"/>
                      <w:sz w:val="20"/>
                      <w:szCs w:val="20"/>
                      <w:lang w:val="es-BO" w:eastAsia="es-BO"/>
                    </w:rPr>
                  </w:pPr>
                  <w:r w:rsidRPr="00D9737F">
                    <w:rPr>
                      <w:rFonts w:ascii="Tahoma" w:hAnsi="Tahoma" w:cs="Tahoma"/>
                      <w:b/>
                      <w:kern w:val="2"/>
                      <w:sz w:val="20"/>
                      <w:szCs w:val="20"/>
                      <w:lang w:val="es-BO" w:eastAsia="es-BO"/>
                    </w:rPr>
                    <w:t>DESCRIPCIÓN DEL BIEN</w:t>
                  </w:r>
                </w:p>
              </w:tc>
            </w:tr>
            <w:tr w:rsidR="00D9737F" w:rsidRPr="00D9737F" w14:paraId="59A65E59" w14:textId="77777777" w:rsidTr="00355A49">
              <w:trPr>
                <w:trHeight w:val="115"/>
                <w:jc w:val="center"/>
              </w:trPr>
              <w:tc>
                <w:tcPr>
                  <w:tcW w:w="1063" w:type="dxa"/>
                  <w:tcBorders>
                    <w:top w:val="nil"/>
                    <w:left w:val="single" w:sz="8" w:space="0" w:color="auto"/>
                    <w:bottom w:val="single" w:sz="4" w:space="0" w:color="auto"/>
                    <w:right w:val="single" w:sz="8" w:space="0" w:color="auto"/>
                  </w:tcBorders>
                  <w:vAlign w:val="center"/>
                  <w:hideMark/>
                </w:tcPr>
                <w:p w14:paraId="718C15D7" w14:textId="77777777" w:rsidR="00D9737F" w:rsidRPr="00D9737F" w:rsidRDefault="00D9737F" w:rsidP="00D9737F">
                  <w:pPr>
                    <w:spacing w:before="24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ITEM</w:t>
                  </w:r>
                </w:p>
              </w:tc>
              <w:tc>
                <w:tcPr>
                  <w:tcW w:w="5954" w:type="dxa"/>
                  <w:tcBorders>
                    <w:top w:val="nil"/>
                    <w:left w:val="nil"/>
                    <w:bottom w:val="single" w:sz="4" w:space="0" w:color="auto"/>
                    <w:right w:val="single" w:sz="8" w:space="0" w:color="auto"/>
                  </w:tcBorders>
                  <w:vAlign w:val="center"/>
                  <w:hideMark/>
                </w:tcPr>
                <w:p w14:paraId="262ED08B" w14:textId="77777777" w:rsidR="00D9737F" w:rsidRPr="00D9737F" w:rsidRDefault="00D9737F" w:rsidP="00D9737F">
                  <w:pPr>
                    <w:spacing w:before="24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DETALLE</w:t>
                  </w:r>
                </w:p>
              </w:tc>
              <w:tc>
                <w:tcPr>
                  <w:tcW w:w="1134" w:type="dxa"/>
                  <w:tcBorders>
                    <w:top w:val="nil"/>
                    <w:left w:val="nil"/>
                    <w:bottom w:val="single" w:sz="4" w:space="0" w:color="auto"/>
                    <w:right w:val="single" w:sz="4" w:space="0" w:color="auto"/>
                  </w:tcBorders>
                </w:tcPr>
                <w:p w14:paraId="6D032CA6" w14:textId="77777777" w:rsidR="00D9737F" w:rsidRPr="00D9737F" w:rsidRDefault="00D9737F" w:rsidP="00D9737F">
                  <w:pPr>
                    <w:spacing w:before="24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UNIDAD</w:t>
                  </w:r>
                </w:p>
              </w:tc>
              <w:tc>
                <w:tcPr>
                  <w:tcW w:w="1226" w:type="dxa"/>
                  <w:tcBorders>
                    <w:top w:val="nil"/>
                    <w:left w:val="nil"/>
                    <w:bottom w:val="single" w:sz="4" w:space="0" w:color="auto"/>
                    <w:right w:val="single" w:sz="4" w:space="0" w:color="auto"/>
                  </w:tcBorders>
                </w:tcPr>
                <w:p w14:paraId="2DD4D970" w14:textId="77777777" w:rsidR="00D9737F" w:rsidRPr="00D9737F" w:rsidRDefault="00D9737F" w:rsidP="00D9737F">
                  <w:pPr>
                    <w:spacing w:before="24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CANTIDAD</w:t>
                  </w:r>
                </w:p>
              </w:tc>
            </w:tr>
            <w:tr w:rsidR="00D9737F" w:rsidRPr="00D9737F" w14:paraId="1AC9F06C" w14:textId="77777777" w:rsidTr="00355A49">
              <w:trPr>
                <w:trHeight w:val="263"/>
                <w:jc w:val="center"/>
              </w:trPr>
              <w:tc>
                <w:tcPr>
                  <w:tcW w:w="1063" w:type="dxa"/>
                  <w:vMerge w:val="restart"/>
                  <w:tcBorders>
                    <w:top w:val="single" w:sz="4" w:space="0" w:color="auto"/>
                    <w:left w:val="single" w:sz="4" w:space="0" w:color="auto"/>
                    <w:right w:val="single" w:sz="4" w:space="0" w:color="auto"/>
                  </w:tcBorders>
                  <w:vAlign w:val="center"/>
                </w:tcPr>
                <w:p w14:paraId="5E7E732B" w14:textId="77777777" w:rsidR="00D9737F" w:rsidRPr="00D9737F" w:rsidRDefault="00D9737F" w:rsidP="00D9737F">
                  <w:pPr>
                    <w:spacing w:line="278" w:lineRule="auto"/>
                    <w:jc w:val="center"/>
                    <w:rPr>
                      <w:rFonts w:ascii="Tahoma" w:hAnsi="Tahoma" w:cs="Tahoma"/>
                      <w:kern w:val="2"/>
                      <w:sz w:val="20"/>
                      <w:szCs w:val="20"/>
                      <w:lang w:val="es-BO" w:eastAsia="es-BO"/>
                    </w:rPr>
                  </w:pPr>
                  <w:r w:rsidRPr="00D9737F">
                    <w:rPr>
                      <w:rFonts w:ascii="Tahoma" w:hAnsi="Tahoma" w:cs="Tahoma"/>
                      <w:noProof/>
                      <w:kern w:val="2"/>
                      <w:sz w:val="20"/>
                      <w:szCs w:val="20"/>
                      <w:lang w:val="es-BO" w:eastAsia="en-US"/>
                    </w:rPr>
                    <w:t>3</w:t>
                  </w:r>
                </w:p>
              </w:tc>
              <w:tc>
                <w:tcPr>
                  <w:tcW w:w="5954" w:type="dxa"/>
                  <w:tcBorders>
                    <w:top w:val="single" w:sz="4" w:space="0" w:color="auto"/>
                    <w:left w:val="single" w:sz="4" w:space="0" w:color="auto"/>
                    <w:bottom w:val="single" w:sz="4" w:space="0" w:color="auto"/>
                    <w:right w:val="single" w:sz="4" w:space="0" w:color="auto"/>
                  </w:tcBorders>
                  <w:vAlign w:val="center"/>
                </w:tcPr>
                <w:p w14:paraId="3415159C"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Fusible chicotillo tipo K de 3 A (27-38 kV)</w:t>
                  </w:r>
                </w:p>
              </w:tc>
              <w:tc>
                <w:tcPr>
                  <w:tcW w:w="1134" w:type="dxa"/>
                  <w:vMerge w:val="restart"/>
                  <w:tcBorders>
                    <w:top w:val="single" w:sz="4" w:space="0" w:color="auto"/>
                    <w:left w:val="single" w:sz="4" w:space="0" w:color="auto"/>
                    <w:right w:val="single" w:sz="4" w:space="0" w:color="auto"/>
                  </w:tcBorders>
                  <w:vAlign w:val="center"/>
                </w:tcPr>
                <w:p w14:paraId="27EAC51C" w14:textId="77777777" w:rsidR="00D9737F" w:rsidRPr="00D9737F" w:rsidRDefault="00D9737F" w:rsidP="00D9737F">
                  <w:pPr>
                    <w:spacing w:line="278" w:lineRule="auto"/>
                    <w:jc w:val="center"/>
                    <w:rPr>
                      <w:rFonts w:ascii="Tahoma" w:hAnsi="Tahoma" w:cs="Tahoma"/>
                      <w:kern w:val="2"/>
                      <w:sz w:val="20"/>
                      <w:szCs w:val="20"/>
                      <w:lang w:val="es-BO" w:eastAsia="es-BO"/>
                    </w:rPr>
                  </w:pPr>
                  <w:r w:rsidRPr="00D9737F">
                    <w:rPr>
                      <w:rFonts w:ascii="Tahoma" w:hAnsi="Tahoma" w:cs="Tahoma"/>
                      <w:noProof/>
                      <w:kern w:val="2"/>
                      <w:sz w:val="20"/>
                      <w:szCs w:val="20"/>
                      <w:lang w:val="es-BO" w:eastAsia="en-US"/>
                    </w:rPr>
                    <w:t>1200</w:t>
                  </w:r>
                </w:p>
              </w:tc>
              <w:tc>
                <w:tcPr>
                  <w:tcW w:w="1226" w:type="dxa"/>
                  <w:vMerge w:val="restart"/>
                  <w:tcBorders>
                    <w:top w:val="single" w:sz="4" w:space="0" w:color="auto"/>
                    <w:left w:val="single" w:sz="4" w:space="0" w:color="auto"/>
                    <w:right w:val="single" w:sz="4" w:space="0" w:color="auto"/>
                  </w:tcBorders>
                  <w:vAlign w:val="center"/>
                </w:tcPr>
                <w:p w14:paraId="749888ED" w14:textId="77777777" w:rsidR="00D9737F" w:rsidRPr="00D9737F" w:rsidRDefault="00D9737F" w:rsidP="00D9737F">
                  <w:pPr>
                    <w:spacing w:line="278" w:lineRule="auto"/>
                    <w:jc w:val="center"/>
                    <w:rPr>
                      <w:rFonts w:ascii="Tahoma" w:hAnsi="Tahoma" w:cs="Tahoma"/>
                      <w:kern w:val="2"/>
                      <w:sz w:val="20"/>
                      <w:szCs w:val="20"/>
                      <w:lang w:val="es-BO" w:eastAsia="es-BO"/>
                    </w:rPr>
                  </w:pPr>
                  <w:r w:rsidRPr="00D9737F">
                    <w:rPr>
                      <w:rFonts w:ascii="Tahoma" w:hAnsi="Tahoma" w:cs="Tahoma"/>
                      <w:noProof/>
                      <w:kern w:val="2"/>
                      <w:sz w:val="20"/>
                      <w:szCs w:val="20"/>
                      <w:lang w:val="es-BO" w:eastAsia="en-US"/>
                    </w:rPr>
                    <w:t>Piezas</w:t>
                  </w:r>
                </w:p>
              </w:tc>
            </w:tr>
            <w:tr w:rsidR="00D9737F" w:rsidRPr="00D9737F" w14:paraId="0C51A5D0" w14:textId="77777777" w:rsidTr="00355A49">
              <w:trPr>
                <w:trHeight w:val="262"/>
                <w:jc w:val="center"/>
              </w:trPr>
              <w:tc>
                <w:tcPr>
                  <w:tcW w:w="1063" w:type="dxa"/>
                  <w:vMerge/>
                  <w:tcBorders>
                    <w:left w:val="single" w:sz="4" w:space="0" w:color="auto"/>
                    <w:bottom w:val="single" w:sz="4" w:space="0" w:color="auto"/>
                    <w:right w:val="single" w:sz="4" w:space="0" w:color="auto"/>
                  </w:tcBorders>
                  <w:vAlign w:val="center"/>
                </w:tcPr>
                <w:p w14:paraId="501930AE" w14:textId="77777777" w:rsidR="00D9737F" w:rsidRPr="00D9737F" w:rsidRDefault="00D9737F" w:rsidP="00D9737F">
                  <w:pPr>
                    <w:spacing w:line="278" w:lineRule="auto"/>
                    <w:jc w:val="center"/>
                    <w:rPr>
                      <w:rFonts w:ascii="Tahoma" w:hAnsi="Tahoma" w:cs="Tahoma"/>
                      <w:noProof/>
                      <w:kern w:val="2"/>
                      <w:sz w:val="20"/>
                      <w:szCs w:val="20"/>
                      <w:lang w:val="es-BO" w:eastAsia="en-US"/>
                    </w:rPr>
                  </w:pPr>
                </w:p>
              </w:tc>
              <w:tc>
                <w:tcPr>
                  <w:tcW w:w="5954" w:type="dxa"/>
                  <w:tcBorders>
                    <w:top w:val="single" w:sz="4" w:space="0" w:color="auto"/>
                    <w:left w:val="single" w:sz="4" w:space="0" w:color="auto"/>
                    <w:bottom w:val="single" w:sz="4" w:space="0" w:color="auto"/>
                    <w:right w:val="single" w:sz="4" w:space="0" w:color="auto"/>
                  </w:tcBorders>
                  <w:vAlign w:val="center"/>
                </w:tcPr>
                <w:p w14:paraId="716D6E0E"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Características:</w:t>
                  </w:r>
                </w:p>
                <w:p w14:paraId="0E24100A" w14:textId="77777777" w:rsidR="00D9737F" w:rsidRPr="00D9737F" w:rsidRDefault="00D9737F" w:rsidP="00D9737F">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Corriente nominal:</w:t>
                  </w:r>
                  <w:r w:rsidRPr="00D9737F">
                    <w:rPr>
                      <w:rFonts w:ascii="Tahoma" w:hAnsi="Tahoma" w:cs="Tahoma"/>
                      <w:kern w:val="2"/>
                      <w:sz w:val="20"/>
                      <w:szCs w:val="20"/>
                      <w:lang w:val="es-BO" w:eastAsia="es-BO"/>
                    </w:rPr>
                    <w:t xml:space="preserve"> 3 A </w:t>
                  </w:r>
                </w:p>
                <w:p w14:paraId="18881A57" w14:textId="77777777" w:rsidR="00D9737F" w:rsidRPr="00D9737F" w:rsidRDefault="00D9737F" w:rsidP="00D9737F">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Tensión nominal:</w:t>
                  </w:r>
                  <w:r w:rsidRPr="00D9737F">
                    <w:rPr>
                      <w:rFonts w:ascii="Tahoma" w:hAnsi="Tahoma" w:cs="Tahoma"/>
                      <w:kern w:val="2"/>
                      <w:sz w:val="20"/>
                      <w:szCs w:val="20"/>
                      <w:lang w:val="es-BO" w:eastAsia="es-BO"/>
                    </w:rPr>
                    <w:t xml:space="preserve"> 27 - 38 kV </w:t>
                  </w:r>
                </w:p>
                <w:p w14:paraId="386732C1" w14:textId="77777777" w:rsidR="00D9737F" w:rsidRPr="00D9737F" w:rsidRDefault="00D9737F" w:rsidP="00D9737F">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Longitud:</w:t>
                  </w:r>
                  <w:r w:rsidRPr="00D9737F">
                    <w:rPr>
                      <w:rFonts w:ascii="Tahoma" w:hAnsi="Tahoma" w:cs="Tahoma"/>
                      <w:kern w:val="2"/>
                      <w:sz w:val="20"/>
                      <w:szCs w:val="20"/>
                      <w:lang w:val="es-BO" w:eastAsia="es-BO"/>
                    </w:rPr>
                    <w:t xml:space="preserve"> 23” – 36” (584 – 915 mm) </w:t>
                  </w:r>
                </w:p>
                <w:p w14:paraId="6A12E3F6" w14:textId="77777777" w:rsidR="00D9737F" w:rsidRPr="00D9737F" w:rsidRDefault="00D9737F" w:rsidP="00D9737F">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Cabeza:</w:t>
                  </w:r>
                  <w:r w:rsidRPr="00D9737F">
                    <w:rPr>
                      <w:rFonts w:ascii="Tahoma" w:hAnsi="Tahoma" w:cs="Tahoma"/>
                      <w:kern w:val="2"/>
                      <w:sz w:val="20"/>
                      <w:szCs w:val="20"/>
                      <w:lang w:val="es-BO" w:eastAsia="es-BO"/>
                    </w:rPr>
                    <w:t xml:space="preserve"> Removible, para fácil mantenimiento.</w:t>
                  </w:r>
                </w:p>
                <w:p w14:paraId="71C04A00" w14:textId="77777777" w:rsidR="00D9737F" w:rsidRPr="00D9737F" w:rsidRDefault="00D9737F" w:rsidP="00D9737F">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Normas aplicables:</w:t>
                  </w:r>
                  <w:r w:rsidRPr="00D9737F">
                    <w:rPr>
                      <w:rFonts w:ascii="Tahoma" w:hAnsi="Tahoma" w:cs="Tahoma"/>
                      <w:kern w:val="2"/>
                      <w:sz w:val="20"/>
                      <w:szCs w:val="20"/>
                      <w:lang w:val="es-BO" w:eastAsia="es-BO"/>
                    </w:rPr>
                    <w:t xml:space="preserve"> IEC 60282</w:t>
                  </w:r>
                  <w:r w:rsidRPr="00D9737F">
                    <w:rPr>
                      <w:rFonts w:ascii="Tahoma" w:hAnsi="Tahoma" w:cs="Tahoma"/>
                      <w:kern w:val="2"/>
                      <w:sz w:val="20"/>
                      <w:szCs w:val="20"/>
                      <w:lang w:val="es-BO" w:eastAsia="es-BO"/>
                    </w:rPr>
                    <w:noBreakHyphen/>
                    <w:t>1 / IEC 60282</w:t>
                  </w:r>
                  <w:r w:rsidRPr="00D9737F">
                    <w:rPr>
                      <w:rFonts w:ascii="Tahoma" w:hAnsi="Tahoma" w:cs="Tahoma"/>
                      <w:kern w:val="2"/>
                      <w:sz w:val="20"/>
                      <w:szCs w:val="20"/>
                      <w:lang w:val="es-BO" w:eastAsia="es-BO"/>
                    </w:rPr>
                    <w:noBreakHyphen/>
                    <w:t>2 (anteriormente IEC 282) o ANSI C37.41 / ANSI C37.42, o normas equivalentes reconocidas internacionalmente.</w:t>
                  </w:r>
                </w:p>
              </w:tc>
              <w:tc>
                <w:tcPr>
                  <w:tcW w:w="1134" w:type="dxa"/>
                  <w:vMerge/>
                  <w:tcBorders>
                    <w:left w:val="single" w:sz="4" w:space="0" w:color="auto"/>
                    <w:bottom w:val="single" w:sz="4" w:space="0" w:color="auto"/>
                    <w:right w:val="single" w:sz="4" w:space="0" w:color="auto"/>
                  </w:tcBorders>
                  <w:vAlign w:val="center"/>
                </w:tcPr>
                <w:p w14:paraId="78E3E8F1" w14:textId="77777777" w:rsidR="00D9737F" w:rsidRPr="00D9737F" w:rsidRDefault="00D9737F" w:rsidP="00D9737F">
                  <w:pPr>
                    <w:spacing w:line="278" w:lineRule="auto"/>
                    <w:jc w:val="center"/>
                    <w:rPr>
                      <w:rFonts w:ascii="Tahoma" w:hAnsi="Tahoma" w:cs="Tahoma"/>
                      <w:noProof/>
                      <w:kern w:val="2"/>
                      <w:sz w:val="20"/>
                      <w:szCs w:val="20"/>
                      <w:lang w:val="es-BO" w:eastAsia="en-US"/>
                    </w:rPr>
                  </w:pPr>
                </w:p>
              </w:tc>
              <w:tc>
                <w:tcPr>
                  <w:tcW w:w="1226" w:type="dxa"/>
                  <w:vMerge/>
                  <w:tcBorders>
                    <w:left w:val="single" w:sz="4" w:space="0" w:color="auto"/>
                    <w:bottom w:val="single" w:sz="4" w:space="0" w:color="auto"/>
                    <w:right w:val="single" w:sz="4" w:space="0" w:color="auto"/>
                  </w:tcBorders>
                  <w:vAlign w:val="center"/>
                </w:tcPr>
                <w:p w14:paraId="5A6C6AFF" w14:textId="77777777" w:rsidR="00D9737F" w:rsidRPr="00D9737F" w:rsidRDefault="00D9737F" w:rsidP="00D9737F">
                  <w:pPr>
                    <w:spacing w:line="278" w:lineRule="auto"/>
                    <w:jc w:val="center"/>
                    <w:rPr>
                      <w:rFonts w:ascii="Tahoma" w:hAnsi="Tahoma" w:cs="Tahoma"/>
                      <w:noProof/>
                      <w:kern w:val="2"/>
                      <w:sz w:val="20"/>
                      <w:szCs w:val="20"/>
                      <w:lang w:val="es-BO" w:eastAsia="en-US"/>
                    </w:rPr>
                  </w:pPr>
                </w:p>
              </w:tc>
            </w:tr>
            <w:tr w:rsidR="00D9737F" w:rsidRPr="00D9737F" w14:paraId="09015875"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
                <w:jc w:val="center"/>
              </w:trPr>
              <w:tc>
                <w:tcPr>
                  <w:tcW w:w="9377" w:type="dxa"/>
                  <w:gridSpan w:val="4"/>
                </w:tcPr>
                <w:p w14:paraId="3352C2A1" w14:textId="77777777" w:rsidR="00D9737F" w:rsidRPr="00D9737F" w:rsidRDefault="00D9737F" w:rsidP="00D9737F">
                  <w:pPr>
                    <w:spacing w:before="24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CONDICIONES PARA LA ADQUISICIÓN DE BIENES</w:t>
                  </w:r>
                </w:p>
              </w:tc>
            </w:tr>
            <w:tr w:rsidR="00D9737F" w:rsidRPr="00D9737F" w14:paraId="2B350780"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
                <w:jc w:val="center"/>
              </w:trPr>
              <w:tc>
                <w:tcPr>
                  <w:tcW w:w="9377" w:type="dxa"/>
                  <w:gridSpan w:val="4"/>
                </w:tcPr>
                <w:p w14:paraId="13AB3C4D"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n-US"/>
                    </w:rPr>
                    <w:t>LUGAR DE ENTREGA:</w:t>
                  </w:r>
                </w:p>
              </w:tc>
            </w:tr>
            <w:tr w:rsidR="00D9737F" w:rsidRPr="00D9737F" w14:paraId="75A11D92"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9377" w:type="dxa"/>
                  <w:gridSpan w:val="4"/>
                </w:tcPr>
                <w:p w14:paraId="2C6D95D0" w14:textId="77777777" w:rsidR="00D9737F" w:rsidRPr="00D9737F" w:rsidRDefault="00D9737F" w:rsidP="00D9737F">
                  <w:pPr>
                    <w:spacing w:line="278" w:lineRule="auto"/>
                    <w:jc w:val="both"/>
                    <w:rPr>
                      <w:rFonts w:ascii="Tahoma" w:hAnsi="Tahoma" w:cs="Tahoma"/>
                      <w:kern w:val="2"/>
                      <w:sz w:val="20"/>
                      <w:szCs w:val="20"/>
                      <w:lang w:eastAsia="en-US"/>
                    </w:rPr>
                  </w:pPr>
                  <w:r w:rsidRPr="00D9737F">
                    <w:rPr>
                      <w:rFonts w:ascii="Tahoma" w:hAnsi="Tahoma" w:cs="Tahoma"/>
                      <w:kern w:val="2"/>
                      <w:sz w:val="20"/>
                      <w:szCs w:val="20"/>
                      <w:lang w:eastAsia="en-US"/>
                    </w:rPr>
                    <w:t>Los bienes requeridos deberán ser entregados en los almacenes de ENDE, ubicados en la ciudad de Cobija – Pando, sobre la Av. Antofagasta, a la altura del km 3,5 de la carretera Cobija – Porvenir.</w:t>
                  </w:r>
                </w:p>
                <w:p w14:paraId="03191E03" w14:textId="77777777" w:rsidR="00D9737F" w:rsidRPr="00D9737F" w:rsidRDefault="00D9737F" w:rsidP="00D9737F">
                  <w:pPr>
                    <w:spacing w:line="259"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Los costos de transporte, descarga y manipulación de los bienes hasta su correcta disposición final en los almacenes de ENDE correrán por cuenta del proveedor.</w:t>
                  </w:r>
                </w:p>
              </w:tc>
            </w:tr>
            <w:tr w:rsidR="00D9737F" w:rsidRPr="00D9737F" w14:paraId="152D73E8"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jc w:val="center"/>
              </w:trPr>
              <w:tc>
                <w:tcPr>
                  <w:tcW w:w="9377" w:type="dxa"/>
                  <w:gridSpan w:val="4"/>
                </w:tcPr>
                <w:p w14:paraId="40F86AFE"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PLAZO DE ENTREGA:</w:t>
                  </w:r>
                </w:p>
              </w:tc>
            </w:tr>
            <w:tr w:rsidR="00D9737F" w:rsidRPr="00D9737F" w14:paraId="068DDD47"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jc w:val="center"/>
              </w:trPr>
              <w:tc>
                <w:tcPr>
                  <w:tcW w:w="9377" w:type="dxa"/>
                  <w:gridSpan w:val="4"/>
                </w:tcPr>
                <w:p w14:paraId="0BC458C3" w14:textId="77777777" w:rsidR="00D9737F" w:rsidRPr="00D9737F" w:rsidRDefault="00D9737F" w:rsidP="00D9737F">
                  <w:pPr>
                    <w:spacing w:line="278" w:lineRule="auto"/>
                    <w:jc w:val="both"/>
                    <w:rPr>
                      <w:rFonts w:ascii="Tahoma" w:hAnsi="Tahoma" w:cs="Tahoma"/>
                      <w:b/>
                      <w:kern w:val="2"/>
                      <w:sz w:val="20"/>
                      <w:szCs w:val="20"/>
                      <w:lang w:val="es-BO" w:eastAsia="es-BO"/>
                    </w:rPr>
                  </w:pPr>
                  <w:r w:rsidRPr="00D9737F">
                    <w:rPr>
                      <w:rFonts w:ascii="Tahoma" w:hAnsi="Tahoma" w:cs="Tahoma"/>
                      <w:bCs/>
                      <w:kern w:val="2"/>
                      <w:sz w:val="20"/>
                      <w:szCs w:val="20"/>
                      <w:lang w:val="es-BO" w:eastAsia="es-BO"/>
                    </w:rPr>
                    <w:t>El plazo de entrega de los bienes adjudicados para el presente proceso no deberá exceder de cincuenta (50) días calendario</w:t>
                  </w:r>
                  <w:r w:rsidRPr="00D9737F">
                    <w:rPr>
                      <w:rFonts w:ascii="Tahoma" w:hAnsi="Tahoma" w:cs="Tahoma"/>
                      <w:kern w:val="2"/>
                      <w:sz w:val="20"/>
                      <w:szCs w:val="20"/>
                      <w:lang w:val="es-BO" w:eastAsia="es-BO"/>
                    </w:rPr>
                    <w:t xml:space="preserve"> computable a partir del día siguiente hábil de la firma del contrato.</w:t>
                  </w:r>
                </w:p>
              </w:tc>
            </w:tr>
            <w:tr w:rsidR="00D9737F" w:rsidRPr="00D9737F" w14:paraId="2C60BBC0"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jc w:val="center"/>
              </w:trPr>
              <w:tc>
                <w:tcPr>
                  <w:tcW w:w="9377" w:type="dxa"/>
                  <w:gridSpan w:val="4"/>
                </w:tcPr>
                <w:p w14:paraId="0B6E9542"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lastRenderedPageBreak/>
                    <w:t>FORMA DE PAGO:</w:t>
                  </w:r>
                </w:p>
              </w:tc>
            </w:tr>
            <w:tr w:rsidR="00D9737F" w:rsidRPr="00D9737F" w14:paraId="6C993724"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7"/>
                <w:jc w:val="center"/>
              </w:trPr>
              <w:tc>
                <w:tcPr>
                  <w:tcW w:w="9377" w:type="dxa"/>
                  <w:gridSpan w:val="4"/>
                </w:tcPr>
                <w:p w14:paraId="160F8620" w14:textId="77777777" w:rsidR="00D9737F" w:rsidRPr="00D9737F" w:rsidRDefault="00D9737F" w:rsidP="00D9737F">
                  <w:pPr>
                    <w:spacing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n-US"/>
                    </w:rPr>
                    <w:t>El pago se realizará mediante la emisión de un cheque intransferible a favor del proveedor, contra la entrega total y definitiva de los bienes adjudicados, y previa conformidad de ENDE en el lugar establecido para la entrega.</w:t>
                  </w:r>
                </w:p>
              </w:tc>
            </w:tr>
            <w:tr w:rsidR="00D9737F" w:rsidRPr="00D9737F" w14:paraId="11A695A4"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jc w:val="center"/>
              </w:trPr>
              <w:tc>
                <w:tcPr>
                  <w:tcW w:w="9377" w:type="dxa"/>
                  <w:gridSpan w:val="4"/>
                </w:tcPr>
                <w:p w14:paraId="4CE53EC9" w14:textId="77777777" w:rsidR="00D9737F" w:rsidRPr="00D9737F" w:rsidRDefault="00D9737F" w:rsidP="00D9737F">
                  <w:pPr>
                    <w:spacing w:line="278" w:lineRule="auto"/>
                    <w:jc w:val="both"/>
                    <w:rPr>
                      <w:rFonts w:ascii="Tahoma" w:hAnsi="Tahoma" w:cs="Tahoma"/>
                      <w:kern w:val="2"/>
                      <w:sz w:val="20"/>
                      <w:szCs w:val="20"/>
                      <w:lang w:val="es-BO" w:eastAsia="en-US"/>
                    </w:rPr>
                  </w:pPr>
                  <w:r w:rsidRPr="00D9737F">
                    <w:rPr>
                      <w:rFonts w:ascii="Tahoma" w:hAnsi="Tahoma" w:cs="Tahoma"/>
                      <w:b/>
                      <w:bCs/>
                      <w:kern w:val="2"/>
                      <w:sz w:val="20"/>
                      <w:szCs w:val="20"/>
                      <w:lang w:val="es-BO" w:eastAsia="es-BO"/>
                    </w:rPr>
                    <w:t>FORMA DE ENTREGA:</w:t>
                  </w:r>
                </w:p>
              </w:tc>
            </w:tr>
            <w:tr w:rsidR="00D9737F" w:rsidRPr="00D9737F" w14:paraId="0B7CD38B"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jc w:val="center"/>
              </w:trPr>
              <w:tc>
                <w:tcPr>
                  <w:tcW w:w="9377" w:type="dxa"/>
                  <w:gridSpan w:val="4"/>
                </w:tcPr>
                <w:p w14:paraId="3EC76847" w14:textId="77777777" w:rsidR="00D9737F" w:rsidRPr="00D9737F" w:rsidRDefault="00D9737F" w:rsidP="00D9737F">
                  <w:pPr>
                    <w:spacing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La entrega deberá realizarse con los bienes debidamente embalados, protegidos e identificados, garantizando su integridad durante el transporte, manipulación y descarga.</w:t>
                  </w:r>
                </w:p>
                <w:p w14:paraId="02F85260" w14:textId="77777777" w:rsidR="00D9737F" w:rsidRPr="00D9737F" w:rsidRDefault="00D9737F" w:rsidP="00D9737F">
                  <w:pPr>
                    <w:spacing w:line="278" w:lineRule="auto"/>
                    <w:jc w:val="both"/>
                    <w:rPr>
                      <w:rFonts w:ascii="Tahoma" w:hAnsi="Tahoma" w:cs="Tahoma"/>
                      <w:kern w:val="2"/>
                      <w:sz w:val="20"/>
                      <w:szCs w:val="20"/>
                      <w:lang w:val="es-BO" w:eastAsia="en-US"/>
                    </w:rPr>
                  </w:pPr>
                  <w:r w:rsidRPr="00D9737F">
                    <w:rPr>
                      <w:rFonts w:ascii="Tahoma" w:hAnsi="Tahoma" w:cs="Tahoma"/>
                      <w:kern w:val="2"/>
                      <w:sz w:val="20"/>
                      <w:szCs w:val="20"/>
                      <w:lang w:val="es-BO" w:eastAsia="es-BO"/>
                    </w:rPr>
                    <w:t xml:space="preserve">El personal de ENDE verificará el estado de cada uno de los bienes adquiridos una vez que estos sean descargados en los almacenes de ENDE en la ciudad de Cobija - Pando, ubicados sobre la Av. Antofagasta, a la altura del km 3,5 de la carretera Cobija–Porvenir. En caso de evidenciarse daños o defectos atribuibles al transporte o embalaje, los bienes no serán </w:t>
                  </w:r>
                  <w:proofErr w:type="spellStart"/>
                  <w:r w:rsidRPr="00D9737F">
                    <w:rPr>
                      <w:rFonts w:ascii="Tahoma" w:hAnsi="Tahoma" w:cs="Tahoma"/>
                      <w:kern w:val="2"/>
                      <w:sz w:val="20"/>
                      <w:szCs w:val="20"/>
                      <w:lang w:val="es-BO" w:eastAsia="es-BO"/>
                    </w:rPr>
                    <w:t>recepcionados</w:t>
                  </w:r>
                  <w:proofErr w:type="spellEnd"/>
                  <w:r w:rsidRPr="00D9737F">
                    <w:rPr>
                      <w:rFonts w:ascii="Tahoma" w:hAnsi="Tahoma" w:cs="Tahoma"/>
                      <w:kern w:val="2"/>
                      <w:sz w:val="20"/>
                      <w:szCs w:val="20"/>
                      <w:lang w:val="es-BO" w:eastAsia="es-BO"/>
                    </w:rPr>
                    <w:t>, debiendo el proveedor efectuar la reposición correspondiente sin costo adicional para la entidad.</w:t>
                  </w:r>
                </w:p>
              </w:tc>
            </w:tr>
            <w:tr w:rsidR="00D9737F" w:rsidRPr="00D9737F" w14:paraId="08A0813B"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jc w:val="center"/>
              </w:trPr>
              <w:tc>
                <w:tcPr>
                  <w:tcW w:w="9377" w:type="dxa"/>
                  <w:gridSpan w:val="4"/>
                </w:tcPr>
                <w:p w14:paraId="4ECC247C" w14:textId="77777777" w:rsidR="00D9737F" w:rsidRPr="00D9737F" w:rsidRDefault="00D9737F" w:rsidP="00D9737F">
                  <w:pPr>
                    <w:spacing w:line="278" w:lineRule="auto"/>
                    <w:jc w:val="both"/>
                    <w:rPr>
                      <w:rFonts w:ascii="Tahoma" w:hAnsi="Tahoma" w:cs="Tahoma"/>
                      <w:kern w:val="2"/>
                      <w:sz w:val="20"/>
                      <w:szCs w:val="20"/>
                      <w:lang w:val="es-BO" w:eastAsia="es-BO"/>
                    </w:rPr>
                  </w:pPr>
                  <w:r w:rsidRPr="00D9737F">
                    <w:rPr>
                      <w:rFonts w:ascii="Tahoma" w:hAnsi="Tahoma" w:cs="Tahoma"/>
                      <w:b/>
                      <w:bCs/>
                      <w:kern w:val="2"/>
                      <w:sz w:val="20"/>
                      <w:szCs w:val="20"/>
                      <w:lang w:val="es-BO" w:eastAsia="es-BO"/>
                    </w:rPr>
                    <w:t>MULTAS:</w:t>
                  </w:r>
                </w:p>
              </w:tc>
            </w:tr>
            <w:tr w:rsidR="00D9737F" w:rsidRPr="00D9737F" w14:paraId="720543E7"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jc w:val="center"/>
              </w:trPr>
              <w:tc>
                <w:tcPr>
                  <w:tcW w:w="9377" w:type="dxa"/>
                  <w:gridSpan w:val="4"/>
                </w:tcPr>
                <w:p w14:paraId="108A76F9" w14:textId="77777777" w:rsidR="00D9737F" w:rsidRPr="00D9737F" w:rsidRDefault="00D9737F" w:rsidP="00D9737F">
                  <w:pPr>
                    <w:spacing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 xml:space="preserve">El PROVEEDOR se constituirá en mora sin notificación previa, por el simple incumplimiento a los plazos de entrega previstos en el presente contrato, salvo la existencia de hechos de fuerza mayor, caso fortuito u otras causas debidamente justificadas y aceptadas, por ENDE, que ocurran antes del vencimiento del plazo de la entrega. </w:t>
                  </w:r>
                </w:p>
                <w:p w14:paraId="2B02ED53" w14:textId="77777777" w:rsidR="00D9737F" w:rsidRPr="00D9737F" w:rsidRDefault="00D9737F" w:rsidP="00D9737F">
                  <w:pPr>
                    <w:spacing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ENDE aplicará al PROVEEDOR una multa por cada día de atraso al plazo de entrega del 3 por 1.000 en relación al monto de los BIENES entregados con retraso.</w:t>
                  </w:r>
                </w:p>
                <w:p w14:paraId="2A574BD7" w14:textId="77777777" w:rsidR="00D9737F" w:rsidRPr="00D9737F" w:rsidRDefault="00D9737F" w:rsidP="00D9737F">
                  <w:pPr>
                    <w:spacing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En el caso de que el proveedor notifique a ENDE el incumplimiento de la entrega, posterior al vencimiento del plazo de dicha entrega, se computarán las multas por día de retraso hasta la fecha de notificación.</w:t>
                  </w:r>
                </w:p>
              </w:tc>
            </w:tr>
          </w:tbl>
          <w:p w14:paraId="4F0AFC17" w14:textId="77777777" w:rsidR="00D9737F" w:rsidRPr="00D9737F" w:rsidRDefault="00D9737F" w:rsidP="00D9737F">
            <w:pPr>
              <w:widowControl w:val="0"/>
              <w:autoSpaceDE w:val="0"/>
              <w:autoSpaceDN w:val="0"/>
              <w:adjustRightInd w:val="0"/>
              <w:spacing w:before="240" w:after="160"/>
              <w:jc w:val="both"/>
              <w:rPr>
                <w:rFonts w:ascii="Tahoma" w:hAnsi="Tahoma" w:cs="Tahoma"/>
                <w:sz w:val="2"/>
                <w:szCs w:val="2"/>
                <w:lang w:val="es-BO" w:eastAsia="es-BO"/>
              </w:rPr>
            </w:pPr>
          </w:p>
          <w:tbl>
            <w:tblPr>
              <w:tblW w:w="9392" w:type="dxa"/>
              <w:jc w:val="center"/>
              <w:tblLayout w:type="fixed"/>
              <w:tblCellMar>
                <w:left w:w="70" w:type="dxa"/>
                <w:right w:w="70" w:type="dxa"/>
              </w:tblCellMar>
              <w:tblLook w:val="04A0" w:firstRow="1" w:lastRow="0" w:firstColumn="1" w:lastColumn="0" w:noHBand="0" w:noVBand="1"/>
            </w:tblPr>
            <w:tblGrid>
              <w:gridCol w:w="887"/>
              <w:gridCol w:w="6249"/>
              <w:gridCol w:w="993"/>
              <w:gridCol w:w="1263"/>
            </w:tblGrid>
            <w:tr w:rsidR="00D9737F" w:rsidRPr="00D9737F" w14:paraId="091C5D0D" w14:textId="77777777" w:rsidTr="00D40AC6">
              <w:trPr>
                <w:trHeight w:val="240"/>
                <w:jc w:val="center"/>
              </w:trPr>
              <w:tc>
                <w:tcPr>
                  <w:tcW w:w="9392" w:type="dxa"/>
                  <w:gridSpan w:val="4"/>
                  <w:tcBorders>
                    <w:top w:val="single" w:sz="8" w:space="0" w:color="auto"/>
                    <w:left w:val="single" w:sz="8" w:space="0" w:color="auto"/>
                    <w:bottom w:val="single" w:sz="4" w:space="0" w:color="auto"/>
                    <w:right w:val="single" w:sz="4" w:space="0" w:color="auto"/>
                  </w:tcBorders>
                  <w:vAlign w:val="center"/>
                </w:tcPr>
                <w:p w14:paraId="7375CBE7" w14:textId="77777777" w:rsidR="00D9737F" w:rsidRPr="00D9737F" w:rsidRDefault="00D9737F" w:rsidP="00D40AC6">
                  <w:pPr>
                    <w:widowControl w:val="0"/>
                    <w:autoSpaceDE w:val="0"/>
                    <w:autoSpaceDN w:val="0"/>
                    <w:adjustRightInd w:val="0"/>
                    <w:spacing w:after="160"/>
                    <w:jc w:val="center"/>
                    <w:rPr>
                      <w:rFonts w:ascii="Tahoma" w:hAnsi="Tahoma" w:cs="Tahoma"/>
                      <w:b/>
                      <w:kern w:val="2"/>
                      <w:sz w:val="20"/>
                      <w:szCs w:val="20"/>
                      <w:lang w:val="es-BO" w:eastAsia="es-BO"/>
                    </w:rPr>
                  </w:pPr>
                  <w:r w:rsidRPr="00D9737F">
                    <w:rPr>
                      <w:rFonts w:ascii="Tahoma" w:hAnsi="Tahoma" w:cs="Tahoma"/>
                      <w:b/>
                      <w:kern w:val="2"/>
                      <w:sz w:val="20"/>
                      <w:szCs w:val="20"/>
                      <w:lang w:val="es-BO" w:eastAsia="es-BO"/>
                    </w:rPr>
                    <w:t>DESCRIPCIÓN DEL BIEN</w:t>
                  </w:r>
                </w:p>
              </w:tc>
            </w:tr>
            <w:tr w:rsidR="00355A49" w:rsidRPr="00D9737F" w14:paraId="0FEE5A8A" w14:textId="77777777" w:rsidTr="00355A49">
              <w:trPr>
                <w:trHeight w:val="115"/>
                <w:jc w:val="center"/>
              </w:trPr>
              <w:tc>
                <w:tcPr>
                  <w:tcW w:w="887" w:type="dxa"/>
                  <w:tcBorders>
                    <w:top w:val="nil"/>
                    <w:left w:val="single" w:sz="8" w:space="0" w:color="auto"/>
                    <w:bottom w:val="single" w:sz="4" w:space="0" w:color="auto"/>
                    <w:right w:val="single" w:sz="8" w:space="0" w:color="auto"/>
                  </w:tcBorders>
                  <w:vAlign w:val="center"/>
                  <w:hideMark/>
                </w:tcPr>
                <w:p w14:paraId="202A6037" w14:textId="77777777" w:rsidR="00D9737F" w:rsidRPr="00D9737F" w:rsidRDefault="00D9737F" w:rsidP="00D9737F">
                  <w:pPr>
                    <w:spacing w:after="160"/>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ITEM</w:t>
                  </w:r>
                </w:p>
              </w:tc>
              <w:tc>
                <w:tcPr>
                  <w:tcW w:w="6249" w:type="dxa"/>
                  <w:tcBorders>
                    <w:top w:val="nil"/>
                    <w:left w:val="nil"/>
                    <w:bottom w:val="single" w:sz="4" w:space="0" w:color="auto"/>
                    <w:right w:val="single" w:sz="8" w:space="0" w:color="auto"/>
                  </w:tcBorders>
                  <w:vAlign w:val="center"/>
                  <w:hideMark/>
                </w:tcPr>
                <w:p w14:paraId="14B9E311" w14:textId="77777777" w:rsidR="00D9737F" w:rsidRPr="00D9737F" w:rsidRDefault="00D9737F" w:rsidP="00D9737F">
                  <w:pPr>
                    <w:spacing w:after="160"/>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DETALLE</w:t>
                  </w:r>
                </w:p>
              </w:tc>
              <w:tc>
                <w:tcPr>
                  <w:tcW w:w="993" w:type="dxa"/>
                  <w:tcBorders>
                    <w:top w:val="nil"/>
                    <w:left w:val="nil"/>
                    <w:bottom w:val="single" w:sz="4" w:space="0" w:color="auto"/>
                    <w:right w:val="single" w:sz="4" w:space="0" w:color="auto"/>
                  </w:tcBorders>
                </w:tcPr>
                <w:p w14:paraId="3A48C8C9" w14:textId="77777777" w:rsidR="00D9737F" w:rsidRPr="00D9737F" w:rsidRDefault="00D9737F" w:rsidP="00D9737F">
                  <w:pPr>
                    <w:spacing w:after="160"/>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UNIDAD</w:t>
                  </w:r>
                </w:p>
              </w:tc>
              <w:tc>
                <w:tcPr>
                  <w:tcW w:w="1263" w:type="dxa"/>
                  <w:tcBorders>
                    <w:top w:val="nil"/>
                    <w:left w:val="nil"/>
                    <w:bottom w:val="single" w:sz="4" w:space="0" w:color="auto"/>
                    <w:right w:val="single" w:sz="4" w:space="0" w:color="auto"/>
                  </w:tcBorders>
                </w:tcPr>
                <w:p w14:paraId="154B970C" w14:textId="77777777" w:rsidR="00D9737F" w:rsidRPr="00D9737F" w:rsidRDefault="00D9737F" w:rsidP="00D9737F">
                  <w:pPr>
                    <w:spacing w:after="160"/>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CANTIDAD</w:t>
                  </w:r>
                </w:p>
              </w:tc>
            </w:tr>
            <w:tr w:rsidR="00D9737F" w:rsidRPr="00D9737F" w14:paraId="19962980" w14:textId="77777777" w:rsidTr="00355A49">
              <w:trPr>
                <w:trHeight w:val="263"/>
                <w:jc w:val="center"/>
              </w:trPr>
              <w:tc>
                <w:tcPr>
                  <w:tcW w:w="887" w:type="dxa"/>
                  <w:vMerge w:val="restart"/>
                  <w:tcBorders>
                    <w:top w:val="single" w:sz="4" w:space="0" w:color="auto"/>
                    <w:left w:val="single" w:sz="4" w:space="0" w:color="auto"/>
                    <w:right w:val="single" w:sz="4" w:space="0" w:color="auto"/>
                  </w:tcBorders>
                  <w:vAlign w:val="center"/>
                </w:tcPr>
                <w:p w14:paraId="461415EE" w14:textId="77777777" w:rsidR="00D9737F" w:rsidRPr="00D9737F" w:rsidRDefault="00D9737F" w:rsidP="00D9737F">
                  <w:pPr>
                    <w:jc w:val="center"/>
                    <w:rPr>
                      <w:rFonts w:ascii="Tahoma" w:hAnsi="Tahoma" w:cs="Tahoma"/>
                      <w:kern w:val="2"/>
                      <w:sz w:val="20"/>
                      <w:szCs w:val="20"/>
                      <w:lang w:val="es-BO" w:eastAsia="es-BO"/>
                    </w:rPr>
                  </w:pPr>
                  <w:r w:rsidRPr="00D9737F">
                    <w:rPr>
                      <w:rFonts w:ascii="Tahoma" w:hAnsi="Tahoma" w:cs="Tahoma"/>
                      <w:noProof/>
                      <w:color w:val="000000"/>
                      <w:kern w:val="2"/>
                      <w:sz w:val="20"/>
                      <w:szCs w:val="20"/>
                      <w:lang w:val="es-BO" w:eastAsia="en-US"/>
                    </w:rPr>
                    <w:t>4</w:t>
                  </w:r>
                </w:p>
              </w:tc>
              <w:tc>
                <w:tcPr>
                  <w:tcW w:w="6249" w:type="dxa"/>
                  <w:tcBorders>
                    <w:top w:val="single" w:sz="4" w:space="0" w:color="auto"/>
                    <w:left w:val="single" w:sz="4" w:space="0" w:color="auto"/>
                    <w:bottom w:val="single" w:sz="4" w:space="0" w:color="auto"/>
                    <w:right w:val="single" w:sz="4" w:space="0" w:color="auto"/>
                  </w:tcBorders>
                  <w:vAlign w:val="center"/>
                </w:tcPr>
                <w:p w14:paraId="0B9A3557" w14:textId="77777777" w:rsidR="00D9737F" w:rsidRPr="00D9737F" w:rsidRDefault="00D9737F" w:rsidP="00D9737F">
                  <w:pP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Fusible chicotillo tipo K de 5 A (27-38 kV)</w:t>
                  </w:r>
                </w:p>
              </w:tc>
              <w:tc>
                <w:tcPr>
                  <w:tcW w:w="993" w:type="dxa"/>
                  <w:vMerge w:val="restart"/>
                  <w:tcBorders>
                    <w:top w:val="single" w:sz="4" w:space="0" w:color="auto"/>
                    <w:left w:val="single" w:sz="4" w:space="0" w:color="auto"/>
                    <w:right w:val="single" w:sz="4" w:space="0" w:color="auto"/>
                  </w:tcBorders>
                  <w:vAlign w:val="center"/>
                </w:tcPr>
                <w:p w14:paraId="35FCF0F8" w14:textId="77777777" w:rsidR="00D9737F" w:rsidRPr="00D9737F" w:rsidRDefault="00D9737F" w:rsidP="00D9737F">
                  <w:pPr>
                    <w:jc w:val="center"/>
                    <w:rPr>
                      <w:rFonts w:ascii="Tahoma" w:hAnsi="Tahoma" w:cs="Tahoma"/>
                      <w:color w:val="000000"/>
                      <w:kern w:val="2"/>
                      <w:sz w:val="20"/>
                      <w:szCs w:val="20"/>
                      <w:lang w:val="es-BO" w:eastAsia="es-BO"/>
                    </w:rPr>
                  </w:pPr>
                  <w:r w:rsidRPr="00D9737F">
                    <w:rPr>
                      <w:rFonts w:ascii="Tahoma" w:hAnsi="Tahoma" w:cs="Tahoma"/>
                      <w:noProof/>
                      <w:color w:val="000000"/>
                      <w:kern w:val="2"/>
                      <w:sz w:val="20"/>
                      <w:szCs w:val="20"/>
                      <w:lang w:val="es-BO" w:eastAsia="en-US"/>
                    </w:rPr>
                    <w:t>380</w:t>
                  </w:r>
                </w:p>
              </w:tc>
              <w:tc>
                <w:tcPr>
                  <w:tcW w:w="1263" w:type="dxa"/>
                  <w:vMerge w:val="restart"/>
                  <w:tcBorders>
                    <w:top w:val="single" w:sz="4" w:space="0" w:color="auto"/>
                    <w:left w:val="single" w:sz="4" w:space="0" w:color="auto"/>
                    <w:right w:val="single" w:sz="4" w:space="0" w:color="auto"/>
                  </w:tcBorders>
                  <w:vAlign w:val="center"/>
                </w:tcPr>
                <w:p w14:paraId="43B533EF" w14:textId="77777777" w:rsidR="00D9737F" w:rsidRPr="00D9737F" w:rsidRDefault="00D9737F" w:rsidP="00D9737F">
                  <w:pPr>
                    <w:jc w:val="center"/>
                    <w:rPr>
                      <w:rFonts w:ascii="Tahoma" w:hAnsi="Tahoma" w:cs="Tahoma"/>
                      <w:color w:val="000000"/>
                      <w:kern w:val="2"/>
                      <w:sz w:val="20"/>
                      <w:szCs w:val="20"/>
                      <w:lang w:val="es-BO" w:eastAsia="es-BO"/>
                    </w:rPr>
                  </w:pPr>
                  <w:r w:rsidRPr="00D9737F">
                    <w:rPr>
                      <w:rFonts w:ascii="Tahoma" w:hAnsi="Tahoma" w:cs="Tahoma"/>
                      <w:noProof/>
                      <w:color w:val="000000"/>
                      <w:kern w:val="2"/>
                      <w:sz w:val="20"/>
                      <w:szCs w:val="20"/>
                      <w:lang w:val="es-BO" w:eastAsia="en-US"/>
                    </w:rPr>
                    <w:t>Piezas</w:t>
                  </w:r>
                </w:p>
              </w:tc>
            </w:tr>
            <w:tr w:rsidR="00D9737F" w:rsidRPr="00D9737F" w14:paraId="3E7521E5" w14:textId="77777777" w:rsidTr="00355A49">
              <w:trPr>
                <w:trHeight w:val="262"/>
                <w:jc w:val="center"/>
              </w:trPr>
              <w:tc>
                <w:tcPr>
                  <w:tcW w:w="887" w:type="dxa"/>
                  <w:vMerge/>
                  <w:tcBorders>
                    <w:left w:val="single" w:sz="4" w:space="0" w:color="auto"/>
                    <w:bottom w:val="single" w:sz="4" w:space="0" w:color="auto"/>
                    <w:right w:val="single" w:sz="4" w:space="0" w:color="auto"/>
                  </w:tcBorders>
                  <w:vAlign w:val="center"/>
                </w:tcPr>
                <w:p w14:paraId="30C2C687" w14:textId="77777777" w:rsidR="00D9737F" w:rsidRPr="00D9737F" w:rsidRDefault="00D9737F" w:rsidP="00D9737F">
                  <w:pPr>
                    <w:jc w:val="center"/>
                    <w:rPr>
                      <w:rFonts w:ascii="Tahoma" w:hAnsi="Tahoma" w:cs="Tahoma"/>
                      <w:noProof/>
                      <w:color w:val="000000"/>
                      <w:kern w:val="2"/>
                      <w:sz w:val="20"/>
                      <w:szCs w:val="20"/>
                      <w:lang w:val="es-BO" w:eastAsia="en-US"/>
                    </w:rPr>
                  </w:pPr>
                </w:p>
              </w:tc>
              <w:tc>
                <w:tcPr>
                  <w:tcW w:w="6249" w:type="dxa"/>
                  <w:tcBorders>
                    <w:top w:val="single" w:sz="4" w:space="0" w:color="auto"/>
                    <w:left w:val="single" w:sz="4" w:space="0" w:color="auto"/>
                    <w:bottom w:val="single" w:sz="4" w:space="0" w:color="auto"/>
                    <w:right w:val="single" w:sz="4" w:space="0" w:color="auto"/>
                  </w:tcBorders>
                  <w:vAlign w:val="center"/>
                </w:tcPr>
                <w:p w14:paraId="3B46F745" w14:textId="77777777" w:rsidR="00D9737F" w:rsidRPr="00D9737F" w:rsidRDefault="00D9737F" w:rsidP="00D9737F">
                  <w:pP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Características:</w:t>
                  </w:r>
                </w:p>
                <w:p w14:paraId="2C88DDD2" w14:textId="77777777" w:rsidR="00D9737F" w:rsidRPr="00D9737F" w:rsidRDefault="00D9737F" w:rsidP="00355A49">
                  <w:pPr>
                    <w:numPr>
                      <w:ilvl w:val="0"/>
                      <w:numId w:val="108"/>
                    </w:numPr>
                    <w:rPr>
                      <w:rFonts w:ascii="Tahoma" w:hAnsi="Tahoma" w:cs="Tahoma"/>
                      <w:kern w:val="2"/>
                      <w:sz w:val="20"/>
                      <w:szCs w:val="20"/>
                      <w:lang w:val="es-BO" w:eastAsia="es-BO"/>
                    </w:rPr>
                  </w:pPr>
                  <w:r w:rsidRPr="00D9737F">
                    <w:rPr>
                      <w:rFonts w:ascii="Tahoma" w:hAnsi="Tahoma" w:cs="Tahoma"/>
                      <w:b/>
                      <w:bCs/>
                      <w:kern w:val="2"/>
                      <w:sz w:val="20"/>
                      <w:szCs w:val="20"/>
                      <w:lang w:val="es-BO" w:eastAsia="es-BO"/>
                    </w:rPr>
                    <w:t>Corriente nominal:</w:t>
                  </w:r>
                  <w:r w:rsidRPr="00D9737F">
                    <w:rPr>
                      <w:rFonts w:ascii="Tahoma" w:hAnsi="Tahoma" w:cs="Tahoma"/>
                      <w:kern w:val="2"/>
                      <w:sz w:val="20"/>
                      <w:szCs w:val="20"/>
                      <w:lang w:val="es-BO" w:eastAsia="es-BO"/>
                    </w:rPr>
                    <w:t xml:space="preserve"> 5 A </w:t>
                  </w:r>
                </w:p>
                <w:p w14:paraId="19B28D45" w14:textId="77777777" w:rsidR="00D9737F" w:rsidRPr="00D9737F" w:rsidRDefault="00D9737F" w:rsidP="00355A49">
                  <w:pPr>
                    <w:numPr>
                      <w:ilvl w:val="0"/>
                      <w:numId w:val="108"/>
                    </w:numPr>
                    <w:rPr>
                      <w:rFonts w:ascii="Tahoma" w:hAnsi="Tahoma" w:cs="Tahoma"/>
                      <w:kern w:val="2"/>
                      <w:sz w:val="20"/>
                      <w:szCs w:val="20"/>
                      <w:lang w:val="es-BO" w:eastAsia="es-BO"/>
                    </w:rPr>
                  </w:pPr>
                  <w:r w:rsidRPr="00D9737F">
                    <w:rPr>
                      <w:rFonts w:ascii="Tahoma" w:hAnsi="Tahoma" w:cs="Tahoma"/>
                      <w:b/>
                      <w:bCs/>
                      <w:kern w:val="2"/>
                      <w:sz w:val="20"/>
                      <w:szCs w:val="20"/>
                      <w:lang w:val="es-BO" w:eastAsia="es-BO"/>
                    </w:rPr>
                    <w:t>Tensión nominal:</w:t>
                  </w:r>
                  <w:r w:rsidRPr="00D9737F">
                    <w:rPr>
                      <w:rFonts w:ascii="Tahoma" w:hAnsi="Tahoma" w:cs="Tahoma"/>
                      <w:kern w:val="2"/>
                      <w:sz w:val="20"/>
                      <w:szCs w:val="20"/>
                      <w:lang w:val="es-BO" w:eastAsia="es-BO"/>
                    </w:rPr>
                    <w:t xml:space="preserve"> 27 - 38 kV </w:t>
                  </w:r>
                </w:p>
                <w:p w14:paraId="71E24A95" w14:textId="77777777" w:rsidR="00D9737F" w:rsidRPr="00D9737F" w:rsidRDefault="00D9737F" w:rsidP="00355A49">
                  <w:pPr>
                    <w:numPr>
                      <w:ilvl w:val="0"/>
                      <w:numId w:val="108"/>
                    </w:numPr>
                    <w:rPr>
                      <w:rFonts w:ascii="Tahoma" w:hAnsi="Tahoma" w:cs="Tahoma"/>
                      <w:kern w:val="2"/>
                      <w:sz w:val="20"/>
                      <w:szCs w:val="20"/>
                      <w:lang w:val="es-BO" w:eastAsia="es-BO"/>
                    </w:rPr>
                  </w:pPr>
                  <w:r w:rsidRPr="00D9737F">
                    <w:rPr>
                      <w:rFonts w:ascii="Tahoma" w:hAnsi="Tahoma" w:cs="Tahoma"/>
                      <w:b/>
                      <w:bCs/>
                      <w:kern w:val="2"/>
                      <w:sz w:val="20"/>
                      <w:szCs w:val="20"/>
                      <w:lang w:val="es-BO" w:eastAsia="es-BO"/>
                    </w:rPr>
                    <w:t>Longitud:</w:t>
                  </w:r>
                  <w:r w:rsidRPr="00D9737F">
                    <w:rPr>
                      <w:rFonts w:ascii="Tahoma" w:hAnsi="Tahoma" w:cs="Tahoma"/>
                      <w:kern w:val="2"/>
                      <w:sz w:val="20"/>
                      <w:szCs w:val="20"/>
                      <w:lang w:val="es-BO" w:eastAsia="es-BO"/>
                    </w:rPr>
                    <w:t xml:space="preserve"> 23” – 36” (584 – 915 mm) </w:t>
                  </w:r>
                </w:p>
                <w:p w14:paraId="11543104" w14:textId="77777777" w:rsidR="00D9737F" w:rsidRPr="00D9737F" w:rsidRDefault="00D9737F" w:rsidP="00355A49">
                  <w:pPr>
                    <w:numPr>
                      <w:ilvl w:val="0"/>
                      <w:numId w:val="108"/>
                    </w:numPr>
                    <w:rPr>
                      <w:rFonts w:ascii="Tahoma" w:hAnsi="Tahoma" w:cs="Tahoma"/>
                      <w:kern w:val="2"/>
                      <w:sz w:val="20"/>
                      <w:szCs w:val="20"/>
                      <w:lang w:val="es-BO" w:eastAsia="es-BO"/>
                    </w:rPr>
                  </w:pPr>
                  <w:r w:rsidRPr="00D9737F">
                    <w:rPr>
                      <w:rFonts w:ascii="Tahoma" w:hAnsi="Tahoma" w:cs="Tahoma"/>
                      <w:b/>
                      <w:bCs/>
                      <w:kern w:val="2"/>
                      <w:sz w:val="20"/>
                      <w:szCs w:val="20"/>
                      <w:lang w:val="es-BO" w:eastAsia="es-BO"/>
                    </w:rPr>
                    <w:t>Cabeza:</w:t>
                  </w:r>
                  <w:r w:rsidRPr="00D9737F">
                    <w:rPr>
                      <w:rFonts w:ascii="Tahoma" w:hAnsi="Tahoma" w:cs="Tahoma"/>
                      <w:kern w:val="2"/>
                      <w:sz w:val="20"/>
                      <w:szCs w:val="20"/>
                      <w:lang w:val="es-BO" w:eastAsia="es-BO"/>
                    </w:rPr>
                    <w:t xml:space="preserve"> Removible, para fácil mantenimiento.</w:t>
                  </w:r>
                </w:p>
                <w:p w14:paraId="65E915BB" w14:textId="77777777" w:rsidR="00D9737F" w:rsidRPr="00D9737F" w:rsidRDefault="00D9737F" w:rsidP="00355A49">
                  <w:pPr>
                    <w:numPr>
                      <w:ilvl w:val="0"/>
                      <w:numId w:val="108"/>
                    </w:numPr>
                    <w:rPr>
                      <w:rFonts w:ascii="Tahoma" w:hAnsi="Tahoma" w:cs="Tahoma"/>
                      <w:kern w:val="2"/>
                      <w:sz w:val="20"/>
                      <w:szCs w:val="20"/>
                      <w:lang w:val="es-BO" w:eastAsia="es-BO"/>
                    </w:rPr>
                  </w:pPr>
                  <w:r w:rsidRPr="00D9737F">
                    <w:rPr>
                      <w:rFonts w:ascii="Tahoma" w:hAnsi="Tahoma" w:cs="Tahoma"/>
                      <w:b/>
                      <w:bCs/>
                      <w:kern w:val="2"/>
                      <w:sz w:val="20"/>
                      <w:szCs w:val="20"/>
                      <w:lang w:val="es-BO" w:eastAsia="es-BO"/>
                    </w:rPr>
                    <w:t>Normas aplicables:</w:t>
                  </w:r>
                  <w:r w:rsidRPr="00D9737F">
                    <w:rPr>
                      <w:rFonts w:ascii="Tahoma" w:hAnsi="Tahoma" w:cs="Tahoma"/>
                      <w:kern w:val="2"/>
                      <w:sz w:val="20"/>
                      <w:szCs w:val="20"/>
                      <w:lang w:val="es-BO" w:eastAsia="es-BO"/>
                    </w:rPr>
                    <w:t xml:space="preserve"> IEC 60282</w:t>
                  </w:r>
                  <w:r w:rsidRPr="00D9737F">
                    <w:rPr>
                      <w:rFonts w:ascii="Tahoma" w:hAnsi="Tahoma" w:cs="Tahoma"/>
                      <w:kern w:val="2"/>
                      <w:sz w:val="20"/>
                      <w:szCs w:val="20"/>
                      <w:lang w:val="es-BO" w:eastAsia="es-BO"/>
                    </w:rPr>
                    <w:noBreakHyphen/>
                    <w:t>1 / IEC 60282</w:t>
                  </w:r>
                  <w:r w:rsidRPr="00D9737F">
                    <w:rPr>
                      <w:rFonts w:ascii="Tahoma" w:hAnsi="Tahoma" w:cs="Tahoma"/>
                      <w:kern w:val="2"/>
                      <w:sz w:val="20"/>
                      <w:szCs w:val="20"/>
                      <w:lang w:val="es-BO" w:eastAsia="es-BO"/>
                    </w:rPr>
                    <w:noBreakHyphen/>
                    <w:t>2 (anteriormente IEC 282) o ANSI C37.41 / ANSI C37.42, o normas equivalentes reconocidas internacionalmente.</w:t>
                  </w:r>
                </w:p>
              </w:tc>
              <w:tc>
                <w:tcPr>
                  <w:tcW w:w="993" w:type="dxa"/>
                  <w:vMerge/>
                  <w:tcBorders>
                    <w:left w:val="single" w:sz="4" w:space="0" w:color="auto"/>
                    <w:bottom w:val="single" w:sz="4" w:space="0" w:color="auto"/>
                    <w:right w:val="single" w:sz="4" w:space="0" w:color="auto"/>
                  </w:tcBorders>
                  <w:vAlign w:val="center"/>
                </w:tcPr>
                <w:p w14:paraId="39F39860" w14:textId="77777777" w:rsidR="00D9737F" w:rsidRPr="00D9737F" w:rsidRDefault="00D9737F" w:rsidP="00D9737F">
                  <w:pPr>
                    <w:jc w:val="center"/>
                    <w:rPr>
                      <w:rFonts w:ascii="Tahoma" w:hAnsi="Tahoma" w:cs="Tahoma"/>
                      <w:noProof/>
                      <w:color w:val="000000"/>
                      <w:kern w:val="2"/>
                      <w:sz w:val="20"/>
                      <w:szCs w:val="20"/>
                      <w:lang w:val="es-BO" w:eastAsia="en-US"/>
                    </w:rPr>
                  </w:pPr>
                </w:p>
              </w:tc>
              <w:tc>
                <w:tcPr>
                  <w:tcW w:w="1263" w:type="dxa"/>
                  <w:vMerge/>
                  <w:tcBorders>
                    <w:left w:val="single" w:sz="4" w:space="0" w:color="auto"/>
                    <w:bottom w:val="single" w:sz="4" w:space="0" w:color="auto"/>
                    <w:right w:val="single" w:sz="4" w:space="0" w:color="auto"/>
                  </w:tcBorders>
                  <w:vAlign w:val="center"/>
                </w:tcPr>
                <w:p w14:paraId="512974DD" w14:textId="77777777" w:rsidR="00D9737F" w:rsidRPr="00D9737F" w:rsidRDefault="00D9737F" w:rsidP="00D9737F">
                  <w:pPr>
                    <w:jc w:val="center"/>
                    <w:rPr>
                      <w:rFonts w:ascii="Tahoma" w:hAnsi="Tahoma" w:cs="Tahoma"/>
                      <w:noProof/>
                      <w:color w:val="000000"/>
                      <w:kern w:val="2"/>
                      <w:sz w:val="20"/>
                      <w:szCs w:val="20"/>
                      <w:lang w:val="es-BO" w:eastAsia="en-US"/>
                    </w:rPr>
                  </w:pPr>
                </w:p>
              </w:tc>
            </w:tr>
            <w:tr w:rsidR="00D9737F" w:rsidRPr="00D9737F" w14:paraId="4EA1EC3C"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
                <w:jc w:val="center"/>
              </w:trPr>
              <w:tc>
                <w:tcPr>
                  <w:tcW w:w="9392" w:type="dxa"/>
                  <w:gridSpan w:val="4"/>
                </w:tcPr>
                <w:p w14:paraId="38C3E7D7" w14:textId="77777777" w:rsidR="00D9737F" w:rsidRPr="00D9737F" w:rsidRDefault="00D9737F" w:rsidP="00D9737F">
                  <w:pPr>
                    <w:rPr>
                      <w:rFonts w:ascii="Tahoma" w:hAnsi="Tahoma" w:cs="Tahoma"/>
                      <w:b/>
                      <w:bCs/>
                      <w:color w:val="000000"/>
                      <w:kern w:val="2"/>
                      <w:sz w:val="20"/>
                      <w:szCs w:val="20"/>
                      <w:lang w:val="es-BO" w:eastAsia="es-BO"/>
                    </w:rPr>
                  </w:pPr>
                  <w:r w:rsidRPr="00D9737F">
                    <w:rPr>
                      <w:rFonts w:ascii="Tahoma" w:hAnsi="Tahoma" w:cs="Tahoma"/>
                      <w:b/>
                      <w:bCs/>
                      <w:kern w:val="2"/>
                      <w:sz w:val="20"/>
                      <w:szCs w:val="20"/>
                      <w:lang w:val="es-BO" w:eastAsia="en-US"/>
                    </w:rPr>
                    <w:t>LUGAR DE ENTREGA:</w:t>
                  </w:r>
                </w:p>
              </w:tc>
            </w:tr>
            <w:tr w:rsidR="00D9737F" w:rsidRPr="00D9737F" w14:paraId="60F05F1C"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9392" w:type="dxa"/>
                  <w:gridSpan w:val="4"/>
                </w:tcPr>
                <w:p w14:paraId="34F09E6D" w14:textId="77777777" w:rsidR="00D9737F" w:rsidRPr="00D9737F" w:rsidRDefault="00D9737F" w:rsidP="00D9737F">
                  <w:pPr>
                    <w:spacing w:after="160"/>
                    <w:jc w:val="both"/>
                    <w:rPr>
                      <w:rFonts w:ascii="Tahoma" w:hAnsi="Tahoma" w:cs="Tahoma"/>
                      <w:kern w:val="2"/>
                      <w:sz w:val="20"/>
                      <w:szCs w:val="20"/>
                      <w:lang w:eastAsia="en-US"/>
                    </w:rPr>
                  </w:pPr>
                  <w:r w:rsidRPr="00D9737F">
                    <w:rPr>
                      <w:rFonts w:ascii="Tahoma" w:hAnsi="Tahoma" w:cs="Tahoma"/>
                      <w:kern w:val="2"/>
                      <w:sz w:val="20"/>
                      <w:szCs w:val="20"/>
                      <w:lang w:eastAsia="en-US"/>
                    </w:rPr>
                    <w:t>Los bienes requeridos deberán ser entregados en los almacenes de ENDE, ubicados en la ciudad de Cobija – Pando, sobre la Av. Antofagasta, a la altura del km 3,5 de la carretera Cobija – Porvenir.</w:t>
                  </w:r>
                </w:p>
                <w:p w14:paraId="0DFA9344" w14:textId="77777777" w:rsidR="00D9737F" w:rsidRPr="00D9737F" w:rsidRDefault="00D9737F" w:rsidP="00D9737F">
                  <w:pPr>
                    <w:spacing w:after="160"/>
                    <w:jc w:val="both"/>
                    <w:rPr>
                      <w:rFonts w:ascii="Tahoma" w:hAnsi="Tahoma" w:cs="Tahoma"/>
                      <w:color w:val="000000"/>
                      <w:kern w:val="2"/>
                      <w:sz w:val="20"/>
                      <w:szCs w:val="20"/>
                      <w:lang w:val="es-BO" w:eastAsia="es-BO"/>
                    </w:rPr>
                  </w:pPr>
                  <w:r w:rsidRPr="00D9737F">
                    <w:rPr>
                      <w:rFonts w:ascii="Tahoma" w:hAnsi="Tahoma" w:cs="Tahoma"/>
                      <w:color w:val="000000"/>
                      <w:kern w:val="2"/>
                      <w:sz w:val="20"/>
                      <w:szCs w:val="20"/>
                      <w:lang w:val="es-BO" w:eastAsia="es-BO"/>
                    </w:rPr>
                    <w:t>Los costos de transporte, descarga y manipulación de los bienes hasta su correcta disposición final en los almacenes de ENDE correrán por cuenta del proveedor.</w:t>
                  </w:r>
                </w:p>
              </w:tc>
            </w:tr>
            <w:tr w:rsidR="00D9737F" w:rsidRPr="00D9737F" w14:paraId="6C7C90E8"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jc w:val="center"/>
              </w:trPr>
              <w:tc>
                <w:tcPr>
                  <w:tcW w:w="9392" w:type="dxa"/>
                  <w:gridSpan w:val="4"/>
                </w:tcPr>
                <w:p w14:paraId="007D92FC" w14:textId="77777777" w:rsidR="00D9737F" w:rsidRPr="00D9737F" w:rsidRDefault="00D9737F" w:rsidP="00D9737F">
                  <w:pPr>
                    <w:rPr>
                      <w:rFonts w:ascii="Tahoma" w:hAnsi="Tahoma" w:cs="Tahoma"/>
                      <w:b/>
                      <w:bCs/>
                      <w:color w:val="000000"/>
                      <w:kern w:val="2"/>
                      <w:sz w:val="20"/>
                      <w:szCs w:val="20"/>
                      <w:lang w:val="es-BO" w:eastAsia="es-BO"/>
                    </w:rPr>
                  </w:pPr>
                  <w:r w:rsidRPr="00D9737F">
                    <w:rPr>
                      <w:rFonts w:ascii="Tahoma" w:hAnsi="Tahoma" w:cs="Tahoma"/>
                      <w:b/>
                      <w:bCs/>
                      <w:color w:val="000000"/>
                      <w:kern w:val="2"/>
                      <w:sz w:val="20"/>
                      <w:szCs w:val="20"/>
                      <w:lang w:val="es-BO" w:eastAsia="es-BO"/>
                    </w:rPr>
                    <w:t>PLAZO DE ENTREGA:</w:t>
                  </w:r>
                </w:p>
              </w:tc>
            </w:tr>
            <w:tr w:rsidR="00D9737F" w:rsidRPr="00D9737F" w14:paraId="22A104F2"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jc w:val="center"/>
              </w:trPr>
              <w:tc>
                <w:tcPr>
                  <w:tcW w:w="9392" w:type="dxa"/>
                  <w:gridSpan w:val="4"/>
                </w:tcPr>
                <w:p w14:paraId="01CFF971" w14:textId="77777777" w:rsidR="00D9737F" w:rsidRPr="00D9737F" w:rsidRDefault="00D9737F" w:rsidP="00D9737F">
                  <w:pPr>
                    <w:spacing w:after="160"/>
                    <w:jc w:val="both"/>
                    <w:rPr>
                      <w:rFonts w:ascii="Tahoma" w:hAnsi="Tahoma" w:cs="Tahoma"/>
                      <w:b/>
                      <w:kern w:val="2"/>
                      <w:sz w:val="20"/>
                      <w:szCs w:val="20"/>
                      <w:lang w:val="es-BO" w:eastAsia="es-BO"/>
                    </w:rPr>
                  </w:pPr>
                  <w:r w:rsidRPr="00D9737F">
                    <w:rPr>
                      <w:rFonts w:ascii="Tahoma" w:hAnsi="Tahoma" w:cs="Tahoma"/>
                      <w:bCs/>
                      <w:kern w:val="2"/>
                      <w:sz w:val="20"/>
                      <w:szCs w:val="20"/>
                      <w:lang w:val="es-BO" w:eastAsia="es-BO"/>
                    </w:rPr>
                    <w:t>El plazo de entrega de los bienes adjudicados para el presente proceso no deberá exceder de cincuenta (50) días calendario</w:t>
                  </w:r>
                  <w:r w:rsidRPr="00D9737F">
                    <w:rPr>
                      <w:rFonts w:ascii="Tahoma" w:hAnsi="Tahoma" w:cs="Tahoma"/>
                      <w:kern w:val="2"/>
                      <w:sz w:val="20"/>
                      <w:szCs w:val="20"/>
                      <w:lang w:val="es-BO" w:eastAsia="es-BO"/>
                    </w:rPr>
                    <w:t xml:space="preserve"> computable a partir del día siguiente hábil de la firma del contrato.</w:t>
                  </w:r>
                </w:p>
              </w:tc>
            </w:tr>
            <w:tr w:rsidR="00D9737F" w:rsidRPr="00D9737F" w14:paraId="513132FD"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jc w:val="center"/>
              </w:trPr>
              <w:tc>
                <w:tcPr>
                  <w:tcW w:w="9392" w:type="dxa"/>
                  <w:gridSpan w:val="4"/>
                </w:tcPr>
                <w:p w14:paraId="164787CB" w14:textId="77777777" w:rsidR="00D9737F" w:rsidRPr="00D9737F" w:rsidRDefault="00D9737F" w:rsidP="00D9737F">
                  <w:pPr>
                    <w:rPr>
                      <w:rFonts w:ascii="Tahoma" w:hAnsi="Tahoma" w:cs="Tahoma"/>
                      <w:b/>
                      <w:bCs/>
                      <w:color w:val="000000"/>
                      <w:kern w:val="2"/>
                      <w:sz w:val="20"/>
                      <w:szCs w:val="20"/>
                      <w:lang w:val="es-BO" w:eastAsia="es-BO"/>
                    </w:rPr>
                  </w:pPr>
                  <w:r w:rsidRPr="00D9737F">
                    <w:rPr>
                      <w:rFonts w:ascii="Tahoma" w:hAnsi="Tahoma" w:cs="Tahoma"/>
                      <w:b/>
                      <w:bCs/>
                      <w:color w:val="000000"/>
                      <w:kern w:val="2"/>
                      <w:sz w:val="20"/>
                      <w:szCs w:val="20"/>
                      <w:lang w:val="es-BO" w:eastAsia="es-BO"/>
                    </w:rPr>
                    <w:t>FORMA DE PAGO:</w:t>
                  </w:r>
                </w:p>
              </w:tc>
            </w:tr>
            <w:tr w:rsidR="00D9737F" w:rsidRPr="00D9737F" w14:paraId="65502DD5"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7"/>
                <w:jc w:val="center"/>
              </w:trPr>
              <w:tc>
                <w:tcPr>
                  <w:tcW w:w="9392" w:type="dxa"/>
                  <w:gridSpan w:val="4"/>
                </w:tcPr>
                <w:p w14:paraId="677DEF3F" w14:textId="77777777" w:rsidR="00D9737F" w:rsidRPr="00D9737F" w:rsidRDefault="00D9737F" w:rsidP="00D9737F">
                  <w:pPr>
                    <w:spacing w:after="160"/>
                    <w:jc w:val="both"/>
                    <w:rPr>
                      <w:rFonts w:ascii="Tahoma" w:hAnsi="Tahoma" w:cs="Tahoma"/>
                      <w:color w:val="000000"/>
                      <w:kern w:val="2"/>
                      <w:sz w:val="20"/>
                      <w:szCs w:val="20"/>
                      <w:lang w:val="es-BO" w:eastAsia="es-BO"/>
                    </w:rPr>
                  </w:pPr>
                  <w:r w:rsidRPr="00D9737F">
                    <w:rPr>
                      <w:rFonts w:ascii="Tahoma" w:hAnsi="Tahoma" w:cs="Tahoma"/>
                      <w:kern w:val="2"/>
                      <w:sz w:val="20"/>
                      <w:szCs w:val="20"/>
                      <w:lang w:val="es-BO" w:eastAsia="en-US"/>
                    </w:rPr>
                    <w:t>El pago se realizará mediante la emisión de un cheque intransferible a favor del proveedor, contra la entrega total y definitiva de los bienes adjudicados, y previa conformidad de ENDE en el lugar establecido para la entrega.</w:t>
                  </w:r>
                </w:p>
              </w:tc>
            </w:tr>
            <w:tr w:rsidR="00D9737F" w:rsidRPr="00D9737F" w14:paraId="74972467"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jc w:val="center"/>
              </w:trPr>
              <w:tc>
                <w:tcPr>
                  <w:tcW w:w="9392" w:type="dxa"/>
                  <w:gridSpan w:val="4"/>
                </w:tcPr>
                <w:p w14:paraId="4FFB3E70" w14:textId="77777777" w:rsidR="00D9737F" w:rsidRPr="00D9737F" w:rsidRDefault="00D9737F" w:rsidP="00D9737F">
                  <w:pPr>
                    <w:jc w:val="both"/>
                    <w:rPr>
                      <w:rFonts w:ascii="Tahoma" w:hAnsi="Tahoma" w:cs="Tahoma"/>
                      <w:kern w:val="2"/>
                      <w:sz w:val="20"/>
                      <w:szCs w:val="20"/>
                      <w:lang w:val="es-BO" w:eastAsia="en-US"/>
                    </w:rPr>
                  </w:pPr>
                  <w:r w:rsidRPr="00D9737F">
                    <w:rPr>
                      <w:rFonts w:ascii="Tahoma" w:hAnsi="Tahoma" w:cs="Tahoma"/>
                      <w:b/>
                      <w:bCs/>
                      <w:color w:val="000000"/>
                      <w:kern w:val="2"/>
                      <w:sz w:val="20"/>
                      <w:szCs w:val="20"/>
                      <w:lang w:val="es-BO" w:eastAsia="es-BO"/>
                    </w:rPr>
                    <w:t>FORMA DE ENTREGA:</w:t>
                  </w:r>
                </w:p>
              </w:tc>
            </w:tr>
            <w:tr w:rsidR="00D9737F" w:rsidRPr="00D9737F" w14:paraId="3AAD22F5"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7"/>
                <w:jc w:val="center"/>
              </w:trPr>
              <w:tc>
                <w:tcPr>
                  <w:tcW w:w="9392" w:type="dxa"/>
                  <w:gridSpan w:val="4"/>
                </w:tcPr>
                <w:p w14:paraId="655C7BD3" w14:textId="77777777" w:rsidR="00D9737F" w:rsidRPr="00D9737F" w:rsidRDefault="00D9737F" w:rsidP="00D9737F">
                  <w:pPr>
                    <w:spacing w:after="160"/>
                    <w:jc w:val="both"/>
                    <w:rPr>
                      <w:rFonts w:ascii="Tahoma" w:hAnsi="Tahoma" w:cs="Tahoma"/>
                      <w:kern w:val="2"/>
                      <w:sz w:val="20"/>
                      <w:szCs w:val="20"/>
                      <w:lang w:val="es-BO" w:eastAsia="es-BO"/>
                    </w:rPr>
                  </w:pPr>
                  <w:r w:rsidRPr="00D9737F">
                    <w:rPr>
                      <w:rFonts w:ascii="Tahoma" w:hAnsi="Tahoma" w:cs="Tahoma"/>
                      <w:kern w:val="2"/>
                      <w:sz w:val="20"/>
                      <w:szCs w:val="20"/>
                      <w:lang w:val="es-BO" w:eastAsia="es-BO"/>
                    </w:rPr>
                    <w:lastRenderedPageBreak/>
                    <w:t>La entrega deberá realizarse con los bienes debidamente embalados, protegidos e identificados, garantizando su integridad durante el transporte, manipulación y descarga.</w:t>
                  </w:r>
                </w:p>
                <w:p w14:paraId="280749F6" w14:textId="77777777" w:rsidR="00D9737F" w:rsidRPr="00D9737F" w:rsidRDefault="00D9737F" w:rsidP="00D9737F">
                  <w:pPr>
                    <w:spacing w:after="160"/>
                    <w:jc w:val="both"/>
                    <w:rPr>
                      <w:rFonts w:ascii="Tahoma" w:hAnsi="Tahoma" w:cs="Tahoma"/>
                      <w:kern w:val="2"/>
                      <w:sz w:val="20"/>
                      <w:szCs w:val="20"/>
                      <w:lang w:val="es-BO" w:eastAsia="en-US"/>
                    </w:rPr>
                  </w:pPr>
                  <w:r w:rsidRPr="00D9737F">
                    <w:rPr>
                      <w:rFonts w:ascii="Tahoma" w:hAnsi="Tahoma" w:cs="Tahoma"/>
                      <w:kern w:val="2"/>
                      <w:sz w:val="20"/>
                      <w:szCs w:val="20"/>
                      <w:lang w:val="es-BO" w:eastAsia="es-BO"/>
                    </w:rPr>
                    <w:t xml:space="preserve">El personal de ENDE verificará el estado de cada uno de los bienes adquiridos una vez que estos sean descargados en los almacenes de ENDE en la ciudad de Cobija - Pando, ubicados sobre la Av. Antofagasta, a la altura del km 3,5 de la carretera Cobija–Porvenir. En caso de evidenciarse daños o defectos atribuibles al transporte o embalaje, los bienes no serán </w:t>
                  </w:r>
                  <w:proofErr w:type="spellStart"/>
                  <w:r w:rsidRPr="00D9737F">
                    <w:rPr>
                      <w:rFonts w:ascii="Tahoma" w:hAnsi="Tahoma" w:cs="Tahoma"/>
                      <w:kern w:val="2"/>
                      <w:sz w:val="20"/>
                      <w:szCs w:val="20"/>
                      <w:lang w:val="es-BO" w:eastAsia="es-BO"/>
                    </w:rPr>
                    <w:t>recepcionados</w:t>
                  </w:r>
                  <w:proofErr w:type="spellEnd"/>
                  <w:r w:rsidRPr="00D9737F">
                    <w:rPr>
                      <w:rFonts w:ascii="Tahoma" w:hAnsi="Tahoma" w:cs="Tahoma"/>
                      <w:kern w:val="2"/>
                      <w:sz w:val="20"/>
                      <w:szCs w:val="20"/>
                      <w:lang w:val="es-BO" w:eastAsia="es-BO"/>
                    </w:rPr>
                    <w:t>, debiendo el proveedor efectuar la reposición correspondiente sin costo adicional para la entidad.</w:t>
                  </w:r>
                </w:p>
              </w:tc>
            </w:tr>
            <w:tr w:rsidR="00D9737F" w:rsidRPr="00D9737F" w14:paraId="17258E56"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9392" w:type="dxa"/>
                  <w:gridSpan w:val="4"/>
                </w:tcPr>
                <w:p w14:paraId="1F22DA83" w14:textId="77777777" w:rsidR="00D9737F" w:rsidRPr="00D9737F" w:rsidRDefault="00D9737F" w:rsidP="00D9737F">
                  <w:pPr>
                    <w:jc w:val="both"/>
                    <w:rPr>
                      <w:rFonts w:ascii="Tahoma" w:hAnsi="Tahoma" w:cs="Tahoma"/>
                      <w:kern w:val="2"/>
                      <w:sz w:val="20"/>
                      <w:szCs w:val="20"/>
                      <w:lang w:val="es-BO" w:eastAsia="es-BO"/>
                    </w:rPr>
                  </w:pPr>
                  <w:r w:rsidRPr="00D9737F">
                    <w:rPr>
                      <w:rFonts w:ascii="Tahoma" w:hAnsi="Tahoma" w:cs="Tahoma"/>
                      <w:b/>
                      <w:bCs/>
                      <w:kern w:val="2"/>
                      <w:sz w:val="20"/>
                      <w:szCs w:val="20"/>
                      <w:lang w:val="es-BO" w:eastAsia="es-BO"/>
                    </w:rPr>
                    <w:t>MULTAS:</w:t>
                  </w:r>
                </w:p>
              </w:tc>
            </w:tr>
            <w:tr w:rsidR="00D9737F" w:rsidRPr="00D9737F" w14:paraId="24E1055F"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jc w:val="center"/>
              </w:trPr>
              <w:tc>
                <w:tcPr>
                  <w:tcW w:w="9392" w:type="dxa"/>
                  <w:gridSpan w:val="4"/>
                </w:tcPr>
                <w:p w14:paraId="16D23C4E" w14:textId="77777777" w:rsidR="00D9737F" w:rsidRPr="00D9737F" w:rsidRDefault="00D9737F" w:rsidP="00D9737F">
                  <w:pPr>
                    <w:spacing w:after="160"/>
                    <w:jc w:val="both"/>
                    <w:rPr>
                      <w:rFonts w:ascii="Tahoma" w:hAnsi="Tahoma" w:cs="Tahoma"/>
                      <w:kern w:val="2"/>
                      <w:sz w:val="20"/>
                      <w:szCs w:val="20"/>
                      <w:lang w:val="es-BO" w:eastAsia="es-BO"/>
                    </w:rPr>
                  </w:pPr>
                  <w:r w:rsidRPr="00D9737F">
                    <w:rPr>
                      <w:rFonts w:ascii="Tahoma" w:hAnsi="Tahoma" w:cs="Tahoma"/>
                      <w:kern w:val="2"/>
                      <w:sz w:val="20"/>
                      <w:szCs w:val="20"/>
                      <w:lang w:val="es-BO" w:eastAsia="es-BO"/>
                    </w:rPr>
                    <w:t xml:space="preserve">El PROVEEDOR se constituirá en mora sin notificación previa, por el simple incumplimiento a los plazos de entrega previstos en el presente contrato, salvo la existencia de hechos de fuerza mayor, caso fortuito u otras causas debidamente justificadas y aceptadas, por ENDE, que ocurran antes del vencimiento del plazo de la entrega. </w:t>
                  </w:r>
                </w:p>
                <w:p w14:paraId="1A60459E" w14:textId="77777777" w:rsidR="00D9737F" w:rsidRPr="00D9737F" w:rsidRDefault="00D9737F" w:rsidP="00D9737F">
                  <w:pPr>
                    <w:spacing w:after="160"/>
                    <w:jc w:val="both"/>
                    <w:rPr>
                      <w:rFonts w:ascii="Tahoma" w:hAnsi="Tahoma" w:cs="Tahoma"/>
                      <w:kern w:val="2"/>
                      <w:sz w:val="20"/>
                      <w:szCs w:val="20"/>
                      <w:lang w:val="es-BO" w:eastAsia="es-BO"/>
                    </w:rPr>
                  </w:pPr>
                  <w:r w:rsidRPr="00D9737F">
                    <w:rPr>
                      <w:rFonts w:ascii="Tahoma" w:hAnsi="Tahoma" w:cs="Tahoma"/>
                      <w:kern w:val="2"/>
                      <w:sz w:val="20"/>
                      <w:szCs w:val="20"/>
                      <w:lang w:val="es-BO" w:eastAsia="es-BO"/>
                    </w:rPr>
                    <w:t>ENDE aplicará al PROVEEDOR una multa por cada día de atraso al plazo de entrega del 3 por 1.000 en relación al monto de los BIENES entregados con retraso.</w:t>
                  </w:r>
                </w:p>
                <w:p w14:paraId="7A5B8A99" w14:textId="77777777" w:rsidR="00D9737F" w:rsidRPr="00D9737F" w:rsidRDefault="00D9737F" w:rsidP="00D9737F">
                  <w:pPr>
                    <w:spacing w:after="160"/>
                    <w:jc w:val="both"/>
                    <w:rPr>
                      <w:rFonts w:ascii="Tahoma" w:hAnsi="Tahoma" w:cs="Tahoma"/>
                      <w:kern w:val="2"/>
                      <w:sz w:val="20"/>
                      <w:szCs w:val="20"/>
                      <w:lang w:val="es-BO" w:eastAsia="es-BO"/>
                    </w:rPr>
                  </w:pPr>
                  <w:r w:rsidRPr="00D9737F">
                    <w:rPr>
                      <w:rFonts w:ascii="Tahoma" w:hAnsi="Tahoma" w:cs="Tahoma"/>
                      <w:kern w:val="2"/>
                      <w:sz w:val="20"/>
                      <w:szCs w:val="20"/>
                      <w:lang w:val="es-BO" w:eastAsia="es-BO"/>
                    </w:rPr>
                    <w:t>En el caso de que el proveedor notifique a ENDE el incumplimiento de la entrega, posterior al vencimiento del plazo de dicha entrega, se computarán las multas por día de retraso hasta la fecha de notificación.</w:t>
                  </w:r>
                </w:p>
              </w:tc>
            </w:tr>
          </w:tbl>
          <w:p w14:paraId="6797D5AA" w14:textId="77777777" w:rsidR="00D9737F" w:rsidRPr="00D9737F" w:rsidRDefault="00D9737F" w:rsidP="00D9737F">
            <w:pPr>
              <w:widowControl w:val="0"/>
              <w:autoSpaceDE w:val="0"/>
              <w:autoSpaceDN w:val="0"/>
              <w:adjustRightInd w:val="0"/>
              <w:spacing w:before="240" w:after="160"/>
              <w:jc w:val="both"/>
              <w:rPr>
                <w:rFonts w:ascii="Tahoma" w:hAnsi="Tahoma" w:cs="Tahoma"/>
                <w:sz w:val="2"/>
                <w:szCs w:val="2"/>
                <w:lang w:val="es-BO" w:eastAsia="es-BO"/>
              </w:rPr>
            </w:pPr>
          </w:p>
          <w:tbl>
            <w:tblPr>
              <w:tblW w:w="9534" w:type="dxa"/>
              <w:jc w:val="center"/>
              <w:tblLayout w:type="fixed"/>
              <w:tblCellMar>
                <w:left w:w="70" w:type="dxa"/>
                <w:right w:w="70" w:type="dxa"/>
              </w:tblCellMar>
              <w:tblLook w:val="04A0" w:firstRow="1" w:lastRow="0" w:firstColumn="1" w:lastColumn="0" w:noHBand="0" w:noVBand="1"/>
            </w:tblPr>
            <w:tblGrid>
              <w:gridCol w:w="818"/>
              <w:gridCol w:w="6165"/>
              <w:gridCol w:w="1134"/>
              <w:gridCol w:w="1417"/>
            </w:tblGrid>
            <w:tr w:rsidR="00D9737F" w:rsidRPr="00D9737F" w14:paraId="07230658" w14:textId="77777777" w:rsidTr="00355A49">
              <w:trPr>
                <w:trHeight w:val="378"/>
                <w:jc w:val="center"/>
              </w:trPr>
              <w:tc>
                <w:tcPr>
                  <w:tcW w:w="9534" w:type="dxa"/>
                  <w:gridSpan w:val="4"/>
                  <w:tcBorders>
                    <w:top w:val="single" w:sz="8" w:space="0" w:color="auto"/>
                    <w:left w:val="single" w:sz="8" w:space="0" w:color="auto"/>
                    <w:bottom w:val="single" w:sz="4" w:space="0" w:color="auto"/>
                    <w:right w:val="single" w:sz="4" w:space="0" w:color="auto"/>
                  </w:tcBorders>
                  <w:vAlign w:val="center"/>
                </w:tcPr>
                <w:p w14:paraId="46ECD7E3" w14:textId="77777777" w:rsidR="00D9737F" w:rsidRPr="00D9737F" w:rsidRDefault="00D9737F" w:rsidP="00D9737F">
                  <w:pPr>
                    <w:widowControl w:val="0"/>
                    <w:autoSpaceDE w:val="0"/>
                    <w:autoSpaceDN w:val="0"/>
                    <w:adjustRightInd w:val="0"/>
                    <w:spacing w:after="160"/>
                    <w:jc w:val="center"/>
                    <w:rPr>
                      <w:rFonts w:ascii="Tahoma" w:hAnsi="Tahoma" w:cs="Tahoma"/>
                      <w:b/>
                      <w:kern w:val="2"/>
                      <w:sz w:val="20"/>
                      <w:szCs w:val="20"/>
                      <w:lang w:val="es-BO" w:eastAsia="es-BO"/>
                    </w:rPr>
                  </w:pPr>
                  <w:r w:rsidRPr="00D9737F">
                    <w:rPr>
                      <w:rFonts w:ascii="Tahoma" w:hAnsi="Tahoma" w:cs="Tahoma"/>
                      <w:b/>
                      <w:kern w:val="2"/>
                      <w:sz w:val="20"/>
                      <w:szCs w:val="20"/>
                      <w:lang w:val="es-BO" w:eastAsia="es-BO"/>
                    </w:rPr>
                    <w:t>DESCRIPCIÓN DEL BIEN</w:t>
                  </w:r>
                </w:p>
              </w:tc>
            </w:tr>
            <w:tr w:rsidR="00D9737F" w:rsidRPr="00D9737F" w14:paraId="1E5783F0" w14:textId="77777777" w:rsidTr="00BD655C">
              <w:trPr>
                <w:trHeight w:val="115"/>
                <w:jc w:val="center"/>
              </w:trPr>
              <w:tc>
                <w:tcPr>
                  <w:tcW w:w="818" w:type="dxa"/>
                  <w:tcBorders>
                    <w:top w:val="nil"/>
                    <w:left w:val="single" w:sz="8" w:space="0" w:color="auto"/>
                    <w:bottom w:val="single" w:sz="4" w:space="0" w:color="auto"/>
                    <w:right w:val="single" w:sz="8" w:space="0" w:color="auto"/>
                  </w:tcBorders>
                  <w:vAlign w:val="center"/>
                  <w:hideMark/>
                </w:tcPr>
                <w:p w14:paraId="65B72081" w14:textId="77777777" w:rsidR="00D9737F" w:rsidRPr="00D9737F" w:rsidRDefault="00D9737F" w:rsidP="00D9737F">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ITEM</w:t>
                  </w:r>
                </w:p>
              </w:tc>
              <w:tc>
                <w:tcPr>
                  <w:tcW w:w="6165" w:type="dxa"/>
                  <w:tcBorders>
                    <w:top w:val="nil"/>
                    <w:left w:val="nil"/>
                    <w:bottom w:val="single" w:sz="4" w:space="0" w:color="auto"/>
                    <w:right w:val="single" w:sz="8" w:space="0" w:color="auto"/>
                  </w:tcBorders>
                  <w:vAlign w:val="center"/>
                  <w:hideMark/>
                </w:tcPr>
                <w:p w14:paraId="3D66DA18" w14:textId="77777777" w:rsidR="00D9737F" w:rsidRPr="00D9737F" w:rsidRDefault="00D9737F" w:rsidP="00D9737F">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DETALLE</w:t>
                  </w:r>
                </w:p>
              </w:tc>
              <w:tc>
                <w:tcPr>
                  <w:tcW w:w="1134" w:type="dxa"/>
                  <w:tcBorders>
                    <w:top w:val="nil"/>
                    <w:left w:val="nil"/>
                    <w:bottom w:val="single" w:sz="4" w:space="0" w:color="auto"/>
                    <w:right w:val="single" w:sz="4" w:space="0" w:color="auto"/>
                  </w:tcBorders>
                </w:tcPr>
                <w:p w14:paraId="2DC98D68" w14:textId="77777777" w:rsidR="00D9737F" w:rsidRPr="00D9737F" w:rsidRDefault="00D9737F" w:rsidP="00D9737F">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UNIDAD</w:t>
                  </w:r>
                </w:p>
              </w:tc>
              <w:tc>
                <w:tcPr>
                  <w:tcW w:w="1417" w:type="dxa"/>
                  <w:tcBorders>
                    <w:top w:val="nil"/>
                    <w:left w:val="nil"/>
                    <w:bottom w:val="single" w:sz="4" w:space="0" w:color="auto"/>
                    <w:right w:val="single" w:sz="4" w:space="0" w:color="auto"/>
                  </w:tcBorders>
                </w:tcPr>
                <w:p w14:paraId="28429B96" w14:textId="77777777" w:rsidR="00D9737F" w:rsidRPr="00D9737F" w:rsidRDefault="00D9737F" w:rsidP="00D9737F">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CANTIDAD</w:t>
                  </w:r>
                </w:p>
              </w:tc>
            </w:tr>
            <w:tr w:rsidR="00D9737F" w:rsidRPr="00D9737F" w14:paraId="69D714E5" w14:textId="77777777" w:rsidTr="00BD655C">
              <w:trPr>
                <w:trHeight w:val="263"/>
                <w:jc w:val="center"/>
              </w:trPr>
              <w:tc>
                <w:tcPr>
                  <w:tcW w:w="818" w:type="dxa"/>
                  <w:vMerge w:val="restart"/>
                  <w:tcBorders>
                    <w:top w:val="single" w:sz="4" w:space="0" w:color="auto"/>
                    <w:left w:val="single" w:sz="4" w:space="0" w:color="auto"/>
                    <w:right w:val="single" w:sz="4" w:space="0" w:color="auto"/>
                  </w:tcBorders>
                  <w:vAlign w:val="center"/>
                </w:tcPr>
                <w:p w14:paraId="1E6D5BBE" w14:textId="77777777" w:rsidR="00D9737F" w:rsidRPr="00D9737F" w:rsidRDefault="00D9737F" w:rsidP="00D9737F">
                  <w:pPr>
                    <w:spacing w:line="278" w:lineRule="auto"/>
                    <w:jc w:val="center"/>
                    <w:rPr>
                      <w:rFonts w:ascii="Tahoma" w:hAnsi="Tahoma" w:cs="Tahoma"/>
                      <w:kern w:val="2"/>
                      <w:sz w:val="20"/>
                      <w:szCs w:val="20"/>
                      <w:lang w:val="es-BO" w:eastAsia="es-BO"/>
                    </w:rPr>
                  </w:pPr>
                  <w:r w:rsidRPr="00D9737F">
                    <w:rPr>
                      <w:rFonts w:ascii="Tahoma" w:hAnsi="Tahoma" w:cs="Tahoma"/>
                      <w:noProof/>
                      <w:kern w:val="2"/>
                      <w:sz w:val="20"/>
                      <w:szCs w:val="20"/>
                      <w:lang w:val="es-BO" w:eastAsia="en-US"/>
                    </w:rPr>
                    <w:t>5</w:t>
                  </w:r>
                </w:p>
              </w:tc>
              <w:tc>
                <w:tcPr>
                  <w:tcW w:w="6165" w:type="dxa"/>
                  <w:tcBorders>
                    <w:top w:val="single" w:sz="4" w:space="0" w:color="auto"/>
                    <w:left w:val="single" w:sz="4" w:space="0" w:color="auto"/>
                    <w:bottom w:val="single" w:sz="4" w:space="0" w:color="auto"/>
                    <w:right w:val="single" w:sz="4" w:space="0" w:color="auto"/>
                  </w:tcBorders>
                  <w:vAlign w:val="center"/>
                </w:tcPr>
                <w:p w14:paraId="64653B6C"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Fusible chicotillo tipo K de 6 A (27-38 kV)</w:t>
                  </w:r>
                </w:p>
              </w:tc>
              <w:tc>
                <w:tcPr>
                  <w:tcW w:w="1134" w:type="dxa"/>
                  <w:vMerge w:val="restart"/>
                  <w:tcBorders>
                    <w:top w:val="single" w:sz="4" w:space="0" w:color="auto"/>
                    <w:left w:val="single" w:sz="4" w:space="0" w:color="auto"/>
                    <w:right w:val="single" w:sz="4" w:space="0" w:color="auto"/>
                  </w:tcBorders>
                  <w:vAlign w:val="center"/>
                </w:tcPr>
                <w:p w14:paraId="1AA58F4E" w14:textId="77777777" w:rsidR="00D9737F" w:rsidRPr="00D9737F" w:rsidRDefault="00D9737F" w:rsidP="00D9737F">
                  <w:pPr>
                    <w:spacing w:line="278" w:lineRule="auto"/>
                    <w:jc w:val="center"/>
                    <w:rPr>
                      <w:rFonts w:ascii="Tahoma" w:hAnsi="Tahoma" w:cs="Tahoma"/>
                      <w:kern w:val="2"/>
                      <w:sz w:val="20"/>
                      <w:szCs w:val="20"/>
                      <w:lang w:val="es-BO" w:eastAsia="es-BO"/>
                    </w:rPr>
                  </w:pPr>
                  <w:r w:rsidRPr="00D9737F">
                    <w:rPr>
                      <w:rFonts w:ascii="Tahoma" w:hAnsi="Tahoma" w:cs="Tahoma"/>
                      <w:noProof/>
                      <w:kern w:val="2"/>
                      <w:sz w:val="20"/>
                      <w:szCs w:val="20"/>
                      <w:lang w:val="es-BO" w:eastAsia="en-US"/>
                    </w:rPr>
                    <w:t>700</w:t>
                  </w:r>
                </w:p>
              </w:tc>
              <w:tc>
                <w:tcPr>
                  <w:tcW w:w="1417" w:type="dxa"/>
                  <w:vMerge w:val="restart"/>
                  <w:tcBorders>
                    <w:top w:val="single" w:sz="4" w:space="0" w:color="auto"/>
                    <w:left w:val="single" w:sz="4" w:space="0" w:color="auto"/>
                    <w:right w:val="single" w:sz="4" w:space="0" w:color="auto"/>
                  </w:tcBorders>
                  <w:vAlign w:val="center"/>
                </w:tcPr>
                <w:p w14:paraId="5C775A7B" w14:textId="77777777" w:rsidR="00D9737F" w:rsidRPr="00D9737F" w:rsidRDefault="00D9737F" w:rsidP="00D9737F">
                  <w:pPr>
                    <w:spacing w:line="278" w:lineRule="auto"/>
                    <w:jc w:val="center"/>
                    <w:rPr>
                      <w:rFonts w:ascii="Tahoma" w:hAnsi="Tahoma" w:cs="Tahoma"/>
                      <w:kern w:val="2"/>
                      <w:sz w:val="20"/>
                      <w:szCs w:val="20"/>
                      <w:lang w:val="es-BO" w:eastAsia="es-BO"/>
                    </w:rPr>
                  </w:pPr>
                  <w:r w:rsidRPr="00D9737F">
                    <w:rPr>
                      <w:rFonts w:ascii="Tahoma" w:hAnsi="Tahoma" w:cs="Tahoma"/>
                      <w:noProof/>
                      <w:kern w:val="2"/>
                      <w:sz w:val="20"/>
                      <w:szCs w:val="20"/>
                      <w:lang w:val="es-BO" w:eastAsia="en-US"/>
                    </w:rPr>
                    <w:t>Piezas</w:t>
                  </w:r>
                </w:p>
              </w:tc>
            </w:tr>
            <w:tr w:rsidR="00D9737F" w:rsidRPr="00D9737F" w14:paraId="78EC9627" w14:textId="77777777" w:rsidTr="00BD655C">
              <w:trPr>
                <w:trHeight w:val="262"/>
                <w:jc w:val="center"/>
              </w:trPr>
              <w:tc>
                <w:tcPr>
                  <w:tcW w:w="818" w:type="dxa"/>
                  <w:vMerge/>
                  <w:tcBorders>
                    <w:left w:val="single" w:sz="4" w:space="0" w:color="auto"/>
                    <w:bottom w:val="single" w:sz="4" w:space="0" w:color="auto"/>
                    <w:right w:val="single" w:sz="4" w:space="0" w:color="auto"/>
                  </w:tcBorders>
                  <w:vAlign w:val="center"/>
                </w:tcPr>
                <w:p w14:paraId="7B498AD3" w14:textId="77777777" w:rsidR="00D9737F" w:rsidRPr="00D9737F" w:rsidRDefault="00D9737F" w:rsidP="00D9737F">
                  <w:pPr>
                    <w:spacing w:line="278" w:lineRule="auto"/>
                    <w:jc w:val="center"/>
                    <w:rPr>
                      <w:rFonts w:ascii="Tahoma" w:hAnsi="Tahoma" w:cs="Tahoma"/>
                      <w:noProof/>
                      <w:kern w:val="2"/>
                      <w:sz w:val="20"/>
                      <w:szCs w:val="20"/>
                      <w:lang w:val="es-BO" w:eastAsia="en-US"/>
                    </w:rPr>
                  </w:pPr>
                </w:p>
              </w:tc>
              <w:tc>
                <w:tcPr>
                  <w:tcW w:w="6165" w:type="dxa"/>
                  <w:tcBorders>
                    <w:top w:val="single" w:sz="4" w:space="0" w:color="auto"/>
                    <w:left w:val="single" w:sz="4" w:space="0" w:color="auto"/>
                    <w:bottom w:val="single" w:sz="4" w:space="0" w:color="auto"/>
                    <w:right w:val="single" w:sz="4" w:space="0" w:color="auto"/>
                  </w:tcBorders>
                  <w:vAlign w:val="center"/>
                </w:tcPr>
                <w:p w14:paraId="4F5FC799"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Características:</w:t>
                  </w:r>
                </w:p>
                <w:p w14:paraId="287917AB"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Corriente nominal:</w:t>
                  </w:r>
                  <w:r w:rsidRPr="00D9737F">
                    <w:rPr>
                      <w:rFonts w:ascii="Tahoma" w:hAnsi="Tahoma" w:cs="Tahoma"/>
                      <w:kern w:val="2"/>
                      <w:sz w:val="20"/>
                      <w:szCs w:val="20"/>
                      <w:lang w:val="es-BO" w:eastAsia="es-BO"/>
                    </w:rPr>
                    <w:t xml:space="preserve"> 6 A </w:t>
                  </w:r>
                </w:p>
                <w:p w14:paraId="488DC1DA"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Tensión nominal:</w:t>
                  </w:r>
                  <w:r w:rsidRPr="00D9737F">
                    <w:rPr>
                      <w:rFonts w:ascii="Tahoma" w:hAnsi="Tahoma" w:cs="Tahoma"/>
                      <w:kern w:val="2"/>
                      <w:sz w:val="20"/>
                      <w:szCs w:val="20"/>
                      <w:lang w:val="es-BO" w:eastAsia="es-BO"/>
                    </w:rPr>
                    <w:t xml:space="preserve"> 27 - 38 kV </w:t>
                  </w:r>
                </w:p>
                <w:p w14:paraId="0152B405"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Longitud:</w:t>
                  </w:r>
                  <w:r w:rsidRPr="00D9737F">
                    <w:rPr>
                      <w:rFonts w:ascii="Tahoma" w:hAnsi="Tahoma" w:cs="Tahoma"/>
                      <w:kern w:val="2"/>
                      <w:sz w:val="20"/>
                      <w:szCs w:val="20"/>
                      <w:lang w:val="es-BO" w:eastAsia="es-BO"/>
                    </w:rPr>
                    <w:t xml:space="preserve"> 23” – 36” (584 – 915 mm) </w:t>
                  </w:r>
                </w:p>
                <w:p w14:paraId="5CD0E5E7"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Cabeza:</w:t>
                  </w:r>
                  <w:r w:rsidRPr="00D9737F">
                    <w:rPr>
                      <w:rFonts w:ascii="Tahoma" w:hAnsi="Tahoma" w:cs="Tahoma"/>
                      <w:kern w:val="2"/>
                      <w:sz w:val="20"/>
                      <w:szCs w:val="20"/>
                      <w:lang w:val="es-BO" w:eastAsia="es-BO"/>
                    </w:rPr>
                    <w:t xml:space="preserve"> Removible, para fácil mantenimiento.</w:t>
                  </w:r>
                </w:p>
                <w:p w14:paraId="5510B0B3"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Normas aplicables:</w:t>
                  </w:r>
                  <w:r w:rsidRPr="00D9737F">
                    <w:rPr>
                      <w:rFonts w:ascii="Tahoma" w:hAnsi="Tahoma" w:cs="Tahoma"/>
                      <w:kern w:val="2"/>
                      <w:sz w:val="20"/>
                      <w:szCs w:val="20"/>
                      <w:lang w:val="es-BO" w:eastAsia="es-BO"/>
                    </w:rPr>
                    <w:t xml:space="preserve"> IEC 60282</w:t>
                  </w:r>
                  <w:r w:rsidRPr="00D9737F">
                    <w:rPr>
                      <w:rFonts w:ascii="Tahoma" w:hAnsi="Tahoma" w:cs="Tahoma"/>
                      <w:kern w:val="2"/>
                      <w:sz w:val="20"/>
                      <w:szCs w:val="20"/>
                      <w:lang w:val="es-BO" w:eastAsia="es-BO"/>
                    </w:rPr>
                    <w:noBreakHyphen/>
                    <w:t>1 / IEC 60282</w:t>
                  </w:r>
                  <w:r w:rsidRPr="00D9737F">
                    <w:rPr>
                      <w:rFonts w:ascii="Tahoma" w:hAnsi="Tahoma" w:cs="Tahoma"/>
                      <w:kern w:val="2"/>
                      <w:sz w:val="20"/>
                      <w:szCs w:val="20"/>
                      <w:lang w:val="es-BO" w:eastAsia="es-BO"/>
                    </w:rPr>
                    <w:noBreakHyphen/>
                    <w:t>2 (anteriormente IEC 282) o ANSI C37.41 / ANSI C37.42, o normas equivalentes reconocidas internacionalmente.</w:t>
                  </w:r>
                </w:p>
              </w:tc>
              <w:tc>
                <w:tcPr>
                  <w:tcW w:w="1134" w:type="dxa"/>
                  <w:vMerge/>
                  <w:tcBorders>
                    <w:left w:val="single" w:sz="4" w:space="0" w:color="auto"/>
                    <w:bottom w:val="single" w:sz="4" w:space="0" w:color="auto"/>
                    <w:right w:val="single" w:sz="4" w:space="0" w:color="auto"/>
                  </w:tcBorders>
                  <w:vAlign w:val="center"/>
                </w:tcPr>
                <w:p w14:paraId="7C57A9E7" w14:textId="77777777" w:rsidR="00D9737F" w:rsidRPr="00D9737F" w:rsidRDefault="00D9737F" w:rsidP="00D9737F">
                  <w:pPr>
                    <w:spacing w:line="278" w:lineRule="auto"/>
                    <w:jc w:val="center"/>
                    <w:rPr>
                      <w:rFonts w:ascii="Tahoma" w:hAnsi="Tahoma" w:cs="Tahoma"/>
                      <w:noProof/>
                      <w:kern w:val="2"/>
                      <w:sz w:val="20"/>
                      <w:szCs w:val="20"/>
                      <w:lang w:val="es-BO" w:eastAsia="en-US"/>
                    </w:rPr>
                  </w:pPr>
                </w:p>
              </w:tc>
              <w:tc>
                <w:tcPr>
                  <w:tcW w:w="1417" w:type="dxa"/>
                  <w:vMerge/>
                  <w:tcBorders>
                    <w:left w:val="single" w:sz="4" w:space="0" w:color="auto"/>
                    <w:bottom w:val="single" w:sz="4" w:space="0" w:color="auto"/>
                    <w:right w:val="single" w:sz="4" w:space="0" w:color="auto"/>
                  </w:tcBorders>
                  <w:vAlign w:val="center"/>
                </w:tcPr>
                <w:p w14:paraId="4A1DEBD1" w14:textId="77777777" w:rsidR="00D9737F" w:rsidRPr="00D9737F" w:rsidRDefault="00D9737F" w:rsidP="00D9737F">
                  <w:pPr>
                    <w:spacing w:line="278" w:lineRule="auto"/>
                    <w:jc w:val="center"/>
                    <w:rPr>
                      <w:rFonts w:ascii="Tahoma" w:hAnsi="Tahoma" w:cs="Tahoma"/>
                      <w:noProof/>
                      <w:kern w:val="2"/>
                      <w:sz w:val="20"/>
                      <w:szCs w:val="20"/>
                      <w:lang w:val="es-BO" w:eastAsia="en-US"/>
                    </w:rPr>
                  </w:pPr>
                </w:p>
              </w:tc>
            </w:tr>
            <w:tr w:rsidR="00D9737F" w:rsidRPr="00D9737F" w14:paraId="400B144C"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
                <w:jc w:val="center"/>
              </w:trPr>
              <w:tc>
                <w:tcPr>
                  <w:tcW w:w="9534" w:type="dxa"/>
                  <w:gridSpan w:val="4"/>
                </w:tcPr>
                <w:p w14:paraId="27493F38" w14:textId="77777777" w:rsidR="00D9737F" w:rsidRPr="00D9737F" w:rsidRDefault="00D9737F" w:rsidP="00D9737F">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CONDICIONES PARA LA ADQUISICIÓN DE BIENES</w:t>
                  </w:r>
                </w:p>
              </w:tc>
            </w:tr>
            <w:tr w:rsidR="00D9737F" w:rsidRPr="00D9737F" w14:paraId="6BD32894"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
                <w:jc w:val="center"/>
              </w:trPr>
              <w:tc>
                <w:tcPr>
                  <w:tcW w:w="9534" w:type="dxa"/>
                  <w:gridSpan w:val="4"/>
                </w:tcPr>
                <w:p w14:paraId="04166FFE"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n-US"/>
                    </w:rPr>
                    <w:t>LUGAR DE ENTREGA:</w:t>
                  </w:r>
                </w:p>
              </w:tc>
            </w:tr>
            <w:tr w:rsidR="00D9737F" w:rsidRPr="00D9737F" w14:paraId="2C453D9C"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9534" w:type="dxa"/>
                  <w:gridSpan w:val="4"/>
                </w:tcPr>
                <w:p w14:paraId="1EC8B6A5" w14:textId="77777777" w:rsidR="00D9737F" w:rsidRPr="00D9737F" w:rsidRDefault="00D9737F" w:rsidP="00D9737F">
                  <w:pPr>
                    <w:spacing w:after="160" w:line="278" w:lineRule="auto"/>
                    <w:jc w:val="both"/>
                    <w:rPr>
                      <w:rFonts w:ascii="Tahoma" w:hAnsi="Tahoma" w:cs="Tahoma"/>
                      <w:kern w:val="2"/>
                      <w:sz w:val="20"/>
                      <w:szCs w:val="20"/>
                      <w:lang w:eastAsia="en-US"/>
                    </w:rPr>
                  </w:pPr>
                  <w:r w:rsidRPr="00D9737F">
                    <w:rPr>
                      <w:rFonts w:ascii="Tahoma" w:hAnsi="Tahoma" w:cs="Tahoma"/>
                      <w:kern w:val="2"/>
                      <w:sz w:val="20"/>
                      <w:szCs w:val="20"/>
                      <w:lang w:eastAsia="en-US"/>
                    </w:rPr>
                    <w:t>Los bienes requeridos deberán ser entregados en los almacenes de ENDE, ubicados en la ciudad de Cobija – Pando, sobre la Av. Antofagasta, a la altura del km 3,5 de la carretera Cobija – Porvenir.</w:t>
                  </w:r>
                </w:p>
                <w:p w14:paraId="15139B9B" w14:textId="77777777" w:rsidR="00D9737F" w:rsidRPr="00D9737F" w:rsidRDefault="00D9737F" w:rsidP="00D9737F">
                  <w:pPr>
                    <w:spacing w:after="160" w:line="259"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Los costos de transporte, descarga y manipulación de los bienes hasta su correcta disposición final en los almacenes de ENDE correrán por cuenta del proveedor.</w:t>
                  </w:r>
                </w:p>
              </w:tc>
            </w:tr>
            <w:tr w:rsidR="00D9737F" w:rsidRPr="00D9737F" w14:paraId="3A0F387D"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jc w:val="center"/>
              </w:trPr>
              <w:tc>
                <w:tcPr>
                  <w:tcW w:w="9534" w:type="dxa"/>
                  <w:gridSpan w:val="4"/>
                </w:tcPr>
                <w:p w14:paraId="77595B44"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PLAZO DE ENTREGA:</w:t>
                  </w:r>
                </w:p>
              </w:tc>
            </w:tr>
            <w:tr w:rsidR="00D9737F" w:rsidRPr="00D9737F" w14:paraId="3ED90EDB"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jc w:val="center"/>
              </w:trPr>
              <w:tc>
                <w:tcPr>
                  <w:tcW w:w="9534" w:type="dxa"/>
                  <w:gridSpan w:val="4"/>
                </w:tcPr>
                <w:p w14:paraId="74F6E5C1" w14:textId="77777777" w:rsidR="00D9737F" w:rsidRPr="00D9737F" w:rsidRDefault="00D9737F" w:rsidP="00D9737F">
                  <w:pPr>
                    <w:spacing w:after="160" w:line="278" w:lineRule="auto"/>
                    <w:jc w:val="both"/>
                    <w:rPr>
                      <w:rFonts w:ascii="Tahoma" w:hAnsi="Tahoma" w:cs="Tahoma"/>
                      <w:b/>
                      <w:kern w:val="2"/>
                      <w:sz w:val="20"/>
                      <w:szCs w:val="20"/>
                      <w:lang w:val="es-BO" w:eastAsia="es-BO"/>
                    </w:rPr>
                  </w:pPr>
                  <w:r w:rsidRPr="00D9737F">
                    <w:rPr>
                      <w:rFonts w:ascii="Tahoma" w:hAnsi="Tahoma" w:cs="Tahoma"/>
                      <w:bCs/>
                      <w:kern w:val="2"/>
                      <w:sz w:val="20"/>
                      <w:szCs w:val="20"/>
                      <w:lang w:val="es-BO" w:eastAsia="es-BO"/>
                    </w:rPr>
                    <w:t>El plazo de entrega de los bienes adjudicados para el presente proceso no deberá exceder de cincuenta (50) días calendario</w:t>
                  </w:r>
                  <w:r w:rsidRPr="00D9737F">
                    <w:rPr>
                      <w:rFonts w:ascii="Tahoma" w:hAnsi="Tahoma" w:cs="Tahoma"/>
                      <w:kern w:val="2"/>
                      <w:sz w:val="20"/>
                      <w:szCs w:val="20"/>
                      <w:lang w:val="es-BO" w:eastAsia="es-BO"/>
                    </w:rPr>
                    <w:t xml:space="preserve"> computable a partir del día siguiente hábil de la firma del contrato.</w:t>
                  </w:r>
                </w:p>
              </w:tc>
            </w:tr>
            <w:tr w:rsidR="00D9737F" w:rsidRPr="00D9737F" w14:paraId="4A504951"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jc w:val="center"/>
              </w:trPr>
              <w:tc>
                <w:tcPr>
                  <w:tcW w:w="9534" w:type="dxa"/>
                  <w:gridSpan w:val="4"/>
                </w:tcPr>
                <w:p w14:paraId="281BB736" w14:textId="77777777" w:rsidR="00D9737F" w:rsidRPr="00D9737F" w:rsidRDefault="00D9737F" w:rsidP="00D9737F">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FORMA DE PAGO:</w:t>
                  </w:r>
                </w:p>
              </w:tc>
            </w:tr>
            <w:tr w:rsidR="00D9737F" w:rsidRPr="00D9737F" w14:paraId="3C571704"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7"/>
                <w:jc w:val="center"/>
              </w:trPr>
              <w:tc>
                <w:tcPr>
                  <w:tcW w:w="9534" w:type="dxa"/>
                  <w:gridSpan w:val="4"/>
                </w:tcPr>
                <w:p w14:paraId="051972D5" w14:textId="77777777" w:rsidR="00D9737F" w:rsidRPr="00D9737F" w:rsidRDefault="00D9737F" w:rsidP="00D9737F">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n-US"/>
                    </w:rPr>
                    <w:t>El pago se realizará mediante la emisión de un cheque intransferible a favor del proveedor, contra la entrega total y definitiva de los bienes adjudicados, y previa conformidad de ENDE en el lugar establecido para la entrega.</w:t>
                  </w:r>
                </w:p>
              </w:tc>
            </w:tr>
            <w:tr w:rsidR="00D9737F" w:rsidRPr="00D9737F" w14:paraId="44155D29"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jc w:val="center"/>
              </w:trPr>
              <w:tc>
                <w:tcPr>
                  <w:tcW w:w="9534" w:type="dxa"/>
                  <w:gridSpan w:val="4"/>
                </w:tcPr>
                <w:p w14:paraId="741AD2C9" w14:textId="77777777" w:rsidR="00D9737F" w:rsidRPr="00D9737F" w:rsidRDefault="00D9737F" w:rsidP="00D9737F">
                  <w:pPr>
                    <w:spacing w:line="278" w:lineRule="auto"/>
                    <w:jc w:val="both"/>
                    <w:rPr>
                      <w:rFonts w:ascii="Tahoma" w:hAnsi="Tahoma" w:cs="Tahoma"/>
                      <w:kern w:val="2"/>
                      <w:sz w:val="20"/>
                      <w:szCs w:val="20"/>
                      <w:lang w:val="es-BO" w:eastAsia="en-US"/>
                    </w:rPr>
                  </w:pPr>
                  <w:r w:rsidRPr="00D9737F">
                    <w:rPr>
                      <w:rFonts w:ascii="Tahoma" w:hAnsi="Tahoma" w:cs="Tahoma"/>
                      <w:b/>
                      <w:bCs/>
                      <w:kern w:val="2"/>
                      <w:sz w:val="20"/>
                      <w:szCs w:val="20"/>
                      <w:lang w:val="es-BO" w:eastAsia="es-BO"/>
                    </w:rPr>
                    <w:t>FORMA DE ENTREGA:</w:t>
                  </w:r>
                </w:p>
              </w:tc>
            </w:tr>
            <w:tr w:rsidR="00D9737F" w:rsidRPr="00D9737F" w14:paraId="145634DB"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jc w:val="center"/>
              </w:trPr>
              <w:tc>
                <w:tcPr>
                  <w:tcW w:w="9534" w:type="dxa"/>
                  <w:gridSpan w:val="4"/>
                </w:tcPr>
                <w:p w14:paraId="02A3B65B" w14:textId="77777777" w:rsidR="00D9737F" w:rsidRPr="00D9737F" w:rsidRDefault="00D9737F" w:rsidP="00D9737F">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lastRenderedPageBreak/>
                    <w:t>La entrega deberá realizarse con los bienes debidamente embalados, protegidos e identificados, garantizando su integridad durante el transporte, manipulación y descarga.</w:t>
                  </w:r>
                </w:p>
                <w:p w14:paraId="5D9766F9" w14:textId="77777777" w:rsidR="00D9737F" w:rsidRPr="00D9737F" w:rsidRDefault="00D9737F" w:rsidP="00D9737F">
                  <w:pPr>
                    <w:spacing w:after="160" w:line="278" w:lineRule="auto"/>
                    <w:jc w:val="both"/>
                    <w:rPr>
                      <w:rFonts w:ascii="Tahoma" w:hAnsi="Tahoma" w:cs="Tahoma"/>
                      <w:kern w:val="2"/>
                      <w:sz w:val="20"/>
                      <w:szCs w:val="20"/>
                      <w:lang w:val="es-BO" w:eastAsia="en-US"/>
                    </w:rPr>
                  </w:pPr>
                  <w:r w:rsidRPr="00D9737F">
                    <w:rPr>
                      <w:rFonts w:ascii="Tahoma" w:hAnsi="Tahoma" w:cs="Tahoma"/>
                      <w:kern w:val="2"/>
                      <w:sz w:val="20"/>
                      <w:szCs w:val="20"/>
                      <w:lang w:val="es-BO" w:eastAsia="es-BO"/>
                    </w:rPr>
                    <w:t xml:space="preserve">El personal de ENDE verificará el estado de cada uno de los bienes adquiridos una vez que estos sean descargados en los almacenes de ENDE en la ciudad de Cobija - Pando, ubicados sobre la Av. Antofagasta, a la altura del km 3,5 de la carretera Cobija–Porvenir. En caso de evidenciarse daños o defectos atribuibles al transporte o embalaje, los bienes no serán </w:t>
                  </w:r>
                  <w:proofErr w:type="spellStart"/>
                  <w:r w:rsidRPr="00D9737F">
                    <w:rPr>
                      <w:rFonts w:ascii="Tahoma" w:hAnsi="Tahoma" w:cs="Tahoma"/>
                      <w:kern w:val="2"/>
                      <w:sz w:val="20"/>
                      <w:szCs w:val="20"/>
                      <w:lang w:val="es-BO" w:eastAsia="es-BO"/>
                    </w:rPr>
                    <w:t>recepcionados</w:t>
                  </w:r>
                  <w:proofErr w:type="spellEnd"/>
                  <w:r w:rsidRPr="00D9737F">
                    <w:rPr>
                      <w:rFonts w:ascii="Tahoma" w:hAnsi="Tahoma" w:cs="Tahoma"/>
                      <w:kern w:val="2"/>
                      <w:sz w:val="20"/>
                      <w:szCs w:val="20"/>
                      <w:lang w:val="es-BO" w:eastAsia="es-BO"/>
                    </w:rPr>
                    <w:t>, debiendo el proveedor efectuar la reposición correspondiente sin costo adicional para la entidad.</w:t>
                  </w:r>
                </w:p>
              </w:tc>
            </w:tr>
            <w:tr w:rsidR="00D9737F" w:rsidRPr="00D9737F" w14:paraId="24964DE0"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9534" w:type="dxa"/>
                  <w:gridSpan w:val="4"/>
                </w:tcPr>
                <w:p w14:paraId="4A366A3C" w14:textId="77777777" w:rsidR="00D9737F" w:rsidRPr="00D9737F" w:rsidRDefault="00D9737F" w:rsidP="00D9737F">
                  <w:pPr>
                    <w:spacing w:line="278" w:lineRule="auto"/>
                    <w:jc w:val="both"/>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MULTAS:</w:t>
                  </w:r>
                </w:p>
              </w:tc>
            </w:tr>
            <w:tr w:rsidR="00D9737F" w:rsidRPr="00D9737F" w14:paraId="3A5FFCEA"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jc w:val="center"/>
              </w:trPr>
              <w:tc>
                <w:tcPr>
                  <w:tcW w:w="9534" w:type="dxa"/>
                  <w:gridSpan w:val="4"/>
                </w:tcPr>
                <w:p w14:paraId="35364831" w14:textId="77777777" w:rsidR="00D9737F" w:rsidRPr="00D9737F" w:rsidRDefault="00D9737F" w:rsidP="00D9737F">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 xml:space="preserve">El PROVEEDOR se constituirá en mora sin notificación previa, por el simple incumplimiento a los plazos de entrega previstos en el presente contrato, salvo la existencia de hechos de fuerza mayor, caso fortuito u otras causas debidamente justificadas y aceptadas, por ENDE, que ocurran antes del vencimiento del plazo de la entrega. </w:t>
                  </w:r>
                </w:p>
                <w:p w14:paraId="7E7C5404" w14:textId="77777777" w:rsidR="00D9737F" w:rsidRPr="00D9737F" w:rsidRDefault="00D9737F" w:rsidP="00D9737F">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ENDE aplicará al PROVEEDOR una multa por cada día de atraso al plazo de entrega del 3 por 1.000 en relación al monto de los BIENES entregados con retraso.</w:t>
                  </w:r>
                </w:p>
                <w:p w14:paraId="02B023F4" w14:textId="77777777" w:rsidR="00D9737F" w:rsidRPr="00D9737F" w:rsidRDefault="00D9737F" w:rsidP="00D9737F">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En el caso de que el proveedor notifique a ENDE el incumplimiento de la entrega, posterior al vencimiento del plazo de dicha entrega, se computarán las multas por día de retraso hasta la fecha de notificación.</w:t>
                  </w:r>
                </w:p>
              </w:tc>
            </w:tr>
          </w:tbl>
          <w:p w14:paraId="0F767C79" w14:textId="77777777" w:rsidR="00D9737F" w:rsidRPr="00D9737F" w:rsidRDefault="00D9737F" w:rsidP="00D9737F">
            <w:pPr>
              <w:widowControl w:val="0"/>
              <w:autoSpaceDE w:val="0"/>
              <w:autoSpaceDN w:val="0"/>
              <w:adjustRightInd w:val="0"/>
              <w:spacing w:before="240" w:after="160"/>
              <w:jc w:val="both"/>
              <w:rPr>
                <w:rFonts w:ascii="Tahoma" w:hAnsi="Tahoma" w:cs="Tahoma"/>
                <w:sz w:val="2"/>
                <w:szCs w:val="2"/>
                <w:lang w:val="es-BO" w:eastAsia="es-BO"/>
              </w:rPr>
            </w:pPr>
          </w:p>
          <w:tbl>
            <w:tblPr>
              <w:tblW w:w="9474" w:type="dxa"/>
              <w:jc w:val="center"/>
              <w:tblLayout w:type="fixed"/>
              <w:tblCellMar>
                <w:left w:w="70" w:type="dxa"/>
                <w:right w:w="70" w:type="dxa"/>
              </w:tblCellMar>
              <w:tblLook w:val="04A0" w:firstRow="1" w:lastRow="0" w:firstColumn="1" w:lastColumn="0" w:noHBand="0" w:noVBand="1"/>
            </w:tblPr>
            <w:tblGrid>
              <w:gridCol w:w="788"/>
              <w:gridCol w:w="6237"/>
              <w:gridCol w:w="1134"/>
              <w:gridCol w:w="1315"/>
            </w:tblGrid>
            <w:tr w:rsidR="00D9737F" w:rsidRPr="00D9737F" w14:paraId="2A90905A" w14:textId="77777777" w:rsidTr="00355A49">
              <w:trPr>
                <w:trHeight w:val="378"/>
                <w:jc w:val="center"/>
              </w:trPr>
              <w:tc>
                <w:tcPr>
                  <w:tcW w:w="9474" w:type="dxa"/>
                  <w:gridSpan w:val="4"/>
                  <w:tcBorders>
                    <w:top w:val="single" w:sz="8" w:space="0" w:color="auto"/>
                    <w:left w:val="single" w:sz="8" w:space="0" w:color="auto"/>
                    <w:bottom w:val="single" w:sz="4" w:space="0" w:color="auto"/>
                    <w:right w:val="single" w:sz="4" w:space="0" w:color="auto"/>
                  </w:tcBorders>
                  <w:vAlign w:val="center"/>
                </w:tcPr>
                <w:p w14:paraId="4F91E1CF" w14:textId="77777777" w:rsidR="00D9737F" w:rsidRPr="00D9737F" w:rsidRDefault="00D9737F" w:rsidP="005F74BE">
                  <w:pPr>
                    <w:widowControl w:val="0"/>
                    <w:autoSpaceDE w:val="0"/>
                    <w:autoSpaceDN w:val="0"/>
                    <w:adjustRightInd w:val="0"/>
                    <w:spacing w:after="160"/>
                    <w:jc w:val="center"/>
                    <w:rPr>
                      <w:rFonts w:ascii="Tahoma" w:hAnsi="Tahoma" w:cs="Tahoma"/>
                      <w:b/>
                      <w:kern w:val="2"/>
                      <w:sz w:val="20"/>
                      <w:szCs w:val="20"/>
                      <w:lang w:val="es-BO" w:eastAsia="es-BO"/>
                    </w:rPr>
                  </w:pPr>
                  <w:r w:rsidRPr="00D9737F">
                    <w:rPr>
                      <w:rFonts w:ascii="Tahoma" w:hAnsi="Tahoma" w:cs="Tahoma"/>
                      <w:b/>
                      <w:kern w:val="2"/>
                      <w:sz w:val="20"/>
                      <w:szCs w:val="20"/>
                      <w:lang w:val="es-BO" w:eastAsia="es-BO"/>
                    </w:rPr>
                    <w:t>DESCRIPCIÓN DEL BIEN</w:t>
                  </w:r>
                </w:p>
              </w:tc>
            </w:tr>
            <w:tr w:rsidR="00355A49" w:rsidRPr="00D9737F" w14:paraId="724EFCDB" w14:textId="77777777" w:rsidTr="00BD655C">
              <w:trPr>
                <w:trHeight w:val="266"/>
                <w:jc w:val="center"/>
              </w:trPr>
              <w:tc>
                <w:tcPr>
                  <w:tcW w:w="788" w:type="dxa"/>
                  <w:tcBorders>
                    <w:top w:val="nil"/>
                    <w:left w:val="single" w:sz="8" w:space="0" w:color="auto"/>
                    <w:bottom w:val="single" w:sz="4" w:space="0" w:color="auto"/>
                    <w:right w:val="single" w:sz="8" w:space="0" w:color="auto"/>
                  </w:tcBorders>
                  <w:vAlign w:val="center"/>
                  <w:hideMark/>
                </w:tcPr>
                <w:p w14:paraId="06FE917C" w14:textId="77777777" w:rsidR="00D9737F" w:rsidRPr="00D9737F" w:rsidRDefault="00D9737F" w:rsidP="005F74BE">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ITEM</w:t>
                  </w:r>
                </w:p>
              </w:tc>
              <w:tc>
                <w:tcPr>
                  <w:tcW w:w="6237" w:type="dxa"/>
                  <w:tcBorders>
                    <w:top w:val="nil"/>
                    <w:left w:val="nil"/>
                    <w:bottom w:val="single" w:sz="4" w:space="0" w:color="auto"/>
                    <w:right w:val="single" w:sz="8" w:space="0" w:color="auto"/>
                  </w:tcBorders>
                  <w:vAlign w:val="center"/>
                  <w:hideMark/>
                </w:tcPr>
                <w:p w14:paraId="6F1FEBC8" w14:textId="77777777" w:rsidR="00D9737F" w:rsidRPr="00D9737F" w:rsidRDefault="00D9737F" w:rsidP="005F74BE">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DETALLE</w:t>
                  </w:r>
                </w:p>
              </w:tc>
              <w:tc>
                <w:tcPr>
                  <w:tcW w:w="1134" w:type="dxa"/>
                  <w:tcBorders>
                    <w:top w:val="nil"/>
                    <w:left w:val="nil"/>
                    <w:bottom w:val="single" w:sz="4" w:space="0" w:color="auto"/>
                    <w:right w:val="single" w:sz="4" w:space="0" w:color="auto"/>
                  </w:tcBorders>
                </w:tcPr>
                <w:p w14:paraId="36A5382A" w14:textId="77777777" w:rsidR="00D9737F" w:rsidRPr="00D9737F" w:rsidRDefault="00D9737F" w:rsidP="005F74BE">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UNIDAD</w:t>
                  </w:r>
                </w:p>
              </w:tc>
              <w:tc>
                <w:tcPr>
                  <w:tcW w:w="1315" w:type="dxa"/>
                  <w:tcBorders>
                    <w:top w:val="nil"/>
                    <w:left w:val="nil"/>
                    <w:bottom w:val="single" w:sz="4" w:space="0" w:color="auto"/>
                    <w:right w:val="single" w:sz="4" w:space="0" w:color="auto"/>
                  </w:tcBorders>
                </w:tcPr>
                <w:p w14:paraId="7B687B4C" w14:textId="77777777" w:rsidR="00D9737F" w:rsidRPr="00D9737F" w:rsidRDefault="00D9737F" w:rsidP="005F74BE">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CANTIDAD</w:t>
                  </w:r>
                </w:p>
              </w:tc>
            </w:tr>
            <w:tr w:rsidR="00355A49" w:rsidRPr="00D9737F" w14:paraId="0F448AED" w14:textId="77777777" w:rsidTr="00BD655C">
              <w:trPr>
                <w:trHeight w:val="263"/>
                <w:jc w:val="center"/>
              </w:trPr>
              <w:tc>
                <w:tcPr>
                  <w:tcW w:w="788" w:type="dxa"/>
                  <w:vMerge w:val="restart"/>
                  <w:tcBorders>
                    <w:top w:val="single" w:sz="4" w:space="0" w:color="auto"/>
                    <w:left w:val="single" w:sz="4" w:space="0" w:color="auto"/>
                    <w:right w:val="single" w:sz="4" w:space="0" w:color="auto"/>
                  </w:tcBorders>
                  <w:vAlign w:val="center"/>
                </w:tcPr>
                <w:p w14:paraId="5B474D46" w14:textId="77777777" w:rsidR="00D9737F" w:rsidRPr="00D9737F" w:rsidRDefault="00D9737F" w:rsidP="005F74BE">
                  <w:pPr>
                    <w:spacing w:line="278" w:lineRule="auto"/>
                    <w:jc w:val="center"/>
                    <w:rPr>
                      <w:rFonts w:ascii="Tahoma" w:hAnsi="Tahoma" w:cs="Tahoma"/>
                      <w:kern w:val="2"/>
                      <w:sz w:val="20"/>
                      <w:szCs w:val="20"/>
                      <w:lang w:val="es-BO" w:eastAsia="es-BO"/>
                    </w:rPr>
                  </w:pPr>
                  <w:r w:rsidRPr="00D9737F">
                    <w:rPr>
                      <w:rFonts w:ascii="Tahoma" w:hAnsi="Tahoma" w:cs="Tahoma"/>
                      <w:noProof/>
                      <w:color w:val="000000"/>
                      <w:kern w:val="2"/>
                      <w:sz w:val="20"/>
                      <w:szCs w:val="20"/>
                      <w:lang w:val="es-BO" w:eastAsia="en-US"/>
                    </w:rPr>
                    <w:t>6</w:t>
                  </w:r>
                </w:p>
              </w:tc>
              <w:tc>
                <w:tcPr>
                  <w:tcW w:w="6237" w:type="dxa"/>
                  <w:tcBorders>
                    <w:top w:val="single" w:sz="4" w:space="0" w:color="auto"/>
                    <w:left w:val="single" w:sz="4" w:space="0" w:color="auto"/>
                    <w:bottom w:val="single" w:sz="4" w:space="0" w:color="auto"/>
                    <w:right w:val="single" w:sz="4" w:space="0" w:color="auto"/>
                  </w:tcBorders>
                  <w:vAlign w:val="center"/>
                </w:tcPr>
                <w:p w14:paraId="596C7009" w14:textId="77777777" w:rsidR="00D9737F" w:rsidRPr="00D9737F" w:rsidRDefault="00D9737F" w:rsidP="005F74BE">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Fusible chicotillo tipo K de 8 A (27-38 kV)</w:t>
                  </w:r>
                </w:p>
              </w:tc>
              <w:tc>
                <w:tcPr>
                  <w:tcW w:w="1134" w:type="dxa"/>
                  <w:vMerge w:val="restart"/>
                  <w:tcBorders>
                    <w:top w:val="single" w:sz="4" w:space="0" w:color="auto"/>
                    <w:left w:val="single" w:sz="4" w:space="0" w:color="auto"/>
                    <w:right w:val="single" w:sz="4" w:space="0" w:color="auto"/>
                  </w:tcBorders>
                  <w:vAlign w:val="center"/>
                </w:tcPr>
                <w:p w14:paraId="301301E8" w14:textId="77777777" w:rsidR="00D9737F" w:rsidRPr="00D9737F" w:rsidRDefault="00D9737F" w:rsidP="005F74BE">
                  <w:pPr>
                    <w:spacing w:line="278" w:lineRule="auto"/>
                    <w:jc w:val="center"/>
                    <w:rPr>
                      <w:rFonts w:ascii="Tahoma" w:hAnsi="Tahoma" w:cs="Tahoma"/>
                      <w:color w:val="000000"/>
                      <w:kern w:val="2"/>
                      <w:sz w:val="20"/>
                      <w:szCs w:val="20"/>
                      <w:lang w:val="es-BO" w:eastAsia="es-BO"/>
                    </w:rPr>
                  </w:pPr>
                  <w:r w:rsidRPr="00D9737F">
                    <w:rPr>
                      <w:rFonts w:ascii="Tahoma" w:hAnsi="Tahoma" w:cs="Tahoma"/>
                      <w:noProof/>
                      <w:color w:val="000000"/>
                      <w:kern w:val="2"/>
                      <w:sz w:val="20"/>
                      <w:szCs w:val="20"/>
                      <w:lang w:val="es-BO" w:eastAsia="en-US"/>
                    </w:rPr>
                    <w:t>200</w:t>
                  </w:r>
                </w:p>
              </w:tc>
              <w:tc>
                <w:tcPr>
                  <w:tcW w:w="1315" w:type="dxa"/>
                  <w:vMerge w:val="restart"/>
                  <w:tcBorders>
                    <w:top w:val="single" w:sz="4" w:space="0" w:color="auto"/>
                    <w:left w:val="single" w:sz="4" w:space="0" w:color="auto"/>
                    <w:right w:val="single" w:sz="4" w:space="0" w:color="auto"/>
                  </w:tcBorders>
                  <w:vAlign w:val="center"/>
                </w:tcPr>
                <w:p w14:paraId="643CE5B0" w14:textId="77777777" w:rsidR="00D9737F" w:rsidRPr="00D9737F" w:rsidRDefault="00D9737F" w:rsidP="005F74BE">
                  <w:pPr>
                    <w:spacing w:line="278" w:lineRule="auto"/>
                    <w:jc w:val="center"/>
                    <w:rPr>
                      <w:rFonts w:ascii="Tahoma" w:hAnsi="Tahoma" w:cs="Tahoma"/>
                      <w:color w:val="000000"/>
                      <w:kern w:val="2"/>
                      <w:sz w:val="20"/>
                      <w:szCs w:val="20"/>
                      <w:lang w:val="es-BO" w:eastAsia="es-BO"/>
                    </w:rPr>
                  </w:pPr>
                  <w:r w:rsidRPr="00D9737F">
                    <w:rPr>
                      <w:rFonts w:ascii="Tahoma" w:hAnsi="Tahoma" w:cs="Tahoma"/>
                      <w:noProof/>
                      <w:color w:val="000000"/>
                      <w:kern w:val="2"/>
                      <w:sz w:val="20"/>
                      <w:szCs w:val="20"/>
                      <w:lang w:val="es-BO" w:eastAsia="en-US"/>
                    </w:rPr>
                    <w:t>Piezas</w:t>
                  </w:r>
                </w:p>
              </w:tc>
            </w:tr>
            <w:tr w:rsidR="00355A49" w:rsidRPr="00D9737F" w14:paraId="69422317" w14:textId="77777777" w:rsidTr="00BD655C">
              <w:trPr>
                <w:trHeight w:val="262"/>
                <w:jc w:val="center"/>
              </w:trPr>
              <w:tc>
                <w:tcPr>
                  <w:tcW w:w="788" w:type="dxa"/>
                  <w:vMerge/>
                  <w:tcBorders>
                    <w:left w:val="single" w:sz="4" w:space="0" w:color="auto"/>
                    <w:bottom w:val="single" w:sz="4" w:space="0" w:color="auto"/>
                    <w:right w:val="single" w:sz="4" w:space="0" w:color="auto"/>
                  </w:tcBorders>
                  <w:vAlign w:val="center"/>
                </w:tcPr>
                <w:p w14:paraId="53924E7C" w14:textId="77777777" w:rsidR="00D9737F" w:rsidRPr="00D9737F" w:rsidRDefault="00D9737F" w:rsidP="005F74BE">
                  <w:pPr>
                    <w:spacing w:line="278" w:lineRule="auto"/>
                    <w:jc w:val="center"/>
                    <w:rPr>
                      <w:rFonts w:ascii="Tahoma" w:hAnsi="Tahoma" w:cs="Tahoma"/>
                      <w:noProof/>
                      <w:color w:val="000000"/>
                      <w:kern w:val="2"/>
                      <w:sz w:val="20"/>
                      <w:szCs w:val="20"/>
                      <w:lang w:val="es-BO"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2ED9C137" w14:textId="77777777" w:rsidR="00D9737F" w:rsidRPr="00D9737F" w:rsidRDefault="00D9737F" w:rsidP="005F74BE">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Características:</w:t>
                  </w:r>
                </w:p>
                <w:p w14:paraId="72D63079"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Corriente nominal:</w:t>
                  </w:r>
                  <w:r w:rsidRPr="00D9737F">
                    <w:rPr>
                      <w:rFonts w:ascii="Tahoma" w:hAnsi="Tahoma" w:cs="Tahoma"/>
                      <w:kern w:val="2"/>
                      <w:sz w:val="20"/>
                      <w:szCs w:val="20"/>
                      <w:lang w:val="es-BO" w:eastAsia="es-BO"/>
                    </w:rPr>
                    <w:t xml:space="preserve"> 8 A </w:t>
                  </w:r>
                </w:p>
                <w:p w14:paraId="1E0E7577"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Tensión nominal:</w:t>
                  </w:r>
                  <w:r w:rsidRPr="00D9737F">
                    <w:rPr>
                      <w:rFonts w:ascii="Tahoma" w:hAnsi="Tahoma" w:cs="Tahoma"/>
                      <w:kern w:val="2"/>
                      <w:sz w:val="20"/>
                      <w:szCs w:val="20"/>
                      <w:lang w:val="es-BO" w:eastAsia="es-BO"/>
                    </w:rPr>
                    <w:t xml:space="preserve"> 27 - 38 kV </w:t>
                  </w:r>
                </w:p>
                <w:p w14:paraId="2BBD121A"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Longitud:</w:t>
                  </w:r>
                  <w:r w:rsidRPr="00D9737F">
                    <w:rPr>
                      <w:rFonts w:ascii="Tahoma" w:hAnsi="Tahoma" w:cs="Tahoma"/>
                      <w:kern w:val="2"/>
                      <w:sz w:val="20"/>
                      <w:szCs w:val="20"/>
                      <w:lang w:val="es-BO" w:eastAsia="es-BO"/>
                    </w:rPr>
                    <w:t xml:space="preserve"> 23” – 36” (584 – 915 mm) </w:t>
                  </w:r>
                </w:p>
                <w:p w14:paraId="0F6C27F2"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Cabeza:</w:t>
                  </w:r>
                  <w:r w:rsidRPr="00D9737F">
                    <w:rPr>
                      <w:rFonts w:ascii="Tahoma" w:hAnsi="Tahoma" w:cs="Tahoma"/>
                      <w:kern w:val="2"/>
                      <w:sz w:val="20"/>
                      <w:szCs w:val="20"/>
                      <w:lang w:val="es-BO" w:eastAsia="es-BO"/>
                    </w:rPr>
                    <w:t xml:space="preserve"> Removible, para fácil mantenimiento.</w:t>
                  </w:r>
                </w:p>
                <w:p w14:paraId="434520BE"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Normas aplicables:</w:t>
                  </w:r>
                  <w:r w:rsidRPr="00D9737F">
                    <w:rPr>
                      <w:rFonts w:ascii="Tahoma" w:hAnsi="Tahoma" w:cs="Tahoma"/>
                      <w:kern w:val="2"/>
                      <w:sz w:val="20"/>
                      <w:szCs w:val="20"/>
                      <w:lang w:val="es-BO" w:eastAsia="es-BO"/>
                    </w:rPr>
                    <w:t xml:space="preserve"> IEC 60282</w:t>
                  </w:r>
                  <w:r w:rsidRPr="00D9737F">
                    <w:rPr>
                      <w:rFonts w:ascii="Tahoma" w:hAnsi="Tahoma" w:cs="Tahoma"/>
                      <w:kern w:val="2"/>
                      <w:sz w:val="20"/>
                      <w:szCs w:val="20"/>
                      <w:lang w:val="es-BO" w:eastAsia="es-BO"/>
                    </w:rPr>
                    <w:noBreakHyphen/>
                    <w:t>1 / IEC 60282</w:t>
                  </w:r>
                  <w:r w:rsidRPr="00D9737F">
                    <w:rPr>
                      <w:rFonts w:ascii="Tahoma" w:hAnsi="Tahoma" w:cs="Tahoma"/>
                      <w:kern w:val="2"/>
                      <w:sz w:val="20"/>
                      <w:szCs w:val="20"/>
                      <w:lang w:val="es-BO" w:eastAsia="es-BO"/>
                    </w:rPr>
                    <w:noBreakHyphen/>
                    <w:t>2 (anteriormente IEC 282) o ANSI C37.41 / ANSI C37.42, o normas equivalentes reconocidas internacionalmente.</w:t>
                  </w:r>
                </w:p>
              </w:tc>
              <w:tc>
                <w:tcPr>
                  <w:tcW w:w="1134" w:type="dxa"/>
                  <w:vMerge/>
                  <w:tcBorders>
                    <w:left w:val="single" w:sz="4" w:space="0" w:color="auto"/>
                    <w:bottom w:val="single" w:sz="4" w:space="0" w:color="auto"/>
                    <w:right w:val="single" w:sz="4" w:space="0" w:color="auto"/>
                  </w:tcBorders>
                  <w:vAlign w:val="center"/>
                </w:tcPr>
                <w:p w14:paraId="4E05EAD8" w14:textId="77777777" w:rsidR="00D9737F" w:rsidRPr="00D9737F" w:rsidRDefault="00D9737F" w:rsidP="005F74BE">
                  <w:pPr>
                    <w:spacing w:line="278" w:lineRule="auto"/>
                    <w:jc w:val="center"/>
                    <w:rPr>
                      <w:rFonts w:ascii="Tahoma" w:hAnsi="Tahoma" w:cs="Tahoma"/>
                      <w:noProof/>
                      <w:color w:val="000000"/>
                      <w:kern w:val="2"/>
                      <w:sz w:val="20"/>
                      <w:szCs w:val="20"/>
                      <w:lang w:val="es-BO" w:eastAsia="en-US"/>
                    </w:rPr>
                  </w:pPr>
                </w:p>
              </w:tc>
              <w:tc>
                <w:tcPr>
                  <w:tcW w:w="1315" w:type="dxa"/>
                  <w:vMerge/>
                  <w:tcBorders>
                    <w:left w:val="single" w:sz="4" w:space="0" w:color="auto"/>
                    <w:bottom w:val="single" w:sz="4" w:space="0" w:color="auto"/>
                    <w:right w:val="single" w:sz="4" w:space="0" w:color="auto"/>
                  </w:tcBorders>
                  <w:vAlign w:val="center"/>
                </w:tcPr>
                <w:p w14:paraId="540F47CB" w14:textId="77777777" w:rsidR="00D9737F" w:rsidRPr="00D9737F" w:rsidRDefault="00D9737F" w:rsidP="005F74BE">
                  <w:pPr>
                    <w:spacing w:line="278" w:lineRule="auto"/>
                    <w:jc w:val="center"/>
                    <w:rPr>
                      <w:rFonts w:ascii="Tahoma" w:hAnsi="Tahoma" w:cs="Tahoma"/>
                      <w:noProof/>
                      <w:color w:val="000000"/>
                      <w:kern w:val="2"/>
                      <w:sz w:val="20"/>
                      <w:szCs w:val="20"/>
                      <w:lang w:val="es-BO" w:eastAsia="en-US"/>
                    </w:rPr>
                  </w:pPr>
                </w:p>
              </w:tc>
            </w:tr>
            <w:tr w:rsidR="00D9737F" w:rsidRPr="00D9737F" w14:paraId="74CC7BA3"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
                <w:jc w:val="center"/>
              </w:trPr>
              <w:tc>
                <w:tcPr>
                  <w:tcW w:w="9474" w:type="dxa"/>
                  <w:gridSpan w:val="4"/>
                </w:tcPr>
                <w:p w14:paraId="29491C39" w14:textId="77777777" w:rsidR="00D9737F" w:rsidRPr="00D9737F" w:rsidRDefault="00D9737F" w:rsidP="005F74BE">
                  <w:pPr>
                    <w:spacing w:after="160" w:line="278" w:lineRule="auto"/>
                    <w:jc w:val="center"/>
                    <w:rPr>
                      <w:rFonts w:ascii="Tahoma" w:hAnsi="Tahoma" w:cs="Tahoma"/>
                      <w:b/>
                      <w:bCs/>
                      <w:color w:val="FFFFFF"/>
                      <w:kern w:val="2"/>
                      <w:sz w:val="20"/>
                      <w:szCs w:val="20"/>
                      <w:lang w:val="es-BO" w:eastAsia="es-BO"/>
                    </w:rPr>
                  </w:pPr>
                  <w:r w:rsidRPr="00D9737F">
                    <w:rPr>
                      <w:rFonts w:ascii="Tahoma" w:hAnsi="Tahoma" w:cs="Tahoma"/>
                      <w:b/>
                      <w:bCs/>
                      <w:color w:val="FFFFFF"/>
                      <w:kern w:val="2"/>
                      <w:sz w:val="20"/>
                      <w:szCs w:val="20"/>
                      <w:lang w:val="es-BO" w:eastAsia="es-BO"/>
                    </w:rPr>
                    <w:t>CONDICIONES PARA LA ADQUISICIÓN DE BIENES</w:t>
                  </w:r>
                </w:p>
              </w:tc>
            </w:tr>
            <w:tr w:rsidR="00D9737F" w:rsidRPr="00D9737F" w14:paraId="76DFFF5F"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
                <w:jc w:val="center"/>
              </w:trPr>
              <w:tc>
                <w:tcPr>
                  <w:tcW w:w="9474" w:type="dxa"/>
                  <w:gridSpan w:val="4"/>
                </w:tcPr>
                <w:p w14:paraId="63B0209C" w14:textId="77777777" w:rsidR="00D9737F" w:rsidRPr="00D9737F" w:rsidRDefault="00D9737F" w:rsidP="005F74BE">
                  <w:pPr>
                    <w:spacing w:line="278" w:lineRule="auto"/>
                    <w:rPr>
                      <w:rFonts w:ascii="Tahoma" w:hAnsi="Tahoma" w:cs="Tahoma"/>
                      <w:b/>
                      <w:bCs/>
                      <w:color w:val="000000"/>
                      <w:kern w:val="2"/>
                      <w:sz w:val="20"/>
                      <w:szCs w:val="20"/>
                      <w:lang w:val="es-BO" w:eastAsia="es-BO"/>
                    </w:rPr>
                  </w:pPr>
                  <w:r w:rsidRPr="00D9737F">
                    <w:rPr>
                      <w:rFonts w:ascii="Tahoma" w:hAnsi="Tahoma" w:cs="Tahoma"/>
                      <w:b/>
                      <w:bCs/>
                      <w:kern w:val="2"/>
                      <w:sz w:val="20"/>
                      <w:szCs w:val="20"/>
                      <w:lang w:val="es-BO" w:eastAsia="en-US"/>
                    </w:rPr>
                    <w:t>LUGAR DE ENTREGA:</w:t>
                  </w:r>
                </w:p>
              </w:tc>
            </w:tr>
            <w:tr w:rsidR="00D9737F" w:rsidRPr="00D9737F" w14:paraId="1FEBBBAA"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9474" w:type="dxa"/>
                  <w:gridSpan w:val="4"/>
                </w:tcPr>
                <w:p w14:paraId="0A54E5A3" w14:textId="77777777" w:rsidR="00D9737F" w:rsidRPr="00D9737F" w:rsidRDefault="00D9737F" w:rsidP="005F74BE">
                  <w:pPr>
                    <w:spacing w:after="160" w:line="278" w:lineRule="auto"/>
                    <w:jc w:val="both"/>
                    <w:rPr>
                      <w:rFonts w:ascii="Tahoma" w:hAnsi="Tahoma" w:cs="Tahoma"/>
                      <w:kern w:val="2"/>
                      <w:sz w:val="20"/>
                      <w:szCs w:val="20"/>
                      <w:lang w:eastAsia="en-US"/>
                    </w:rPr>
                  </w:pPr>
                  <w:r w:rsidRPr="00D9737F">
                    <w:rPr>
                      <w:rFonts w:ascii="Tahoma" w:hAnsi="Tahoma" w:cs="Tahoma"/>
                      <w:kern w:val="2"/>
                      <w:sz w:val="20"/>
                      <w:szCs w:val="20"/>
                      <w:lang w:eastAsia="en-US"/>
                    </w:rPr>
                    <w:t>Los bienes requeridos deberán ser entregados en los almacenes de ENDE, ubicados en la ciudad de Cobija – Pando, sobre la Av. Antofagasta, a la altura del km 3,5 de la carretera Cobija – Porvenir.</w:t>
                  </w:r>
                </w:p>
                <w:p w14:paraId="75FA5715" w14:textId="77777777" w:rsidR="00D9737F" w:rsidRPr="00D9737F" w:rsidRDefault="00D9737F" w:rsidP="005F74BE">
                  <w:pPr>
                    <w:spacing w:after="160" w:line="259" w:lineRule="auto"/>
                    <w:jc w:val="both"/>
                    <w:rPr>
                      <w:rFonts w:ascii="Tahoma" w:hAnsi="Tahoma" w:cs="Tahoma"/>
                      <w:color w:val="000000"/>
                      <w:kern w:val="2"/>
                      <w:sz w:val="20"/>
                      <w:szCs w:val="20"/>
                      <w:lang w:val="es-BO" w:eastAsia="es-BO"/>
                    </w:rPr>
                  </w:pPr>
                  <w:r w:rsidRPr="00D9737F">
                    <w:rPr>
                      <w:rFonts w:ascii="Tahoma" w:hAnsi="Tahoma" w:cs="Tahoma"/>
                      <w:color w:val="000000"/>
                      <w:kern w:val="2"/>
                      <w:sz w:val="20"/>
                      <w:szCs w:val="20"/>
                      <w:lang w:val="es-BO" w:eastAsia="es-BO"/>
                    </w:rPr>
                    <w:t>Los costos de transporte, descarga y manipulación de los bienes hasta su correcta disposición final en los almacenes de ENDE correrán por cuenta del proveedor.</w:t>
                  </w:r>
                </w:p>
              </w:tc>
            </w:tr>
            <w:tr w:rsidR="00D9737F" w:rsidRPr="00D9737F" w14:paraId="42426A66"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jc w:val="center"/>
              </w:trPr>
              <w:tc>
                <w:tcPr>
                  <w:tcW w:w="9474" w:type="dxa"/>
                  <w:gridSpan w:val="4"/>
                </w:tcPr>
                <w:p w14:paraId="318B2620" w14:textId="77777777" w:rsidR="00D9737F" w:rsidRPr="00D9737F" w:rsidRDefault="00D9737F" w:rsidP="005F74BE">
                  <w:pPr>
                    <w:spacing w:line="278" w:lineRule="auto"/>
                    <w:rPr>
                      <w:rFonts w:ascii="Tahoma" w:hAnsi="Tahoma" w:cs="Tahoma"/>
                      <w:b/>
                      <w:bCs/>
                      <w:color w:val="000000"/>
                      <w:kern w:val="2"/>
                      <w:sz w:val="20"/>
                      <w:szCs w:val="20"/>
                      <w:lang w:val="es-BO" w:eastAsia="es-BO"/>
                    </w:rPr>
                  </w:pPr>
                  <w:r w:rsidRPr="00D9737F">
                    <w:rPr>
                      <w:rFonts w:ascii="Tahoma" w:hAnsi="Tahoma" w:cs="Tahoma"/>
                      <w:b/>
                      <w:bCs/>
                      <w:color w:val="000000"/>
                      <w:kern w:val="2"/>
                      <w:sz w:val="20"/>
                      <w:szCs w:val="20"/>
                      <w:lang w:val="es-BO" w:eastAsia="es-BO"/>
                    </w:rPr>
                    <w:t>PLAZO DE ENTREGA:</w:t>
                  </w:r>
                </w:p>
              </w:tc>
            </w:tr>
            <w:tr w:rsidR="00D9737F" w:rsidRPr="00D9737F" w14:paraId="44C1038A"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jc w:val="center"/>
              </w:trPr>
              <w:tc>
                <w:tcPr>
                  <w:tcW w:w="9474" w:type="dxa"/>
                  <w:gridSpan w:val="4"/>
                </w:tcPr>
                <w:p w14:paraId="08F89D8E" w14:textId="77777777" w:rsidR="00D9737F" w:rsidRPr="00D9737F" w:rsidRDefault="00D9737F" w:rsidP="005F74BE">
                  <w:pPr>
                    <w:spacing w:after="160" w:line="278" w:lineRule="auto"/>
                    <w:jc w:val="both"/>
                    <w:rPr>
                      <w:rFonts w:ascii="Tahoma" w:hAnsi="Tahoma" w:cs="Tahoma"/>
                      <w:b/>
                      <w:kern w:val="2"/>
                      <w:sz w:val="20"/>
                      <w:szCs w:val="20"/>
                      <w:lang w:val="es-BO" w:eastAsia="es-BO"/>
                    </w:rPr>
                  </w:pPr>
                  <w:r w:rsidRPr="00D9737F">
                    <w:rPr>
                      <w:rFonts w:ascii="Tahoma" w:hAnsi="Tahoma" w:cs="Tahoma"/>
                      <w:bCs/>
                      <w:kern w:val="2"/>
                      <w:sz w:val="20"/>
                      <w:szCs w:val="20"/>
                      <w:lang w:val="es-BO" w:eastAsia="es-BO"/>
                    </w:rPr>
                    <w:t>El plazo de entrega de los bienes adjudicados para el presente proceso no deberá exceder de cincuenta (50) días calendario</w:t>
                  </w:r>
                  <w:r w:rsidRPr="00D9737F">
                    <w:rPr>
                      <w:rFonts w:ascii="Tahoma" w:hAnsi="Tahoma" w:cs="Tahoma"/>
                      <w:kern w:val="2"/>
                      <w:sz w:val="20"/>
                      <w:szCs w:val="20"/>
                      <w:lang w:val="es-BO" w:eastAsia="es-BO"/>
                    </w:rPr>
                    <w:t xml:space="preserve"> computable a partir del día siguiente hábil de la firma del contrato.</w:t>
                  </w:r>
                </w:p>
              </w:tc>
            </w:tr>
            <w:tr w:rsidR="00D9737F" w:rsidRPr="00D9737F" w14:paraId="2563A834"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jc w:val="center"/>
              </w:trPr>
              <w:tc>
                <w:tcPr>
                  <w:tcW w:w="9474" w:type="dxa"/>
                  <w:gridSpan w:val="4"/>
                </w:tcPr>
                <w:p w14:paraId="3BB18C64" w14:textId="77777777" w:rsidR="00D9737F" w:rsidRPr="00D9737F" w:rsidRDefault="00D9737F" w:rsidP="005F74BE">
                  <w:pPr>
                    <w:spacing w:line="278" w:lineRule="auto"/>
                    <w:rPr>
                      <w:rFonts w:ascii="Tahoma" w:hAnsi="Tahoma" w:cs="Tahoma"/>
                      <w:b/>
                      <w:bCs/>
                      <w:color w:val="000000"/>
                      <w:kern w:val="2"/>
                      <w:sz w:val="20"/>
                      <w:szCs w:val="20"/>
                      <w:lang w:val="es-BO" w:eastAsia="es-BO"/>
                    </w:rPr>
                  </w:pPr>
                  <w:r w:rsidRPr="00D9737F">
                    <w:rPr>
                      <w:rFonts w:ascii="Tahoma" w:hAnsi="Tahoma" w:cs="Tahoma"/>
                      <w:b/>
                      <w:bCs/>
                      <w:color w:val="000000"/>
                      <w:kern w:val="2"/>
                      <w:sz w:val="20"/>
                      <w:szCs w:val="20"/>
                      <w:lang w:val="es-BO" w:eastAsia="es-BO"/>
                    </w:rPr>
                    <w:t>FORMA DE PAGO:</w:t>
                  </w:r>
                </w:p>
              </w:tc>
            </w:tr>
            <w:tr w:rsidR="00D9737F" w:rsidRPr="00D9737F" w14:paraId="46252C2D"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7"/>
                <w:jc w:val="center"/>
              </w:trPr>
              <w:tc>
                <w:tcPr>
                  <w:tcW w:w="9474" w:type="dxa"/>
                  <w:gridSpan w:val="4"/>
                </w:tcPr>
                <w:p w14:paraId="7B389E7D" w14:textId="77777777" w:rsidR="00D9737F" w:rsidRPr="00D9737F" w:rsidRDefault="00D9737F" w:rsidP="005F74BE">
                  <w:pPr>
                    <w:spacing w:after="160" w:line="278" w:lineRule="auto"/>
                    <w:jc w:val="both"/>
                    <w:rPr>
                      <w:rFonts w:ascii="Tahoma" w:hAnsi="Tahoma" w:cs="Tahoma"/>
                      <w:color w:val="000000"/>
                      <w:kern w:val="2"/>
                      <w:sz w:val="20"/>
                      <w:szCs w:val="20"/>
                      <w:lang w:val="es-BO" w:eastAsia="es-BO"/>
                    </w:rPr>
                  </w:pPr>
                  <w:r w:rsidRPr="00D9737F">
                    <w:rPr>
                      <w:rFonts w:ascii="Tahoma" w:hAnsi="Tahoma" w:cs="Tahoma"/>
                      <w:kern w:val="2"/>
                      <w:sz w:val="20"/>
                      <w:szCs w:val="20"/>
                      <w:lang w:val="es-BO" w:eastAsia="en-US"/>
                    </w:rPr>
                    <w:lastRenderedPageBreak/>
                    <w:t>El pago se realizará mediante la emisión de un cheque intransferible a favor del proveedor, contra la entrega total y definitiva de los bienes adjudicados, y previa conformidad de ENDE en el lugar establecido para la entrega.</w:t>
                  </w:r>
                </w:p>
              </w:tc>
            </w:tr>
            <w:tr w:rsidR="00D9737F" w:rsidRPr="00D9737F" w14:paraId="34B82CBA"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jc w:val="center"/>
              </w:trPr>
              <w:tc>
                <w:tcPr>
                  <w:tcW w:w="9474" w:type="dxa"/>
                  <w:gridSpan w:val="4"/>
                </w:tcPr>
                <w:p w14:paraId="1B1CA37A" w14:textId="77777777" w:rsidR="00D9737F" w:rsidRPr="00D9737F" w:rsidRDefault="00D9737F" w:rsidP="005F74BE">
                  <w:pPr>
                    <w:spacing w:line="278" w:lineRule="auto"/>
                    <w:jc w:val="both"/>
                    <w:rPr>
                      <w:rFonts w:ascii="Tahoma" w:hAnsi="Tahoma" w:cs="Tahoma"/>
                      <w:kern w:val="2"/>
                      <w:sz w:val="20"/>
                      <w:szCs w:val="20"/>
                      <w:lang w:val="es-BO" w:eastAsia="en-US"/>
                    </w:rPr>
                  </w:pPr>
                  <w:r w:rsidRPr="00D9737F">
                    <w:rPr>
                      <w:rFonts w:ascii="Tahoma" w:hAnsi="Tahoma" w:cs="Tahoma"/>
                      <w:b/>
                      <w:bCs/>
                      <w:color w:val="000000"/>
                      <w:kern w:val="2"/>
                      <w:sz w:val="20"/>
                      <w:szCs w:val="20"/>
                      <w:lang w:val="es-BO" w:eastAsia="es-BO"/>
                    </w:rPr>
                    <w:t>FORMA DE ENTREGA:</w:t>
                  </w:r>
                </w:p>
              </w:tc>
            </w:tr>
            <w:tr w:rsidR="00D9737F" w:rsidRPr="00D9737F" w14:paraId="2874392A"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7"/>
                <w:jc w:val="center"/>
              </w:trPr>
              <w:tc>
                <w:tcPr>
                  <w:tcW w:w="9474" w:type="dxa"/>
                  <w:gridSpan w:val="4"/>
                </w:tcPr>
                <w:p w14:paraId="1898B842" w14:textId="77777777" w:rsidR="00D9737F" w:rsidRPr="00D9737F" w:rsidRDefault="00D9737F" w:rsidP="005F74BE">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La entrega deberá realizarse con los bienes debidamente embalados, protegidos e identificados, garantizando su integridad durante el transporte, manipulación y descarga.</w:t>
                  </w:r>
                </w:p>
                <w:p w14:paraId="35E189E7" w14:textId="77777777" w:rsidR="00D9737F" w:rsidRPr="00D9737F" w:rsidRDefault="00D9737F" w:rsidP="005F74BE">
                  <w:pPr>
                    <w:spacing w:after="160" w:line="278" w:lineRule="auto"/>
                    <w:jc w:val="both"/>
                    <w:rPr>
                      <w:rFonts w:ascii="Tahoma" w:hAnsi="Tahoma" w:cs="Tahoma"/>
                      <w:kern w:val="2"/>
                      <w:sz w:val="20"/>
                      <w:szCs w:val="20"/>
                      <w:lang w:val="es-BO" w:eastAsia="en-US"/>
                    </w:rPr>
                  </w:pPr>
                  <w:r w:rsidRPr="00D9737F">
                    <w:rPr>
                      <w:rFonts w:ascii="Tahoma" w:hAnsi="Tahoma" w:cs="Tahoma"/>
                      <w:kern w:val="2"/>
                      <w:sz w:val="20"/>
                      <w:szCs w:val="20"/>
                      <w:lang w:val="es-BO" w:eastAsia="es-BO"/>
                    </w:rPr>
                    <w:t xml:space="preserve">El personal de ENDE verificará el estado de cada uno de los bienes adquiridos una vez que estos sean descargados en los almacenes de ENDE en la ciudad de Cobija - Pando, ubicados sobre la Av. Antofagasta, a la altura del km 3,5 de la carretera Cobija–Porvenir. En caso de evidenciarse daños o defectos atribuibles al transporte o embalaje, los bienes no serán </w:t>
                  </w:r>
                  <w:proofErr w:type="spellStart"/>
                  <w:r w:rsidRPr="00D9737F">
                    <w:rPr>
                      <w:rFonts w:ascii="Tahoma" w:hAnsi="Tahoma" w:cs="Tahoma"/>
                      <w:kern w:val="2"/>
                      <w:sz w:val="20"/>
                      <w:szCs w:val="20"/>
                      <w:lang w:val="es-BO" w:eastAsia="es-BO"/>
                    </w:rPr>
                    <w:t>recepcionados</w:t>
                  </w:r>
                  <w:proofErr w:type="spellEnd"/>
                  <w:r w:rsidRPr="00D9737F">
                    <w:rPr>
                      <w:rFonts w:ascii="Tahoma" w:hAnsi="Tahoma" w:cs="Tahoma"/>
                      <w:kern w:val="2"/>
                      <w:sz w:val="20"/>
                      <w:szCs w:val="20"/>
                      <w:lang w:val="es-BO" w:eastAsia="es-BO"/>
                    </w:rPr>
                    <w:t>, debiendo el proveedor efectuar la reposición correspondiente sin costo adicional para la entidad.</w:t>
                  </w:r>
                </w:p>
              </w:tc>
            </w:tr>
            <w:tr w:rsidR="00D9737F" w:rsidRPr="00D9737F" w14:paraId="5B7DA071"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9474" w:type="dxa"/>
                  <w:gridSpan w:val="4"/>
                </w:tcPr>
                <w:p w14:paraId="0DC1B65C" w14:textId="77777777" w:rsidR="00D9737F" w:rsidRPr="00D9737F" w:rsidRDefault="00D9737F" w:rsidP="005F74BE">
                  <w:pPr>
                    <w:spacing w:line="278" w:lineRule="auto"/>
                    <w:jc w:val="both"/>
                    <w:rPr>
                      <w:rFonts w:ascii="Tahoma" w:hAnsi="Tahoma" w:cs="Tahoma"/>
                      <w:kern w:val="2"/>
                      <w:sz w:val="20"/>
                      <w:szCs w:val="20"/>
                      <w:lang w:val="es-BO" w:eastAsia="es-BO"/>
                    </w:rPr>
                  </w:pPr>
                  <w:r w:rsidRPr="00D9737F">
                    <w:rPr>
                      <w:rFonts w:ascii="Tahoma" w:hAnsi="Tahoma" w:cs="Tahoma"/>
                      <w:b/>
                      <w:bCs/>
                      <w:kern w:val="2"/>
                      <w:sz w:val="20"/>
                      <w:szCs w:val="20"/>
                      <w:lang w:val="es-BO" w:eastAsia="es-BO"/>
                    </w:rPr>
                    <w:t>MULTAS:</w:t>
                  </w:r>
                </w:p>
              </w:tc>
            </w:tr>
            <w:tr w:rsidR="00D9737F" w:rsidRPr="00D9737F" w14:paraId="25736FA6"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7"/>
                <w:jc w:val="center"/>
              </w:trPr>
              <w:tc>
                <w:tcPr>
                  <w:tcW w:w="9474" w:type="dxa"/>
                  <w:gridSpan w:val="4"/>
                </w:tcPr>
                <w:p w14:paraId="7D80F1A7" w14:textId="77777777" w:rsidR="00D9737F" w:rsidRPr="00D9737F" w:rsidRDefault="00D9737F" w:rsidP="005F74BE">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 xml:space="preserve">El PROVEEDOR se constituirá en mora sin notificación previa, por el simple incumplimiento a los plazos de entrega previstos en el presente contrato, salvo la existencia de hechos de fuerza mayor, caso fortuito u otras causas debidamente justificadas y aceptadas, por ENDE, que ocurran antes del vencimiento del plazo de la entrega. </w:t>
                  </w:r>
                </w:p>
                <w:p w14:paraId="56C3955E" w14:textId="77777777" w:rsidR="00D9737F" w:rsidRPr="00D9737F" w:rsidRDefault="00D9737F" w:rsidP="005F74BE">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ENDE aplicará al PROVEEDOR una multa por cada día de atraso al plazo de entrega del 3 por 1.000 en relación al monto de los BIENES entregados con retraso.</w:t>
                  </w:r>
                </w:p>
                <w:p w14:paraId="2846212C" w14:textId="77777777" w:rsidR="00D9737F" w:rsidRPr="00D9737F" w:rsidRDefault="00D9737F" w:rsidP="005F74BE">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En el caso de que el proveedor notifique a ENDE el incumplimiento de la entrega, posterior al vencimiento del plazo de dicha entrega, se computarán las multas por día de retraso hasta la fecha de notificación.</w:t>
                  </w:r>
                </w:p>
              </w:tc>
            </w:tr>
          </w:tbl>
          <w:p w14:paraId="588F04E7" w14:textId="77777777" w:rsidR="00D9737F" w:rsidRPr="00D9737F" w:rsidRDefault="00D9737F" w:rsidP="00D9737F">
            <w:pPr>
              <w:widowControl w:val="0"/>
              <w:autoSpaceDE w:val="0"/>
              <w:autoSpaceDN w:val="0"/>
              <w:adjustRightInd w:val="0"/>
              <w:spacing w:before="240" w:after="160"/>
              <w:ind w:firstLine="360"/>
              <w:jc w:val="both"/>
              <w:rPr>
                <w:rFonts w:ascii="Tahoma" w:hAnsi="Tahoma" w:cs="Tahoma"/>
                <w:sz w:val="2"/>
                <w:szCs w:val="2"/>
                <w:lang w:val="es-BO" w:eastAsia="es-BO"/>
              </w:rPr>
            </w:pPr>
          </w:p>
          <w:tbl>
            <w:tblPr>
              <w:tblW w:w="9314" w:type="dxa"/>
              <w:jc w:val="center"/>
              <w:tblLayout w:type="fixed"/>
              <w:tblCellMar>
                <w:left w:w="70" w:type="dxa"/>
                <w:right w:w="70" w:type="dxa"/>
              </w:tblCellMar>
              <w:tblLook w:val="04A0" w:firstRow="1" w:lastRow="0" w:firstColumn="1" w:lastColumn="0" w:noHBand="0" w:noVBand="1"/>
            </w:tblPr>
            <w:tblGrid>
              <w:gridCol w:w="713"/>
              <w:gridCol w:w="6378"/>
              <w:gridCol w:w="993"/>
              <w:gridCol w:w="1230"/>
            </w:tblGrid>
            <w:tr w:rsidR="00D9737F" w:rsidRPr="00D9737F" w14:paraId="2033AFF4" w14:textId="77777777" w:rsidTr="00355A49">
              <w:trPr>
                <w:trHeight w:val="378"/>
                <w:jc w:val="center"/>
              </w:trPr>
              <w:tc>
                <w:tcPr>
                  <w:tcW w:w="9314" w:type="dxa"/>
                  <w:gridSpan w:val="4"/>
                  <w:tcBorders>
                    <w:top w:val="single" w:sz="8" w:space="0" w:color="auto"/>
                    <w:left w:val="single" w:sz="8" w:space="0" w:color="auto"/>
                    <w:bottom w:val="single" w:sz="4" w:space="0" w:color="auto"/>
                    <w:right w:val="single" w:sz="4" w:space="0" w:color="auto"/>
                  </w:tcBorders>
                  <w:vAlign w:val="center"/>
                </w:tcPr>
                <w:p w14:paraId="01BBE458" w14:textId="77777777" w:rsidR="00D9737F" w:rsidRPr="00D9737F" w:rsidRDefault="00D9737F" w:rsidP="005F74BE">
                  <w:pPr>
                    <w:widowControl w:val="0"/>
                    <w:autoSpaceDE w:val="0"/>
                    <w:autoSpaceDN w:val="0"/>
                    <w:adjustRightInd w:val="0"/>
                    <w:spacing w:after="160"/>
                    <w:jc w:val="center"/>
                    <w:rPr>
                      <w:rFonts w:ascii="Tahoma" w:hAnsi="Tahoma" w:cs="Tahoma"/>
                      <w:b/>
                      <w:kern w:val="2"/>
                      <w:sz w:val="20"/>
                      <w:szCs w:val="20"/>
                      <w:lang w:val="es-BO" w:eastAsia="es-BO"/>
                    </w:rPr>
                  </w:pPr>
                  <w:r w:rsidRPr="00D9737F">
                    <w:rPr>
                      <w:rFonts w:ascii="Tahoma" w:hAnsi="Tahoma" w:cs="Tahoma"/>
                      <w:b/>
                      <w:kern w:val="2"/>
                      <w:sz w:val="20"/>
                      <w:szCs w:val="20"/>
                      <w:lang w:val="es-BO" w:eastAsia="es-BO"/>
                    </w:rPr>
                    <w:t>DESCRIPCIÓN DEL BIEN</w:t>
                  </w:r>
                </w:p>
              </w:tc>
            </w:tr>
            <w:tr w:rsidR="00D40AC6" w:rsidRPr="00D9737F" w14:paraId="76028D25" w14:textId="77777777" w:rsidTr="00BD655C">
              <w:trPr>
                <w:trHeight w:val="115"/>
                <w:jc w:val="center"/>
              </w:trPr>
              <w:tc>
                <w:tcPr>
                  <w:tcW w:w="713" w:type="dxa"/>
                  <w:tcBorders>
                    <w:top w:val="nil"/>
                    <w:left w:val="single" w:sz="8" w:space="0" w:color="auto"/>
                    <w:bottom w:val="single" w:sz="4" w:space="0" w:color="auto"/>
                    <w:right w:val="single" w:sz="8" w:space="0" w:color="auto"/>
                  </w:tcBorders>
                  <w:vAlign w:val="center"/>
                  <w:hideMark/>
                </w:tcPr>
                <w:p w14:paraId="79F1EF05" w14:textId="77777777" w:rsidR="00D9737F" w:rsidRPr="00D9737F" w:rsidRDefault="00D9737F" w:rsidP="005F74BE">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ITEM</w:t>
                  </w:r>
                </w:p>
              </w:tc>
              <w:tc>
                <w:tcPr>
                  <w:tcW w:w="6378" w:type="dxa"/>
                  <w:tcBorders>
                    <w:top w:val="nil"/>
                    <w:left w:val="nil"/>
                    <w:bottom w:val="single" w:sz="4" w:space="0" w:color="auto"/>
                    <w:right w:val="single" w:sz="8" w:space="0" w:color="auto"/>
                  </w:tcBorders>
                  <w:vAlign w:val="center"/>
                  <w:hideMark/>
                </w:tcPr>
                <w:p w14:paraId="516B7951" w14:textId="77777777" w:rsidR="00D9737F" w:rsidRPr="00D9737F" w:rsidRDefault="00D9737F" w:rsidP="005F74BE">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DETALLE</w:t>
                  </w:r>
                </w:p>
              </w:tc>
              <w:tc>
                <w:tcPr>
                  <w:tcW w:w="993" w:type="dxa"/>
                  <w:tcBorders>
                    <w:top w:val="nil"/>
                    <w:left w:val="nil"/>
                    <w:bottom w:val="single" w:sz="4" w:space="0" w:color="auto"/>
                    <w:right w:val="single" w:sz="4" w:space="0" w:color="auto"/>
                  </w:tcBorders>
                </w:tcPr>
                <w:p w14:paraId="231A04D9" w14:textId="77777777" w:rsidR="00D9737F" w:rsidRPr="00D9737F" w:rsidRDefault="00D9737F" w:rsidP="005F74BE">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UNIDAD</w:t>
                  </w:r>
                </w:p>
              </w:tc>
              <w:tc>
                <w:tcPr>
                  <w:tcW w:w="1230" w:type="dxa"/>
                  <w:tcBorders>
                    <w:top w:val="nil"/>
                    <w:left w:val="nil"/>
                    <w:bottom w:val="single" w:sz="4" w:space="0" w:color="auto"/>
                    <w:right w:val="single" w:sz="4" w:space="0" w:color="auto"/>
                  </w:tcBorders>
                </w:tcPr>
                <w:p w14:paraId="3838CC4E" w14:textId="77777777" w:rsidR="00D9737F" w:rsidRPr="00D9737F" w:rsidRDefault="00D9737F" w:rsidP="005F74BE">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CANTIDAD</w:t>
                  </w:r>
                </w:p>
              </w:tc>
            </w:tr>
            <w:tr w:rsidR="00BD655C" w:rsidRPr="00D9737F" w14:paraId="7A094DBA" w14:textId="77777777" w:rsidTr="00BD655C">
              <w:trPr>
                <w:trHeight w:val="263"/>
                <w:jc w:val="center"/>
              </w:trPr>
              <w:tc>
                <w:tcPr>
                  <w:tcW w:w="713" w:type="dxa"/>
                  <w:vMerge w:val="restart"/>
                  <w:tcBorders>
                    <w:top w:val="single" w:sz="4" w:space="0" w:color="auto"/>
                    <w:left w:val="single" w:sz="4" w:space="0" w:color="auto"/>
                    <w:right w:val="single" w:sz="4" w:space="0" w:color="auto"/>
                  </w:tcBorders>
                  <w:vAlign w:val="center"/>
                </w:tcPr>
                <w:p w14:paraId="5AEDC937" w14:textId="77777777" w:rsidR="00D9737F" w:rsidRPr="00D9737F" w:rsidRDefault="00D9737F" w:rsidP="005F74BE">
                  <w:pPr>
                    <w:spacing w:line="278" w:lineRule="auto"/>
                    <w:jc w:val="center"/>
                    <w:rPr>
                      <w:rFonts w:ascii="Tahoma" w:hAnsi="Tahoma" w:cs="Tahoma"/>
                      <w:kern w:val="2"/>
                      <w:sz w:val="20"/>
                      <w:szCs w:val="20"/>
                      <w:lang w:val="es-BO" w:eastAsia="es-BO"/>
                    </w:rPr>
                  </w:pPr>
                  <w:r w:rsidRPr="00D9737F">
                    <w:rPr>
                      <w:rFonts w:ascii="Tahoma" w:hAnsi="Tahoma" w:cs="Tahoma"/>
                      <w:noProof/>
                      <w:color w:val="000000"/>
                      <w:kern w:val="2"/>
                      <w:sz w:val="20"/>
                      <w:szCs w:val="20"/>
                      <w:lang w:val="es-BO" w:eastAsia="en-US"/>
                    </w:rPr>
                    <w:t>7</w:t>
                  </w:r>
                </w:p>
              </w:tc>
              <w:tc>
                <w:tcPr>
                  <w:tcW w:w="6378" w:type="dxa"/>
                  <w:tcBorders>
                    <w:top w:val="single" w:sz="4" w:space="0" w:color="auto"/>
                    <w:left w:val="single" w:sz="4" w:space="0" w:color="auto"/>
                    <w:bottom w:val="single" w:sz="4" w:space="0" w:color="auto"/>
                    <w:right w:val="single" w:sz="4" w:space="0" w:color="auto"/>
                  </w:tcBorders>
                  <w:vAlign w:val="center"/>
                </w:tcPr>
                <w:p w14:paraId="6F4D17B9" w14:textId="77777777" w:rsidR="00D9737F" w:rsidRPr="00D9737F" w:rsidRDefault="00D9737F" w:rsidP="005F74BE">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Fusible chicotillo tipo K de 10 A (27-38 kV)</w:t>
                  </w:r>
                </w:p>
              </w:tc>
              <w:tc>
                <w:tcPr>
                  <w:tcW w:w="993" w:type="dxa"/>
                  <w:vMerge w:val="restart"/>
                  <w:tcBorders>
                    <w:top w:val="single" w:sz="4" w:space="0" w:color="auto"/>
                    <w:left w:val="single" w:sz="4" w:space="0" w:color="auto"/>
                    <w:right w:val="single" w:sz="4" w:space="0" w:color="auto"/>
                  </w:tcBorders>
                  <w:vAlign w:val="center"/>
                </w:tcPr>
                <w:p w14:paraId="7B93FEC0" w14:textId="77777777" w:rsidR="00D9737F" w:rsidRPr="00D9737F" w:rsidRDefault="00D9737F" w:rsidP="005F74BE">
                  <w:pPr>
                    <w:spacing w:line="278" w:lineRule="auto"/>
                    <w:jc w:val="center"/>
                    <w:rPr>
                      <w:rFonts w:ascii="Tahoma" w:hAnsi="Tahoma" w:cs="Tahoma"/>
                      <w:color w:val="000000"/>
                      <w:kern w:val="2"/>
                      <w:sz w:val="20"/>
                      <w:szCs w:val="20"/>
                      <w:lang w:val="es-BO" w:eastAsia="es-BO"/>
                    </w:rPr>
                  </w:pPr>
                  <w:r w:rsidRPr="00D9737F">
                    <w:rPr>
                      <w:rFonts w:ascii="Tahoma" w:hAnsi="Tahoma" w:cs="Tahoma"/>
                      <w:noProof/>
                      <w:color w:val="000000"/>
                      <w:kern w:val="2"/>
                      <w:sz w:val="20"/>
                      <w:szCs w:val="20"/>
                      <w:lang w:val="es-BO" w:eastAsia="en-US"/>
                    </w:rPr>
                    <w:t>600</w:t>
                  </w:r>
                </w:p>
              </w:tc>
              <w:tc>
                <w:tcPr>
                  <w:tcW w:w="1230" w:type="dxa"/>
                  <w:vMerge w:val="restart"/>
                  <w:tcBorders>
                    <w:top w:val="single" w:sz="4" w:space="0" w:color="auto"/>
                    <w:left w:val="single" w:sz="4" w:space="0" w:color="auto"/>
                    <w:right w:val="single" w:sz="4" w:space="0" w:color="auto"/>
                  </w:tcBorders>
                  <w:vAlign w:val="center"/>
                </w:tcPr>
                <w:p w14:paraId="77A11757" w14:textId="77777777" w:rsidR="00D9737F" w:rsidRPr="00D9737F" w:rsidRDefault="00D9737F" w:rsidP="005F74BE">
                  <w:pPr>
                    <w:spacing w:line="278" w:lineRule="auto"/>
                    <w:jc w:val="center"/>
                    <w:rPr>
                      <w:rFonts w:ascii="Tahoma" w:hAnsi="Tahoma" w:cs="Tahoma"/>
                      <w:color w:val="000000"/>
                      <w:kern w:val="2"/>
                      <w:sz w:val="20"/>
                      <w:szCs w:val="20"/>
                      <w:lang w:val="es-BO" w:eastAsia="es-BO"/>
                    </w:rPr>
                  </w:pPr>
                  <w:r w:rsidRPr="00D9737F">
                    <w:rPr>
                      <w:rFonts w:ascii="Tahoma" w:hAnsi="Tahoma" w:cs="Tahoma"/>
                      <w:noProof/>
                      <w:color w:val="000000"/>
                      <w:kern w:val="2"/>
                      <w:sz w:val="20"/>
                      <w:szCs w:val="20"/>
                      <w:lang w:val="es-BO" w:eastAsia="en-US"/>
                    </w:rPr>
                    <w:t>Piezas</w:t>
                  </w:r>
                </w:p>
              </w:tc>
            </w:tr>
            <w:tr w:rsidR="00BD655C" w:rsidRPr="00D9737F" w14:paraId="3B87BD1F" w14:textId="77777777" w:rsidTr="00BD655C">
              <w:trPr>
                <w:trHeight w:val="262"/>
                <w:jc w:val="center"/>
              </w:trPr>
              <w:tc>
                <w:tcPr>
                  <w:tcW w:w="713" w:type="dxa"/>
                  <w:vMerge/>
                  <w:tcBorders>
                    <w:left w:val="single" w:sz="4" w:space="0" w:color="auto"/>
                    <w:bottom w:val="single" w:sz="4" w:space="0" w:color="auto"/>
                    <w:right w:val="single" w:sz="4" w:space="0" w:color="auto"/>
                  </w:tcBorders>
                  <w:vAlign w:val="center"/>
                </w:tcPr>
                <w:p w14:paraId="51F7D2C7" w14:textId="77777777" w:rsidR="00D9737F" w:rsidRPr="00D9737F" w:rsidRDefault="00D9737F" w:rsidP="005F74BE">
                  <w:pPr>
                    <w:spacing w:line="278" w:lineRule="auto"/>
                    <w:jc w:val="center"/>
                    <w:rPr>
                      <w:rFonts w:ascii="Tahoma" w:hAnsi="Tahoma" w:cs="Tahoma"/>
                      <w:noProof/>
                      <w:color w:val="000000"/>
                      <w:kern w:val="2"/>
                      <w:sz w:val="20"/>
                      <w:szCs w:val="20"/>
                      <w:lang w:val="es-BO"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2B5E0006" w14:textId="77777777" w:rsidR="00D9737F" w:rsidRPr="00D9737F" w:rsidRDefault="00D9737F" w:rsidP="005F74BE">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Características:</w:t>
                  </w:r>
                </w:p>
                <w:p w14:paraId="5033B6F4"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Corriente nominal:</w:t>
                  </w:r>
                  <w:r w:rsidRPr="00D9737F">
                    <w:rPr>
                      <w:rFonts w:ascii="Tahoma" w:hAnsi="Tahoma" w:cs="Tahoma"/>
                      <w:kern w:val="2"/>
                      <w:sz w:val="20"/>
                      <w:szCs w:val="20"/>
                      <w:lang w:val="es-BO" w:eastAsia="es-BO"/>
                    </w:rPr>
                    <w:t xml:space="preserve"> 10 A </w:t>
                  </w:r>
                </w:p>
                <w:p w14:paraId="6AFE8122"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Tensión nominal:</w:t>
                  </w:r>
                  <w:r w:rsidRPr="00D9737F">
                    <w:rPr>
                      <w:rFonts w:ascii="Tahoma" w:hAnsi="Tahoma" w:cs="Tahoma"/>
                      <w:kern w:val="2"/>
                      <w:sz w:val="20"/>
                      <w:szCs w:val="20"/>
                      <w:lang w:val="es-BO" w:eastAsia="es-BO"/>
                    </w:rPr>
                    <w:t xml:space="preserve"> 27 - 38 kV </w:t>
                  </w:r>
                </w:p>
                <w:p w14:paraId="40ACF508"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Longitud:</w:t>
                  </w:r>
                  <w:r w:rsidRPr="00D9737F">
                    <w:rPr>
                      <w:rFonts w:ascii="Tahoma" w:hAnsi="Tahoma" w:cs="Tahoma"/>
                      <w:kern w:val="2"/>
                      <w:sz w:val="20"/>
                      <w:szCs w:val="20"/>
                      <w:lang w:val="es-BO" w:eastAsia="es-BO"/>
                    </w:rPr>
                    <w:t xml:space="preserve"> 23” – 36” (584 – 915 mm) </w:t>
                  </w:r>
                </w:p>
                <w:p w14:paraId="4640FB2A"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Cabeza:</w:t>
                  </w:r>
                  <w:r w:rsidRPr="00D9737F">
                    <w:rPr>
                      <w:rFonts w:ascii="Tahoma" w:hAnsi="Tahoma" w:cs="Tahoma"/>
                      <w:kern w:val="2"/>
                      <w:sz w:val="20"/>
                      <w:szCs w:val="20"/>
                      <w:lang w:val="es-BO" w:eastAsia="es-BO"/>
                    </w:rPr>
                    <w:t xml:space="preserve"> Removible, para fácil mantenimiento.</w:t>
                  </w:r>
                </w:p>
                <w:p w14:paraId="45F04A22"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Normas aplicables:</w:t>
                  </w:r>
                  <w:r w:rsidRPr="00D9737F">
                    <w:rPr>
                      <w:rFonts w:ascii="Tahoma" w:hAnsi="Tahoma" w:cs="Tahoma"/>
                      <w:kern w:val="2"/>
                      <w:sz w:val="20"/>
                      <w:szCs w:val="20"/>
                      <w:lang w:val="es-BO" w:eastAsia="es-BO"/>
                    </w:rPr>
                    <w:t xml:space="preserve"> IEC 60282</w:t>
                  </w:r>
                  <w:r w:rsidRPr="00D9737F">
                    <w:rPr>
                      <w:rFonts w:ascii="Tahoma" w:hAnsi="Tahoma" w:cs="Tahoma"/>
                      <w:kern w:val="2"/>
                      <w:sz w:val="20"/>
                      <w:szCs w:val="20"/>
                      <w:lang w:val="es-BO" w:eastAsia="es-BO"/>
                    </w:rPr>
                    <w:noBreakHyphen/>
                    <w:t>1 / IEC 60282</w:t>
                  </w:r>
                  <w:r w:rsidRPr="00D9737F">
                    <w:rPr>
                      <w:rFonts w:ascii="Tahoma" w:hAnsi="Tahoma" w:cs="Tahoma"/>
                      <w:kern w:val="2"/>
                      <w:sz w:val="20"/>
                      <w:szCs w:val="20"/>
                      <w:lang w:val="es-BO" w:eastAsia="es-BO"/>
                    </w:rPr>
                    <w:noBreakHyphen/>
                    <w:t>2 (anteriormente IEC 282) o ANSI C37.41 / ANSI C37.42, o normas equivalentes reconocidas internacionalmente.</w:t>
                  </w:r>
                </w:p>
              </w:tc>
              <w:tc>
                <w:tcPr>
                  <w:tcW w:w="993" w:type="dxa"/>
                  <w:vMerge/>
                  <w:tcBorders>
                    <w:left w:val="single" w:sz="4" w:space="0" w:color="auto"/>
                    <w:bottom w:val="single" w:sz="4" w:space="0" w:color="auto"/>
                    <w:right w:val="single" w:sz="4" w:space="0" w:color="auto"/>
                  </w:tcBorders>
                  <w:vAlign w:val="center"/>
                </w:tcPr>
                <w:p w14:paraId="2E58C5F5" w14:textId="77777777" w:rsidR="00D9737F" w:rsidRPr="00D9737F" w:rsidRDefault="00D9737F" w:rsidP="005F74BE">
                  <w:pPr>
                    <w:spacing w:line="278" w:lineRule="auto"/>
                    <w:jc w:val="center"/>
                    <w:rPr>
                      <w:rFonts w:ascii="Tahoma" w:hAnsi="Tahoma" w:cs="Tahoma"/>
                      <w:noProof/>
                      <w:color w:val="000000"/>
                      <w:kern w:val="2"/>
                      <w:sz w:val="20"/>
                      <w:szCs w:val="20"/>
                      <w:lang w:val="es-BO" w:eastAsia="en-US"/>
                    </w:rPr>
                  </w:pPr>
                </w:p>
              </w:tc>
              <w:tc>
                <w:tcPr>
                  <w:tcW w:w="1230" w:type="dxa"/>
                  <w:vMerge/>
                  <w:tcBorders>
                    <w:left w:val="single" w:sz="4" w:space="0" w:color="auto"/>
                    <w:bottom w:val="single" w:sz="4" w:space="0" w:color="auto"/>
                    <w:right w:val="single" w:sz="4" w:space="0" w:color="auto"/>
                  </w:tcBorders>
                  <w:vAlign w:val="center"/>
                </w:tcPr>
                <w:p w14:paraId="1EAF060C" w14:textId="77777777" w:rsidR="00D9737F" w:rsidRPr="00D9737F" w:rsidRDefault="00D9737F" w:rsidP="005F74BE">
                  <w:pPr>
                    <w:spacing w:line="278" w:lineRule="auto"/>
                    <w:jc w:val="center"/>
                    <w:rPr>
                      <w:rFonts w:ascii="Tahoma" w:hAnsi="Tahoma" w:cs="Tahoma"/>
                      <w:noProof/>
                      <w:color w:val="000000"/>
                      <w:kern w:val="2"/>
                      <w:sz w:val="20"/>
                      <w:szCs w:val="20"/>
                      <w:lang w:val="es-BO" w:eastAsia="en-US"/>
                    </w:rPr>
                  </w:pPr>
                </w:p>
              </w:tc>
            </w:tr>
            <w:tr w:rsidR="00D9737F" w:rsidRPr="00D9737F" w14:paraId="7F796997"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jc w:val="center"/>
              </w:trPr>
              <w:tc>
                <w:tcPr>
                  <w:tcW w:w="9314" w:type="dxa"/>
                  <w:gridSpan w:val="4"/>
                </w:tcPr>
                <w:p w14:paraId="616F2208" w14:textId="3151B848" w:rsidR="00D9737F" w:rsidRPr="00D9737F" w:rsidRDefault="00D9737F" w:rsidP="005F74BE">
                  <w:pPr>
                    <w:spacing w:after="160" w:line="278" w:lineRule="auto"/>
                    <w:rPr>
                      <w:rFonts w:ascii="Tahoma" w:hAnsi="Tahoma" w:cs="Tahoma"/>
                      <w:b/>
                      <w:bCs/>
                      <w:color w:val="FFFFFF"/>
                      <w:kern w:val="2"/>
                      <w:sz w:val="20"/>
                      <w:szCs w:val="20"/>
                      <w:lang w:val="es-BO" w:eastAsia="es-BO"/>
                    </w:rPr>
                  </w:pPr>
                  <w:r w:rsidRPr="00D9737F">
                    <w:rPr>
                      <w:rFonts w:ascii="Tahoma" w:hAnsi="Tahoma" w:cs="Tahoma"/>
                      <w:b/>
                      <w:bCs/>
                      <w:color w:val="FFFFFF"/>
                      <w:kern w:val="2"/>
                      <w:sz w:val="20"/>
                      <w:szCs w:val="20"/>
                      <w:lang w:val="es-BO" w:eastAsia="es-BO"/>
                    </w:rPr>
                    <w:t>DQUISICIÓN DE BIENES</w:t>
                  </w:r>
                </w:p>
              </w:tc>
            </w:tr>
            <w:tr w:rsidR="00D9737F" w:rsidRPr="00D9737F" w14:paraId="4EF5F3AF"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
                <w:jc w:val="center"/>
              </w:trPr>
              <w:tc>
                <w:tcPr>
                  <w:tcW w:w="9314" w:type="dxa"/>
                  <w:gridSpan w:val="4"/>
                </w:tcPr>
                <w:p w14:paraId="6FD4BA24" w14:textId="77777777" w:rsidR="00D9737F" w:rsidRPr="00D9737F" w:rsidRDefault="00D9737F" w:rsidP="005F74BE">
                  <w:pPr>
                    <w:spacing w:line="278" w:lineRule="auto"/>
                    <w:rPr>
                      <w:rFonts w:ascii="Tahoma" w:hAnsi="Tahoma" w:cs="Tahoma"/>
                      <w:b/>
                      <w:bCs/>
                      <w:color w:val="000000"/>
                      <w:kern w:val="2"/>
                      <w:sz w:val="20"/>
                      <w:szCs w:val="20"/>
                      <w:lang w:val="es-BO" w:eastAsia="es-BO"/>
                    </w:rPr>
                  </w:pPr>
                  <w:r w:rsidRPr="00D9737F">
                    <w:rPr>
                      <w:rFonts w:ascii="Tahoma" w:hAnsi="Tahoma" w:cs="Tahoma"/>
                      <w:b/>
                      <w:bCs/>
                      <w:kern w:val="2"/>
                      <w:sz w:val="20"/>
                      <w:szCs w:val="20"/>
                      <w:lang w:val="es-BO" w:eastAsia="en-US"/>
                    </w:rPr>
                    <w:t>LUGAR DE ENTREGA:</w:t>
                  </w:r>
                </w:p>
              </w:tc>
            </w:tr>
            <w:tr w:rsidR="00D9737F" w:rsidRPr="00D9737F" w14:paraId="0A7AB02B"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9314" w:type="dxa"/>
                  <w:gridSpan w:val="4"/>
                </w:tcPr>
                <w:p w14:paraId="4C925D1C" w14:textId="77777777" w:rsidR="00D9737F" w:rsidRPr="00D9737F" w:rsidRDefault="00D9737F" w:rsidP="005F74BE">
                  <w:pPr>
                    <w:spacing w:after="160" w:line="278" w:lineRule="auto"/>
                    <w:jc w:val="both"/>
                    <w:rPr>
                      <w:rFonts w:ascii="Tahoma" w:hAnsi="Tahoma" w:cs="Tahoma"/>
                      <w:kern w:val="2"/>
                      <w:sz w:val="20"/>
                      <w:szCs w:val="20"/>
                      <w:lang w:eastAsia="en-US"/>
                    </w:rPr>
                  </w:pPr>
                  <w:r w:rsidRPr="00D9737F">
                    <w:rPr>
                      <w:rFonts w:ascii="Tahoma" w:hAnsi="Tahoma" w:cs="Tahoma"/>
                      <w:kern w:val="2"/>
                      <w:sz w:val="20"/>
                      <w:szCs w:val="20"/>
                      <w:lang w:eastAsia="en-US"/>
                    </w:rPr>
                    <w:t>Los bienes requeridos deberán ser entregados en los almacenes de ENDE, ubicados en la ciudad de Cobija – Pando, sobre la Av. Antofagasta, a la altura del km 3,5 de la carretera Cobija – Porvenir.</w:t>
                  </w:r>
                </w:p>
                <w:p w14:paraId="260AE187" w14:textId="77777777" w:rsidR="00D9737F" w:rsidRPr="00D9737F" w:rsidRDefault="00D9737F" w:rsidP="005F74BE">
                  <w:pPr>
                    <w:spacing w:after="160" w:line="259" w:lineRule="auto"/>
                    <w:jc w:val="both"/>
                    <w:rPr>
                      <w:rFonts w:ascii="Tahoma" w:hAnsi="Tahoma" w:cs="Tahoma"/>
                      <w:color w:val="000000"/>
                      <w:kern w:val="2"/>
                      <w:sz w:val="20"/>
                      <w:szCs w:val="20"/>
                      <w:lang w:val="es-BO" w:eastAsia="es-BO"/>
                    </w:rPr>
                  </w:pPr>
                  <w:r w:rsidRPr="00D9737F">
                    <w:rPr>
                      <w:rFonts w:ascii="Tahoma" w:hAnsi="Tahoma" w:cs="Tahoma"/>
                      <w:color w:val="000000"/>
                      <w:kern w:val="2"/>
                      <w:sz w:val="20"/>
                      <w:szCs w:val="20"/>
                      <w:lang w:val="es-BO" w:eastAsia="es-BO"/>
                    </w:rPr>
                    <w:t>Los costos de transporte, descarga y manipulación de los bienes hasta su correcta disposición final en los almacenes de ENDE correrán por cuenta del proveedor.</w:t>
                  </w:r>
                </w:p>
              </w:tc>
            </w:tr>
            <w:tr w:rsidR="00D9737F" w:rsidRPr="00D9737F" w14:paraId="670F0E85"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jc w:val="center"/>
              </w:trPr>
              <w:tc>
                <w:tcPr>
                  <w:tcW w:w="9314" w:type="dxa"/>
                  <w:gridSpan w:val="4"/>
                </w:tcPr>
                <w:p w14:paraId="1FC516F9" w14:textId="77777777" w:rsidR="00D9737F" w:rsidRPr="00D9737F" w:rsidRDefault="00D9737F" w:rsidP="005F74BE">
                  <w:pPr>
                    <w:spacing w:line="278" w:lineRule="auto"/>
                    <w:rPr>
                      <w:rFonts w:ascii="Tahoma" w:hAnsi="Tahoma" w:cs="Tahoma"/>
                      <w:b/>
                      <w:bCs/>
                      <w:color w:val="000000"/>
                      <w:kern w:val="2"/>
                      <w:sz w:val="20"/>
                      <w:szCs w:val="20"/>
                      <w:lang w:val="es-BO" w:eastAsia="es-BO"/>
                    </w:rPr>
                  </w:pPr>
                  <w:r w:rsidRPr="00D9737F">
                    <w:rPr>
                      <w:rFonts w:ascii="Tahoma" w:hAnsi="Tahoma" w:cs="Tahoma"/>
                      <w:b/>
                      <w:bCs/>
                      <w:color w:val="000000"/>
                      <w:kern w:val="2"/>
                      <w:sz w:val="20"/>
                      <w:szCs w:val="20"/>
                      <w:lang w:val="es-BO" w:eastAsia="es-BO"/>
                    </w:rPr>
                    <w:t>PLAZO DE ENTREGA:</w:t>
                  </w:r>
                </w:p>
              </w:tc>
            </w:tr>
            <w:tr w:rsidR="00D9737F" w:rsidRPr="00D9737F" w14:paraId="4F910228"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jc w:val="center"/>
              </w:trPr>
              <w:tc>
                <w:tcPr>
                  <w:tcW w:w="9314" w:type="dxa"/>
                  <w:gridSpan w:val="4"/>
                </w:tcPr>
                <w:p w14:paraId="47ACE9C5" w14:textId="77777777" w:rsidR="00D9737F" w:rsidRPr="00D9737F" w:rsidRDefault="00D9737F" w:rsidP="005F74BE">
                  <w:pPr>
                    <w:spacing w:after="160" w:line="278" w:lineRule="auto"/>
                    <w:jc w:val="both"/>
                    <w:rPr>
                      <w:rFonts w:ascii="Tahoma" w:hAnsi="Tahoma" w:cs="Tahoma"/>
                      <w:b/>
                      <w:kern w:val="2"/>
                      <w:sz w:val="20"/>
                      <w:szCs w:val="20"/>
                      <w:lang w:val="es-BO" w:eastAsia="es-BO"/>
                    </w:rPr>
                  </w:pPr>
                  <w:r w:rsidRPr="00D9737F">
                    <w:rPr>
                      <w:rFonts w:ascii="Tahoma" w:hAnsi="Tahoma" w:cs="Tahoma"/>
                      <w:bCs/>
                      <w:kern w:val="2"/>
                      <w:sz w:val="20"/>
                      <w:szCs w:val="20"/>
                      <w:lang w:val="es-BO" w:eastAsia="es-BO"/>
                    </w:rPr>
                    <w:lastRenderedPageBreak/>
                    <w:t>El plazo de entrega de los bienes adjudicados para el presente proceso no deberá exceder de cincuenta (50) días calendario</w:t>
                  </w:r>
                  <w:r w:rsidRPr="00D9737F">
                    <w:rPr>
                      <w:rFonts w:ascii="Tahoma" w:hAnsi="Tahoma" w:cs="Tahoma"/>
                      <w:kern w:val="2"/>
                      <w:sz w:val="20"/>
                      <w:szCs w:val="20"/>
                      <w:lang w:val="es-BO" w:eastAsia="es-BO"/>
                    </w:rPr>
                    <w:t xml:space="preserve"> computable a partir del día siguiente hábil de la firma del contrato.</w:t>
                  </w:r>
                </w:p>
              </w:tc>
            </w:tr>
            <w:tr w:rsidR="00D9737F" w:rsidRPr="00D9737F" w14:paraId="444961CF"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jc w:val="center"/>
              </w:trPr>
              <w:tc>
                <w:tcPr>
                  <w:tcW w:w="9314" w:type="dxa"/>
                  <w:gridSpan w:val="4"/>
                </w:tcPr>
                <w:p w14:paraId="090C9F56" w14:textId="77777777" w:rsidR="00D9737F" w:rsidRPr="00D9737F" w:rsidRDefault="00D9737F" w:rsidP="005F74BE">
                  <w:pPr>
                    <w:spacing w:line="278" w:lineRule="auto"/>
                    <w:rPr>
                      <w:rFonts w:ascii="Tahoma" w:hAnsi="Tahoma" w:cs="Tahoma"/>
                      <w:b/>
                      <w:bCs/>
                      <w:color w:val="000000"/>
                      <w:kern w:val="2"/>
                      <w:sz w:val="20"/>
                      <w:szCs w:val="20"/>
                      <w:lang w:val="es-BO" w:eastAsia="es-BO"/>
                    </w:rPr>
                  </w:pPr>
                  <w:r w:rsidRPr="00D9737F">
                    <w:rPr>
                      <w:rFonts w:ascii="Tahoma" w:hAnsi="Tahoma" w:cs="Tahoma"/>
                      <w:b/>
                      <w:bCs/>
                      <w:color w:val="000000"/>
                      <w:kern w:val="2"/>
                      <w:sz w:val="20"/>
                      <w:szCs w:val="20"/>
                      <w:lang w:val="es-BO" w:eastAsia="es-BO"/>
                    </w:rPr>
                    <w:t>FORMA DE PAGO:</w:t>
                  </w:r>
                </w:p>
              </w:tc>
            </w:tr>
            <w:tr w:rsidR="00D9737F" w:rsidRPr="00D9737F" w14:paraId="28A58289"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7"/>
                <w:jc w:val="center"/>
              </w:trPr>
              <w:tc>
                <w:tcPr>
                  <w:tcW w:w="9314" w:type="dxa"/>
                  <w:gridSpan w:val="4"/>
                </w:tcPr>
                <w:p w14:paraId="4E3A2B8C" w14:textId="77777777" w:rsidR="00D9737F" w:rsidRPr="00D9737F" w:rsidRDefault="00D9737F" w:rsidP="005F74BE">
                  <w:pPr>
                    <w:spacing w:after="160" w:line="278" w:lineRule="auto"/>
                    <w:jc w:val="both"/>
                    <w:rPr>
                      <w:rFonts w:ascii="Tahoma" w:hAnsi="Tahoma" w:cs="Tahoma"/>
                      <w:color w:val="000000"/>
                      <w:kern w:val="2"/>
                      <w:sz w:val="20"/>
                      <w:szCs w:val="20"/>
                      <w:lang w:val="es-BO" w:eastAsia="es-BO"/>
                    </w:rPr>
                  </w:pPr>
                  <w:r w:rsidRPr="00D9737F">
                    <w:rPr>
                      <w:rFonts w:ascii="Tahoma" w:hAnsi="Tahoma" w:cs="Tahoma"/>
                      <w:kern w:val="2"/>
                      <w:sz w:val="20"/>
                      <w:szCs w:val="20"/>
                      <w:lang w:val="es-BO" w:eastAsia="en-US"/>
                    </w:rPr>
                    <w:t>El pago se realizará mediante la emisión de un cheque intransferible a favor del proveedor, contra la entrega total y definitiva de los bienes adjudicados, y previa conformidad de ENDE en el lugar establecido para la entrega.</w:t>
                  </w:r>
                </w:p>
              </w:tc>
            </w:tr>
            <w:tr w:rsidR="00D9737F" w:rsidRPr="00D9737F" w14:paraId="022A71C6"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jc w:val="center"/>
              </w:trPr>
              <w:tc>
                <w:tcPr>
                  <w:tcW w:w="9314" w:type="dxa"/>
                  <w:gridSpan w:val="4"/>
                </w:tcPr>
                <w:p w14:paraId="708D9217" w14:textId="77777777" w:rsidR="00D9737F" w:rsidRPr="00D9737F" w:rsidRDefault="00D9737F" w:rsidP="005F74BE">
                  <w:pPr>
                    <w:spacing w:line="278" w:lineRule="auto"/>
                    <w:jc w:val="both"/>
                    <w:rPr>
                      <w:rFonts w:ascii="Tahoma" w:hAnsi="Tahoma" w:cs="Tahoma"/>
                      <w:kern w:val="2"/>
                      <w:sz w:val="20"/>
                      <w:szCs w:val="20"/>
                      <w:lang w:val="es-BO" w:eastAsia="en-US"/>
                    </w:rPr>
                  </w:pPr>
                  <w:r w:rsidRPr="00D9737F">
                    <w:rPr>
                      <w:rFonts w:ascii="Tahoma" w:hAnsi="Tahoma" w:cs="Tahoma"/>
                      <w:b/>
                      <w:bCs/>
                      <w:color w:val="000000"/>
                      <w:kern w:val="2"/>
                      <w:sz w:val="20"/>
                      <w:szCs w:val="20"/>
                      <w:lang w:val="es-BO" w:eastAsia="es-BO"/>
                    </w:rPr>
                    <w:t>FORMA DE ENTREGA:</w:t>
                  </w:r>
                </w:p>
              </w:tc>
            </w:tr>
            <w:tr w:rsidR="00D9737F" w:rsidRPr="00D9737F" w14:paraId="0387C618"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7"/>
                <w:jc w:val="center"/>
              </w:trPr>
              <w:tc>
                <w:tcPr>
                  <w:tcW w:w="9314" w:type="dxa"/>
                  <w:gridSpan w:val="4"/>
                </w:tcPr>
                <w:p w14:paraId="315B5E52" w14:textId="77777777" w:rsidR="00D9737F" w:rsidRPr="00D9737F" w:rsidRDefault="00D9737F" w:rsidP="005F74BE">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La entrega deberá realizarse con los bienes debidamente embalados, protegidos e identificados, garantizando su integridad durante el transporte, manipulación y descarga.</w:t>
                  </w:r>
                </w:p>
                <w:p w14:paraId="193E3BC5" w14:textId="77777777" w:rsidR="00D9737F" w:rsidRPr="00D9737F" w:rsidRDefault="00D9737F" w:rsidP="005F74BE">
                  <w:pPr>
                    <w:spacing w:after="160" w:line="278" w:lineRule="auto"/>
                    <w:jc w:val="both"/>
                    <w:rPr>
                      <w:rFonts w:ascii="Tahoma" w:hAnsi="Tahoma" w:cs="Tahoma"/>
                      <w:kern w:val="2"/>
                      <w:sz w:val="20"/>
                      <w:szCs w:val="20"/>
                      <w:lang w:val="es-BO" w:eastAsia="en-US"/>
                    </w:rPr>
                  </w:pPr>
                  <w:r w:rsidRPr="00D9737F">
                    <w:rPr>
                      <w:rFonts w:ascii="Tahoma" w:hAnsi="Tahoma" w:cs="Tahoma"/>
                      <w:kern w:val="2"/>
                      <w:sz w:val="20"/>
                      <w:szCs w:val="20"/>
                      <w:lang w:val="es-BO" w:eastAsia="es-BO"/>
                    </w:rPr>
                    <w:t xml:space="preserve">El personal de ENDE verificará el estado de cada uno de los bienes adquiridos una vez que estos sean descargados en los almacenes de ENDE en la ciudad de Cobija - Pando, ubicados sobre la Av. Antofagasta, a la altura del km 3,5 de la carretera Cobija–Porvenir. En caso de evidenciarse daños o defectos atribuibles al transporte o embalaje, los bienes no serán </w:t>
                  </w:r>
                  <w:proofErr w:type="spellStart"/>
                  <w:r w:rsidRPr="00D9737F">
                    <w:rPr>
                      <w:rFonts w:ascii="Tahoma" w:hAnsi="Tahoma" w:cs="Tahoma"/>
                      <w:kern w:val="2"/>
                      <w:sz w:val="20"/>
                      <w:szCs w:val="20"/>
                      <w:lang w:val="es-BO" w:eastAsia="es-BO"/>
                    </w:rPr>
                    <w:t>recepcionados</w:t>
                  </w:r>
                  <w:proofErr w:type="spellEnd"/>
                  <w:r w:rsidRPr="00D9737F">
                    <w:rPr>
                      <w:rFonts w:ascii="Tahoma" w:hAnsi="Tahoma" w:cs="Tahoma"/>
                      <w:kern w:val="2"/>
                      <w:sz w:val="20"/>
                      <w:szCs w:val="20"/>
                      <w:lang w:val="es-BO" w:eastAsia="es-BO"/>
                    </w:rPr>
                    <w:t>, debiendo el proveedor efectuar la reposición correspondiente sin costo adicional para la entidad.</w:t>
                  </w:r>
                </w:p>
              </w:tc>
            </w:tr>
            <w:tr w:rsidR="00D9737F" w:rsidRPr="00D9737F" w14:paraId="15E87AAB"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9314" w:type="dxa"/>
                  <w:gridSpan w:val="4"/>
                </w:tcPr>
                <w:p w14:paraId="0AC72BD0" w14:textId="77777777" w:rsidR="00D9737F" w:rsidRPr="00D9737F" w:rsidRDefault="00D9737F" w:rsidP="005F74BE">
                  <w:pPr>
                    <w:spacing w:line="278" w:lineRule="auto"/>
                    <w:jc w:val="both"/>
                    <w:rPr>
                      <w:rFonts w:ascii="Tahoma" w:hAnsi="Tahoma" w:cs="Tahoma"/>
                      <w:kern w:val="2"/>
                      <w:sz w:val="20"/>
                      <w:szCs w:val="20"/>
                      <w:lang w:val="es-BO" w:eastAsia="es-BO"/>
                    </w:rPr>
                  </w:pPr>
                  <w:r w:rsidRPr="00D9737F">
                    <w:rPr>
                      <w:rFonts w:ascii="Tahoma" w:hAnsi="Tahoma" w:cs="Tahoma"/>
                      <w:b/>
                      <w:bCs/>
                      <w:kern w:val="2"/>
                      <w:sz w:val="20"/>
                      <w:szCs w:val="20"/>
                      <w:lang w:val="es-BO" w:eastAsia="es-BO"/>
                    </w:rPr>
                    <w:t>MULTAS:</w:t>
                  </w:r>
                </w:p>
              </w:tc>
            </w:tr>
            <w:tr w:rsidR="00D9737F" w:rsidRPr="00D9737F" w14:paraId="19D35F42" w14:textId="77777777" w:rsidTr="00355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7"/>
                <w:jc w:val="center"/>
              </w:trPr>
              <w:tc>
                <w:tcPr>
                  <w:tcW w:w="9314" w:type="dxa"/>
                  <w:gridSpan w:val="4"/>
                </w:tcPr>
                <w:p w14:paraId="12B6BD21" w14:textId="77777777" w:rsidR="00D9737F" w:rsidRPr="00D9737F" w:rsidRDefault="00D9737F" w:rsidP="005F74BE">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 xml:space="preserve">El PROVEEDOR se constituirá en mora sin notificación previa, por el simple incumplimiento a los plazos de entrega previstos en el presente contrato, salvo la existencia de hechos de fuerza mayor, caso fortuito u otras causas debidamente justificadas y aceptadas, por ENDE, que ocurran antes del vencimiento del plazo de la entrega. </w:t>
                  </w:r>
                </w:p>
                <w:p w14:paraId="078247A6" w14:textId="77777777" w:rsidR="00D9737F" w:rsidRPr="00D9737F" w:rsidRDefault="00D9737F" w:rsidP="005F74BE">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ENDE aplicará al PROVEEDOR una multa por cada día de atraso al plazo de entrega del 3 por 1.000 en relación al monto de los BIENES entregados con retraso.</w:t>
                  </w:r>
                </w:p>
                <w:p w14:paraId="2C0368AC" w14:textId="77777777" w:rsidR="00D9737F" w:rsidRPr="00D9737F" w:rsidRDefault="00D9737F" w:rsidP="005F74BE">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En el caso de que el proveedor notifique a ENDE el incumplimiento de la entrega, posterior al vencimiento del plazo de dicha entrega, se computarán las multas por día de retraso hasta la fecha de notificación.</w:t>
                  </w:r>
                </w:p>
              </w:tc>
            </w:tr>
          </w:tbl>
          <w:p w14:paraId="5CFA3979" w14:textId="77777777" w:rsidR="00D9737F" w:rsidRPr="00D9737F" w:rsidRDefault="00D9737F" w:rsidP="00D9737F">
            <w:pPr>
              <w:widowControl w:val="0"/>
              <w:autoSpaceDE w:val="0"/>
              <w:autoSpaceDN w:val="0"/>
              <w:adjustRightInd w:val="0"/>
              <w:spacing w:before="240" w:after="160"/>
              <w:jc w:val="both"/>
              <w:rPr>
                <w:rFonts w:ascii="Tahoma" w:hAnsi="Tahoma" w:cs="Tahoma"/>
                <w:sz w:val="2"/>
                <w:szCs w:val="2"/>
                <w:lang w:val="es-BO" w:eastAsia="es-BO"/>
              </w:rPr>
            </w:pPr>
          </w:p>
          <w:tbl>
            <w:tblPr>
              <w:tblW w:w="9312" w:type="dxa"/>
              <w:jc w:val="center"/>
              <w:tblLayout w:type="fixed"/>
              <w:tblCellMar>
                <w:left w:w="70" w:type="dxa"/>
                <w:right w:w="70" w:type="dxa"/>
              </w:tblCellMar>
              <w:tblLook w:val="04A0" w:firstRow="1" w:lastRow="0" w:firstColumn="1" w:lastColumn="0" w:noHBand="0" w:noVBand="1"/>
            </w:tblPr>
            <w:tblGrid>
              <w:gridCol w:w="809"/>
              <w:gridCol w:w="5991"/>
              <w:gridCol w:w="1097"/>
              <w:gridCol w:w="1415"/>
            </w:tblGrid>
            <w:tr w:rsidR="00D9737F" w:rsidRPr="00D9737F" w14:paraId="522634B0" w14:textId="77777777" w:rsidTr="00C9151A">
              <w:trPr>
                <w:trHeight w:val="378"/>
                <w:jc w:val="center"/>
              </w:trPr>
              <w:tc>
                <w:tcPr>
                  <w:tcW w:w="9312" w:type="dxa"/>
                  <w:gridSpan w:val="4"/>
                  <w:tcBorders>
                    <w:top w:val="single" w:sz="8" w:space="0" w:color="auto"/>
                    <w:left w:val="single" w:sz="8" w:space="0" w:color="auto"/>
                    <w:bottom w:val="single" w:sz="4" w:space="0" w:color="auto"/>
                    <w:right w:val="single" w:sz="4" w:space="0" w:color="auto"/>
                  </w:tcBorders>
                  <w:vAlign w:val="center"/>
                </w:tcPr>
                <w:p w14:paraId="067BB047" w14:textId="77777777" w:rsidR="00D9737F" w:rsidRPr="00D9737F" w:rsidRDefault="00D9737F" w:rsidP="005F74BE">
                  <w:pPr>
                    <w:widowControl w:val="0"/>
                    <w:autoSpaceDE w:val="0"/>
                    <w:autoSpaceDN w:val="0"/>
                    <w:adjustRightInd w:val="0"/>
                    <w:spacing w:after="160"/>
                    <w:jc w:val="center"/>
                    <w:rPr>
                      <w:rFonts w:ascii="Tahoma" w:hAnsi="Tahoma" w:cs="Tahoma"/>
                      <w:b/>
                      <w:kern w:val="2"/>
                      <w:sz w:val="20"/>
                      <w:szCs w:val="20"/>
                      <w:lang w:val="es-BO" w:eastAsia="es-BO"/>
                    </w:rPr>
                  </w:pPr>
                  <w:r w:rsidRPr="00D9737F">
                    <w:rPr>
                      <w:rFonts w:ascii="Tahoma" w:hAnsi="Tahoma" w:cs="Tahoma"/>
                      <w:b/>
                      <w:kern w:val="2"/>
                      <w:sz w:val="20"/>
                      <w:szCs w:val="20"/>
                      <w:lang w:val="es-BO" w:eastAsia="es-BO"/>
                    </w:rPr>
                    <w:t>DESCRIPCIÓN DEL BIEN</w:t>
                  </w:r>
                </w:p>
              </w:tc>
            </w:tr>
            <w:tr w:rsidR="00D9737F" w:rsidRPr="00D9737F" w14:paraId="59F7CB16" w14:textId="77777777" w:rsidTr="00C9151A">
              <w:trPr>
                <w:trHeight w:val="115"/>
                <w:jc w:val="center"/>
              </w:trPr>
              <w:tc>
                <w:tcPr>
                  <w:tcW w:w="809" w:type="dxa"/>
                  <w:tcBorders>
                    <w:top w:val="nil"/>
                    <w:left w:val="single" w:sz="8" w:space="0" w:color="auto"/>
                    <w:bottom w:val="single" w:sz="4" w:space="0" w:color="auto"/>
                    <w:right w:val="single" w:sz="8" w:space="0" w:color="auto"/>
                  </w:tcBorders>
                  <w:vAlign w:val="center"/>
                  <w:hideMark/>
                </w:tcPr>
                <w:p w14:paraId="1EC013D0" w14:textId="77777777" w:rsidR="00D9737F" w:rsidRPr="00D9737F" w:rsidRDefault="00D9737F" w:rsidP="005F74BE">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ITEM</w:t>
                  </w:r>
                </w:p>
              </w:tc>
              <w:tc>
                <w:tcPr>
                  <w:tcW w:w="5991" w:type="dxa"/>
                  <w:tcBorders>
                    <w:top w:val="nil"/>
                    <w:left w:val="nil"/>
                    <w:bottom w:val="single" w:sz="4" w:space="0" w:color="auto"/>
                    <w:right w:val="single" w:sz="8" w:space="0" w:color="auto"/>
                  </w:tcBorders>
                  <w:vAlign w:val="center"/>
                  <w:hideMark/>
                </w:tcPr>
                <w:p w14:paraId="49C4DE2A" w14:textId="77777777" w:rsidR="00D9737F" w:rsidRPr="00D9737F" w:rsidRDefault="00D9737F" w:rsidP="005F74BE">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DETALLE</w:t>
                  </w:r>
                </w:p>
              </w:tc>
              <w:tc>
                <w:tcPr>
                  <w:tcW w:w="1097" w:type="dxa"/>
                  <w:tcBorders>
                    <w:top w:val="nil"/>
                    <w:left w:val="nil"/>
                    <w:bottom w:val="single" w:sz="4" w:space="0" w:color="auto"/>
                    <w:right w:val="single" w:sz="4" w:space="0" w:color="auto"/>
                  </w:tcBorders>
                </w:tcPr>
                <w:p w14:paraId="208BD5AA" w14:textId="77777777" w:rsidR="00D9737F" w:rsidRPr="00D9737F" w:rsidRDefault="00D9737F" w:rsidP="005F74BE">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UNIDAD</w:t>
                  </w:r>
                </w:p>
              </w:tc>
              <w:tc>
                <w:tcPr>
                  <w:tcW w:w="1415" w:type="dxa"/>
                  <w:tcBorders>
                    <w:top w:val="nil"/>
                    <w:left w:val="nil"/>
                    <w:bottom w:val="single" w:sz="4" w:space="0" w:color="auto"/>
                    <w:right w:val="single" w:sz="4" w:space="0" w:color="auto"/>
                  </w:tcBorders>
                </w:tcPr>
                <w:p w14:paraId="2F909D85" w14:textId="77777777" w:rsidR="00D9737F" w:rsidRPr="00D9737F" w:rsidRDefault="00D9737F" w:rsidP="005F74BE">
                  <w:pPr>
                    <w:spacing w:after="160" w:line="278" w:lineRule="auto"/>
                    <w:jc w:val="center"/>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CANTIDAD</w:t>
                  </w:r>
                </w:p>
              </w:tc>
            </w:tr>
            <w:tr w:rsidR="00D9737F" w:rsidRPr="00D9737F" w14:paraId="0E36CBC4" w14:textId="77777777" w:rsidTr="00C9151A">
              <w:trPr>
                <w:trHeight w:val="263"/>
                <w:jc w:val="center"/>
              </w:trPr>
              <w:tc>
                <w:tcPr>
                  <w:tcW w:w="809" w:type="dxa"/>
                  <w:vMerge w:val="restart"/>
                  <w:tcBorders>
                    <w:top w:val="single" w:sz="4" w:space="0" w:color="auto"/>
                    <w:left w:val="single" w:sz="4" w:space="0" w:color="auto"/>
                    <w:right w:val="single" w:sz="4" w:space="0" w:color="auto"/>
                  </w:tcBorders>
                  <w:vAlign w:val="center"/>
                </w:tcPr>
                <w:p w14:paraId="1236E7AE" w14:textId="77777777" w:rsidR="00D9737F" w:rsidRPr="00D9737F" w:rsidRDefault="00D9737F" w:rsidP="005F74BE">
                  <w:pPr>
                    <w:spacing w:line="278" w:lineRule="auto"/>
                    <w:jc w:val="center"/>
                    <w:rPr>
                      <w:rFonts w:ascii="Tahoma" w:hAnsi="Tahoma" w:cs="Tahoma"/>
                      <w:noProof/>
                      <w:color w:val="000000"/>
                      <w:kern w:val="2"/>
                      <w:sz w:val="20"/>
                      <w:szCs w:val="20"/>
                      <w:lang w:val="es-BO" w:eastAsia="en-US"/>
                    </w:rPr>
                  </w:pPr>
                  <w:r w:rsidRPr="00D9737F">
                    <w:rPr>
                      <w:rFonts w:ascii="Tahoma" w:hAnsi="Tahoma" w:cs="Tahoma"/>
                      <w:noProof/>
                      <w:color w:val="000000"/>
                      <w:kern w:val="2"/>
                      <w:sz w:val="20"/>
                      <w:szCs w:val="20"/>
                      <w:lang w:val="es-BO" w:eastAsia="en-US"/>
                    </w:rPr>
                    <w:t>8</w:t>
                  </w:r>
                </w:p>
              </w:tc>
              <w:tc>
                <w:tcPr>
                  <w:tcW w:w="5991" w:type="dxa"/>
                  <w:tcBorders>
                    <w:top w:val="single" w:sz="4" w:space="0" w:color="auto"/>
                    <w:left w:val="single" w:sz="4" w:space="0" w:color="auto"/>
                    <w:bottom w:val="single" w:sz="4" w:space="0" w:color="auto"/>
                    <w:right w:val="single" w:sz="4" w:space="0" w:color="auto"/>
                  </w:tcBorders>
                  <w:vAlign w:val="center"/>
                </w:tcPr>
                <w:p w14:paraId="5F62CC23" w14:textId="77777777" w:rsidR="00D9737F" w:rsidRPr="00D9737F" w:rsidRDefault="00D9737F" w:rsidP="005F74BE">
                  <w:pPr>
                    <w:spacing w:line="278" w:lineRule="auto"/>
                    <w:rPr>
                      <w:rFonts w:ascii="Tahoma" w:hAnsi="Tahoma" w:cs="Tahoma"/>
                      <w:b/>
                      <w:bCs/>
                      <w:color w:val="000000"/>
                      <w:kern w:val="2"/>
                      <w:sz w:val="20"/>
                      <w:szCs w:val="20"/>
                      <w:lang w:val="es-BO" w:eastAsia="en-US"/>
                    </w:rPr>
                  </w:pPr>
                  <w:r w:rsidRPr="00D9737F">
                    <w:rPr>
                      <w:rFonts w:ascii="Tahoma" w:hAnsi="Tahoma" w:cs="Tahoma"/>
                      <w:b/>
                      <w:bCs/>
                      <w:kern w:val="2"/>
                      <w:sz w:val="20"/>
                      <w:szCs w:val="20"/>
                      <w:lang w:val="es-BO" w:eastAsia="es-BO"/>
                    </w:rPr>
                    <w:t>Fusible chicotillo tipo K de 15 A (27-38 kV)</w:t>
                  </w:r>
                </w:p>
              </w:tc>
              <w:tc>
                <w:tcPr>
                  <w:tcW w:w="1097" w:type="dxa"/>
                  <w:vMerge w:val="restart"/>
                  <w:tcBorders>
                    <w:top w:val="single" w:sz="4" w:space="0" w:color="auto"/>
                    <w:left w:val="single" w:sz="4" w:space="0" w:color="auto"/>
                    <w:right w:val="single" w:sz="4" w:space="0" w:color="auto"/>
                  </w:tcBorders>
                  <w:vAlign w:val="center"/>
                </w:tcPr>
                <w:p w14:paraId="6C3E30F4" w14:textId="77777777" w:rsidR="00D9737F" w:rsidRPr="00D9737F" w:rsidRDefault="00D9737F" w:rsidP="005F74BE">
                  <w:pPr>
                    <w:spacing w:line="278" w:lineRule="auto"/>
                    <w:jc w:val="center"/>
                    <w:rPr>
                      <w:rFonts w:ascii="Tahoma" w:hAnsi="Tahoma" w:cs="Tahoma"/>
                      <w:noProof/>
                      <w:color w:val="000000"/>
                      <w:kern w:val="2"/>
                      <w:sz w:val="20"/>
                      <w:szCs w:val="20"/>
                      <w:lang w:val="es-BO" w:eastAsia="en-US"/>
                    </w:rPr>
                  </w:pPr>
                  <w:r w:rsidRPr="00D9737F">
                    <w:rPr>
                      <w:rFonts w:ascii="Tahoma" w:hAnsi="Tahoma" w:cs="Tahoma"/>
                      <w:noProof/>
                      <w:color w:val="000000"/>
                      <w:kern w:val="2"/>
                      <w:sz w:val="20"/>
                      <w:szCs w:val="20"/>
                      <w:lang w:val="es-BO" w:eastAsia="en-US"/>
                    </w:rPr>
                    <w:t>200</w:t>
                  </w:r>
                </w:p>
              </w:tc>
              <w:tc>
                <w:tcPr>
                  <w:tcW w:w="1415" w:type="dxa"/>
                  <w:vMerge w:val="restart"/>
                  <w:tcBorders>
                    <w:top w:val="single" w:sz="4" w:space="0" w:color="auto"/>
                    <w:left w:val="single" w:sz="4" w:space="0" w:color="auto"/>
                    <w:right w:val="single" w:sz="4" w:space="0" w:color="auto"/>
                  </w:tcBorders>
                  <w:vAlign w:val="center"/>
                </w:tcPr>
                <w:p w14:paraId="28E90378" w14:textId="77777777" w:rsidR="00D9737F" w:rsidRPr="00D9737F" w:rsidRDefault="00D9737F" w:rsidP="005F74BE">
                  <w:pPr>
                    <w:spacing w:line="278" w:lineRule="auto"/>
                    <w:jc w:val="center"/>
                    <w:rPr>
                      <w:rFonts w:ascii="Tahoma" w:hAnsi="Tahoma" w:cs="Tahoma"/>
                      <w:noProof/>
                      <w:color w:val="000000"/>
                      <w:kern w:val="2"/>
                      <w:sz w:val="20"/>
                      <w:szCs w:val="20"/>
                      <w:lang w:val="es-BO" w:eastAsia="en-US"/>
                    </w:rPr>
                  </w:pPr>
                  <w:r w:rsidRPr="00D9737F">
                    <w:rPr>
                      <w:rFonts w:ascii="Tahoma" w:hAnsi="Tahoma" w:cs="Tahoma"/>
                      <w:noProof/>
                      <w:color w:val="000000"/>
                      <w:kern w:val="2"/>
                      <w:sz w:val="20"/>
                      <w:szCs w:val="20"/>
                      <w:lang w:val="es-BO" w:eastAsia="en-US"/>
                    </w:rPr>
                    <w:t>Piezas</w:t>
                  </w:r>
                </w:p>
              </w:tc>
            </w:tr>
            <w:tr w:rsidR="00D9737F" w:rsidRPr="00D9737F" w14:paraId="1A0AEE00" w14:textId="77777777" w:rsidTr="00C9151A">
              <w:trPr>
                <w:trHeight w:val="262"/>
                <w:jc w:val="center"/>
              </w:trPr>
              <w:tc>
                <w:tcPr>
                  <w:tcW w:w="809" w:type="dxa"/>
                  <w:vMerge/>
                  <w:tcBorders>
                    <w:left w:val="single" w:sz="4" w:space="0" w:color="auto"/>
                    <w:bottom w:val="single" w:sz="4" w:space="0" w:color="auto"/>
                    <w:right w:val="single" w:sz="4" w:space="0" w:color="auto"/>
                  </w:tcBorders>
                  <w:vAlign w:val="center"/>
                </w:tcPr>
                <w:p w14:paraId="6733E861" w14:textId="77777777" w:rsidR="00D9737F" w:rsidRPr="00D9737F" w:rsidRDefault="00D9737F" w:rsidP="005F74BE">
                  <w:pPr>
                    <w:spacing w:line="278" w:lineRule="auto"/>
                    <w:jc w:val="center"/>
                    <w:rPr>
                      <w:rFonts w:ascii="Tahoma" w:hAnsi="Tahoma" w:cs="Tahoma"/>
                      <w:noProof/>
                      <w:color w:val="000000"/>
                      <w:kern w:val="2"/>
                      <w:sz w:val="20"/>
                      <w:szCs w:val="20"/>
                      <w:lang w:val="es-BO" w:eastAsia="en-US"/>
                    </w:rPr>
                  </w:pPr>
                </w:p>
              </w:tc>
              <w:tc>
                <w:tcPr>
                  <w:tcW w:w="5991" w:type="dxa"/>
                  <w:tcBorders>
                    <w:top w:val="single" w:sz="4" w:space="0" w:color="auto"/>
                    <w:left w:val="single" w:sz="4" w:space="0" w:color="auto"/>
                    <w:bottom w:val="single" w:sz="4" w:space="0" w:color="auto"/>
                    <w:right w:val="single" w:sz="4" w:space="0" w:color="auto"/>
                  </w:tcBorders>
                  <w:vAlign w:val="center"/>
                </w:tcPr>
                <w:p w14:paraId="4D66CAB2" w14:textId="77777777" w:rsidR="00D9737F" w:rsidRPr="00D9737F" w:rsidRDefault="00D9737F" w:rsidP="005F74BE">
                  <w:pPr>
                    <w:spacing w:line="278" w:lineRule="auto"/>
                    <w:rPr>
                      <w:rFonts w:ascii="Tahoma" w:hAnsi="Tahoma" w:cs="Tahoma"/>
                      <w:b/>
                      <w:bCs/>
                      <w:kern w:val="2"/>
                      <w:sz w:val="20"/>
                      <w:szCs w:val="20"/>
                      <w:lang w:val="es-BO" w:eastAsia="es-BO"/>
                    </w:rPr>
                  </w:pPr>
                  <w:r w:rsidRPr="00D9737F">
                    <w:rPr>
                      <w:rFonts w:ascii="Tahoma" w:hAnsi="Tahoma" w:cs="Tahoma"/>
                      <w:b/>
                      <w:bCs/>
                      <w:kern w:val="2"/>
                      <w:sz w:val="20"/>
                      <w:szCs w:val="20"/>
                      <w:lang w:val="es-BO" w:eastAsia="es-BO"/>
                    </w:rPr>
                    <w:t>Características:</w:t>
                  </w:r>
                </w:p>
                <w:p w14:paraId="7B7AF95C"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Corriente nominal:</w:t>
                  </w:r>
                  <w:r w:rsidRPr="00D9737F">
                    <w:rPr>
                      <w:rFonts w:ascii="Tahoma" w:hAnsi="Tahoma" w:cs="Tahoma"/>
                      <w:kern w:val="2"/>
                      <w:sz w:val="20"/>
                      <w:szCs w:val="20"/>
                      <w:lang w:val="es-BO" w:eastAsia="es-BO"/>
                    </w:rPr>
                    <w:t xml:space="preserve"> 15 A </w:t>
                  </w:r>
                </w:p>
                <w:p w14:paraId="37BD3170"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Tensión nominal:</w:t>
                  </w:r>
                  <w:r w:rsidRPr="00D9737F">
                    <w:rPr>
                      <w:rFonts w:ascii="Tahoma" w:hAnsi="Tahoma" w:cs="Tahoma"/>
                      <w:kern w:val="2"/>
                      <w:sz w:val="20"/>
                      <w:szCs w:val="20"/>
                      <w:lang w:val="es-BO" w:eastAsia="es-BO"/>
                    </w:rPr>
                    <w:t xml:space="preserve"> 27 - 38 kV </w:t>
                  </w:r>
                </w:p>
                <w:p w14:paraId="701E68A1"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Longitud:</w:t>
                  </w:r>
                  <w:r w:rsidRPr="00D9737F">
                    <w:rPr>
                      <w:rFonts w:ascii="Tahoma" w:hAnsi="Tahoma" w:cs="Tahoma"/>
                      <w:kern w:val="2"/>
                      <w:sz w:val="20"/>
                      <w:szCs w:val="20"/>
                      <w:lang w:val="es-BO" w:eastAsia="es-BO"/>
                    </w:rPr>
                    <w:t xml:space="preserve"> 23” – 36” (584 – 915 mm) </w:t>
                  </w:r>
                </w:p>
                <w:p w14:paraId="59A0EB9D"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Cabeza:</w:t>
                  </w:r>
                  <w:r w:rsidRPr="00D9737F">
                    <w:rPr>
                      <w:rFonts w:ascii="Tahoma" w:hAnsi="Tahoma" w:cs="Tahoma"/>
                      <w:kern w:val="2"/>
                      <w:sz w:val="20"/>
                      <w:szCs w:val="20"/>
                      <w:lang w:val="es-BO" w:eastAsia="es-BO"/>
                    </w:rPr>
                    <w:t xml:space="preserve"> Removible, para fácil mantenimiento.</w:t>
                  </w:r>
                </w:p>
                <w:p w14:paraId="0D7BBB15" w14:textId="77777777" w:rsidR="00D9737F" w:rsidRPr="00D9737F" w:rsidRDefault="00D9737F" w:rsidP="00355A49">
                  <w:pPr>
                    <w:numPr>
                      <w:ilvl w:val="0"/>
                      <w:numId w:val="108"/>
                    </w:numPr>
                    <w:spacing w:line="278" w:lineRule="auto"/>
                    <w:rPr>
                      <w:rFonts w:ascii="Tahoma" w:hAnsi="Tahoma" w:cs="Tahoma"/>
                      <w:kern w:val="2"/>
                      <w:sz w:val="20"/>
                      <w:szCs w:val="20"/>
                      <w:lang w:val="es-BO" w:eastAsia="es-BO"/>
                    </w:rPr>
                  </w:pPr>
                  <w:r w:rsidRPr="00D9737F">
                    <w:rPr>
                      <w:rFonts w:ascii="Tahoma" w:hAnsi="Tahoma" w:cs="Tahoma"/>
                      <w:b/>
                      <w:bCs/>
                      <w:kern w:val="2"/>
                      <w:sz w:val="20"/>
                      <w:szCs w:val="20"/>
                      <w:lang w:val="es-BO" w:eastAsia="es-BO"/>
                    </w:rPr>
                    <w:t>Normas aplicables:</w:t>
                  </w:r>
                  <w:r w:rsidRPr="00D9737F">
                    <w:rPr>
                      <w:rFonts w:ascii="Tahoma" w:hAnsi="Tahoma" w:cs="Tahoma"/>
                      <w:kern w:val="2"/>
                      <w:sz w:val="20"/>
                      <w:szCs w:val="20"/>
                      <w:lang w:val="es-BO" w:eastAsia="es-BO"/>
                    </w:rPr>
                    <w:t xml:space="preserve"> IEC 60282</w:t>
                  </w:r>
                  <w:r w:rsidRPr="00D9737F">
                    <w:rPr>
                      <w:rFonts w:ascii="Tahoma" w:hAnsi="Tahoma" w:cs="Tahoma"/>
                      <w:kern w:val="2"/>
                      <w:sz w:val="20"/>
                      <w:szCs w:val="20"/>
                      <w:lang w:val="es-BO" w:eastAsia="es-BO"/>
                    </w:rPr>
                    <w:noBreakHyphen/>
                    <w:t>1 / IEC 60282</w:t>
                  </w:r>
                  <w:r w:rsidRPr="00D9737F">
                    <w:rPr>
                      <w:rFonts w:ascii="Tahoma" w:hAnsi="Tahoma" w:cs="Tahoma"/>
                      <w:kern w:val="2"/>
                      <w:sz w:val="20"/>
                      <w:szCs w:val="20"/>
                      <w:lang w:val="es-BO" w:eastAsia="es-BO"/>
                    </w:rPr>
                    <w:noBreakHyphen/>
                    <w:t>2 (anteriormente IEC 282) o ANSI C37.41 / ANSI C37.42, o normas equivalentes reconocidas internacionalmente.</w:t>
                  </w:r>
                </w:p>
              </w:tc>
              <w:tc>
                <w:tcPr>
                  <w:tcW w:w="1097" w:type="dxa"/>
                  <w:vMerge/>
                  <w:tcBorders>
                    <w:left w:val="single" w:sz="4" w:space="0" w:color="auto"/>
                    <w:bottom w:val="single" w:sz="4" w:space="0" w:color="auto"/>
                    <w:right w:val="single" w:sz="4" w:space="0" w:color="auto"/>
                  </w:tcBorders>
                  <w:vAlign w:val="center"/>
                </w:tcPr>
                <w:p w14:paraId="5EC4CE52" w14:textId="77777777" w:rsidR="00D9737F" w:rsidRPr="00D9737F" w:rsidRDefault="00D9737F" w:rsidP="005F74BE">
                  <w:pPr>
                    <w:spacing w:line="278" w:lineRule="auto"/>
                    <w:jc w:val="center"/>
                    <w:rPr>
                      <w:rFonts w:ascii="Tahoma" w:hAnsi="Tahoma" w:cs="Tahoma"/>
                      <w:noProof/>
                      <w:color w:val="000000"/>
                      <w:kern w:val="2"/>
                      <w:sz w:val="20"/>
                      <w:szCs w:val="20"/>
                      <w:lang w:val="es-BO" w:eastAsia="en-US"/>
                    </w:rPr>
                  </w:pPr>
                </w:p>
              </w:tc>
              <w:tc>
                <w:tcPr>
                  <w:tcW w:w="1415" w:type="dxa"/>
                  <w:vMerge/>
                  <w:tcBorders>
                    <w:left w:val="single" w:sz="4" w:space="0" w:color="auto"/>
                    <w:bottom w:val="single" w:sz="4" w:space="0" w:color="auto"/>
                    <w:right w:val="single" w:sz="4" w:space="0" w:color="auto"/>
                  </w:tcBorders>
                  <w:vAlign w:val="center"/>
                </w:tcPr>
                <w:p w14:paraId="3F2C1ABF" w14:textId="77777777" w:rsidR="00D9737F" w:rsidRPr="00D9737F" w:rsidRDefault="00D9737F" w:rsidP="005F74BE">
                  <w:pPr>
                    <w:spacing w:line="278" w:lineRule="auto"/>
                    <w:jc w:val="center"/>
                    <w:rPr>
                      <w:rFonts w:ascii="Tahoma" w:hAnsi="Tahoma" w:cs="Tahoma"/>
                      <w:noProof/>
                      <w:color w:val="000000"/>
                      <w:kern w:val="2"/>
                      <w:sz w:val="20"/>
                      <w:szCs w:val="20"/>
                      <w:lang w:val="es-BO" w:eastAsia="en-US"/>
                    </w:rPr>
                  </w:pPr>
                </w:p>
              </w:tc>
            </w:tr>
            <w:tr w:rsidR="00D9737F" w:rsidRPr="00D9737F" w14:paraId="6A845D5D" w14:textId="77777777" w:rsidTr="00C9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
                <w:jc w:val="center"/>
              </w:trPr>
              <w:tc>
                <w:tcPr>
                  <w:tcW w:w="9312" w:type="dxa"/>
                  <w:gridSpan w:val="4"/>
                </w:tcPr>
                <w:p w14:paraId="30593CF5" w14:textId="77777777" w:rsidR="00D9737F" w:rsidRPr="00D9737F" w:rsidRDefault="00D9737F" w:rsidP="005F74BE">
                  <w:pPr>
                    <w:spacing w:after="160" w:line="278" w:lineRule="auto"/>
                    <w:jc w:val="center"/>
                    <w:rPr>
                      <w:rFonts w:ascii="Tahoma" w:hAnsi="Tahoma" w:cs="Tahoma"/>
                      <w:b/>
                      <w:bCs/>
                      <w:color w:val="FFFFFF"/>
                      <w:kern w:val="2"/>
                      <w:sz w:val="20"/>
                      <w:szCs w:val="20"/>
                      <w:lang w:val="es-BO" w:eastAsia="es-BO"/>
                    </w:rPr>
                  </w:pPr>
                  <w:r w:rsidRPr="00D9737F">
                    <w:rPr>
                      <w:rFonts w:ascii="Tahoma" w:hAnsi="Tahoma" w:cs="Tahoma"/>
                      <w:b/>
                      <w:bCs/>
                      <w:color w:val="FFFFFF"/>
                      <w:kern w:val="2"/>
                      <w:sz w:val="20"/>
                      <w:szCs w:val="20"/>
                      <w:lang w:val="es-BO" w:eastAsia="es-BO"/>
                    </w:rPr>
                    <w:t>CONDICIONES PARA LA ADQUISICIÓN DE BIENES</w:t>
                  </w:r>
                </w:p>
              </w:tc>
            </w:tr>
            <w:tr w:rsidR="00D9737F" w:rsidRPr="00D9737F" w14:paraId="3161CFB4" w14:textId="77777777" w:rsidTr="00C9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
                <w:jc w:val="center"/>
              </w:trPr>
              <w:tc>
                <w:tcPr>
                  <w:tcW w:w="9312" w:type="dxa"/>
                  <w:gridSpan w:val="4"/>
                </w:tcPr>
                <w:p w14:paraId="72FEBB3C" w14:textId="77777777" w:rsidR="00D9737F" w:rsidRPr="00D9737F" w:rsidRDefault="00D9737F" w:rsidP="005F74BE">
                  <w:pPr>
                    <w:spacing w:line="278" w:lineRule="auto"/>
                    <w:rPr>
                      <w:rFonts w:ascii="Tahoma" w:hAnsi="Tahoma" w:cs="Tahoma"/>
                      <w:b/>
                      <w:bCs/>
                      <w:color w:val="000000"/>
                      <w:kern w:val="2"/>
                      <w:sz w:val="20"/>
                      <w:szCs w:val="20"/>
                      <w:lang w:val="es-BO" w:eastAsia="es-BO"/>
                    </w:rPr>
                  </w:pPr>
                  <w:r w:rsidRPr="00D9737F">
                    <w:rPr>
                      <w:rFonts w:ascii="Tahoma" w:hAnsi="Tahoma" w:cs="Tahoma"/>
                      <w:b/>
                      <w:bCs/>
                      <w:kern w:val="2"/>
                      <w:sz w:val="20"/>
                      <w:szCs w:val="20"/>
                      <w:lang w:val="es-BO" w:eastAsia="en-US"/>
                    </w:rPr>
                    <w:t>LUGAR DE ENTREGA:</w:t>
                  </w:r>
                </w:p>
              </w:tc>
            </w:tr>
            <w:tr w:rsidR="00D9737F" w:rsidRPr="00D9737F" w14:paraId="1BB05D52" w14:textId="77777777" w:rsidTr="00C9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9312" w:type="dxa"/>
                  <w:gridSpan w:val="4"/>
                </w:tcPr>
                <w:p w14:paraId="1069FD3E" w14:textId="77777777" w:rsidR="00D9737F" w:rsidRPr="00D9737F" w:rsidRDefault="00D9737F" w:rsidP="005F74BE">
                  <w:pPr>
                    <w:spacing w:after="160" w:line="278" w:lineRule="auto"/>
                    <w:jc w:val="both"/>
                    <w:rPr>
                      <w:rFonts w:ascii="Tahoma" w:hAnsi="Tahoma" w:cs="Tahoma"/>
                      <w:kern w:val="2"/>
                      <w:sz w:val="20"/>
                      <w:szCs w:val="20"/>
                      <w:lang w:eastAsia="en-US"/>
                    </w:rPr>
                  </w:pPr>
                  <w:r w:rsidRPr="00D9737F">
                    <w:rPr>
                      <w:rFonts w:ascii="Tahoma" w:hAnsi="Tahoma" w:cs="Tahoma"/>
                      <w:kern w:val="2"/>
                      <w:sz w:val="20"/>
                      <w:szCs w:val="20"/>
                      <w:lang w:eastAsia="en-US"/>
                    </w:rPr>
                    <w:t>Los bienes requeridos deberán ser entregados en los almacenes de ENDE, ubicados en la ciudad de Cobija – Pando, sobre la Av. Antofagasta, a la altura del km 3,5 de la carretera Cobija – Porvenir.</w:t>
                  </w:r>
                </w:p>
                <w:p w14:paraId="4D24E6A0" w14:textId="77777777" w:rsidR="00D9737F" w:rsidRPr="00D9737F" w:rsidRDefault="00D9737F" w:rsidP="005F74BE">
                  <w:pPr>
                    <w:spacing w:after="160" w:line="259" w:lineRule="auto"/>
                    <w:jc w:val="both"/>
                    <w:rPr>
                      <w:rFonts w:ascii="Tahoma" w:hAnsi="Tahoma" w:cs="Tahoma"/>
                      <w:color w:val="000000"/>
                      <w:kern w:val="2"/>
                      <w:sz w:val="20"/>
                      <w:szCs w:val="20"/>
                      <w:lang w:val="es-BO" w:eastAsia="es-BO"/>
                    </w:rPr>
                  </w:pPr>
                  <w:r w:rsidRPr="00D9737F">
                    <w:rPr>
                      <w:rFonts w:ascii="Tahoma" w:hAnsi="Tahoma" w:cs="Tahoma"/>
                      <w:color w:val="000000"/>
                      <w:kern w:val="2"/>
                      <w:sz w:val="20"/>
                      <w:szCs w:val="20"/>
                      <w:lang w:val="es-BO" w:eastAsia="es-BO"/>
                    </w:rPr>
                    <w:lastRenderedPageBreak/>
                    <w:t>Los costos de transporte, descarga y manipulación de los bienes hasta su correcta disposición final en los almacenes de ENDE correrán por cuenta del proveedor.</w:t>
                  </w:r>
                </w:p>
              </w:tc>
            </w:tr>
            <w:tr w:rsidR="00D9737F" w:rsidRPr="00D9737F" w14:paraId="00E02D97" w14:textId="77777777" w:rsidTr="00C9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jc w:val="center"/>
              </w:trPr>
              <w:tc>
                <w:tcPr>
                  <w:tcW w:w="9312" w:type="dxa"/>
                  <w:gridSpan w:val="4"/>
                </w:tcPr>
                <w:p w14:paraId="57F8DA6B" w14:textId="77777777" w:rsidR="00D9737F" w:rsidRPr="00D9737F" w:rsidRDefault="00D9737F" w:rsidP="005F74BE">
                  <w:pPr>
                    <w:spacing w:line="278" w:lineRule="auto"/>
                    <w:rPr>
                      <w:rFonts w:ascii="Tahoma" w:hAnsi="Tahoma" w:cs="Tahoma"/>
                      <w:b/>
                      <w:bCs/>
                      <w:color w:val="000000"/>
                      <w:kern w:val="2"/>
                      <w:sz w:val="20"/>
                      <w:szCs w:val="20"/>
                      <w:lang w:val="es-BO" w:eastAsia="es-BO"/>
                    </w:rPr>
                  </w:pPr>
                  <w:r w:rsidRPr="00D9737F">
                    <w:rPr>
                      <w:rFonts w:ascii="Tahoma" w:hAnsi="Tahoma" w:cs="Tahoma"/>
                      <w:b/>
                      <w:bCs/>
                      <w:color w:val="000000"/>
                      <w:kern w:val="2"/>
                      <w:sz w:val="20"/>
                      <w:szCs w:val="20"/>
                      <w:lang w:val="es-BO" w:eastAsia="es-BO"/>
                    </w:rPr>
                    <w:lastRenderedPageBreak/>
                    <w:t>PLAZO DE ENTREGA:</w:t>
                  </w:r>
                </w:p>
              </w:tc>
            </w:tr>
            <w:tr w:rsidR="00D9737F" w:rsidRPr="00D9737F" w14:paraId="7A2A8178" w14:textId="77777777" w:rsidTr="00C9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7"/>
                <w:jc w:val="center"/>
              </w:trPr>
              <w:tc>
                <w:tcPr>
                  <w:tcW w:w="9312" w:type="dxa"/>
                  <w:gridSpan w:val="4"/>
                </w:tcPr>
                <w:p w14:paraId="3341B0DB" w14:textId="77777777" w:rsidR="00D9737F" w:rsidRPr="00D9737F" w:rsidRDefault="00D9737F" w:rsidP="005F74BE">
                  <w:pPr>
                    <w:spacing w:after="160" w:line="278" w:lineRule="auto"/>
                    <w:jc w:val="both"/>
                    <w:rPr>
                      <w:rFonts w:ascii="Tahoma" w:hAnsi="Tahoma" w:cs="Tahoma"/>
                      <w:b/>
                      <w:kern w:val="2"/>
                      <w:sz w:val="20"/>
                      <w:szCs w:val="20"/>
                      <w:lang w:val="es-BO" w:eastAsia="es-BO"/>
                    </w:rPr>
                  </w:pPr>
                  <w:r w:rsidRPr="00D9737F">
                    <w:rPr>
                      <w:rFonts w:ascii="Tahoma" w:hAnsi="Tahoma" w:cs="Tahoma"/>
                      <w:bCs/>
                      <w:kern w:val="2"/>
                      <w:sz w:val="20"/>
                      <w:szCs w:val="20"/>
                      <w:lang w:val="es-BO" w:eastAsia="es-BO"/>
                    </w:rPr>
                    <w:t>El plazo de entrega de los bienes adjudicados para el presente proceso no deberá exceder de cincuenta (50) días calendario</w:t>
                  </w:r>
                  <w:r w:rsidRPr="00D9737F">
                    <w:rPr>
                      <w:rFonts w:ascii="Tahoma" w:hAnsi="Tahoma" w:cs="Tahoma"/>
                      <w:kern w:val="2"/>
                      <w:sz w:val="20"/>
                      <w:szCs w:val="20"/>
                      <w:lang w:val="es-BO" w:eastAsia="es-BO"/>
                    </w:rPr>
                    <w:t xml:space="preserve"> computable a partir del día siguiente hábil de la firma del contrato.</w:t>
                  </w:r>
                </w:p>
              </w:tc>
            </w:tr>
            <w:tr w:rsidR="00D9737F" w:rsidRPr="00D9737F" w14:paraId="1BAAFBFB" w14:textId="77777777" w:rsidTr="00C9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jc w:val="center"/>
              </w:trPr>
              <w:tc>
                <w:tcPr>
                  <w:tcW w:w="9312" w:type="dxa"/>
                  <w:gridSpan w:val="4"/>
                </w:tcPr>
                <w:p w14:paraId="4BB5E1F9" w14:textId="77777777" w:rsidR="00D9737F" w:rsidRPr="00D9737F" w:rsidRDefault="00D9737F" w:rsidP="005F74BE">
                  <w:pPr>
                    <w:spacing w:line="278" w:lineRule="auto"/>
                    <w:rPr>
                      <w:rFonts w:ascii="Tahoma" w:hAnsi="Tahoma" w:cs="Tahoma"/>
                      <w:b/>
                      <w:bCs/>
                      <w:color w:val="000000"/>
                      <w:kern w:val="2"/>
                      <w:sz w:val="20"/>
                      <w:szCs w:val="20"/>
                      <w:lang w:val="es-BO" w:eastAsia="es-BO"/>
                    </w:rPr>
                  </w:pPr>
                  <w:r w:rsidRPr="00D9737F">
                    <w:rPr>
                      <w:rFonts w:ascii="Tahoma" w:hAnsi="Tahoma" w:cs="Tahoma"/>
                      <w:b/>
                      <w:bCs/>
                      <w:color w:val="000000"/>
                      <w:kern w:val="2"/>
                      <w:sz w:val="20"/>
                      <w:szCs w:val="20"/>
                      <w:lang w:val="es-BO" w:eastAsia="es-BO"/>
                    </w:rPr>
                    <w:t>FORMA DE PAGO:</w:t>
                  </w:r>
                </w:p>
              </w:tc>
            </w:tr>
            <w:tr w:rsidR="00D9737F" w:rsidRPr="00D9737F" w14:paraId="2D656D5F" w14:textId="77777777" w:rsidTr="00C9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7"/>
                <w:jc w:val="center"/>
              </w:trPr>
              <w:tc>
                <w:tcPr>
                  <w:tcW w:w="9312" w:type="dxa"/>
                  <w:gridSpan w:val="4"/>
                </w:tcPr>
                <w:p w14:paraId="09917C97" w14:textId="77777777" w:rsidR="00D9737F" w:rsidRPr="00D9737F" w:rsidRDefault="00D9737F" w:rsidP="005F74BE">
                  <w:pPr>
                    <w:spacing w:after="160" w:line="278" w:lineRule="auto"/>
                    <w:jc w:val="both"/>
                    <w:rPr>
                      <w:rFonts w:ascii="Tahoma" w:hAnsi="Tahoma" w:cs="Tahoma"/>
                      <w:color w:val="000000"/>
                      <w:kern w:val="2"/>
                      <w:sz w:val="20"/>
                      <w:szCs w:val="20"/>
                      <w:lang w:val="es-BO" w:eastAsia="es-BO"/>
                    </w:rPr>
                  </w:pPr>
                  <w:r w:rsidRPr="00D9737F">
                    <w:rPr>
                      <w:rFonts w:ascii="Tahoma" w:hAnsi="Tahoma" w:cs="Tahoma"/>
                      <w:kern w:val="2"/>
                      <w:sz w:val="20"/>
                      <w:szCs w:val="20"/>
                      <w:lang w:val="es-BO" w:eastAsia="en-US"/>
                    </w:rPr>
                    <w:t>El pago se realizará mediante la emisión de un cheque intransferible a favor del proveedor, contra la entrega total y definitiva de los bienes adjudicados, y previa conformidad de ENDE en el lugar establecido para la entrega.</w:t>
                  </w:r>
                </w:p>
              </w:tc>
            </w:tr>
            <w:tr w:rsidR="00D9737F" w:rsidRPr="00D9737F" w14:paraId="4ED2E996" w14:textId="77777777" w:rsidTr="00C9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jc w:val="center"/>
              </w:trPr>
              <w:tc>
                <w:tcPr>
                  <w:tcW w:w="9312" w:type="dxa"/>
                  <w:gridSpan w:val="4"/>
                </w:tcPr>
                <w:p w14:paraId="2721980D" w14:textId="77777777" w:rsidR="00D9737F" w:rsidRPr="00D9737F" w:rsidRDefault="00D9737F" w:rsidP="005F74BE">
                  <w:pPr>
                    <w:spacing w:line="278" w:lineRule="auto"/>
                    <w:jc w:val="both"/>
                    <w:rPr>
                      <w:rFonts w:ascii="Tahoma" w:hAnsi="Tahoma" w:cs="Tahoma"/>
                      <w:kern w:val="2"/>
                      <w:sz w:val="20"/>
                      <w:szCs w:val="20"/>
                      <w:lang w:val="es-BO" w:eastAsia="en-US"/>
                    </w:rPr>
                  </w:pPr>
                  <w:r w:rsidRPr="00D9737F">
                    <w:rPr>
                      <w:rFonts w:ascii="Tahoma" w:hAnsi="Tahoma" w:cs="Tahoma"/>
                      <w:b/>
                      <w:bCs/>
                      <w:color w:val="000000"/>
                      <w:kern w:val="2"/>
                      <w:sz w:val="20"/>
                      <w:szCs w:val="20"/>
                      <w:lang w:val="es-BO" w:eastAsia="es-BO"/>
                    </w:rPr>
                    <w:t>FORMA DE ENTREGA:</w:t>
                  </w:r>
                </w:p>
              </w:tc>
            </w:tr>
            <w:tr w:rsidR="00D9737F" w:rsidRPr="00D9737F" w14:paraId="1B3C096B" w14:textId="77777777" w:rsidTr="00C9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jc w:val="center"/>
              </w:trPr>
              <w:tc>
                <w:tcPr>
                  <w:tcW w:w="9312" w:type="dxa"/>
                  <w:gridSpan w:val="4"/>
                </w:tcPr>
                <w:p w14:paraId="0C58088C" w14:textId="77777777" w:rsidR="00D9737F" w:rsidRPr="00D9737F" w:rsidRDefault="00D9737F" w:rsidP="005F74BE">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La entrega deberá realizarse con los bienes debidamente embalados, protegidos e identificados, garantizando su integridad durante el transporte, manipulación y descarga.</w:t>
                  </w:r>
                </w:p>
                <w:p w14:paraId="284C894D" w14:textId="77777777" w:rsidR="00D9737F" w:rsidRPr="00D9737F" w:rsidRDefault="00D9737F" w:rsidP="005F74BE">
                  <w:pPr>
                    <w:spacing w:after="160" w:line="278" w:lineRule="auto"/>
                    <w:jc w:val="both"/>
                    <w:rPr>
                      <w:rFonts w:ascii="Tahoma" w:hAnsi="Tahoma" w:cs="Tahoma"/>
                      <w:kern w:val="2"/>
                      <w:sz w:val="20"/>
                      <w:szCs w:val="20"/>
                      <w:lang w:val="es-BO" w:eastAsia="en-US"/>
                    </w:rPr>
                  </w:pPr>
                  <w:r w:rsidRPr="00D9737F">
                    <w:rPr>
                      <w:rFonts w:ascii="Tahoma" w:hAnsi="Tahoma" w:cs="Tahoma"/>
                      <w:kern w:val="2"/>
                      <w:sz w:val="20"/>
                      <w:szCs w:val="20"/>
                      <w:lang w:val="es-BO" w:eastAsia="es-BO"/>
                    </w:rPr>
                    <w:t xml:space="preserve">El personal de ENDE verificará el estado de cada uno de los bienes adquiridos una vez que estos sean descargados en los almacenes de ENDE en la ciudad de Cobija - Pando, ubicados sobre la Av. Antofagasta, a la altura del km 3,5 de la carretera Cobija–Porvenir. En caso de evidenciarse daños o defectos atribuibles al transporte o embalaje, los bienes no serán </w:t>
                  </w:r>
                  <w:proofErr w:type="spellStart"/>
                  <w:r w:rsidRPr="00D9737F">
                    <w:rPr>
                      <w:rFonts w:ascii="Tahoma" w:hAnsi="Tahoma" w:cs="Tahoma"/>
                      <w:kern w:val="2"/>
                      <w:sz w:val="20"/>
                      <w:szCs w:val="20"/>
                      <w:lang w:val="es-BO" w:eastAsia="es-BO"/>
                    </w:rPr>
                    <w:t>recepcionados</w:t>
                  </w:r>
                  <w:proofErr w:type="spellEnd"/>
                  <w:r w:rsidRPr="00D9737F">
                    <w:rPr>
                      <w:rFonts w:ascii="Tahoma" w:hAnsi="Tahoma" w:cs="Tahoma"/>
                      <w:kern w:val="2"/>
                      <w:sz w:val="20"/>
                      <w:szCs w:val="20"/>
                      <w:lang w:val="es-BO" w:eastAsia="es-BO"/>
                    </w:rPr>
                    <w:t>, debiendo el proveedor efectuar la reposición correspondiente sin costo adicional para la entidad.</w:t>
                  </w:r>
                </w:p>
              </w:tc>
            </w:tr>
            <w:tr w:rsidR="00D9737F" w:rsidRPr="00D9737F" w14:paraId="2822D800" w14:textId="77777777" w:rsidTr="00C9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9312" w:type="dxa"/>
                  <w:gridSpan w:val="4"/>
                </w:tcPr>
                <w:p w14:paraId="69421B6B" w14:textId="77777777" w:rsidR="00D9737F" w:rsidRPr="00D9737F" w:rsidRDefault="00D9737F" w:rsidP="005F74BE">
                  <w:pPr>
                    <w:spacing w:line="278" w:lineRule="auto"/>
                    <w:jc w:val="both"/>
                    <w:rPr>
                      <w:rFonts w:ascii="Tahoma" w:hAnsi="Tahoma" w:cs="Tahoma"/>
                      <w:kern w:val="2"/>
                      <w:sz w:val="20"/>
                      <w:szCs w:val="20"/>
                      <w:lang w:val="es-BO" w:eastAsia="es-BO"/>
                    </w:rPr>
                  </w:pPr>
                  <w:r w:rsidRPr="00D9737F">
                    <w:rPr>
                      <w:rFonts w:ascii="Tahoma" w:hAnsi="Tahoma" w:cs="Tahoma"/>
                      <w:b/>
                      <w:bCs/>
                      <w:kern w:val="2"/>
                      <w:sz w:val="20"/>
                      <w:szCs w:val="20"/>
                      <w:lang w:val="es-BO" w:eastAsia="es-BO"/>
                    </w:rPr>
                    <w:t>MULTAS:</w:t>
                  </w:r>
                </w:p>
              </w:tc>
            </w:tr>
            <w:tr w:rsidR="00D9737F" w:rsidRPr="00D9737F" w14:paraId="36F583D7" w14:textId="77777777" w:rsidTr="00C9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jc w:val="center"/>
              </w:trPr>
              <w:tc>
                <w:tcPr>
                  <w:tcW w:w="9312" w:type="dxa"/>
                  <w:gridSpan w:val="4"/>
                </w:tcPr>
                <w:p w14:paraId="5BC542B4" w14:textId="77777777" w:rsidR="00D9737F" w:rsidRPr="00D9737F" w:rsidRDefault="00D9737F" w:rsidP="005F74BE">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 xml:space="preserve">El PROVEEDOR se constituirá en mora sin notificación previa, por el simple incumplimiento a los plazos de entrega previstos en el presente contrato, salvo la existencia de hechos de fuerza mayor, caso fortuito u otras causas debidamente justificadas y aceptadas, por ENDE, que ocurran antes del vencimiento del plazo de la entrega. </w:t>
                  </w:r>
                </w:p>
                <w:p w14:paraId="399CD0E7" w14:textId="77777777" w:rsidR="00D9737F" w:rsidRPr="00D9737F" w:rsidRDefault="00D9737F" w:rsidP="005F74BE">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ENDE aplicará al PROVEEDOR una multa por cada día de atraso al plazo de entrega del 3 por 1.000 en relación al monto de los BIENES entregados con retraso.</w:t>
                  </w:r>
                </w:p>
                <w:p w14:paraId="5006FBC5" w14:textId="77777777" w:rsidR="00D9737F" w:rsidRPr="00D9737F" w:rsidRDefault="00D9737F" w:rsidP="005F74BE">
                  <w:pPr>
                    <w:spacing w:after="160" w:line="278" w:lineRule="auto"/>
                    <w:jc w:val="both"/>
                    <w:rPr>
                      <w:rFonts w:ascii="Tahoma" w:hAnsi="Tahoma" w:cs="Tahoma"/>
                      <w:kern w:val="2"/>
                      <w:sz w:val="20"/>
                      <w:szCs w:val="20"/>
                      <w:lang w:val="es-BO" w:eastAsia="es-BO"/>
                    </w:rPr>
                  </w:pPr>
                  <w:r w:rsidRPr="00D9737F">
                    <w:rPr>
                      <w:rFonts w:ascii="Tahoma" w:hAnsi="Tahoma" w:cs="Tahoma"/>
                      <w:kern w:val="2"/>
                      <w:sz w:val="20"/>
                      <w:szCs w:val="20"/>
                      <w:lang w:val="es-BO" w:eastAsia="es-BO"/>
                    </w:rPr>
                    <w:t>En el caso de que el proveedor notifique a ENDE el incumplimiento de la entrega, posterior al vencimiento del plazo de dicha entrega, se computarán las multas por día de retraso hasta la fecha de notificación.</w:t>
                  </w:r>
                </w:p>
              </w:tc>
            </w:tr>
          </w:tbl>
          <w:p w14:paraId="7A569F05" w14:textId="77777777" w:rsidR="001D1DE0" w:rsidRPr="009956C4" w:rsidRDefault="001D1DE0" w:rsidP="00A72FB0">
            <w:pPr>
              <w:rPr>
                <w:rFonts w:cs="Arial"/>
                <w:sz w:val="18"/>
                <w:szCs w:val="18"/>
                <w:lang w:val="es-BO"/>
              </w:rPr>
            </w:pPr>
          </w:p>
        </w:tc>
      </w:tr>
    </w:tbl>
    <w:p w14:paraId="1BF5085D" w14:textId="40003355" w:rsidR="00077E45" w:rsidRDefault="00077E45" w:rsidP="00A72FB0">
      <w:pPr>
        <w:jc w:val="both"/>
        <w:rPr>
          <w:rFonts w:cs="Arial"/>
          <w:sz w:val="18"/>
          <w:szCs w:val="18"/>
          <w:lang w:val="es-BO"/>
        </w:rPr>
      </w:pPr>
    </w:p>
    <w:p w14:paraId="211E6BC8" w14:textId="77777777" w:rsidR="00355A49" w:rsidRDefault="00355A49" w:rsidP="00A72FB0">
      <w:pPr>
        <w:jc w:val="both"/>
        <w:rPr>
          <w:rFonts w:cs="Arial"/>
          <w:b/>
          <w:sz w:val="18"/>
          <w:szCs w:val="18"/>
          <w:lang w:val="es-BO"/>
        </w:rPr>
      </w:pPr>
    </w:p>
    <w:p w14:paraId="1EE0B0A4" w14:textId="77777777" w:rsidR="00355A49" w:rsidRDefault="00355A49" w:rsidP="00A72FB0">
      <w:pPr>
        <w:jc w:val="both"/>
        <w:rPr>
          <w:rFonts w:cs="Arial"/>
          <w:b/>
          <w:sz w:val="18"/>
          <w:szCs w:val="18"/>
          <w:lang w:val="es-BO"/>
        </w:rPr>
      </w:pPr>
    </w:p>
    <w:p w14:paraId="715E1BAB" w14:textId="77777777" w:rsidR="00355A49" w:rsidRDefault="00355A49" w:rsidP="00A72FB0">
      <w:pPr>
        <w:jc w:val="both"/>
        <w:rPr>
          <w:rFonts w:cs="Arial"/>
          <w:b/>
          <w:sz w:val="18"/>
          <w:szCs w:val="18"/>
          <w:lang w:val="es-BO"/>
        </w:rPr>
      </w:pPr>
    </w:p>
    <w:p w14:paraId="5374AEC3" w14:textId="77777777" w:rsidR="00355A49" w:rsidRDefault="00355A49" w:rsidP="00A72FB0">
      <w:pPr>
        <w:jc w:val="both"/>
        <w:rPr>
          <w:rFonts w:cs="Arial"/>
          <w:b/>
          <w:sz w:val="18"/>
          <w:szCs w:val="18"/>
          <w:lang w:val="es-BO"/>
        </w:rPr>
      </w:pPr>
    </w:p>
    <w:p w14:paraId="38F1018F" w14:textId="77777777" w:rsidR="00355A49" w:rsidRDefault="00355A49" w:rsidP="00A72FB0">
      <w:pPr>
        <w:jc w:val="both"/>
        <w:rPr>
          <w:rFonts w:cs="Arial"/>
          <w:b/>
          <w:sz w:val="18"/>
          <w:szCs w:val="18"/>
          <w:lang w:val="es-BO"/>
        </w:rPr>
      </w:pPr>
    </w:p>
    <w:p w14:paraId="6F228AEC" w14:textId="77777777" w:rsidR="00355A49" w:rsidRDefault="00355A49" w:rsidP="00A72FB0">
      <w:pPr>
        <w:jc w:val="both"/>
        <w:rPr>
          <w:rFonts w:cs="Arial"/>
          <w:b/>
          <w:sz w:val="18"/>
          <w:szCs w:val="18"/>
          <w:lang w:val="es-BO"/>
        </w:rPr>
      </w:pPr>
    </w:p>
    <w:p w14:paraId="60E193E5" w14:textId="77777777" w:rsidR="00355A49" w:rsidRDefault="00355A49" w:rsidP="00A72FB0">
      <w:pPr>
        <w:jc w:val="both"/>
        <w:rPr>
          <w:rFonts w:cs="Arial"/>
          <w:b/>
          <w:sz w:val="18"/>
          <w:szCs w:val="18"/>
          <w:lang w:val="es-BO"/>
        </w:rPr>
      </w:pPr>
    </w:p>
    <w:p w14:paraId="4868F2B3" w14:textId="77777777" w:rsidR="00355A49" w:rsidRDefault="00355A49" w:rsidP="00A72FB0">
      <w:pPr>
        <w:jc w:val="both"/>
        <w:rPr>
          <w:rFonts w:cs="Arial"/>
          <w:b/>
          <w:sz w:val="18"/>
          <w:szCs w:val="18"/>
          <w:lang w:val="es-BO"/>
        </w:rPr>
      </w:pPr>
    </w:p>
    <w:p w14:paraId="40A263A3" w14:textId="77777777" w:rsidR="00355A49" w:rsidRDefault="00355A49" w:rsidP="00A72FB0">
      <w:pPr>
        <w:jc w:val="both"/>
        <w:rPr>
          <w:rFonts w:cs="Arial"/>
          <w:b/>
          <w:sz w:val="18"/>
          <w:szCs w:val="18"/>
          <w:lang w:val="es-BO"/>
        </w:rPr>
      </w:pPr>
    </w:p>
    <w:p w14:paraId="007DE7F8" w14:textId="77777777" w:rsidR="00355A49" w:rsidRDefault="00355A49" w:rsidP="00A72FB0">
      <w:pPr>
        <w:jc w:val="both"/>
        <w:rPr>
          <w:rFonts w:cs="Arial"/>
          <w:b/>
          <w:sz w:val="18"/>
          <w:szCs w:val="18"/>
          <w:lang w:val="es-BO"/>
        </w:rPr>
      </w:pPr>
    </w:p>
    <w:p w14:paraId="10A1AFAB" w14:textId="77777777" w:rsidR="00355A49" w:rsidRDefault="00355A49" w:rsidP="00A72FB0">
      <w:pPr>
        <w:jc w:val="both"/>
        <w:rPr>
          <w:rFonts w:cs="Arial"/>
          <w:b/>
          <w:sz w:val="18"/>
          <w:szCs w:val="18"/>
          <w:lang w:val="es-BO"/>
        </w:rPr>
      </w:pPr>
    </w:p>
    <w:p w14:paraId="24C121B0" w14:textId="77777777" w:rsidR="00355A49" w:rsidRDefault="00355A49" w:rsidP="00A72FB0">
      <w:pPr>
        <w:jc w:val="both"/>
        <w:rPr>
          <w:rFonts w:cs="Arial"/>
          <w:b/>
          <w:sz w:val="18"/>
          <w:szCs w:val="18"/>
          <w:lang w:val="es-BO"/>
        </w:rPr>
      </w:pPr>
    </w:p>
    <w:p w14:paraId="5AA6C48D" w14:textId="77777777" w:rsidR="00355A49" w:rsidRDefault="00355A49" w:rsidP="00A72FB0">
      <w:pPr>
        <w:jc w:val="both"/>
        <w:rPr>
          <w:rFonts w:cs="Arial"/>
          <w:b/>
          <w:sz w:val="18"/>
          <w:szCs w:val="18"/>
          <w:lang w:val="es-BO"/>
        </w:rPr>
      </w:pPr>
    </w:p>
    <w:p w14:paraId="0A16816F" w14:textId="77777777" w:rsidR="00355A49" w:rsidRDefault="00355A49" w:rsidP="00A72FB0">
      <w:pPr>
        <w:jc w:val="both"/>
        <w:rPr>
          <w:rFonts w:cs="Arial"/>
          <w:b/>
          <w:sz w:val="18"/>
          <w:szCs w:val="18"/>
          <w:lang w:val="es-BO"/>
        </w:rPr>
      </w:pPr>
    </w:p>
    <w:p w14:paraId="1A0B951C" w14:textId="77777777" w:rsidR="00355A49" w:rsidRDefault="00355A49" w:rsidP="00A72FB0">
      <w:pPr>
        <w:jc w:val="both"/>
        <w:rPr>
          <w:rFonts w:cs="Arial"/>
          <w:b/>
          <w:sz w:val="18"/>
          <w:szCs w:val="18"/>
          <w:lang w:val="es-BO"/>
        </w:rPr>
      </w:pPr>
    </w:p>
    <w:p w14:paraId="1E909245" w14:textId="77777777" w:rsidR="00355A49" w:rsidRDefault="00355A49" w:rsidP="00A72FB0">
      <w:pPr>
        <w:jc w:val="both"/>
        <w:rPr>
          <w:rFonts w:cs="Arial"/>
          <w:b/>
          <w:sz w:val="18"/>
          <w:szCs w:val="18"/>
          <w:lang w:val="es-BO"/>
        </w:rPr>
      </w:pPr>
    </w:p>
    <w:p w14:paraId="0ABE4257" w14:textId="77777777" w:rsidR="00355A49" w:rsidRDefault="00355A49" w:rsidP="00A72FB0">
      <w:pPr>
        <w:jc w:val="both"/>
        <w:rPr>
          <w:rFonts w:cs="Arial"/>
          <w:b/>
          <w:sz w:val="18"/>
          <w:szCs w:val="18"/>
          <w:lang w:val="es-BO"/>
        </w:rPr>
      </w:pPr>
    </w:p>
    <w:p w14:paraId="6903B8C4" w14:textId="77777777" w:rsidR="00355A49" w:rsidRDefault="00355A49" w:rsidP="00A72FB0">
      <w:pPr>
        <w:jc w:val="both"/>
        <w:rPr>
          <w:rFonts w:cs="Arial"/>
          <w:b/>
          <w:sz w:val="18"/>
          <w:szCs w:val="18"/>
          <w:lang w:val="es-BO"/>
        </w:rPr>
      </w:pPr>
    </w:p>
    <w:p w14:paraId="3AAF8CDF" w14:textId="77777777" w:rsidR="00355A49" w:rsidRDefault="00355A49" w:rsidP="00A72FB0">
      <w:pPr>
        <w:jc w:val="both"/>
        <w:rPr>
          <w:rFonts w:cs="Arial"/>
          <w:b/>
          <w:sz w:val="18"/>
          <w:szCs w:val="18"/>
          <w:lang w:val="es-BO"/>
        </w:rPr>
      </w:pPr>
    </w:p>
    <w:p w14:paraId="7C8CCE1F" w14:textId="77777777" w:rsidR="00355A49" w:rsidRDefault="00355A49" w:rsidP="00A72FB0">
      <w:pPr>
        <w:jc w:val="both"/>
        <w:rPr>
          <w:rFonts w:cs="Arial"/>
          <w:b/>
          <w:sz w:val="18"/>
          <w:szCs w:val="18"/>
          <w:lang w:val="es-BO"/>
        </w:rPr>
      </w:pPr>
    </w:p>
    <w:p w14:paraId="7E2DE70B" w14:textId="77777777" w:rsidR="00355A49" w:rsidRDefault="00355A49" w:rsidP="00A72FB0">
      <w:pPr>
        <w:jc w:val="both"/>
        <w:rPr>
          <w:rFonts w:cs="Arial"/>
          <w:b/>
          <w:sz w:val="18"/>
          <w:szCs w:val="18"/>
          <w:lang w:val="es-BO"/>
        </w:rPr>
      </w:pPr>
    </w:p>
    <w:p w14:paraId="224E86B1" w14:textId="40CC7193" w:rsidR="001D1DE0" w:rsidRPr="009956C4" w:rsidRDefault="001D1DE0" w:rsidP="00A72FB0">
      <w:pPr>
        <w:jc w:val="both"/>
        <w:rPr>
          <w:rFonts w:cs="Arial"/>
          <w:b/>
          <w:sz w:val="18"/>
          <w:szCs w:val="18"/>
          <w:lang w:val="es-BO"/>
        </w:rPr>
      </w:pPr>
      <w:r w:rsidRPr="009956C4">
        <w:rPr>
          <w:rFonts w:cs="Arial"/>
          <w:b/>
          <w:sz w:val="18"/>
          <w:szCs w:val="18"/>
          <w:lang w:val="es-BO"/>
        </w:rPr>
        <w:lastRenderedPageBreak/>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cumplir estrictamente la normativa de la Ley </w:t>
      </w:r>
      <w:proofErr w:type="spellStart"/>
      <w:r w:rsidRPr="009956C4">
        <w:rPr>
          <w:rFonts w:cs="Arial"/>
          <w:sz w:val="18"/>
          <w:szCs w:val="18"/>
          <w:lang w:val="es-BO"/>
        </w:rPr>
        <w:t>N°</w:t>
      </w:r>
      <w:proofErr w:type="spellEnd"/>
      <w:r w:rsidRPr="009956C4">
        <w:rPr>
          <w:rFonts w:cs="Arial"/>
          <w:sz w:val="18"/>
          <w:szCs w:val="18"/>
          <w:lang w:val="es-BO"/>
        </w:rPr>
        <w:t xml:space="preserve"> 1178, de Administración y Control Gubernamentales, lo establecido en las NB-SABS y el presente DBC.</w:t>
      </w:r>
    </w:p>
    <w:p w14:paraId="3166FE5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550313">
      <w:pPr>
        <w:numPr>
          <w:ilvl w:val="0"/>
          <w:numId w:val="18"/>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 xml:space="preserve">e lo dispuesto por la Ley </w:t>
      </w:r>
      <w:proofErr w:type="spellStart"/>
      <w:r w:rsidR="007A7BEF" w:rsidRPr="009956C4">
        <w:rPr>
          <w:rFonts w:cs="Arial"/>
          <w:sz w:val="18"/>
          <w:szCs w:val="18"/>
          <w:lang w:val="es-BO"/>
        </w:rPr>
        <w:t>N°</w:t>
      </w:r>
      <w:proofErr w:type="spellEnd"/>
      <w:r w:rsidR="007A7BEF" w:rsidRPr="009956C4">
        <w:rPr>
          <w:rFonts w:cs="Arial"/>
          <w:sz w:val="18"/>
          <w:szCs w:val="18"/>
          <w:lang w:val="es-BO"/>
        </w:rPr>
        <w:t xml:space="preserve"> 974</w:t>
      </w:r>
      <w:r w:rsidRPr="009956C4">
        <w:rPr>
          <w:rFonts w:cs="Arial"/>
          <w:sz w:val="18"/>
          <w:szCs w:val="18"/>
          <w:lang w:val="es-BO"/>
        </w:rPr>
        <w:t xml:space="preserve"> de Unidades de Transparencia.</w:t>
      </w:r>
    </w:p>
    <w:p w14:paraId="4E54083F"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550313">
      <w:pPr>
        <w:numPr>
          <w:ilvl w:val="0"/>
          <w:numId w:val="19"/>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550313">
      <w:pPr>
        <w:numPr>
          <w:ilvl w:val="0"/>
          <w:numId w:val="19"/>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550313">
      <w:pPr>
        <w:numPr>
          <w:ilvl w:val="0"/>
          <w:numId w:val="19"/>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550313">
      <w:pPr>
        <w:numPr>
          <w:ilvl w:val="0"/>
          <w:numId w:val="19"/>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550313">
      <w:pPr>
        <w:numPr>
          <w:ilvl w:val="0"/>
          <w:numId w:val="19"/>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A2419A">
            <w:pPr>
              <w:pStyle w:val="Prrafodelista"/>
              <w:numPr>
                <w:ilvl w:val="0"/>
                <w:numId w:val="3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A2419A">
            <w:pPr>
              <w:pStyle w:val="Prrafodelista"/>
              <w:numPr>
                <w:ilvl w:val="0"/>
                <w:numId w:val="3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A2419A">
            <w:pPr>
              <w:pStyle w:val="Prrafodelista"/>
              <w:numPr>
                <w:ilvl w:val="0"/>
                <w:numId w:val="3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7F3F748E" w14:textId="77777777"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lastRenderedPageBreak/>
        <w:t>FORMULARIO C-1</w:t>
      </w:r>
    </w:p>
    <w:p w14:paraId="40677455" w14:textId="77777777"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t>ESPECIFICACIONES TÉCNICAS</w:t>
      </w:r>
    </w:p>
    <w:p w14:paraId="5BE6A763" w14:textId="77777777" w:rsidR="006518EB" w:rsidRPr="00A03B51" w:rsidRDefault="006518EB" w:rsidP="006518EB">
      <w:pPr>
        <w:ind w:right="-346"/>
        <w:jc w:val="both"/>
        <w:rPr>
          <w:rFonts w:ascii="Tahoma" w:hAnsi="Tahoma" w:cs="Tahoma"/>
          <w:b/>
          <w:bCs/>
          <w:color w:val="000000"/>
          <w:sz w:val="20"/>
          <w:szCs w:val="20"/>
          <w:lang w:val="pt-BR"/>
        </w:rPr>
      </w:pPr>
      <w:r w:rsidRPr="003305DD">
        <w:rPr>
          <w:rFonts w:ascii="Tahoma" w:hAnsi="Tahoma" w:cs="Tahoma"/>
          <w:b/>
          <w:bCs/>
          <w:color w:val="000000"/>
          <w:sz w:val="20"/>
          <w:szCs w:val="20"/>
          <w:lang w:val="pt-BR"/>
        </w:rPr>
        <w:t>ÍT</w:t>
      </w:r>
      <w:r w:rsidRPr="00A03B51">
        <w:rPr>
          <w:rFonts w:ascii="Tahoma" w:hAnsi="Tahoma" w:cs="Tahoma"/>
          <w:b/>
          <w:bCs/>
          <w:sz w:val="18"/>
          <w:szCs w:val="18"/>
        </w:rPr>
        <w:t>EM 1: Fusible chicotillo tipo K de 1 A (27-38 kV)</w:t>
      </w:r>
    </w:p>
    <w:tbl>
      <w:tblPr>
        <w:tblW w:w="10494" w:type="dxa"/>
        <w:jc w:val="center"/>
        <w:tblLayout w:type="fixed"/>
        <w:tblCellMar>
          <w:left w:w="70" w:type="dxa"/>
          <w:right w:w="70" w:type="dxa"/>
        </w:tblCellMar>
        <w:tblLook w:val="04A0" w:firstRow="1" w:lastRow="0" w:firstColumn="1" w:lastColumn="0" w:noHBand="0" w:noVBand="1"/>
      </w:tblPr>
      <w:tblGrid>
        <w:gridCol w:w="699"/>
        <w:gridCol w:w="6084"/>
        <w:gridCol w:w="26"/>
        <w:gridCol w:w="3685"/>
      </w:tblGrid>
      <w:tr w:rsidR="006518EB" w:rsidRPr="00045360" w14:paraId="41B9B9B7" w14:textId="77777777" w:rsidTr="00EC61D2">
        <w:trPr>
          <w:trHeight w:val="433"/>
          <w:jc w:val="center"/>
        </w:trPr>
        <w:tc>
          <w:tcPr>
            <w:tcW w:w="6783"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AB057E2" w14:textId="77777777" w:rsidR="006518EB" w:rsidRPr="009D594B" w:rsidRDefault="006518EB" w:rsidP="00EC61D2">
            <w:pPr>
              <w:jc w:val="center"/>
              <w:rPr>
                <w:rFonts w:ascii="Tahoma" w:hAnsi="Tahoma" w:cs="Tahoma"/>
                <w:sz w:val="18"/>
                <w:szCs w:val="18"/>
              </w:rPr>
            </w:pPr>
            <w:r w:rsidRPr="009D594B">
              <w:rPr>
                <w:rFonts w:ascii="Tahoma" w:hAnsi="Tahoma" w:cs="Tahoma"/>
                <w:sz w:val="18"/>
                <w:szCs w:val="18"/>
              </w:rPr>
              <w:t>Para ser llenado por la Entidad convocante</w:t>
            </w:r>
          </w:p>
          <w:p w14:paraId="1A28478E" w14:textId="77777777" w:rsidR="006518EB" w:rsidRPr="00045360" w:rsidRDefault="006518EB" w:rsidP="00EC61D2">
            <w:pPr>
              <w:jc w:val="center"/>
              <w:rPr>
                <w:rFonts w:ascii="Tahoma" w:hAnsi="Tahoma" w:cs="Tahoma"/>
                <w:sz w:val="18"/>
                <w:szCs w:val="18"/>
              </w:rPr>
            </w:pPr>
            <w:r w:rsidRPr="009D594B">
              <w:rPr>
                <w:rFonts w:ascii="Tahoma" w:hAnsi="Tahoma" w:cs="Tahoma"/>
                <w:sz w:val="18"/>
                <w:szCs w:val="18"/>
              </w:rPr>
              <w:t>(Llenar las Especificaciones Técnicas de manera previa a la publicación del DBC)</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64DCCE2" w14:textId="77777777" w:rsidR="006518EB" w:rsidRPr="00045360" w:rsidRDefault="006518EB" w:rsidP="00EC61D2">
            <w:pPr>
              <w:rPr>
                <w:rFonts w:ascii="Tahoma" w:hAnsi="Tahoma" w:cs="Tahoma"/>
                <w:sz w:val="18"/>
                <w:szCs w:val="18"/>
                <w:lang w:val="es-BO"/>
              </w:rPr>
            </w:pPr>
            <w:r w:rsidRPr="00045360">
              <w:rPr>
                <w:rFonts w:ascii="Tahoma" w:hAnsi="Tahoma" w:cs="Tahoma"/>
                <w:sz w:val="18"/>
                <w:szCs w:val="18"/>
                <w:lang w:val="es-BO"/>
              </w:rPr>
              <w:t>Para ser llenado por el proponente al momento de elaborar su propuesta</w:t>
            </w:r>
          </w:p>
        </w:tc>
      </w:tr>
      <w:tr w:rsidR="006518EB" w:rsidRPr="00045360" w14:paraId="0C09DA4F" w14:textId="77777777" w:rsidTr="00EC61D2">
        <w:trPr>
          <w:trHeight w:val="105"/>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16837D" w14:textId="77777777" w:rsidR="006518EB" w:rsidRPr="006901F0" w:rsidRDefault="006518EB" w:rsidP="00EC61D2">
            <w:pPr>
              <w:jc w:val="center"/>
              <w:rPr>
                <w:rFonts w:ascii="Tahoma" w:hAnsi="Tahoma" w:cs="Tahoma"/>
                <w:b/>
                <w:bCs/>
                <w:sz w:val="18"/>
                <w:szCs w:val="18"/>
              </w:rPr>
            </w:pPr>
            <w:r w:rsidRPr="006901F0">
              <w:rPr>
                <w:rFonts w:ascii="Tahoma" w:hAnsi="Tahoma" w:cs="Tahoma"/>
                <w:b/>
                <w:bCs/>
                <w:sz w:val="18"/>
                <w:szCs w:val="18"/>
              </w:rPr>
              <w:t>ITEM</w:t>
            </w:r>
          </w:p>
        </w:tc>
        <w:tc>
          <w:tcPr>
            <w:tcW w:w="6084"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3BF1C5E" w14:textId="77777777" w:rsidR="006518EB" w:rsidRPr="006901F0" w:rsidRDefault="006518EB" w:rsidP="00EC61D2">
            <w:pPr>
              <w:jc w:val="center"/>
              <w:rPr>
                <w:rFonts w:ascii="Tahoma" w:hAnsi="Tahoma" w:cs="Tahoma"/>
                <w:b/>
                <w:bCs/>
                <w:sz w:val="18"/>
                <w:szCs w:val="18"/>
              </w:rPr>
            </w:pPr>
            <w:r w:rsidRPr="006901F0">
              <w:rPr>
                <w:rFonts w:ascii="Arial" w:hAnsi="Arial" w:cs="Arial"/>
                <w:b/>
                <w:bCs/>
                <w:sz w:val="18"/>
                <w:szCs w:val="18"/>
                <w:lang w:eastAsia="es-BO"/>
              </w:rPr>
              <w:t>Características y condiciones técnicas solicitadas (*)</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5B00057" w14:textId="77777777" w:rsidR="006518EB" w:rsidRPr="00045360" w:rsidRDefault="006518EB" w:rsidP="00EC61D2">
            <w:pPr>
              <w:rPr>
                <w:rFonts w:ascii="Tahoma" w:hAnsi="Tahoma" w:cs="Tahoma"/>
                <w:sz w:val="18"/>
                <w:szCs w:val="18"/>
              </w:rPr>
            </w:pPr>
            <w:r w:rsidRPr="00045360">
              <w:rPr>
                <w:rFonts w:ascii="Tahoma" w:hAnsi="Tahoma" w:cs="Tahoma"/>
                <w:sz w:val="18"/>
                <w:szCs w:val="18"/>
              </w:rPr>
              <w:t>Característica Propuesta (**)</w:t>
            </w:r>
          </w:p>
        </w:tc>
      </w:tr>
      <w:tr w:rsidR="006518EB" w:rsidRPr="00045360" w14:paraId="1D8619B3" w14:textId="77777777" w:rsidTr="00EC61D2">
        <w:trPr>
          <w:trHeight w:val="323"/>
          <w:jc w:val="center"/>
        </w:trPr>
        <w:tc>
          <w:tcPr>
            <w:tcW w:w="699" w:type="dxa"/>
            <w:vMerge/>
            <w:tcBorders>
              <w:top w:val="single" w:sz="4" w:space="0" w:color="auto"/>
              <w:left w:val="single" w:sz="4" w:space="0" w:color="auto"/>
              <w:bottom w:val="single" w:sz="4" w:space="0" w:color="auto"/>
              <w:right w:val="single" w:sz="4" w:space="0" w:color="auto"/>
            </w:tcBorders>
            <w:vAlign w:val="center"/>
          </w:tcPr>
          <w:p w14:paraId="7108ADDC" w14:textId="77777777" w:rsidR="006518EB" w:rsidRPr="00045360" w:rsidRDefault="006518EB" w:rsidP="00EC61D2">
            <w:pPr>
              <w:jc w:val="center"/>
              <w:rPr>
                <w:rFonts w:ascii="Tahoma" w:hAnsi="Tahoma" w:cs="Tahoma"/>
                <w:sz w:val="18"/>
                <w:szCs w:val="18"/>
              </w:rPr>
            </w:pPr>
          </w:p>
        </w:tc>
        <w:tc>
          <w:tcPr>
            <w:tcW w:w="608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502D4B8" w14:textId="77777777" w:rsidR="006518EB" w:rsidRPr="00045360" w:rsidRDefault="006518EB" w:rsidP="00EC61D2">
            <w:pPr>
              <w:jc w:val="center"/>
              <w:rPr>
                <w:rFonts w:ascii="Tahoma" w:hAnsi="Tahoma" w:cs="Tahoma"/>
                <w:b/>
                <w:sz w:val="18"/>
                <w:szCs w:val="18"/>
              </w:rPr>
            </w:pPr>
            <w:r>
              <w:rPr>
                <w:rFonts w:ascii="Tahoma" w:hAnsi="Tahoma" w:cs="Tahoma"/>
                <w:b/>
                <w:sz w:val="18"/>
                <w:szCs w:val="18"/>
              </w:rPr>
              <w:t>CONCEPTO</w:t>
            </w:r>
          </w:p>
        </w:tc>
        <w:tc>
          <w:tcPr>
            <w:tcW w:w="3711" w:type="dxa"/>
            <w:gridSpan w:val="2"/>
            <w:vMerge w:val="restart"/>
            <w:tcBorders>
              <w:top w:val="single" w:sz="4" w:space="0" w:color="auto"/>
              <w:left w:val="single" w:sz="4" w:space="0" w:color="auto"/>
              <w:right w:val="single" w:sz="4" w:space="0" w:color="auto"/>
            </w:tcBorders>
          </w:tcPr>
          <w:p w14:paraId="08A7842B" w14:textId="77777777" w:rsidR="006518EB" w:rsidRPr="00045360" w:rsidRDefault="006518EB" w:rsidP="00EC61D2">
            <w:pPr>
              <w:rPr>
                <w:rFonts w:ascii="Tahoma" w:hAnsi="Tahoma" w:cs="Tahoma"/>
                <w:sz w:val="18"/>
                <w:szCs w:val="18"/>
              </w:rPr>
            </w:pPr>
            <w:r w:rsidRPr="00807492">
              <w:rPr>
                <w:rFonts w:ascii="Tahoma" w:hAnsi="Tahoma" w:cs="Tahoma"/>
                <w:color w:val="A5A5A5"/>
                <w:sz w:val="18"/>
                <w:szCs w:val="18"/>
              </w:rPr>
              <w:t>(Manifestar expresamente las condiciones de su propuesta con referencia a este requerimiento)</w:t>
            </w:r>
          </w:p>
        </w:tc>
      </w:tr>
      <w:tr w:rsidR="006518EB" w:rsidRPr="00045360" w14:paraId="4F2AC7E1" w14:textId="77777777" w:rsidTr="006518EB">
        <w:trPr>
          <w:trHeight w:val="2417"/>
          <w:jc w:val="center"/>
        </w:trPr>
        <w:tc>
          <w:tcPr>
            <w:tcW w:w="699" w:type="dxa"/>
            <w:tcBorders>
              <w:top w:val="single" w:sz="4" w:space="0" w:color="auto"/>
              <w:left w:val="single" w:sz="4" w:space="0" w:color="auto"/>
              <w:bottom w:val="single" w:sz="4" w:space="0" w:color="auto"/>
              <w:right w:val="single" w:sz="4" w:space="0" w:color="auto"/>
            </w:tcBorders>
            <w:vAlign w:val="center"/>
          </w:tcPr>
          <w:p w14:paraId="3C94A4B8" w14:textId="77777777" w:rsidR="006518EB" w:rsidRPr="00045360" w:rsidRDefault="006518EB" w:rsidP="00EC61D2">
            <w:pPr>
              <w:jc w:val="center"/>
              <w:rPr>
                <w:rFonts w:ascii="Tahoma" w:hAnsi="Tahoma" w:cs="Tahoma"/>
                <w:sz w:val="18"/>
                <w:szCs w:val="18"/>
              </w:rPr>
            </w:pPr>
            <w:r>
              <w:rPr>
                <w:rFonts w:ascii="Tahoma" w:hAnsi="Tahoma" w:cs="Tahoma"/>
                <w:sz w:val="18"/>
                <w:szCs w:val="18"/>
              </w:rPr>
              <w:t>1</w:t>
            </w:r>
          </w:p>
        </w:tc>
        <w:tc>
          <w:tcPr>
            <w:tcW w:w="6084" w:type="dxa"/>
            <w:tcBorders>
              <w:top w:val="single" w:sz="4" w:space="0" w:color="auto"/>
              <w:left w:val="single" w:sz="4" w:space="0" w:color="auto"/>
              <w:bottom w:val="single" w:sz="4" w:space="0" w:color="auto"/>
              <w:right w:val="single" w:sz="4" w:space="0" w:color="auto"/>
            </w:tcBorders>
          </w:tcPr>
          <w:p w14:paraId="2D8005A1" w14:textId="77777777" w:rsidR="006518EB" w:rsidRDefault="006518EB" w:rsidP="00EC61D2">
            <w:pPr>
              <w:pBdr>
                <w:bottom w:val="single" w:sz="12" w:space="1" w:color="auto"/>
              </w:pBdr>
              <w:rPr>
                <w:rFonts w:ascii="Tahoma" w:hAnsi="Tahoma" w:cs="Tahoma"/>
                <w:b/>
                <w:noProof/>
                <w:sz w:val="20"/>
                <w:szCs w:val="20"/>
              </w:rPr>
            </w:pPr>
            <w:r w:rsidRPr="008B345A">
              <w:rPr>
                <w:rFonts w:ascii="Tahoma" w:hAnsi="Tahoma" w:cs="Tahoma"/>
                <w:b/>
                <w:bCs/>
                <w:sz w:val="20"/>
                <w:szCs w:val="20"/>
              </w:rPr>
              <w:t xml:space="preserve">Fusible chicotillo tipo K </w:t>
            </w:r>
            <w:r>
              <w:rPr>
                <w:rFonts w:ascii="Tahoma" w:hAnsi="Tahoma" w:cs="Tahoma"/>
                <w:b/>
                <w:bCs/>
                <w:sz w:val="20"/>
                <w:szCs w:val="20"/>
              </w:rPr>
              <w:t>de 1</w:t>
            </w:r>
            <w:r w:rsidRPr="0059243D">
              <w:rPr>
                <w:rFonts w:ascii="Tahoma" w:hAnsi="Tahoma" w:cs="Tahoma"/>
                <w:b/>
                <w:bCs/>
                <w:sz w:val="20"/>
                <w:szCs w:val="20"/>
              </w:rPr>
              <w:t> A</w:t>
            </w:r>
            <w:r>
              <w:rPr>
                <w:rFonts w:ascii="Tahoma" w:hAnsi="Tahoma" w:cs="Tahoma"/>
                <w:b/>
                <w:bCs/>
                <w:sz w:val="20"/>
                <w:szCs w:val="20"/>
              </w:rPr>
              <w:t xml:space="preserve"> (27-</w:t>
            </w:r>
            <w:r w:rsidRPr="008B345A">
              <w:rPr>
                <w:rFonts w:ascii="Tahoma" w:hAnsi="Tahoma" w:cs="Tahoma"/>
                <w:b/>
                <w:bCs/>
                <w:sz w:val="20"/>
                <w:szCs w:val="20"/>
              </w:rPr>
              <w:t>38</w:t>
            </w:r>
            <w:r>
              <w:rPr>
                <w:rFonts w:ascii="Tahoma" w:hAnsi="Tahoma" w:cs="Tahoma"/>
                <w:b/>
                <w:bCs/>
                <w:sz w:val="20"/>
                <w:szCs w:val="20"/>
              </w:rPr>
              <w:t xml:space="preserve"> kV)</w:t>
            </w:r>
          </w:p>
          <w:p w14:paraId="2364C2B6" w14:textId="77777777" w:rsidR="006518EB" w:rsidRPr="008B345A" w:rsidRDefault="006518EB" w:rsidP="00EC61D2">
            <w:pPr>
              <w:rPr>
                <w:rFonts w:ascii="Tahoma" w:hAnsi="Tahoma" w:cs="Tahoma"/>
                <w:b/>
                <w:bCs/>
                <w:sz w:val="20"/>
                <w:szCs w:val="20"/>
              </w:rPr>
            </w:pPr>
            <w:r>
              <w:rPr>
                <w:rFonts w:ascii="Tahoma" w:hAnsi="Tahoma" w:cs="Tahoma"/>
                <w:b/>
                <w:bCs/>
                <w:sz w:val="20"/>
                <w:szCs w:val="20"/>
              </w:rPr>
              <w:t>C</w:t>
            </w:r>
            <w:r w:rsidRPr="008B345A">
              <w:rPr>
                <w:rFonts w:ascii="Tahoma" w:hAnsi="Tahoma" w:cs="Tahoma"/>
                <w:b/>
                <w:bCs/>
                <w:sz w:val="20"/>
                <w:szCs w:val="20"/>
              </w:rPr>
              <w:t>aracterísticas:</w:t>
            </w:r>
          </w:p>
          <w:p w14:paraId="6B8E960F"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Corriente nominal:</w:t>
            </w:r>
            <w:r w:rsidRPr="00E401EE">
              <w:rPr>
                <w:rFonts w:ascii="Tahoma" w:hAnsi="Tahoma" w:cs="Tahoma"/>
                <w:sz w:val="20"/>
                <w:szCs w:val="20"/>
              </w:rPr>
              <w:t xml:space="preserve"> </w:t>
            </w:r>
            <w:r>
              <w:rPr>
                <w:rFonts w:ascii="Tahoma" w:hAnsi="Tahoma" w:cs="Tahoma"/>
                <w:sz w:val="20"/>
                <w:szCs w:val="20"/>
              </w:rPr>
              <w:t>1</w:t>
            </w:r>
            <w:r w:rsidRPr="00E401EE">
              <w:rPr>
                <w:rFonts w:ascii="Tahoma" w:hAnsi="Tahoma" w:cs="Tahoma"/>
                <w:sz w:val="20"/>
                <w:szCs w:val="20"/>
              </w:rPr>
              <w:t xml:space="preserve"> A </w:t>
            </w:r>
          </w:p>
          <w:p w14:paraId="581FA466"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Tensión nominal:</w:t>
            </w:r>
            <w:r w:rsidRPr="00E401EE">
              <w:rPr>
                <w:rFonts w:ascii="Tahoma" w:hAnsi="Tahoma" w:cs="Tahoma"/>
                <w:sz w:val="20"/>
                <w:szCs w:val="20"/>
              </w:rPr>
              <w:t xml:space="preserve"> </w:t>
            </w:r>
            <w:r>
              <w:rPr>
                <w:rFonts w:ascii="Tahoma" w:hAnsi="Tahoma" w:cs="Tahoma"/>
                <w:sz w:val="20"/>
                <w:szCs w:val="20"/>
              </w:rPr>
              <w:t xml:space="preserve">27 - </w:t>
            </w:r>
            <w:r w:rsidRPr="00E401EE">
              <w:rPr>
                <w:rFonts w:ascii="Tahoma" w:hAnsi="Tahoma" w:cs="Tahoma"/>
                <w:sz w:val="20"/>
                <w:szCs w:val="20"/>
              </w:rPr>
              <w:t xml:space="preserve">38 kV </w:t>
            </w:r>
          </w:p>
          <w:p w14:paraId="50F2CD12"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Longitud:</w:t>
            </w:r>
            <w:r w:rsidRPr="00E401EE">
              <w:rPr>
                <w:rFonts w:ascii="Tahoma" w:hAnsi="Tahoma" w:cs="Tahoma"/>
                <w:sz w:val="20"/>
                <w:szCs w:val="20"/>
              </w:rPr>
              <w:t xml:space="preserve"> 23” – 36” (584 – 915 mm) </w:t>
            </w:r>
          </w:p>
          <w:p w14:paraId="0DB21A96"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Cabeza:</w:t>
            </w:r>
            <w:r w:rsidRPr="00E401EE">
              <w:rPr>
                <w:rFonts w:ascii="Tahoma" w:hAnsi="Tahoma" w:cs="Tahoma"/>
                <w:sz w:val="20"/>
                <w:szCs w:val="20"/>
              </w:rPr>
              <w:t xml:space="preserve"> </w:t>
            </w:r>
            <w:r w:rsidRPr="0073239D">
              <w:rPr>
                <w:rFonts w:ascii="Tahoma" w:hAnsi="Tahoma" w:cs="Tahoma"/>
                <w:sz w:val="20"/>
                <w:szCs w:val="20"/>
              </w:rPr>
              <w:t>Removible, para fácil mantenimiento</w:t>
            </w:r>
            <w:r>
              <w:rPr>
                <w:rFonts w:ascii="Tahoma" w:hAnsi="Tahoma" w:cs="Tahoma"/>
                <w:sz w:val="20"/>
                <w:szCs w:val="20"/>
              </w:rPr>
              <w:t>.</w:t>
            </w:r>
          </w:p>
          <w:p w14:paraId="04B2A751" w14:textId="77777777" w:rsidR="006518EB" w:rsidRPr="00F51943" w:rsidRDefault="006518EB" w:rsidP="00EC61D2">
            <w:pPr>
              <w:contextualSpacing/>
              <w:jc w:val="both"/>
              <w:rPr>
                <w:rFonts w:ascii="Tahoma" w:hAnsi="Tahoma" w:cs="Tahoma"/>
                <w:color w:val="000000"/>
                <w:sz w:val="20"/>
                <w:szCs w:val="20"/>
              </w:rPr>
            </w:pPr>
            <w:r w:rsidRPr="00E401EE">
              <w:rPr>
                <w:rFonts w:ascii="Tahoma" w:hAnsi="Tahoma" w:cs="Tahoma"/>
                <w:b/>
                <w:bCs/>
                <w:sz w:val="20"/>
                <w:szCs w:val="20"/>
              </w:rPr>
              <w:t>Normas aplicables:</w:t>
            </w:r>
            <w:r w:rsidRPr="00E401EE">
              <w:rPr>
                <w:rFonts w:ascii="Tahoma" w:hAnsi="Tahoma" w:cs="Tahoma"/>
                <w:sz w:val="20"/>
                <w:szCs w:val="20"/>
              </w:rPr>
              <w:t xml:space="preserve"> </w:t>
            </w:r>
            <w:r w:rsidRPr="0073239D">
              <w:rPr>
                <w:rFonts w:ascii="Tahoma" w:hAnsi="Tahoma" w:cs="Tahoma"/>
                <w:sz w:val="20"/>
                <w:szCs w:val="20"/>
              </w:rPr>
              <w:t>IEC 60282</w:t>
            </w:r>
            <w:r w:rsidRPr="0073239D">
              <w:rPr>
                <w:rFonts w:ascii="Tahoma" w:hAnsi="Tahoma" w:cs="Tahoma"/>
                <w:sz w:val="20"/>
                <w:szCs w:val="20"/>
              </w:rPr>
              <w:noBreakHyphen/>
              <w:t>1 / IEC 60282</w:t>
            </w:r>
            <w:r w:rsidRPr="0073239D">
              <w:rPr>
                <w:rFonts w:ascii="Tahoma" w:hAnsi="Tahoma" w:cs="Tahoma"/>
                <w:sz w:val="20"/>
                <w:szCs w:val="20"/>
              </w:rPr>
              <w:noBreakHyphen/>
              <w:t>2 (anteriormente IEC 282) o ANSI C37.41 / ANSI C37.42, o normas equivalentes reconocidas internacionalmente</w:t>
            </w:r>
            <w:r>
              <w:rPr>
                <w:rFonts w:ascii="Tahoma" w:hAnsi="Tahoma" w:cs="Tahoma"/>
                <w:sz w:val="20"/>
                <w:szCs w:val="20"/>
              </w:rPr>
              <w:t>.</w:t>
            </w:r>
          </w:p>
        </w:tc>
        <w:tc>
          <w:tcPr>
            <w:tcW w:w="3711" w:type="dxa"/>
            <w:gridSpan w:val="2"/>
            <w:vMerge/>
            <w:tcBorders>
              <w:left w:val="single" w:sz="4" w:space="0" w:color="auto"/>
              <w:bottom w:val="single" w:sz="4" w:space="0" w:color="auto"/>
              <w:right w:val="single" w:sz="4" w:space="0" w:color="auto"/>
            </w:tcBorders>
          </w:tcPr>
          <w:p w14:paraId="54C97217" w14:textId="77777777" w:rsidR="006518EB" w:rsidRPr="00807492" w:rsidRDefault="006518EB" w:rsidP="00EC61D2">
            <w:pPr>
              <w:rPr>
                <w:rFonts w:ascii="Tahoma" w:hAnsi="Tahoma" w:cs="Tahoma"/>
                <w:color w:val="A5A5A5"/>
                <w:sz w:val="18"/>
                <w:szCs w:val="18"/>
              </w:rPr>
            </w:pPr>
          </w:p>
        </w:tc>
      </w:tr>
      <w:tr w:rsidR="006518EB" w:rsidRPr="00045360" w14:paraId="19182255" w14:textId="77777777" w:rsidTr="00EC6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10494" w:type="dxa"/>
            <w:gridSpan w:val="4"/>
            <w:shd w:val="clear" w:color="auto" w:fill="0070C0"/>
            <w:vAlign w:val="center"/>
            <w:hideMark/>
          </w:tcPr>
          <w:p w14:paraId="3742CF51" w14:textId="77777777" w:rsidR="006518EB" w:rsidRPr="00A03B51" w:rsidRDefault="006518EB" w:rsidP="00EC61D2">
            <w:pPr>
              <w:jc w:val="center"/>
              <w:rPr>
                <w:rFonts w:ascii="Tahoma" w:hAnsi="Tahoma" w:cs="Tahoma"/>
                <w:b/>
                <w:bCs/>
                <w:color w:val="FFFFFF"/>
                <w:sz w:val="18"/>
                <w:szCs w:val="18"/>
              </w:rPr>
            </w:pPr>
            <w:r w:rsidRPr="00045360">
              <w:rPr>
                <w:rFonts w:ascii="Tahoma" w:hAnsi="Tahoma" w:cs="Tahoma"/>
                <w:sz w:val="18"/>
                <w:szCs w:val="18"/>
              </w:rPr>
              <w:tab/>
            </w:r>
            <w:r w:rsidRPr="00A03B51">
              <w:rPr>
                <w:rFonts w:ascii="Tahoma" w:hAnsi="Tahoma" w:cs="Tahoma"/>
                <w:b/>
                <w:bCs/>
                <w:color w:val="FFFFFF"/>
                <w:sz w:val="18"/>
                <w:szCs w:val="18"/>
                <w:shd w:val="clear" w:color="auto" w:fill="0070C0"/>
              </w:rPr>
              <w:t>CONDICIONES PARA LA ADQUISICIÓN DE BIENES</w:t>
            </w:r>
          </w:p>
        </w:tc>
      </w:tr>
      <w:tr w:rsidR="006518EB" w:rsidRPr="00045360" w14:paraId="4BF50737" w14:textId="77777777" w:rsidTr="00EC6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jc w:val="center"/>
        </w:trPr>
        <w:tc>
          <w:tcPr>
            <w:tcW w:w="6809" w:type="dxa"/>
            <w:gridSpan w:val="3"/>
            <w:vAlign w:val="center"/>
            <w:hideMark/>
          </w:tcPr>
          <w:p w14:paraId="4DE9CA6E" w14:textId="77777777" w:rsidR="006518EB" w:rsidRPr="00045360" w:rsidRDefault="006518EB" w:rsidP="00EC61D2">
            <w:pPr>
              <w:rPr>
                <w:rFonts w:ascii="Tahoma" w:hAnsi="Tahoma" w:cs="Tahoma"/>
                <w:color w:val="A5A5A5"/>
                <w:sz w:val="18"/>
                <w:szCs w:val="18"/>
              </w:rPr>
            </w:pPr>
            <w:r w:rsidRPr="006B1080">
              <w:rPr>
                <w:rFonts w:ascii="Tahoma" w:hAnsi="Tahoma" w:cs="Tahoma"/>
                <w:b/>
                <w:bCs/>
                <w:color w:val="000000"/>
                <w:sz w:val="20"/>
                <w:szCs w:val="20"/>
              </w:rPr>
              <w:t>PLAZO DE ENTREGA:</w:t>
            </w:r>
          </w:p>
        </w:tc>
        <w:tc>
          <w:tcPr>
            <w:tcW w:w="3685" w:type="dxa"/>
          </w:tcPr>
          <w:p w14:paraId="1D07B69B" w14:textId="77777777" w:rsidR="006518EB" w:rsidRPr="006518EB" w:rsidRDefault="006518EB" w:rsidP="00EC61D2">
            <w:pPr>
              <w:rPr>
                <w:rFonts w:ascii="Tahoma" w:hAnsi="Tahoma" w:cs="Tahoma"/>
                <w:color w:val="000000"/>
              </w:rPr>
            </w:pPr>
            <w:r w:rsidRPr="006518EB">
              <w:rPr>
                <w:rFonts w:ascii="Tahoma" w:hAnsi="Tahoma" w:cs="Tahoma"/>
                <w:color w:val="A5A5A5"/>
              </w:rPr>
              <w:t>(Manifestar expresamente las condiciones de su propuesta con referencia a este requerimiento)</w:t>
            </w:r>
          </w:p>
        </w:tc>
      </w:tr>
      <w:tr w:rsidR="006518EB" w:rsidRPr="00045360" w14:paraId="1CA76229" w14:textId="77777777" w:rsidTr="00EC6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jc w:val="center"/>
        </w:trPr>
        <w:tc>
          <w:tcPr>
            <w:tcW w:w="6809" w:type="dxa"/>
            <w:gridSpan w:val="3"/>
            <w:vAlign w:val="center"/>
            <w:hideMark/>
          </w:tcPr>
          <w:p w14:paraId="12229795" w14:textId="77777777" w:rsidR="006518EB" w:rsidRPr="00045360" w:rsidRDefault="006518EB" w:rsidP="00EC61D2">
            <w:pPr>
              <w:jc w:val="both"/>
              <w:rPr>
                <w:rFonts w:ascii="Tahoma" w:hAnsi="Tahoma" w:cs="Tahoma"/>
                <w:color w:val="000000"/>
                <w:sz w:val="18"/>
                <w:szCs w:val="18"/>
              </w:rPr>
            </w:pPr>
            <w:r>
              <w:rPr>
                <w:rFonts w:ascii="Tahoma" w:hAnsi="Tahoma" w:cs="Tahoma"/>
                <w:bCs/>
                <w:sz w:val="20"/>
                <w:szCs w:val="20"/>
              </w:rPr>
              <w:t>El plazo de entrega de los bienes adjudicados para el presente proceso no deberá exceder de cincuenta (50) días calendario</w:t>
            </w:r>
            <w:r w:rsidRPr="00080E1D">
              <w:rPr>
                <w:rFonts w:ascii="Tahoma" w:hAnsi="Tahoma" w:cs="Tahoma"/>
                <w:sz w:val="20"/>
                <w:szCs w:val="20"/>
              </w:rPr>
              <w:t xml:space="preserve"> computable a partir del día siguiente hábil de la firma del contrato</w:t>
            </w:r>
            <w:r>
              <w:rPr>
                <w:rFonts w:ascii="Tahoma" w:hAnsi="Tahoma" w:cs="Tahoma"/>
                <w:sz w:val="20"/>
                <w:szCs w:val="20"/>
              </w:rPr>
              <w:t>.</w:t>
            </w:r>
          </w:p>
        </w:tc>
        <w:tc>
          <w:tcPr>
            <w:tcW w:w="3685" w:type="dxa"/>
          </w:tcPr>
          <w:p w14:paraId="541DF75C" w14:textId="77777777" w:rsidR="006518EB" w:rsidRPr="006518EB" w:rsidRDefault="006518EB" w:rsidP="00EC61D2">
            <w:pPr>
              <w:rPr>
                <w:rFonts w:ascii="Tahoma" w:hAnsi="Tahoma" w:cs="Tahoma"/>
                <w:color w:val="000000"/>
              </w:rPr>
            </w:pPr>
          </w:p>
        </w:tc>
      </w:tr>
      <w:tr w:rsidR="006518EB" w:rsidRPr="00045360" w14:paraId="27CFB574" w14:textId="77777777" w:rsidTr="00EC6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jc w:val="center"/>
        </w:trPr>
        <w:tc>
          <w:tcPr>
            <w:tcW w:w="6809" w:type="dxa"/>
            <w:gridSpan w:val="3"/>
            <w:vAlign w:val="center"/>
            <w:hideMark/>
          </w:tcPr>
          <w:p w14:paraId="5C6D7B49" w14:textId="77777777" w:rsidR="006518EB" w:rsidRPr="00045360" w:rsidRDefault="006518EB" w:rsidP="00EC61D2">
            <w:pPr>
              <w:rPr>
                <w:rFonts w:ascii="Tahoma" w:hAnsi="Tahoma" w:cs="Tahoma"/>
                <w:color w:val="A5A5A5"/>
                <w:sz w:val="18"/>
                <w:szCs w:val="18"/>
              </w:rPr>
            </w:pPr>
            <w:r w:rsidRPr="00A73004">
              <w:rPr>
                <w:rFonts w:ascii="Tahoma" w:hAnsi="Tahoma" w:cs="Tahoma"/>
                <w:b/>
                <w:bCs/>
                <w:color w:val="000000"/>
                <w:sz w:val="20"/>
                <w:szCs w:val="20"/>
              </w:rPr>
              <w:t xml:space="preserve">FORMA DE </w:t>
            </w:r>
            <w:r>
              <w:rPr>
                <w:rFonts w:ascii="Tahoma" w:hAnsi="Tahoma" w:cs="Tahoma"/>
                <w:b/>
                <w:bCs/>
                <w:color w:val="000000"/>
                <w:sz w:val="20"/>
                <w:szCs w:val="20"/>
              </w:rPr>
              <w:t>ENTREGA</w:t>
            </w:r>
            <w:r w:rsidRPr="00A73004">
              <w:rPr>
                <w:rFonts w:ascii="Tahoma" w:hAnsi="Tahoma" w:cs="Tahoma"/>
                <w:b/>
                <w:bCs/>
                <w:color w:val="000000"/>
                <w:sz w:val="20"/>
                <w:szCs w:val="20"/>
              </w:rPr>
              <w:t>:</w:t>
            </w:r>
          </w:p>
        </w:tc>
        <w:tc>
          <w:tcPr>
            <w:tcW w:w="3685" w:type="dxa"/>
          </w:tcPr>
          <w:p w14:paraId="6F1F88CB" w14:textId="77777777" w:rsidR="006518EB" w:rsidRPr="006518EB" w:rsidRDefault="006518EB" w:rsidP="00EC61D2">
            <w:pPr>
              <w:rPr>
                <w:rFonts w:ascii="Tahoma" w:hAnsi="Tahoma" w:cs="Tahoma"/>
                <w:b/>
                <w:bCs/>
                <w:color w:val="000000"/>
              </w:rPr>
            </w:pPr>
            <w:r w:rsidRPr="006518EB">
              <w:rPr>
                <w:rFonts w:ascii="Tahoma" w:hAnsi="Tahoma" w:cs="Tahoma"/>
                <w:color w:val="A5A5A5"/>
              </w:rPr>
              <w:t>(Manifestar expresamente las condiciones de su propuesta con referencia a este requerimiento)</w:t>
            </w:r>
          </w:p>
        </w:tc>
      </w:tr>
      <w:tr w:rsidR="006518EB" w:rsidRPr="00045360" w14:paraId="7570B5E6" w14:textId="77777777" w:rsidTr="00EC6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hideMark/>
          </w:tcPr>
          <w:p w14:paraId="6670F795" w14:textId="77777777" w:rsidR="006518EB" w:rsidRDefault="006518EB" w:rsidP="00EC61D2">
            <w:pPr>
              <w:jc w:val="both"/>
              <w:rPr>
                <w:rFonts w:ascii="Tahoma" w:hAnsi="Tahoma" w:cs="Tahoma"/>
                <w:sz w:val="20"/>
                <w:szCs w:val="20"/>
              </w:rPr>
            </w:pPr>
            <w:r w:rsidRPr="00817318">
              <w:rPr>
                <w:rFonts w:ascii="Tahoma" w:hAnsi="Tahoma" w:cs="Tahoma"/>
                <w:sz w:val="20"/>
                <w:szCs w:val="20"/>
              </w:rPr>
              <w:t>La entrega deberá realizarse con los bienes debidamente embalados, protegidos e identificados, garantizando su integridad durante el transporte, manipulación y descarga</w:t>
            </w:r>
            <w:r>
              <w:rPr>
                <w:rFonts w:ascii="Tahoma" w:hAnsi="Tahoma" w:cs="Tahoma"/>
                <w:sz w:val="20"/>
                <w:szCs w:val="20"/>
              </w:rPr>
              <w:t>.</w:t>
            </w:r>
          </w:p>
          <w:p w14:paraId="16D7042B" w14:textId="77777777" w:rsidR="006518EB" w:rsidRPr="00045360" w:rsidRDefault="006518EB" w:rsidP="00EC61D2">
            <w:pPr>
              <w:jc w:val="both"/>
              <w:rPr>
                <w:rFonts w:ascii="Tahoma" w:hAnsi="Tahoma" w:cs="Tahoma"/>
                <w:color w:val="000000"/>
                <w:sz w:val="18"/>
                <w:szCs w:val="18"/>
              </w:rPr>
            </w:pPr>
            <w:r w:rsidRPr="00817318">
              <w:rPr>
                <w:rFonts w:ascii="Tahoma" w:hAnsi="Tahoma" w:cs="Tahoma"/>
                <w:sz w:val="20"/>
                <w:szCs w:val="20"/>
              </w:rPr>
              <w:t>El personal de ENDE verificará el estado de</w:t>
            </w:r>
            <w:r w:rsidRPr="00251599">
              <w:rPr>
                <w:rFonts w:ascii="Tahoma" w:hAnsi="Tahoma" w:cs="Tahoma"/>
                <w:sz w:val="20"/>
                <w:szCs w:val="20"/>
              </w:rPr>
              <w:t xml:space="preserve"> cada uno de los bienes adquiridos una vez que estos sean descargados en los almacenes de ENDE en la ciudad de Cobija - Pando, ubicados sobre la Av. Antofagasta, a la altura del km 3,5 de la carretera Cobija–Porvenir</w:t>
            </w:r>
            <w:r w:rsidRPr="00817318">
              <w:rPr>
                <w:rFonts w:ascii="Tahoma" w:hAnsi="Tahoma" w:cs="Tahoma"/>
                <w:sz w:val="20"/>
                <w:szCs w:val="20"/>
              </w:rPr>
              <w:t xml:space="preserve">. En caso de evidenciarse daños o defectos atribuibles al transporte o embalaje, los bienes no serán </w:t>
            </w:r>
            <w:proofErr w:type="spellStart"/>
            <w:r w:rsidRPr="00817318">
              <w:rPr>
                <w:rFonts w:ascii="Tahoma" w:hAnsi="Tahoma" w:cs="Tahoma"/>
                <w:sz w:val="20"/>
                <w:szCs w:val="20"/>
              </w:rPr>
              <w:t>recepcionados</w:t>
            </w:r>
            <w:proofErr w:type="spellEnd"/>
            <w:r w:rsidRPr="00817318">
              <w:rPr>
                <w:rFonts w:ascii="Tahoma" w:hAnsi="Tahoma" w:cs="Tahoma"/>
                <w:sz w:val="20"/>
                <w:szCs w:val="20"/>
              </w:rPr>
              <w:t>, debiendo el proveedor efectuar la reposición correspondiente sin costo adicional para la entidad</w:t>
            </w:r>
            <w:r>
              <w:rPr>
                <w:rFonts w:ascii="Tahoma" w:hAnsi="Tahoma" w:cs="Tahoma"/>
                <w:sz w:val="20"/>
                <w:szCs w:val="20"/>
              </w:rPr>
              <w:t>.</w:t>
            </w:r>
          </w:p>
        </w:tc>
        <w:tc>
          <w:tcPr>
            <w:tcW w:w="3685" w:type="dxa"/>
          </w:tcPr>
          <w:p w14:paraId="51C7B4D2" w14:textId="77777777" w:rsidR="006518EB" w:rsidRPr="006518EB" w:rsidRDefault="006518EB" w:rsidP="00EC61D2">
            <w:pPr>
              <w:rPr>
                <w:rFonts w:ascii="Tahoma" w:hAnsi="Tahoma" w:cs="Tahoma"/>
                <w:color w:val="000000"/>
              </w:rPr>
            </w:pPr>
          </w:p>
        </w:tc>
      </w:tr>
      <w:tr w:rsidR="006518EB" w:rsidRPr="00045360" w14:paraId="4EFB8195" w14:textId="77777777" w:rsidTr="00EC6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7FFF420B" w14:textId="77777777" w:rsidR="006518EB" w:rsidRPr="00080E1D" w:rsidRDefault="006518EB" w:rsidP="00EC61D2">
            <w:pPr>
              <w:jc w:val="both"/>
              <w:rPr>
                <w:rFonts w:ascii="Tahoma" w:hAnsi="Tahoma" w:cs="Tahoma"/>
                <w:sz w:val="20"/>
                <w:szCs w:val="20"/>
              </w:rPr>
            </w:pPr>
            <w:r w:rsidRPr="00A73004">
              <w:rPr>
                <w:rFonts w:ascii="Tahoma" w:hAnsi="Tahoma" w:cs="Tahoma"/>
                <w:b/>
                <w:sz w:val="20"/>
                <w:szCs w:val="20"/>
              </w:rPr>
              <w:t>PRECIO DE LA PROPUESTA:</w:t>
            </w:r>
          </w:p>
        </w:tc>
        <w:tc>
          <w:tcPr>
            <w:tcW w:w="3685" w:type="dxa"/>
          </w:tcPr>
          <w:p w14:paraId="7E95AC2F" w14:textId="77777777" w:rsidR="006518EB" w:rsidRPr="006518EB" w:rsidRDefault="006518EB" w:rsidP="00EC61D2">
            <w:pPr>
              <w:rPr>
                <w:rFonts w:ascii="Tahoma" w:hAnsi="Tahoma" w:cs="Tahoma"/>
                <w:color w:val="000000"/>
              </w:rPr>
            </w:pPr>
            <w:r w:rsidRPr="006518EB">
              <w:rPr>
                <w:rFonts w:ascii="Tahoma" w:hAnsi="Tahoma" w:cs="Tahoma"/>
                <w:color w:val="A5A5A5"/>
              </w:rPr>
              <w:t>(Manifestar expresamente las condiciones de su propuesta con referencia a este requerimiento)</w:t>
            </w:r>
          </w:p>
        </w:tc>
      </w:tr>
      <w:tr w:rsidR="006518EB" w:rsidRPr="00045360" w14:paraId="0F07B0D3" w14:textId="77777777" w:rsidTr="00EC6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21A70A5F" w14:textId="77777777" w:rsidR="006518EB" w:rsidRPr="007821D8" w:rsidRDefault="006518EB" w:rsidP="00EC61D2">
            <w:pPr>
              <w:jc w:val="both"/>
              <w:rPr>
                <w:rFonts w:ascii="Tahoma" w:hAnsi="Tahoma" w:cs="Tahoma"/>
                <w:sz w:val="20"/>
                <w:szCs w:val="20"/>
                <w:lang w:val="es-BO"/>
              </w:rPr>
            </w:pPr>
            <w:r w:rsidRPr="007821D8">
              <w:rPr>
                <w:rFonts w:ascii="Tahoma" w:hAnsi="Tahoma" w:cs="Tahoma"/>
                <w:sz w:val="20"/>
                <w:szCs w:val="20"/>
                <w:lang w:val="es-BO"/>
              </w:rPr>
              <w:t xml:space="preserve">El precio de la propuesta deberá incluir todos los costos hasta la disposición final en los almacenes de ENDE, ubicados en la ciudad de Cobija – Pando, sobre la Av. Antofagasta, a la altura del km 3,5 de la carretera Cobija – Porvenir. </w:t>
            </w:r>
          </w:p>
          <w:p w14:paraId="20459ECD" w14:textId="77777777" w:rsidR="006518EB" w:rsidRPr="009D1602" w:rsidRDefault="006518EB" w:rsidP="00EC61D2">
            <w:pPr>
              <w:jc w:val="both"/>
              <w:rPr>
                <w:rFonts w:ascii="Tahoma" w:hAnsi="Tahoma" w:cs="Tahoma"/>
                <w:sz w:val="20"/>
                <w:szCs w:val="20"/>
                <w:lang w:val="es-BO"/>
              </w:rPr>
            </w:pPr>
            <w:r w:rsidRPr="007821D8">
              <w:rPr>
                <w:rFonts w:ascii="Tahoma" w:hAnsi="Tahoma" w:cs="Tahoma"/>
                <w:sz w:val="20"/>
                <w:szCs w:val="20"/>
                <w:lang w:val="es-BO"/>
              </w:rPr>
              <w:t>Asimismo, deberá incluir todos los impuestos de Ley, mediante la emisión de la correspondiente factura, de acuerdo con las normas tributarias bolivianas.</w:t>
            </w:r>
          </w:p>
        </w:tc>
        <w:tc>
          <w:tcPr>
            <w:tcW w:w="3685" w:type="dxa"/>
          </w:tcPr>
          <w:p w14:paraId="29E9F278" w14:textId="77777777" w:rsidR="006518EB" w:rsidRPr="00045360" w:rsidRDefault="006518EB" w:rsidP="00EC61D2">
            <w:pPr>
              <w:rPr>
                <w:rFonts w:ascii="Tahoma" w:hAnsi="Tahoma" w:cs="Tahoma"/>
                <w:color w:val="000000"/>
                <w:sz w:val="18"/>
                <w:szCs w:val="18"/>
              </w:rPr>
            </w:pPr>
          </w:p>
        </w:tc>
      </w:tr>
    </w:tbl>
    <w:p w14:paraId="22D5A1F9" w14:textId="77777777" w:rsidR="006518EB" w:rsidRDefault="006518EB" w:rsidP="00374E06">
      <w:pPr>
        <w:jc w:val="center"/>
        <w:rPr>
          <w:b/>
          <w:i/>
          <w:sz w:val="18"/>
          <w:szCs w:val="18"/>
          <w:lang w:val="es-BO"/>
        </w:rPr>
      </w:pPr>
    </w:p>
    <w:p w14:paraId="467A812A" w14:textId="77777777" w:rsidR="006518EB" w:rsidRDefault="006518EB" w:rsidP="00374E06">
      <w:pPr>
        <w:jc w:val="center"/>
        <w:rPr>
          <w:b/>
          <w:i/>
          <w:sz w:val="18"/>
          <w:szCs w:val="18"/>
          <w:lang w:val="es-BO"/>
        </w:rPr>
      </w:pPr>
      <w:bookmarkStart w:id="73" w:name="_Hlk230358658"/>
    </w:p>
    <w:p w14:paraId="78816697" w14:textId="77777777" w:rsidR="00374E06" w:rsidRPr="00AC4E99" w:rsidRDefault="00374E06" w:rsidP="00374E06">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17499E94" w14:textId="77777777" w:rsidR="00374E06" w:rsidRPr="00AC4E99" w:rsidRDefault="00374E06" w:rsidP="00374E06">
      <w:pPr>
        <w:jc w:val="both"/>
        <w:rPr>
          <w:rFonts w:cs="Arial"/>
          <w:b/>
          <w:sz w:val="14"/>
          <w:szCs w:val="14"/>
          <w:lang w:val="es-BO"/>
        </w:rPr>
      </w:pPr>
    </w:p>
    <w:p w14:paraId="7E5540A5" w14:textId="77777777" w:rsidR="00374E06" w:rsidRPr="00AC4E99" w:rsidRDefault="00374E06" w:rsidP="00374E06">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279DF294" w14:textId="77777777" w:rsidR="00374E06" w:rsidRPr="00AC4E99" w:rsidRDefault="00374E06" w:rsidP="00374E06">
      <w:pPr>
        <w:jc w:val="both"/>
        <w:rPr>
          <w:b/>
          <w:sz w:val="14"/>
          <w:szCs w:val="14"/>
          <w:lang w:val="es-BO"/>
        </w:rPr>
      </w:pPr>
    </w:p>
    <w:p w14:paraId="0247C43B" w14:textId="77777777" w:rsidR="006518EB" w:rsidRDefault="00374E06" w:rsidP="00374E06">
      <w:pPr>
        <w:jc w:val="both"/>
        <w:rPr>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lang w:val="es-BO"/>
        </w:rPr>
        <w:t>.</w:t>
      </w:r>
      <w:bookmarkEnd w:id="73"/>
    </w:p>
    <w:p w14:paraId="23D9E15C" w14:textId="77777777" w:rsidR="006518EB" w:rsidRDefault="006518EB" w:rsidP="00374E06">
      <w:pPr>
        <w:jc w:val="both"/>
        <w:rPr>
          <w:lang w:val="es-BO"/>
        </w:rPr>
      </w:pPr>
    </w:p>
    <w:p w14:paraId="7FC6A645" w14:textId="77777777" w:rsidR="00C9151A" w:rsidRDefault="00C9151A" w:rsidP="006518EB">
      <w:pPr>
        <w:ind w:right="-346"/>
        <w:jc w:val="center"/>
        <w:rPr>
          <w:rFonts w:ascii="Tahoma" w:hAnsi="Tahoma" w:cs="Tahoma"/>
          <w:b/>
          <w:noProof/>
          <w:sz w:val="18"/>
          <w:szCs w:val="18"/>
        </w:rPr>
      </w:pPr>
    </w:p>
    <w:p w14:paraId="53CD9917" w14:textId="1324A47A"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lastRenderedPageBreak/>
        <w:t>FORMULARIO C-1</w:t>
      </w:r>
    </w:p>
    <w:p w14:paraId="1176E9BC" w14:textId="43D01509" w:rsidR="006518EB" w:rsidRDefault="006518EB" w:rsidP="006518EB">
      <w:pPr>
        <w:ind w:right="-346"/>
        <w:jc w:val="center"/>
        <w:rPr>
          <w:rFonts w:ascii="Tahoma" w:hAnsi="Tahoma" w:cs="Tahoma"/>
          <w:b/>
          <w:noProof/>
          <w:sz w:val="18"/>
          <w:szCs w:val="18"/>
        </w:rPr>
      </w:pPr>
      <w:r w:rsidRPr="003346BF">
        <w:rPr>
          <w:rFonts w:ascii="Tahoma" w:hAnsi="Tahoma" w:cs="Tahoma"/>
          <w:b/>
          <w:noProof/>
          <w:sz w:val="18"/>
          <w:szCs w:val="18"/>
        </w:rPr>
        <w:t>ESPECIFICACIONES TÉCNICAS</w:t>
      </w:r>
    </w:p>
    <w:p w14:paraId="20C3DBD4" w14:textId="77777777" w:rsidR="006518EB" w:rsidRPr="003346BF" w:rsidRDefault="006518EB" w:rsidP="00115642">
      <w:pPr>
        <w:ind w:right="-93"/>
        <w:jc w:val="center"/>
        <w:rPr>
          <w:rFonts w:ascii="Tahoma" w:hAnsi="Tahoma" w:cs="Tahoma"/>
          <w:b/>
          <w:noProof/>
          <w:sz w:val="18"/>
          <w:szCs w:val="18"/>
        </w:rPr>
      </w:pPr>
    </w:p>
    <w:p w14:paraId="19F19017" w14:textId="77777777" w:rsidR="006518EB" w:rsidRPr="00A03B51" w:rsidRDefault="006518EB" w:rsidP="006518EB">
      <w:pPr>
        <w:ind w:right="-346"/>
        <w:jc w:val="both"/>
        <w:rPr>
          <w:rFonts w:ascii="Tahoma" w:hAnsi="Tahoma" w:cs="Tahoma"/>
          <w:b/>
          <w:bCs/>
          <w:color w:val="000000"/>
          <w:sz w:val="20"/>
          <w:szCs w:val="20"/>
          <w:lang w:val="pt-BR"/>
        </w:rPr>
      </w:pPr>
      <w:r w:rsidRPr="003305DD">
        <w:rPr>
          <w:rFonts w:ascii="Tahoma" w:hAnsi="Tahoma" w:cs="Tahoma"/>
          <w:b/>
          <w:bCs/>
          <w:color w:val="000000"/>
          <w:sz w:val="20"/>
          <w:szCs w:val="20"/>
          <w:lang w:val="pt-BR"/>
        </w:rPr>
        <w:t>ÍT</w:t>
      </w:r>
      <w:r w:rsidRPr="00A03B51">
        <w:rPr>
          <w:rFonts w:ascii="Tahoma" w:hAnsi="Tahoma" w:cs="Tahoma"/>
          <w:b/>
          <w:bCs/>
          <w:sz w:val="18"/>
          <w:szCs w:val="18"/>
        </w:rPr>
        <w:t xml:space="preserve">EM </w:t>
      </w:r>
      <w:r>
        <w:rPr>
          <w:rFonts w:ascii="Tahoma" w:hAnsi="Tahoma" w:cs="Tahoma"/>
          <w:b/>
          <w:bCs/>
          <w:sz w:val="18"/>
          <w:szCs w:val="18"/>
        </w:rPr>
        <w:t>2</w:t>
      </w:r>
      <w:r w:rsidRPr="00A03B51">
        <w:rPr>
          <w:rFonts w:ascii="Tahoma" w:hAnsi="Tahoma" w:cs="Tahoma"/>
          <w:b/>
          <w:bCs/>
          <w:sz w:val="18"/>
          <w:szCs w:val="18"/>
        </w:rPr>
        <w:t xml:space="preserve">: Fusible chicotillo tipo K de </w:t>
      </w:r>
      <w:r>
        <w:rPr>
          <w:rFonts w:ascii="Tahoma" w:hAnsi="Tahoma" w:cs="Tahoma"/>
          <w:b/>
          <w:bCs/>
          <w:sz w:val="18"/>
          <w:szCs w:val="18"/>
        </w:rPr>
        <w:t>2</w:t>
      </w:r>
      <w:r w:rsidRPr="00A03B51">
        <w:rPr>
          <w:rFonts w:ascii="Tahoma" w:hAnsi="Tahoma" w:cs="Tahoma"/>
          <w:b/>
          <w:bCs/>
          <w:sz w:val="18"/>
          <w:szCs w:val="18"/>
        </w:rPr>
        <w:t> A (27-38 kV)</w:t>
      </w:r>
    </w:p>
    <w:tbl>
      <w:tblPr>
        <w:tblW w:w="10357" w:type="dxa"/>
        <w:jc w:val="center"/>
        <w:tblLayout w:type="fixed"/>
        <w:tblCellMar>
          <w:left w:w="70" w:type="dxa"/>
          <w:right w:w="70" w:type="dxa"/>
        </w:tblCellMar>
        <w:tblLook w:val="04A0" w:firstRow="1" w:lastRow="0" w:firstColumn="1" w:lastColumn="0" w:noHBand="0" w:noVBand="1"/>
      </w:tblPr>
      <w:tblGrid>
        <w:gridCol w:w="704"/>
        <w:gridCol w:w="5942"/>
        <w:gridCol w:w="26"/>
        <w:gridCol w:w="3685"/>
      </w:tblGrid>
      <w:tr w:rsidR="006518EB" w:rsidRPr="00045360" w14:paraId="6F8C6723" w14:textId="77777777" w:rsidTr="00A55369">
        <w:trPr>
          <w:trHeight w:val="433"/>
          <w:jc w:val="center"/>
        </w:trPr>
        <w:tc>
          <w:tcPr>
            <w:tcW w:w="664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3317E12" w14:textId="77777777" w:rsidR="006518EB" w:rsidRPr="009D594B" w:rsidRDefault="006518EB" w:rsidP="00EC61D2">
            <w:pPr>
              <w:jc w:val="center"/>
              <w:rPr>
                <w:rFonts w:ascii="Tahoma" w:hAnsi="Tahoma" w:cs="Tahoma"/>
                <w:sz w:val="18"/>
                <w:szCs w:val="18"/>
              </w:rPr>
            </w:pPr>
            <w:r w:rsidRPr="009D594B">
              <w:rPr>
                <w:rFonts w:ascii="Tahoma" w:hAnsi="Tahoma" w:cs="Tahoma"/>
                <w:sz w:val="18"/>
                <w:szCs w:val="18"/>
              </w:rPr>
              <w:t>Para ser llenado por la Entidad convocante</w:t>
            </w:r>
          </w:p>
          <w:p w14:paraId="7CBE6FD2" w14:textId="77777777" w:rsidR="006518EB" w:rsidRPr="00045360" w:rsidRDefault="006518EB" w:rsidP="00EC61D2">
            <w:pPr>
              <w:jc w:val="center"/>
              <w:rPr>
                <w:rFonts w:ascii="Tahoma" w:hAnsi="Tahoma" w:cs="Tahoma"/>
                <w:sz w:val="18"/>
                <w:szCs w:val="18"/>
              </w:rPr>
            </w:pPr>
            <w:r w:rsidRPr="009D594B">
              <w:rPr>
                <w:rFonts w:ascii="Tahoma" w:hAnsi="Tahoma" w:cs="Tahoma"/>
                <w:sz w:val="18"/>
                <w:szCs w:val="18"/>
              </w:rPr>
              <w:t>(Llenar las Especificaciones Técnicas de manera previa a la publicación del DBC)</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0D4D216" w14:textId="77777777" w:rsidR="006518EB" w:rsidRPr="00045360" w:rsidRDefault="006518EB" w:rsidP="00EC61D2">
            <w:pPr>
              <w:rPr>
                <w:rFonts w:ascii="Tahoma" w:hAnsi="Tahoma" w:cs="Tahoma"/>
                <w:sz w:val="18"/>
                <w:szCs w:val="18"/>
                <w:lang w:val="es-BO"/>
              </w:rPr>
            </w:pPr>
            <w:r w:rsidRPr="00045360">
              <w:rPr>
                <w:rFonts w:ascii="Tahoma" w:hAnsi="Tahoma" w:cs="Tahoma"/>
                <w:sz w:val="18"/>
                <w:szCs w:val="18"/>
                <w:lang w:val="es-BO"/>
              </w:rPr>
              <w:t>Para ser llenado por el proponente al momento de elaborar su propuesta</w:t>
            </w:r>
          </w:p>
        </w:tc>
      </w:tr>
      <w:tr w:rsidR="006518EB" w:rsidRPr="00045360" w14:paraId="6BC86B70" w14:textId="77777777" w:rsidTr="00A55369">
        <w:trPr>
          <w:trHeight w:val="10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85D9F0D" w14:textId="77777777" w:rsidR="006518EB" w:rsidRPr="006901F0" w:rsidRDefault="006518EB" w:rsidP="00EC61D2">
            <w:pPr>
              <w:jc w:val="center"/>
              <w:rPr>
                <w:rFonts w:ascii="Tahoma" w:hAnsi="Tahoma" w:cs="Tahoma"/>
                <w:b/>
                <w:bCs/>
                <w:sz w:val="18"/>
                <w:szCs w:val="18"/>
              </w:rPr>
            </w:pPr>
            <w:r w:rsidRPr="006901F0">
              <w:rPr>
                <w:rFonts w:ascii="Tahoma" w:hAnsi="Tahoma" w:cs="Tahoma"/>
                <w:b/>
                <w:bCs/>
                <w:sz w:val="18"/>
                <w:szCs w:val="18"/>
              </w:rPr>
              <w:t>ITEM</w:t>
            </w:r>
          </w:p>
        </w:tc>
        <w:tc>
          <w:tcPr>
            <w:tcW w:w="594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AABA0F2" w14:textId="77777777" w:rsidR="006518EB" w:rsidRPr="006901F0" w:rsidRDefault="006518EB" w:rsidP="00EC61D2">
            <w:pPr>
              <w:jc w:val="center"/>
              <w:rPr>
                <w:rFonts w:ascii="Tahoma" w:hAnsi="Tahoma" w:cs="Tahoma"/>
                <w:b/>
                <w:bCs/>
                <w:sz w:val="18"/>
                <w:szCs w:val="18"/>
              </w:rPr>
            </w:pPr>
            <w:r w:rsidRPr="006901F0">
              <w:rPr>
                <w:rFonts w:ascii="Arial" w:hAnsi="Arial" w:cs="Arial"/>
                <w:b/>
                <w:bCs/>
                <w:sz w:val="18"/>
                <w:szCs w:val="18"/>
                <w:lang w:eastAsia="es-BO"/>
              </w:rPr>
              <w:t>Características y condiciones técnicas solicitadas (*)</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54A3B0E" w14:textId="77777777" w:rsidR="006518EB" w:rsidRPr="00045360" w:rsidRDefault="006518EB" w:rsidP="00EC61D2">
            <w:pPr>
              <w:rPr>
                <w:rFonts w:ascii="Tahoma" w:hAnsi="Tahoma" w:cs="Tahoma"/>
                <w:sz w:val="18"/>
                <w:szCs w:val="18"/>
              </w:rPr>
            </w:pPr>
            <w:r w:rsidRPr="00045360">
              <w:rPr>
                <w:rFonts w:ascii="Tahoma" w:hAnsi="Tahoma" w:cs="Tahoma"/>
                <w:sz w:val="18"/>
                <w:szCs w:val="18"/>
              </w:rPr>
              <w:t>Característica Propuesta (**)</w:t>
            </w:r>
          </w:p>
        </w:tc>
      </w:tr>
      <w:tr w:rsidR="006518EB" w:rsidRPr="00045360" w14:paraId="6283F4F1" w14:textId="77777777" w:rsidTr="00A55369">
        <w:trPr>
          <w:trHeight w:val="323"/>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02CEA259" w14:textId="77777777" w:rsidR="006518EB" w:rsidRPr="00045360" w:rsidRDefault="006518EB" w:rsidP="00EC61D2">
            <w:pPr>
              <w:jc w:val="center"/>
              <w:rPr>
                <w:rFonts w:ascii="Tahoma" w:hAnsi="Tahoma" w:cs="Tahoma"/>
                <w:sz w:val="18"/>
                <w:szCs w:val="18"/>
              </w:rPr>
            </w:pPr>
          </w:p>
        </w:tc>
        <w:tc>
          <w:tcPr>
            <w:tcW w:w="594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C36F125" w14:textId="77777777" w:rsidR="006518EB" w:rsidRPr="00045360" w:rsidRDefault="006518EB" w:rsidP="00EC61D2">
            <w:pPr>
              <w:jc w:val="center"/>
              <w:rPr>
                <w:rFonts w:ascii="Tahoma" w:hAnsi="Tahoma" w:cs="Tahoma"/>
                <w:b/>
                <w:sz w:val="18"/>
                <w:szCs w:val="18"/>
              </w:rPr>
            </w:pPr>
            <w:r>
              <w:rPr>
                <w:rFonts w:ascii="Tahoma" w:hAnsi="Tahoma" w:cs="Tahoma"/>
                <w:b/>
                <w:sz w:val="18"/>
                <w:szCs w:val="18"/>
              </w:rPr>
              <w:t>CONCEPTO</w:t>
            </w:r>
          </w:p>
        </w:tc>
        <w:tc>
          <w:tcPr>
            <w:tcW w:w="3711" w:type="dxa"/>
            <w:gridSpan w:val="2"/>
            <w:vMerge w:val="restart"/>
            <w:tcBorders>
              <w:top w:val="single" w:sz="4" w:space="0" w:color="auto"/>
              <w:left w:val="single" w:sz="4" w:space="0" w:color="auto"/>
              <w:right w:val="single" w:sz="4" w:space="0" w:color="auto"/>
            </w:tcBorders>
          </w:tcPr>
          <w:p w14:paraId="72CDF6DA" w14:textId="77777777" w:rsidR="006518EB" w:rsidRPr="00115642" w:rsidRDefault="006518EB" w:rsidP="00EC61D2">
            <w:pPr>
              <w:rPr>
                <w:rFonts w:ascii="Tahoma" w:hAnsi="Tahoma" w:cs="Tahoma"/>
              </w:rPr>
            </w:pPr>
            <w:r w:rsidRPr="00115642">
              <w:rPr>
                <w:rFonts w:ascii="Tahoma" w:hAnsi="Tahoma" w:cs="Tahoma"/>
                <w:color w:val="A5A5A5"/>
              </w:rPr>
              <w:t>(Manifestar expresamente las condiciones de su propuesta con referencia a este requerimiento)</w:t>
            </w:r>
          </w:p>
        </w:tc>
      </w:tr>
      <w:tr w:rsidR="006518EB" w:rsidRPr="00045360" w14:paraId="285BFFCB" w14:textId="77777777" w:rsidTr="00A55369">
        <w:trPr>
          <w:trHeight w:val="2491"/>
          <w:jc w:val="center"/>
        </w:trPr>
        <w:tc>
          <w:tcPr>
            <w:tcW w:w="704" w:type="dxa"/>
            <w:tcBorders>
              <w:top w:val="single" w:sz="4" w:space="0" w:color="auto"/>
              <w:left w:val="single" w:sz="4" w:space="0" w:color="auto"/>
              <w:bottom w:val="single" w:sz="4" w:space="0" w:color="auto"/>
              <w:right w:val="single" w:sz="4" w:space="0" w:color="auto"/>
            </w:tcBorders>
            <w:vAlign w:val="center"/>
          </w:tcPr>
          <w:p w14:paraId="7B58A32E" w14:textId="77777777" w:rsidR="006518EB" w:rsidRPr="00045360" w:rsidRDefault="006518EB" w:rsidP="00EC61D2">
            <w:pPr>
              <w:jc w:val="center"/>
              <w:rPr>
                <w:rFonts w:ascii="Tahoma" w:hAnsi="Tahoma" w:cs="Tahoma"/>
                <w:sz w:val="18"/>
                <w:szCs w:val="18"/>
              </w:rPr>
            </w:pPr>
            <w:r>
              <w:rPr>
                <w:rFonts w:ascii="Tahoma" w:hAnsi="Tahoma" w:cs="Tahoma"/>
                <w:sz w:val="18"/>
                <w:szCs w:val="18"/>
              </w:rPr>
              <w:t>2</w:t>
            </w:r>
          </w:p>
        </w:tc>
        <w:tc>
          <w:tcPr>
            <w:tcW w:w="5942" w:type="dxa"/>
            <w:tcBorders>
              <w:top w:val="single" w:sz="4" w:space="0" w:color="auto"/>
              <w:left w:val="single" w:sz="4" w:space="0" w:color="auto"/>
              <w:bottom w:val="single" w:sz="4" w:space="0" w:color="auto"/>
              <w:right w:val="single" w:sz="4" w:space="0" w:color="auto"/>
            </w:tcBorders>
          </w:tcPr>
          <w:p w14:paraId="12790F8E" w14:textId="77777777" w:rsidR="006518EB" w:rsidRDefault="006518EB" w:rsidP="00EC61D2">
            <w:pPr>
              <w:pBdr>
                <w:bottom w:val="single" w:sz="12" w:space="1" w:color="auto"/>
              </w:pBdr>
              <w:rPr>
                <w:rFonts w:ascii="Tahoma" w:hAnsi="Tahoma" w:cs="Tahoma"/>
                <w:b/>
                <w:noProof/>
                <w:sz w:val="20"/>
                <w:szCs w:val="20"/>
              </w:rPr>
            </w:pPr>
            <w:r w:rsidRPr="008B345A">
              <w:rPr>
                <w:rFonts w:ascii="Tahoma" w:hAnsi="Tahoma" w:cs="Tahoma"/>
                <w:b/>
                <w:bCs/>
                <w:sz w:val="20"/>
                <w:szCs w:val="20"/>
              </w:rPr>
              <w:t xml:space="preserve">Fusible chicotillo tipo K </w:t>
            </w:r>
            <w:r>
              <w:rPr>
                <w:rFonts w:ascii="Tahoma" w:hAnsi="Tahoma" w:cs="Tahoma"/>
                <w:b/>
                <w:bCs/>
                <w:sz w:val="20"/>
                <w:szCs w:val="20"/>
              </w:rPr>
              <w:t>de 2</w:t>
            </w:r>
            <w:r w:rsidRPr="0059243D">
              <w:rPr>
                <w:rFonts w:ascii="Tahoma" w:hAnsi="Tahoma" w:cs="Tahoma"/>
                <w:b/>
                <w:bCs/>
                <w:sz w:val="20"/>
                <w:szCs w:val="20"/>
              </w:rPr>
              <w:t> A</w:t>
            </w:r>
            <w:r>
              <w:rPr>
                <w:rFonts w:ascii="Tahoma" w:hAnsi="Tahoma" w:cs="Tahoma"/>
                <w:b/>
                <w:bCs/>
                <w:sz w:val="20"/>
                <w:szCs w:val="20"/>
              </w:rPr>
              <w:t xml:space="preserve"> (27-</w:t>
            </w:r>
            <w:r w:rsidRPr="008B345A">
              <w:rPr>
                <w:rFonts w:ascii="Tahoma" w:hAnsi="Tahoma" w:cs="Tahoma"/>
                <w:b/>
                <w:bCs/>
                <w:sz w:val="20"/>
                <w:szCs w:val="20"/>
              </w:rPr>
              <w:t>38</w:t>
            </w:r>
            <w:r>
              <w:rPr>
                <w:rFonts w:ascii="Tahoma" w:hAnsi="Tahoma" w:cs="Tahoma"/>
                <w:b/>
                <w:bCs/>
                <w:sz w:val="20"/>
                <w:szCs w:val="20"/>
              </w:rPr>
              <w:t xml:space="preserve"> kV)</w:t>
            </w:r>
          </w:p>
          <w:p w14:paraId="4956672B" w14:textId="77777777" w:rsidR="006518EB" w:rsidRPr="008B345A" w:rsidRDefault="006518EB" w:rsidP="00EC61D2">
            <w:pPr>
              <w:rPr>
                <w:rFonts w:ascii="Tahoma" w:hAnsi="Tahoma" w:cs="Tahoma"/>
                <w:b/>
                <w:bCs/>
                <w:sz w:val="20"/>
                <w:szCs w:val="20"/>
              </w:rPr>
            </w:pPr>
            <w:r>
              <w:rPr>
                <w:rFonts w:ascii="Tahoma" w:hAnsi="Tahoma" w:cs="Tahoma"/>
                <w:b/>
                <w:bCs/>
                <w:sz w:val="20"/>
                <w:szCs w:val="20"/>
              </w:rPr>
              <w:t>C</w:t>
            </w:r>
            <w:r w:rsidRPr="008B345A">
              <w:rPr>
                <w:rFonts w:ascii="Tahoma" w:hAnsi="Tahoma" w:cs="Tahoma"/>
                <w:b/>
                <w:bCs/>
                <w:sz w:val="20"/>
                <w:szCs w:val="20"/>
              </w:rPr>
              <w:t>aracterísticas:</w:t>
            </w:r>
          </w:p>
          <w:p w14:paraId="12C0B963"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Corriente nominal:</w:t>
            </w:r>
            <w:r w:rsidRPr="00E401EE">
              <w:rPr>
                <w:rFonts w:ascii="Tahoma" w:hAnsi="Tahoma" w:cs="Tahoma"/>
                <w:sz w:val="20"/>
                <w:szCs w:val="20"/>
              </w:rPr>
              <w:t xml:space="preserve"> </w:t>
            </w:r>
            <w:r>
              <w:rPr>
                <w:rFonts w:ascii="Tahoma" w:hAnsi="Tahoma" w:cs="Tahoma"/>
                <w:sz w:val="20"/>
                <w:szCs w:val="20"/>
              </w:rPr>
              <w:t>2</w:t>
            </w:r>
            <w:r w:rsidRPr="00E401EE">
              <w:rPr>
                <w:rFonts w:ascii="Tahoma" w:hAnsi="Tahoma" w:cs="Tahoma"/>
                <w:sz w:val="20"/>
                <w:szCs w:val="20"/>
              </w:rPr>
              <w:t xml:space="preserve"> A </w:t>
            </w:r>
          </w:p>
          <w:p w14:paraId="0694B980"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Tensión nominal:</w:t>
            </w:r>
            <w:r w:rsidRPr="00E401EE">
              <w:rPr>
                <w:rFonts w:ascii="Tahoma" w:hAnsi="Tahoma" w:cs="Tahoma"/>
                <w:sz w:val="20"/>
                <w:szCs w:val="20"/>
              </w:rPr>
              <w:t xml:space="preserve"> </w:t>
            </w:r>
            <w:r>
              <w:rPr>
                <w:rFonts w:ascii="Tahoma" w:hAnsi="Tahoma" w:cs="Tahoma"/>
                <w:sz w:val="20"/>
                <w:szCs w:val="20"/>
              </w:rPr>
              <w:t xml:space="preserve">27 - </w:t>
            </w:r>
            <w:r w:rsidRPr="00E401EE">
              <w:rPr>
                <w:rFonts w:ascii="Tahoma" w:hAnsi="Tahoma" w:cs="Tahoma"/>
                <w:sz w:val="20"/>
                <w:szCs w:val="20"/>
              </w:rPr>
              <w:t xml:space="preserve">38 kV </w:t>
            </w:r>
          </w:p>
          <w:p w14:paraId="129D0F43"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Longitud:</w:t>
            </w:r>
            <w:r w:rsidRPr="00E401EE">
              <w:rPr>
                <w:rFonts w:ascii="Tahoma" w:hAnsi="Tahoma" w:cs="Tahoma"/>
                <w:sz w:val="20"/>
                <w:szCs w:val="20"/>
              </w:rPr>
              <w:t xml:space="preserve"> 23” – 36” (584 – 915 mm) </w:t>
            </w:r>
          </w:p>
          <w:p w14:paraId="2E5F33D0"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Cabeza:</w:t>
            </w:r>
            <w:r w:rsidRPr="00E401EE">
              <w:rPr>
                <w:rFonts w:ascii="Tahoma" w:hAnsi="Tahoma" w:cs="Tahoma"/>
                <w:sz w:val="20"/>
                <w:szCs w:val="20"/>
              </w:rPr>
              <w:t xml:space="preserve"> </w:t>
            </w:r>
            <w:r w:rsidRPr="0073239D">
              <w:rPr>
                <w:rFonts w:ascii="Tahoma" w:hAnsi="Tahoma" w:cs="Tahoma"/>
                <w:sz w:val="20"/>
                <w:szCs w:val="20"/>
              </w:rPr>
              <w:t>Removible, para fácil mantenimiento</w:t>
            </w:r>
            <w:r>
              <w:rPr>
                <w:rFonts w:ascii="Tahoma" w:hAnsi="Tahoma" w:cs="Tahoma"/>
                <w:sz w:val="20"/>
                <w:szCs w:val="20"/>
              </w:rPr>
              <w:t>.</w:t>
            </w:r>
          </w:p>
          <w:p w14:paraId="15538E6D" w14:textId="77777777" w:rsidR="006518EB" w:rsidRPr="00F51943" w:rsidRDefault="006518EB" w:rsidP="00EC61D2">
            <w:pPr>
              <w:contextualSpacing/>
              <w:jc w:val="both"/>
              <w:rPr>
                <w:rFonts w:ascii="Tahoma" w:hAnsi="Tahoma" w:cs="Tahoma"/>
                <w:color w:val="000000"/>
                <w:sz w:val="20"/>
                <w:szCs w:val="20"/>
              </w:rPr>
            </w:pPr>
            <w:r w:rsidRPr="00E401EE">
              <w:rPr>
                <w:rFonts w:ascii="Tahoma" w:hAnsi="Tahoma" w:cs="Tahoma"/>
                <w:b/>
                <w:bCs/>
                <w:sz w:val="20"/>
                <w:szCs w:val="20"/>
              </w:rPr>
              <w:t>Normas aplicables:</w:t>
            </w:r>
            <w:r w:rsidRPr="00E401EE">
              <w:rPr>
                <w:rFonts w:ascii="Tahoma" w:hAnsi="Tahoma" w:cs="Tahoma"/>
                <w:sz w:val="20"/>
                <w:szCs w:val="20"/>
              </w:rPr>
              <w:t xml:space="preserve"> </w:t>
            </w:r>
            <w:r w:rsidRPr="0073239D">
              <w:rPr>
                <w:rFonts w:ascii="Tahoma" w:hAnsi="Tahoma" w:cs="Tahoma"/>
                <w:sz w:val="20"/>
                <w:szCs w:val="20"/>
              </w:rPr>
              <w:t>IEC 60282</w:t>
            </w:r>
            <w:r w:rsidRPr="0073239D">
              <w:rPr>
                <w:rFonts w:ascii="Tahoma" w:hAnsi="Tahoma" w:cs="Tahoma"/>
                <w:sz w:val="20"/>
                <w:szCs w:val="20"/>
              </w:rPr>
              <w:noBreakHyphen/>
              <w:t>1 / IEC 60282</w:t>
            </w:r>
            <w:r w:rsidRPr="0073239D">
              <w:rPr>
                <w:rFonts w:ascii="Tahoma" w:hAnsi="Tahoma" w:cs="Tahoma"/>
                <w:sz w:val="20"/>
                <w:szCs w:val="20"/>
              </w:rPr>
              <w:noBreakHyphen/>
              <w:t>2 (anteriormente IEC 282) o ANSI C37.41 / ANSI C37.42, o normas equivalentes reconocidas internacionalmente</w:t>
            </w:r>
            <w:r>
              <w:rPr>
                <w:rFonts w:ascii="Tahoma" w:hAnsi="Tahoma" w:cs="Tahoma"/>
                <w:sz w:val="20"/>
                <w:szCs w:val="20"/>
              </w:rPr>
              <w:t>.</w:t>
            </w:r>
          </w:p>
        </w:tc>
        <w:tc>
          <w:tcPr>
            <w:tcW w:w="3711" w:type="dxa"/>
            <w:gridSpan w:val="2"/>
            <w:vMerge/>
            <w:tcBorders>
              <w:left w:val="single" w:sz="4" w:space="0" w:color="auto"/>
              <w:bottom w:val="single" w:sz="4" w:space="0" w:color="auto"/>
              <w:right w:val="single" w:sz="4" w:space="0" w:color="auto"/>
            </w:tcBorders>
          </w:tcPr>
          <w:p w14:paraId="418BB999" w14:textId="77777777" w:rsidR="006518EB" w:rsidRPr="00807492" w:rsidRDefault="006518EB" w:rsidP="00EC61D2">
            <w:pPr>
              <w:rPr>
                <w:rFonts w:ascii="Tahoma" w:hAnsi="Tahoma" w:cs="Tahoma"/>
                <w:color w:val="A5A5A5"/>
                <w:sz w:val="18"/>
                <w:szCs w:val="18"/>
              </w:rPr>
            </w:pPr>
          </w:p>
        </w:tc>
      </w:tr>
      <w:tr w:rsidR="006518EB" w:rsidRPr="00045360" w14:paraId="425E16C0"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10357" w:type="dxa"/>
            <w:gridSpan w:val="4"/>
            <w:shd w:val="clear" w:color="auto" w:fill="0070C0"/>
            <w:vAlign w:val="center"/>
            <w:hideMark/>
          </w:tcPr>
          <w:p w14:paraId="6C70E716" w14:textId="77777777" w:rsidR="006518EB" w:rsidRPr="00A03B51" w:rsidRDefault="006518EB" w:rsidP="00EC61D2">
            <w:pPr>
              <w:jc w:val="center"/>
              <w:rPr>
                <w:rFonts w:ascii="Tahoma" w:hAnsi="Tahoma" w:cs="Tahoma"/>
                <w:b/>
                <w:bCs/>
                <w:color w:val="FFFFFF"/>
                <w:sz w:val="18"/>
                <w:szCs w:val="18"/>
              </w:rPr>
            </w:pPr>
            <w:r w:rsidRPr="00045360">
              <w:rPr>
                <w:rFonts w:ascii="Tahoma" w:hAnsi="Tahoma" w:cs="Tahoma"/>
                <w:sz w:val="18"/>
                <w:szCs w:val="18"/>
              </w:rPr>
              <w:tab/>
            </w:r>
            <w:r w:rsidRPr="00A03B51">
              <w:rPr>
                <w:rFonts w:ascii="Tahoma" w:hAnsi="Tahoma" w:cs="Tahoma"/>
                <w:b/>
                <w:bCs/>
                <w:color w:val="FFFFFF"/>
                <w:sz w:val="18"/>
                <w:szCs w:val="18"/>
                <w:shd w:val="clear" w:color="auto" w:fill="0070C0"/>
              </w:rPr>
              <w:t>CONDICIONES PARA LA ADQUISICIÓN DE BIENES</w:t>
            </w:r>
          </w:p>
        </w:tc>
      </w:tr>
      <w:tr w:rsidR="006518EB" w:rsidRPr="00045360" w14:paraId="5BD28B8F"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jc w:val="center"/>
        </w:trPr>
        <w:tc>
          <w:tcPr>
            <w:tcW w:w="6672" w:type="dxa"/>
            <w:gridSpan w:val="3"/>
            <w:vAlign w:val="center"/>
            <w:hideMark/>
          </w:tcPr>
          <w:p w14:paraId="2E9BA2FC" w14:textId="77777777" w:rsidR="006518EB" w:rsidRPr="00045360" w:rsidRDefault="006518EB" w:rsidP="00EC61D2">
            <w:pPr>
              <w:rPr>
                <w:rFonts w:ascii="Tahoma" w:hAnsi="Tahoma" w:cs="Tahoma"/>
                <w:color w:val="A5A5A5"/>
                <w:sz w:val="18"/>
                <w:szCs w:val="18"/>
              </w:rPr>
            </w:pPr>
            <w:r w:rsidRPr="006B1080">
              <w:rPr>
                <w:rFonts w:ascii="Tahoma" w:hAnsi="Tahoma" w:cs="Tahoma"/>
                <w:b/>
                <w:bCs/>
                <w:color w:val="000000"/>
                <w:sz w:val="20"/>
                <w:szCs w:val="20"/>
              </w:rPr>
              <w:t>PLAZO DE ENTREGA:</w:t>
            </w:r>
          </w:p>
        </w:tc>
        <w:tc>
          <w:tcPr>
            <w:tcW w:w="3685" w:type="dxa"/>
          </w:tcPr>
          <w:p w14:paraId="23C87238" w14:textId="77777777" w:rsidR="006518EB" w:rsidRPr="006518EB" w:rsidRDefault="006518EB" w:rsidP="00EC61D2">
            <w:pPr>
              <w:rPr>
                <w:rFonts w:ascii="Tahoma" w:hAnsi="Tahoma" w:cs="Tahoma"/>
                <w:color w:val="000000"/>
              </w:rPr>
            </w:pPr>
            <w:r w:rsidRPr="006518EB">
              <w:rPr>
                <w:rFonts w:ascii="Tahoma" w:hAnsi="Tahoma" w:cs="Tahoma"/>
                <w:color w:val="A5A5A5"/>
              </w:rPr>
              <w:t>(Manifestar expresamente las condiciones de su propuesta con referencia a este requerimiento)</w:t>
            </w:r>
          </w:p>
        </w:tc>
      </w:tr>
      <w:tr w:rsidR="006518EB" w:rsidRPr="00045360" w14:paraId="1B8C8F10"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jc w:val="center"/>
        </w:trPr>
        <w:tc>
          <w:tcPr>
            <w:tcW w:w="6672" w:type="dxa"/>
            <w:gridSpan w:val="3"/>
            <w:vAlign w:val="center"/>
            <w:hideMark/>
          </w:tcPr>
          <w:p w14:paraId="3740D626" w14:textId="77777777" w:rsidR="006518EB" w:rsidRPr="00045360" w:rsidRDefault="006518EB" w:rsidP="00EC61D2">
            <w:pPr>
              <w:jc w:val="both"/>
              <w:rPr>
                <w:rFonts w:ascii="Tahoma" w:hAnsi="Tahoma" w:cs="Tahoma"/>
                <w:color w:val="000000"/>
                <w:sz w:val="18"/>
                <w:szCs w:val="18"/>
              </w:rPr>
            </w:pPr>
            <w:r>
              <w:rPr>
                <w:rFonts w:ascii="Tahoma" w:hAnsi="Tahoma" w:cs="Tahoma"/>
                <w:bCs/>
                <w:sz w:val="20"/>
                <w:szCs w:val="20"/>
              </w:rPr>
              <w:t>El plazo de entrega de los bienes adjudicados para el presente proceso no deberá exceder de cincuenta (50) días calendario</w:t>
            </w:r>
            <w:r w:rsidRPr="00080E1D">
              <w:rPr>
                <w:rFonts w:ascii="Tahoma" w:hAnsi="Tahoma" w:cs="Tahoma"/>
                <w:sz w:val="20"/>
                <w:szCs w:val="20"/>
              </w:rPr>
              <w:t xml:space="preserve"> computable a partir del día siguiente hábil de la firma del contrato</w:t>
            </w:r>
            <w:r>
              <w:rPr>
                <w:rFonts w:ascii="Tahoma" w:hAnsi="Tahoma" w:cs="Tahoma"/>
                <w:sz w:val="20"/>
                <w:szCs w:val="20"/>
              </w:rPr>
              <w:t>.</w:t>
            </w:r>
          </w:p>
        </w:tc>
        <w:tc>
          <w:tcPr>
            <w:tcW w:w="3685" w:type="dxa"/>
          </w:tcPr>
          <w:p w14:paraId="4D644A8B" w14:textId="77777777" w:rsidR="006518EB" w:rsidRPr="006518EB" w:rsidRDefault="006518EB" w:rsidP="00EC61D2">
            <w:pPr>
              <w:rPr>
                <w:rFonts w:ascii="Tahoma" w:hAnsi="Tahoma" w:cs="Tahoma"/>
                <w:color w:val="000000"/>
              </w:rPr>
            </w:pPr>
          </w:p>
        </w:tc>
      </w:tr>
      <w:tr w:rsidR="006518EB" w:rsidRPr="00045360" w14:paraId="777FE9D4"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jc w:val="center"/>
        </w:trPr>
        <w:tc>
          <w:tcPr>
            <w:tcW w:w="6672" w:type="dxa"/>
            <w:gridSpan w:val="3"/>
            <w:vAlign w:val="center"/>
            <w:hideMark/>
          </w:tcPr>
          <w:p w14:paraId="7A59271C" w14:textId="77777777" w:rsidR="006518EB" w:rsidRPr="00045360" w:rsidRDefault="006518EB" w:rsidP="00EC61D2">
            <w:pPr>
              <w:rPr>
                <w:rFonts w:ascii="Tahoma" w:hAnsi="Tahoma" w:cs="Tahoma"/>
                <w:color w:val="A5A5A5"/>
                <w:sz w:val="18"/>
                <w:szCs w:val="18"/>
              </w:rPr>
            </w:pPr>
            <w:r w:rsidRPr="00A73004">
              <w:rPr>
                <w:rFonts w:ascii="Tahoma" w:hAnsi="Tahoma" w:cs="Tahoma"/>
                <w:b/>
                <w:bCs/>
                <w:color w:val="000000"/>
                <w:sz w:val="20"/>
                <w:szCs w:val="20"/>
              </w:rPr>
              <w:t xml:space="preserve">FORMA DE </w:t>
            </w:r>
            <w:r>
              <w:rPr>
                <w:rFonts w:ascii="Tahoma" w:hAnsi="Tahoma" w:cs="Tahoma"/>
                <w:b/>
                <w:bCs/>
                <w:color w:val="000000"/>
                <w:sz w:val="20"/>
                <w:szCs w:val="20"/>
              </w:rPr>
              <w:t>ENTREGA</w:t>
            </w:r>
            <w:r w:rsidRPr="00A73004">
              <w:rPr>
                <w:rFonts w:ascii="Tahoma" w:hAnsi="Tahoma" w:cs="Tahoma"/>
                <w:b/>
                <w:bCs/>
                <w:color w:val="000000"/>
                <w:sz w:val="20"/>
                <w:szCs w:val="20"/>
              </w:rPr>
              <w:t>:</w:t>
            </w:r>
          </w:p>
        </w:tc>
        <w:tc>
          <w:tcPr>
            <w:tcW w:w="3685" w:type="dxa"/>
          </w:tcPr>
          <w:p w14:paraId="493E5641" w14:textId="77777777" w:rsidR="006518EB" w:rsidRPr="006518EB" w:rsidRDefault="006518EB" w:rsidP="00EC61D2">
            <w:pPr>
              <w:rPr>
                <w:rFonts w:ascii="Tahoma" w:hAnsi="Tahoma" w:cs="Tahoma"/>
                <w:b/>
                <w:bCs/>
                <w:color w:val="000000"/>
              </w:rPr>
            </w:pPr>
            <w:r w:rsidRPr="006518EB">
              <w:rPr>
                <w:rFonts w:ascii="Tahoma" w:hAnsi="Tahoma" w:cs="Tahoma"/>
                <w:color w:val="A5A5A5"/>
              </w:rPr>
              <w:t>(Manifestar expresamente las condiciones de su propuesta con referencia a este requerimiento)</w:t>
            </w:r>
          </w:p>
        </w:tc>
      </w:tr>
      <w:tr w:rsidR="006518EB" w:rsidRPr="00045360" w14:paraId="4E84F203"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2" w:type="dxa"/>
            <w:gridSpan w:val="3"/>
            <w:vAlign w:val="center"/>
            <w:hideMark/>
          </w:tcPr>
          <w:p w14:paraId="013A71A4" w14:textId="77777777" w:rsidR="006518EB" w:rsidRDefault="006518EB" w:rsidP="00EC61D2">
            <w:pPr>
              <w:jc w:val="both"/>
              <w:rPr>
                <w:rFonts w:ascii="Tahoma" w:hAnsi="Tahoma" w:cs="Tahoma"/>
                <w:sz w:val="20"/>
                <w:szCs w:val="20"/>
              </w:rPr>
            </w:pPr>
            <w:r w:rsidRPr="00817318">
              <w:rPr>
                <w:rFonts w:ascii="Tahoma" w:hAnsi="Tahoma" w:cs="Tahoma"/>
                <w:sz w:val="20"/>
                <w:szCs w:val="20"/>
              </w:rPr>
              <w:t>La entrega deberá realizarse con los bienes debidamente embalados, protegidos e identificados, garantizando su integridad durante el transporte, manipulación y descarga</w:t>
            </w:r>
            <w:r>
              <w:rPr>
                <w:rFonts w:ascii="Tahoma" w:hAnsi="Tahoma" w:cs="Tahoma"/>
                <w:sz w:val="20"/>
                <w:szCs w:val="20"/>
              </w:rPr>
              <w:t>.</w:t>
            </w:r>
          </w:p>
          <w:p w14:paraId="3A264B5D" w14:textId="77777777" w:rsidR="006518EB" w:rsidRPr="00045360" w:rsidRDefault="006518EB" w:rsidP="00EC61D2">
            <w:pPr>
              <w:jc w:val="both"/>
              <w:rPr>
                <w:rFonts w:ascii="Tahoma" w:hAnsi="Tahoma" w:cs="Tahoma"/>
                <w:color w:val="000000"/>
                <w:sz w:val="18"/>
                <w:szCs w:val="18"/>
              </w:rPr>
            </w:pPr>
            <w:r w:rsidRPr="00817318">
              <w:rPr>
                <w:rFonts w:ascii="Tahoma" w:hAnsi="Tahoma" w:cs="Tahoma"/>
                <w:sz w:val="20"/>
                <w:szCs w:val="20"/>
              </w:rPr>
              <w:t>El personal de ENDE verificará el estado de</w:t>
            </w:r>
            <w:r w:rsidRPr="00251599">
              <w:rPr>
                <w:rFonts w:ascii="Tahoma" w:hAnsi="Tahoma" w:cs="Tahoma"/>
                <w:sz w:val="20"/>
                <w:szCs w:val="20"/>
              </w:rPr>
              <w:t xml:space="preserve"> cada uno de los bienes adquiridos una vez que estos sean descargados en los almacenes de ENDE en la ciudad de Cobija - Pando, ubicados sobre la Av. Antofagasta, a la altura del km 3,5 de la carretera Cobija–Porvenir</w:t>
            </w:r>
            <w:r w:rsidRPr="00817318">
              <w:rPr>
                <w:rFonts w:ascii="Tahoma" w:hAnsi="Tahoma" w:cs="Tahoma"/>
                <w:sz w:val="20"/>
                <w:szCs w:val="20"/>
              </w:rPr>
              <w:t xml:space="preserve">. En caso de evidenciarse daños o defectos atribuibles al transporte o embalaje, los bienes no serán </w:t>
            </w:r>
            <w:proofErr w:type="spellStart"/>
            <w:r w:rsidRPr="00817318">
              <w:rPr>
                <w:rFonts w:ascii="Tahoma" w:hAnsi="Tahoma" w:cs="Tahoma"/>
                <w:sz w:val="20"/>
                <w:szCs w:val="20"/>
              </w:rPr>
              <w:t>recepcionados</w:t>
            </w:r>
            <w:proofErr w:type="spellEnd"/>
            <w:r w:rsidRPr="00817318">
              <w:rPr>
                <w:rFonts w:ascii="Tahoma" w:hAnsi="Tahoma" w:cs="Tahoma"/>
                <w:sz w:val="20"/>
                <w:szCs w:val="20"/>
              </w:rPr>
              <w:t>, debiendo el proveedor efectuar la reposición correspondiente sin costo adicional para la entidad</w:t>
            </w:r>
            <w:r>
              <w:rPr>
                <w:rFonts w:ascii="Tahoma" w:hAnsi="Tahoma" w:cs="Tahoma"/>
                <w:sz w:val="20"/>
                <w:szCs w:val="20"/>
              </w:rPr>
              <w:t>.</w:t>
            </w:r>
          </w:p>
        </w:tc>
        <w:tc>
          <w:tcPr>
            <w:tcW w:w="3685" w:type="dxa"/>
          </w:tcPr>
          <w:p w14:paraId="6A25FDC2" w14:textId="77777777" w:rsidR="006518EB" w:rsidRPr="006518EB" w:rsidRDefault="006518EB" w:rsidP="00EC61D2">
            <w:pPr>
              <w:rPr>
                <w:rFonts w:ascii="Tahoma" w:hAnsi="Tahoma" w:cs="Tahoma"/>
                <w:color w:val="000000"/>
              </w:rPr>
            </w:pPr>
          </w:p>
        </w:tc>
      </w:tr>
      <w:tr w:rsidR="006518EB" w:rsidRPr="00045360" w14:paraId="325BABD8"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2" w:type="dxa"/>
            <w:gridSpan w:val="3"/>
            <w:vAlign w:val="center"/>
          </w:tcPr>
          <w:p w14:paraId="5D454490" w14:textId="77777777" w:rsidR="006518EB" w:rsidRPr="00080E1D" w:rsidRDefault="006518EB" w:rsidP="00EC61D2">
            <w:pPr>
              <w:jc w:val="both"/>
              <w:rPr>
                <w:rFonts w:ascii="Tahoma" w:hAnsi="Tahoma" w:cs="Tahoma"/>
                <w:sz w:val="20"/>
                <w:szCs w:val="20"/>
              </w:rPr>
            </w:pPr>
            <w:r w:rsidRPr="00A73004">
              <w:rPr>
                <w:rFonts w:ascii="Tahoma" w:hAnsi="Tahoma" w:cs="Tahoma"/>
                <w:b/>
                <w:sz w:val="20"/>
                <w:szCs w:val="20"/>
              </w:rPr>
              <w:t>PRECIO DE LA PROPUESTA:</w:t>
            </w:r>
          </w:p>
        </w:tc>
        <w:tc>
          <w:tcPr>
            <w:tcW w:w="3685" w:type="dxa"/>
          </w:tcPr>
          <w:p w14:paraId="45644298" w14:textId="77777777" w:rsidR="006518EB" w:rsidRPr="006518EB" w:rsidRDefault="006518EB" w:rsidP="00EC61D2">
            <w:pPr>
              <w:rPr>
                <w:rFonts w:ascii="Tahoma" w:hAnsi="Tahoma" w:cs="Tahoma"/>
                <w:color w:val="000000"/>
              </w:rPr>
            </w:pPr>
            <w:r w:rsidRPr="006518EB">
              <w:rPr>
                <w:rFonts w:ascii="Tahoma" w:hAnsi="Tahoma" w:cs="Tahoma"/>
                <w:color w:val="A5A5A5"/>
              </w:rPr>
              <w:t>(Manifestar expresamente las condiciones de su propuesta con referencia a este requerimiento)</w:t>
            </w:r>
          </w:p>
        </w:tc>
      </w:tr>
      <w:tr w:rsidR="006518EB" w:rsidRPr="00045360" w14:paraId="369D78AE"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2" w:type="dxa"/>
            <w:gridSpan w:val="3"/>
            <w:vAlign w:val="center"/>
          </w:tcPr>
          <w:p w14:paraId="01DC4328" w14:textId="77777777" w:rsidR="006518EB" w:rsidRPr="007821D8" w:rsidRDefault="006518EB" w:rsidP="00EC61D2">
            <w:pPr>
              <w:jc w:val="both"/>
              <w:rPr>
                <w:rFonts w:ascii="Tahoma" w:hAnsi="Tahoma" w:cs="Tahoma"/>
                <w:sz w:val="20"/>
                <w:szCs w:val="20"/>
                <w:lang w:val="es-BO"/>
              </w:rPr>
            </w:pPr>
            <w:r w:rsidRPr="007821D8">
              <w:rPr>
                <w:rFonts w:ascii="Tahoma" w:hAnsi="Tahoma" w:cs="Tahoma"/>
                <w:sz w:val="20"/>
                <w:szCs w:val="20"/>
                <w:lang w:val="es-BO"/>
              </w:rPr>
              <w:t xml:space="preserve">El precio de la propuesta deberá incluir todos los costos hasta la disposición final en los almacenes de ENDE, ubicados en la ciudad de Cobija – Pando, sobre la Av. Antofagasta, a la altura del km 3,5 de la carretera Cobija – Porvenir. </w:t>
            </w:r>
          </w:p>
          <w:p w14:paraId="7A090628" w14:textId="77777777" w:rsidR="006518EB" w:rsidRPr="00080E1D" w:rsidRDefault="006518EB" w:rsidP="00EC61D2">
            <w:pPr>
              <w:jc w:val="both"/>
              <w:rPr>
                <w:rFonts w:ascii="Tahoma" w:hAnsi="Tahoma" w:cs="Tahoma"/>
                <w:sz w:val="20"/>
                <w:szCs w:val="20"/>
              </w:rPr>
            </w:pPr>
            <w:r w:rsidRPr="007821D8">
              <w:rPr>
                <w:rFonts w:ascii="Tahoma" w:hAnsi="Tahoma" w:cs="Tahoma"/>
                <w:sz w:val="20"/>
                <w:szCs w:val="20"/>
                <w:lang w:val="es-BO"/>
              </w:rPr>
              <w:t>Asimismo, deberá incluir todos los impuestos de Ley, mediante la emisión de la correspondiente factura, de acuerdo con las normas tributarias bolivianas.</w:t>
            </w:r>
          </w:p>
        </w:tc>
        <w:tc>
          <w:tcPr>
            <w:tcW w:w="3685" w:type="dxa"/>
          </w:tcPr>
          <w:p w14:paraId="473E2851" w14:textId="77777777" w:rsidR="006518EB" w:rsidRPr="00045360" w:rsidRDefault="006518EB" w:rsidP="00EC61D2">
            <w:pPr>
              <w:rPr>
                <w:rFonts w:ascii="Tahoma" w:hAnsi="Tahoma" w:cs="Tahoma"/>
                <w:color w:val="000000"/>
                <w:sz w:val="18"/>
                <w:szCs w:val="18"/>
              </w:rPr>
            </w:pPr>
          </w:p>
        </w:tc>
      </w:tr>
    </w:tbl>
    <w:p w14:paraId="40D5CC0D" w14:textId="41B28995" w:rsidR="006518EB" w:rsidRDefault="006518EB" w:rsidP="006518EB">
      <w:pPr>
        <w:jc w:val="center"/>
        <w:rPr>
          <w:b/>
          <w:i/>
          <w:sz w:val="18"/>
          <w:szCs w:val="18"/>
          <w:lang w:val="es-BO"/>
        </w:rPr>
      </w:pPr>
    </w:p>
    <w:p w14:paraId="1615848C" w14:textId="77777777" w:rsidR="006518EB" w:rsidRPr="00AC4E99" w:rsidRDefault="006518EB" w:rsidP="006518EB">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528AA7F4" w14:textId="77777777" w:rsidR="006518EB" w:rsidRPr="00AC4E99" w:rsidRDefault="006518EB" w:rsidP="006518EB">
      <w:pPr>
        <w:jc w:val="both"/>
        <w:rPr>
          <w:rFonts w:cs="Arial"/>
          <w:b/>
          <w:sz w:val="14"/>
          <w:szCs w:val="14"/>
          <w:lang w:val="es-BO"/>
        </w:rPr>
      </w:pPr>
    </w:p>
    <w:p w14:paraId="2C5A2537" w14:textId="77777777" w:rsidR="006518EB" w:rsidRPr="00AC4E99" w:rsidRDefault="006518EB" w:rsidP="006518EB">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19528633" w14:textId="77777777" w:rsidR="006518EB" w:rsidRPr="00AC4E99" w:rsidRDefault="006518EB" w:rsidP="006518EB">
      <w:pPr>
        <w:jc w:val="both"/>
        <w:rPr>
          <w:b/>
          <w:sz w:val="14"/>
          <w:szCs w:val="14"/>
          <w:lang w:val="es-BO"/>
        </w:rPr>
      </w:pPr>
    </w:p>
    <w:p w14:paraId="233CFC64" w14:textId="0DF3167E" w:rsidR="006518EB" w:rsidRDefault="006518EB" w:rsidP="006518EB">
      <w:pPr>
        <w:jc w:val="both"/>
        <w:rPr>
          <w:b/>
          <w:i/>
          <w:sz w:val="18"/>
          <w:szCs w:val="18"/>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lang w:val="es-BO"/>
        </w:rPr>
        <w:t>.</w:t>
      </w:r>
    </w:p>
    <w:p w14:paraId="4B0D3EDF" w14:textId="77777777" w:rsidR="00115642" w:rsidRDefault="00115642" w:rsidP="006518EB">
      <w:pPr>
        <w:ind w:right="-346"/>
        <w:jc w:val="center"/>
        <w:rPr>
          <w:rFonts w:ascii="Tahoma" w:hAnsi="Tahoma" w:cs="Tahoma"/>
          <w:b/>
          <w:noProof/>
          <w:sz w:val="18"/>
          <w:szCs w:val="18"/>
        </w:rPr>
      </w:pPr>
    </w:p>
    <w:p w14:paraId="0BC89C64" w14:textId="03D98699"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lastRenderedPageBreak/>
        <w:t>FORMULARIO C-1</w:t>
      </w:r>
    </w:p>
    <w:p w14:paraId="2A2456B6" w14:textId="77777777"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t>ESPECIFICACIONES TÉCNICAS</w:t>
      </w:r>
    </w:p>
    <w:p w14:paraId="4F1F484D" w14:textId="77777777" w:rsidR="006518EB" w:rsidRPr="00A03B51" w:rsidRDefault="006518EB" w:rsidP="006518EB">
      <w:pPr>
        <w:ind w:right="-346"/>
        <w:jc w:val="both"/>
        <w:rPr>
          <w:rFonts w:ascii="Tahoma" w:hAnsi="Tahoma" w:cs="Tahoma"/>
          <w:b/>
          <w:bCs/>
          <w:color w:val="000000"/>
          <w:sz w:val="20"/>
          <w:szCs w:val="20"/>
          <w:lang w:val="pt-BR"/>
        </w:rPr>
      </w:pPr>
      <w:r w:rsidRPr="003305DD">
        <w:rPr>
          <w:rFonts w:ascii="Tahoma" w:hAnsi="Tahoma" w:cs="Tahoma"/>
          <w:b/>
          <w:bCs/>
          <w:color w:val="000000"/>
          <w:sz w:val="20"/>
          <w:szCs w:val="20"/>
          <w:lang w:val="pt-BR"/>
        </w:rPr>
        <w:t>ÍT</w:t>
      </w:r>
      <w:r w:rsidRPr="00A03B51">
        <w:rPr>
          <w:rFonts w:ascii="Tahoma" w:hAnsi="Tahoma" w:cs="Tahoma"/>
          <w:b/>
          <w:bCs/>
          <w:sz w:val="18"/>
          <w:szCs w:val="18"/>
        </w:rPr>
        <w:t xml:space="preserve">EM </w:t>
      </w:r>
      <w:r>
        <w:rPr>
          <w:rFonts w:ascii="Tahoma" w:hAnsi="Tahoma" w:cs="Tahoma"/>
          <w:b/>
          <w:bCs/>
          <w:sz w:val="18"/>
          <w:szCs w:val="18"/>
        </w:rPr>
        <w:t>3</w:t>
      </w:r>
      <w:r w:rsidRPr="00A03B51">
        <w:rPr>
          <w:rFonts w:ascii="Tahoma" w:hAnsi="Tahoma" w:cs="Tahoma"/>
          <w:b/>
          <w:bCs/>
          <w:sz w:val="18"/>
          <w:szCs w:val="18"/>
        </w:rPr>
        <w:t xml:space="preserve">: Fusible chicotillo tipo K de </w:t>
      </w:r>
      <w:r>
        <w:rPr>
          <w:rFonts w:ascii="Tahoma" w:hAnsi="Tahoma" w:cs="Tahoma"/>
          <w:b/>
          <w:bCs/>
          <w:sz w:val="18"/>
          <w:szCs w:val="18"/>
        </w:rPr>
        <w:t>3</w:t>
      </w:r>
      <w:r w:rsidRPr="00A03B51">
        <w:rPr>
          <w:rFonts w:ascii="Tahoma" w:hAnsi="Tahoma" w:cs="Tahoma"/>
          <w:b/>
          <w:bCs/>
          <w:sz w:val="18"/>
          <w:szCs w:val="18"/>
        </w:rPr>
        <w:t> A (27-38 kV)</w:t>
      </w:r>
    </w:p>
    <w:tbl>
      <w:tblPr>
        <w:tblW w:w="10357" w:type="dxa"/>
        <w:jc w:val="center"/>
        <w:tblLayout w:type="fixed"/>
        <w:tblCellMar>
          <w:left w:w="70" w:type="dxa"/>
          <w:right w:w="70" w:type="dxa"/>
        </w:tblCellMar>
        <w:tblLook w:val="04A0" w:firstRow="1" w:lastRow="0" w:firstColumn="1" w:lastColumn="0" w:noHBand="0" w:noVBand="1"/>
      </w:tblPr>
      <w:tblGrid>
        <w:gridCol w:w="709"/>
        <w:gridCol w:w="5937"/>
        <w:gridCol w:w="26"/>
        <w:gridCol w:w="3685"/>
      </w:tblGrid>
      <w:tr w:rsidR="006518EB" w:rsidRPr="00045360" w14:paraId="0D4A7515" w14:textId="77777777" w:rsidTr="00A55369">
        <w:trPr>
          <w:trHeight w:val="433"/>
          <w:jc w:val="center"/>
        </w:trPr>
        <w:tc>
          <w:tcPr>
            <w:tcW w:w="664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E25970C" w14:textId="77777777" w:rsidR="006518EB" w:rsidRPr="009D594B" w:rsidRDefault="006518EB" w:rsidP="00EC61D2">
            <w:pPr>
              <w:jc w:val="center"/>
              <w:rPr>
                <w:rFonts w:ascii="Tahoma" w:hAnsi="Tahoma" w:cs="Tahoma"/>
                <w:sz w:val="18"/>
                <w:szCs w:val="18"/>
              </w:rPr>
            </w:pPr>
            <w:r w:rsidRPr="009D594B">
              <w:rPr>
                <w:rFonts w:ascii="Tahoma" w:hAnsi="Tahoma" w:cs="Tahoma"/>
                <w:sz w:val="18"/>
                <w:szCs w:val="18"/>
              </w:rPr>
              <w:t>Para ser llenado por la Entidad convocante</w:t>
            </w:r>
          </w:p>
          <w:p w14:paraId="0320A8D7" w14:textId="77777777" w:rsidR="006518EB" w:rsidRPr="00045360" w:rsidRDefault="006518EB" w:rsidP="00EC61D2">
            <w:pPr>
              <w:jc w:val="center"/>
              <w:rPr>
                <w:rFonts w:ascii="Tahoma" w:hAnsi="Tahoma" w:cs="Tahoma"/>
                <w:sz w:val="18"/>
                <w:szCs w:val="18"/>
              </w:rPr>
            </w:pPr>
            <w:r w:rsidRPr="009D594B">
              <w:rPr>
                <w:rFonts w:ascii="Tahoma" w:hAnsi="Tahoma" w:cs="Tahoma"/>
                <w:sz w:val="18"/>
                <w:szCs w:val="18"/>
              </w:rPr>
              <w:t>(Llenar las Especificaciones Técnicas de manera previa a la publicación del DBC)</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6F9EECA" w14:textId="77777777" w:rsidR="006518EB" w:rsidRPr="00045360" w:rsidRDefault="006518EB" w:rsidP="00EC61D2">
            <w:pPr>
              <w:rPr>
                <w:rFonts w:ascii="Tahoma" w:hAnsi="Tahoma" w:cs="Tahoma"/>
                <w:sz w:val="18"/>
                <w:szCs w:val="18"/>
                <w:lang w:val="es-BO"/>
              </w:rPr>
            </w:pPr>
            <w:r w:rsidRPr="00045360">
              <w:rPr>
                <w:rFonts w:ascii="Tahoma" w:hAnsi="Tahoma" w:cs="Tahoma"/>
                <w:sz w:val="18"/>
                <w:szCs w:val="18"/>
                <w:lang w:val="es-BO"/>
              </w:rPr>
              <w:t>Para ser llenado por el proponente al momento de elaborar su propuesta</w:t>
            </w:r>
          </w:p>
        </w:tc>
      </w:tr>
      <w:tr w:rsidR="006518EB" w:rsidRPr="00045360" w14:paraId="70E03620" w14:textId="77777777" w:rsidTr="00A55369">
        <w:trPr>
          <w:trHeight w:val="10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C7A6BDC" w14:textId="77777777" w:rsidR="006518EB" w:rsidRPr="006901F0" w:rsidRDefault="006518EB" w:rsidP="00EC61D2">
            <w:pPr>
              <w:jc w:val="center"/>
              <w:rPr>
                <w:rFonts w:ascii="Tahoma" w:hAnsi="Tahoma" w:cs="Tahoma"/>
                <w:b/>
                <w:bCs/>
                <w:sz w:val="18"/>
                <w:szCs w:val="18"/>
              </w:rPr>
            </w:pPr>
            <w:r w:rsidRPr="006901F0">
              <w:rPr>
                <w:rFonts w:ascii="Tahoma" w:hAnsi="Tahoma" w:cs="Tahoma"/>
                <w:b/>
                <w:bCs/>
                <w:sz w:val="18"/>
                <w:szCs w:val="18"/>
              </w:rPr>
              <w:t>ITEM</w:t>
            </w:r>
          </w:p>
        </w:tc>
        <w:tc>
          <w:tcPr>
            <w:tcW w:w="5937"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F88D0D4" w14:textId="77777777" w:rsidR="006518EB" w:rsidRPr="006901F0" w:rsidRDefault="006518EB" w:rsidP="00EC61D2">
            <w:pPr>
              <w:jc w:val="center"/>
              <w:rPr>
                <w:rFonts w:ascii="Tahoma" w:hAnsi="Tahoma" w:cs="Tahoma"/>
                <w:b/>
                <w:bCs/>
                <w:sz w:val="18"/>
                <w:szCs w:val="18"/>
              </w:rPr>
            </w:pPr>
            <w:r w:rsidRPr="006901F0">
              <w:rPr>
                <w:rFonts w:ascii="Arial" w:hAnsi="Arial" w:cs="Arial"/>
                <w:b/>
                <w:bCs/>
                <w:sz w:val="18"/>
                <w:szCs w:val="18"/>
                <w:lang w:eastAsia="es-BO"/>
              </w:rPr>
              <w:t>Características y condiciones técnicas solicitadas (*)</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EC0433C" w14:textId="77777777" w:rsidR="006518EB" w:rsidRPr="00045360" w:rsidRDefault="006518EB" w:rsidP="00EC61D2">
            <w:pPr>
              <w:rPr>
                <w:rFonts w:ascii="Tahoma" w:hAnsi="Tahoma" w:cs="Tahoma"/>
                <w:sz w:val="18"/>
                <w:szCs w:val="18"/>
              </w:rPr>
            </w:pPr>
            <w:r w:rsidRPr="00045360">
              <w:rPr>
                <w:rFonts w:ascii="Tahoma" w:hAnsi="Tahoma" w:cs="Tahoma"/>
                <w:sz w:val="18"/>
                <w:szCs w:val="18"/>
              </w:rPr>
              <w:t>Característica Propuesta (**)</w:t>
            </w:r>
          </w:p>
        </w:tc>
      </w:tr>
      <w:tr w:rsidR="006518EB" w:rsidRPr="00045360" w14:paraId="5B5EEB74" w14:textId="77777777" w:rsidTr="00A55369">
        <w:trPr>
          <w:trHeight w:val="323"/>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648967F4" w14:textId="77777777" w:rsidR="006518EB" w:rsidRPr="00045360" w:rsidRDefault="006518EB" w:rsidP="00EC61D2">
            <w:pPr>
              <w:jc w:val="center"/>
              <w:rPr>
                <w:rFonts w:ascii="Tahoma" w:hAnsi="Tahoma" w:cs="Tahoma"/>
                <w:sz w:val="18"/>
                <w:szCs w:val="18"/>
              </w:rPr>
            </w:pPr>
          </w:p>
        </w:tc>
        <w:tc>
          <w:tcPr>
            <w:tcW w:w="59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665DF13" w14:textId="77777777" w:rsidR="006518EB" w:rsidRPr="00045360" w:rsidRDefault="006518EB" w:rsidP="00EC61D2">
            <w:pPr>
              <w:jc w:val="center"/>
              <w:rPr>
                <w:rFonts w:ascii="Tahoma" w:hAnsi="Tahoma" w:cs="Tahoma"/>
                <w:b/>
                <w:sz w:val="18"/>
                <w:szCs w:val="18"/>
              </w:rPr>
            </w:pPr>
            <w:r>
              <w:rPr>
                <w:rFonts w:ascii="Tahoma" w:hAnsi="Tahoma" w:cs="Tahoma"/>
                <w:b/>
                <w:sz w:val="18"/>
                <w:szCs w:val="18"/>
              </w:rPr>
              <w:t>CONCEPTO</w:t>
            </w:r>
          </w:p>
        </w:tc>
        <w:tc>
          <w:tcPr>
            <w:tcW w:w="3711" w:type="dxa"/>
            <w:gridSpan w:val="2"/>
            <w:vMerge w:val="restart"/>
            <w:tcBorders>
              <w:top w:val="single" w:sz="4" w:space="0" w:color="auto"/>
              <w:left w:val="single" w:sz="4" w:space="0" w:color="auto"/>
              <w:right w:val="single" w:sz="4" w:space="0" w:color="auto"/>
            </w:tcBorders>
          </w:tcPr>
          <w:p w14:paraId="0D2B90CE" w14:textId="77777777" w:rsidR="006518EB" w:rsidRPr="00115642" w:rsidRDefault="006518EB" w:rsidP="00EC61D2">
            <w:pPr>
              <w:rPr>
                <w:rFonts w:ascii="Tahoma" w:hAnsi="Tahoma" w:cs="Tahoma"/>
              </w:rPr>
            </w:pPr>
            <w:r w:rsidRPr="00115642">
              <w:rPr>
                <w:rFonts w:ascii="Tahoma" w:hAnsi="Tahoma" w:cs="Tahoma"/>
                <w:color w:val="A5A5A5"/>
              </w:rPr>
              <w:t>(Manifestar expresamente las condiciones de su propuesta con referencia a este requerimiento)</w:t>
            </w:r>
          </w:p>
        </w:tc>
      </w:tr>
      <w:tr w:rsidR="006518EB" w:rsidRPr="00045360" w14:paraId="1DF46780" w14:textId="77777777" w:rsidTr="00A55369">
        <w:trPr>
          <w:trHeight w:val="2695"/>
          <w:jc w:val="center"/>
        </w:trPr>
        <w:tc>
          <w:tcPr>
            <w:tcW w:w="709" w:type="dxa"/>
            <w:tcBorders>
              <w:top w:val="single" w:sz="4" w:space="0" w:color="auto"/>
              <w:left w:val="single" w:sz="4" w:space="0" w:color="auto"/>
              <w:bottom w:val="single" w:sz="4" w:space="0" w:color="auto"/>
              <w:right w:val="single" w:sz="4" w:space="0" w:color="auto"/>
            </w:tcBorders>
            <w:vAlign w:val="center"/>
          </w:tcPr>
          <w:p w14:paraId="637B98F4" w14:textId="77777777" w:rsidR="006518EB" w:rsidRPr="00045360" w:rsidRDefault="006518EB" w:rsidP="00EC61D2">
            <w:pPr>
              <w:jc w:val="center"/>
              <w:rPr>
                <w:rFonts w:ascii="Tahoma" w:hAnsi="Tahoma" w:cs="Tahoma"/>
                <w:sz w:val="18"/>
                <w:szCs w:val="18"/>
              </w:rPr>
            </w:pPr>
            <w:r>
              <w:rPr>
                <w:rFonts w:ascii="Tahoma" w:hAnsi="Tahoma" w:cs="Tahoma"/>
                <w:sz w:val="18"/>
                <w:szCs w:val="18"/>
              </w:rPr>
              <w:t>3</w:t>
            </w:r>
          </w:p>
        </w:tc>
        <w:tc>
          <w:tcPr>
            <w:tcW w:w="5937" w:type="dxa"/>
            <w:tcBorders>
              <w:top w:val="single" w:sz="4" w:space="0" w:color="auto"/>
              <w:left w:val="single" w:sz="4" w:space="0" w:color="auto"/>
              <w:bottom w:val="single" w:sz="4" w:space="0" w:color="auto"/>
              <w:right w:val="single" w:sz="4" w:space="0" w:color="auto"/>
            </w:tcBorders>
          </w:tcPr>
          <w:p w14:paraId="17A7C45A" w14:textId="77777777" w:rsidR="006518EB" w:rsidRDefault="006518EB" w:rsidP="00EC61D2">
            <w:pPr>
              <w:pBdr>
                <w:bottom w:val="single" w:sz="12" w:space="1" w:color="auto"/>
              </w:pBdr>
              <w:rPr>
                <w:rFonts w:ascii="Tahoma" w:hAnsi="Tahoma" w:cs="Tahoma"/>
                <w:b/>
                <w:noProof/>
                <w:sz w:val="20"/>
                <w:szCs w:val="20"/>
              </w:rPr>
            </w:pPr>
            <w:r w:rsidRPr="008B345A">
              <w:rPr>
                <w:rFonts w:ascii="Tahoma" w:hAnsi="Tahoma" w:cs="Tahoma"/>
                <w:b/>
                <w:bCs/>
                <w:sz w:val="20"/>
                <w:szCs w:val="20"/>
              </w:rPr>
              <w:t xml:space="preserve">Fusible chicotillo tipo K </w:t>
            </w:r>
            <w:r>
              <w:rPr>
                <w:rFonts w:ascii="Tahoma" w:hAnsi="Tahoma" w:cs="Tahoma"/>
                <w:b/>
                <w:bCs/>
                <w:sz w:val="20"/>
                <w:szCs w:val="20"/>
              </w:rPr>
              <w:t>de 3</w:t>
            </w:r>
            <w:r w:rsidRPr="0059243D">
              <w:rPr>
                <w:rFonts w:ascii="Tahoma" w:hAnsi="Tahoma" w:cs="Tahoma"/>
                <w:b/>
                <w:bCs/>
                <w:sz w:val="20"/>
                <w:szCs w:val="20"/>
              </w:rPr>
              <w:t> A</w:t>
            </w:r>
            <w:r>
              <w:rPr>
                <w:rFonts w:ascii="Tahoma" w:hAnsi="Tahoma" w:cs="Tahoma"/>
                <w:b/>
                <w:bCs/>
                <w:sz w:val="20"/>
                <w:szCs w:val="20"/>
              </w:rPr>
              <w:t xml:space="preserve"> (27-</w:t>
            </w:r>
            <w:r w:rsidRPr="008B345A">
              <w:rPr>
                <w:rFonts w:ascii="Tahoma" w:hAnsi="Tahoma" w:cs="Tahoma"/>
                <w:b/>
                <w:bCs/>
                <w:sz w:val="20"/>
                <w:szCs w:val="20"/>
              </w:rPr>
              <w:t>38</w:t>
            </w:r>
            <w:r>
              <w:rPr>
                <w:rFonts w:ascii="Tahoma" w:hAnsi="Tahoma" w:cs="Tahoma"/>
                <w:b/>
                <w:bCs/>
                <w:sz w:val="20"/>
                <w:szCs w:val="20"/>
              </w:rPr>
              <w:t xml:space="preserve"> kV)</w:t>
            </w:r>
          </w:p>
          <w:p w14:paraId="1A245FE7" w14:textId="77777777" w:rsidR="006518EB" w:rsidRPr="008B345A" w:rsidRDefault="006518EB" w:rsidP="00EC61D2">
            <w:pPr>
              <w:rPr>
                <w:rFonts w:ascii="Tahoma" w:hAnsi="Tahoma" w:cs="Tahoma"/>
                <w:b/>
                <w:bCs/>
                <w:sz w:val="20"/>
                <w:szCs w:val="20"/>
              </w:rPr>
            </w:pPr>
            <w:r>
              <w:rPr>
                <w:rFonts w:ascii="Tahoma" w:hAnsi="Tahoma" w:cs="Tahoma"/>
                <w:b/>
                <w:bCs/>
                <w:sz w:val="20"/>
                <w:szCs w:val="20"/>
              </w:rPr>
              <w:t>C</w:t>
            </w:r>
            <w:r w:rsidRPr="008B345A">
              <w:rPr>
                <w:rFonts w:ascii="Tahoma" w:hAnsi="Tahoma" w:cs="Tahoma"/>
                <w:b/>
                <w:bCs/>
                <w:sz w:val="20"/>
                <w:szCs w:val="20"/>
              </w:rPr>
              <w:t>aracterísticas:</w:t>
            </w:r>
          </w:p>
          <w:p w14:paraId="007FE508"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Corriente nominal:</w:t>
            </w:r>
            <w:r w:rsidRPr="00E401EE">
              <w:rPr>
                <w:rFonts w:ascii="Tahoma" w:hAnsi="Tahoma" w:cs="Tahoma"/>
                <w:sz w:val="20"/>
                <w:szCs w:val="20"/>
              </w:rPr>
              <w:t xml:space="preserve"> </w:t>
            </w:r>
            <w:r>
              <w:rPr>
                <w:rFonts w:ascii="Tahoma" w:hAnsi="Tahoma" w:cs="Tahoma"/>
                <w:sz w:val="20"/>
                <w:szCs w:val="20"/>
              </w:rPr>
              <w:t>3</w:t>
            </w:r>
            <w:r w:rsidRPr="00E401EE">
              <w:rPr>
                <w:rFonts w:ascii="Tahoma" w:hAnsi="Tahoma" w:cs="Tahoma"/>
                <w:sz w:val="20"/>
                <w:szCs w:val="20"/>
              </w:rPr>
              <w:t xml:space="preserve"> A </w:t>
            </w:r>
          </w:p>
          <w:p w14:paraId="45821BA7"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Tensión nominal:</w:t>
            </w:r>
            <w:r w:rsidRPr="00E401EE">
              <w:rPr>
                <w:rFonts w:ascii="Tahoma" w:hAnsi="Tahoma" w:cs="Tahoma"/>
                <w:sz w:val="20"/>
                <w:szCs w:val="20"/>
              </w:rPr>
              <w:t xml:space="preserve"> </w:t>
            </w:r>
            <w:r>
              <w:rPr>
                <w:rFonts w:ascii="Tahoma" w:hAnsi="Tahoma" w:cs="Tahoma"/>
                <w:sz w:val="20"/>
                <w:szCs w:val="20"/>
              </w:rPr>
              <w:t xml:space="preserve">27 - </w:t>
            </w:r>
            <w:r w:rsidRPr="00E401EE">
              <w:rPr>
                <w:rFonts w:ascii="Tahoma" w:hAnsi="Tahoma" w:cs="Tahoma"/>
                <w:sz w:val="20"/>
                <w:szCs w:val="20"/>
              </w:rPr>
              <w:t xml:space="preserve">38 kV </w:t>
            </w:r>
          </w:p>
          <w:p w14:paraId="2B6BB4E8"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Longitud:</w:t>
            </w:r>
            <w:r w:rsidRPr="00E401EE">
              <w:rPr>
                <w:rFonts w:ascii="Tahoma" w:hAnsi="Tahoma" w:cs="Tahoma"/>
                <w:sz w:val="20"/>
                <w:szCs w:val="20"/>
              </w:rPr>
              <w:t xml:space="preserve"> 23” – 36” (584 – 915 mm) </w:t>
            </w:r>
          </w:p>
          <w:p w14:paraId="5E07E20D"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Cabeza:</w:t>
            </w:r>
            <w:r w:rsidRPr="00E401EE">
              <w:rPr>
                <w:rFonts w:ascii="Tahoma" w:hAnsi="Tahoma" w:cs="Tahoma"/>
                <w:sz w:val="20"/>
                <w:szCs w:val="20"/>
              </w:rPr>
              <w:t xml:space="preserve"> </w:t>
            </w:r>
            <w:r w:rsidRPr="0073239D">
              <w:rPr>
                <w:rFonts w:ascii="Tahoma" w:hAnsi="Tahoma" w:cs="Tahoma"/>
                <w:sz w:val="20"/>
                <w:szCs w:val="20"/>
              </w:rPr>
              <w:t>Removible, para fácil mantenimiento</w:t>
            </w:r>
            <w:r>
              <w:rPr>
                <w:rFonts w:ascii="Tahoma" w:hAnsi="Tahoma" w:cs="Tahoma"/>
                <w:sz w:val="20"/>
                <w:szCs w:val="20"/>
              </w:rPr>
              <w:t>.</w:t>
            </w:r>
          </w:p>
          <w:p w14:paraId="6F77E848" w14:textId="77777777" w:rsidR="006518EB" w:rsidRPr="00F51943" w:rsidRDefault="006518EB" w:rsidP="00EC61D2">
            <w:pPr>
              <w:contextualSpacing/>
              <w:jc w:val="both"/>
              <w:rPr>
                <w:rFonts w:ascii="Tahoma" w:hAnsi="Tahoma" w:cs="Tahoma"/>
                <w:color w:val="000000"/>
                <w:sz w:val="20"/>
                <w:szCs w:val="20"/>
              </w:rPr>
            </w:pPr>
            <w:r w:rsidRPr="00E401EE">
              <w:rPr>
                <w:rFonts w:ascii="Tahoma" w:hAnsi="Tahoma" w:cs="Tahoma"/>
                <w:b/>
                <w:bCs/>
                <w:sz w:val="20"/>
                <w:szCs w:val="20"/>
              </w:rPr>
              <w:t>Normas aplicables:</w:t>
            </w:r>
            <w:r w:rsidRPr="00E401EE">
              <w:rPr>
                <w:rFonts w:ascii="Tahoma" w:hAnsi="Tahoma" w:cs="Tahoma"/>
                <w:sz w:val="20"/>
                <w:szCs w:val="20"/>
              </w:rPr>
              <w:t xml:space="preserve"> </w:t>
            </w:r>
            <w:r w:rsidRPr="0073239D">
              <w:rPr>
                <w:rFonts w:ascii="Tahoma" w:hAnsi="Tahoma" w:cs="Tahoma"/>
                <w:sz w:val="20"/>
                <w:szCs w:val="20"/>
              </w:rPr>
              <w:t>IEC 60282</w:t>
            </w:r>
            <w:r w:rsidRPr="0073239D">
              <w:rPr>
                <w:rFonts w:ascii="Tahoma" w:hAnsi="Tahoma" w:cs="Tahoma"/>
                <w:sz w:val="20"/>
                <w:szCs w:val="20"/>
              </w:rPr>
              <w:noBreakHyphen/>
              <w:t>1 / IEC 60282</w:t>
            </w:r>
            <w:r w:rsidRPr="0073239D">
              <w:rPr>
                <w:rFonts w:ascii="Tahoma" w:hAnsi="Tahoma" w:cs="Tahoma"/>
                <w:sz w:val="20"/>
                <w:szCs w:val="20"/>
              </w:rPr>
              <w:noBreakHyphen/>
              <w:t>2 (anteriormente IEC 282) o ANSI C37.41 / ANSI C37.42, o normas equivalentes reconocidas internacionalmente</w:t>
            </w:r>
            <w:r>
              <w:rPr>
                <w:rFonts w:ascii="Tahoma" w:hAnsi="Tahoma" w:cs="Tahoma"/>
                <w:sz w:val="20"/>
                <w:szCs w:val="20"/>
              </w:rPr>
              <w:t>.</w:t>
            </w:r>
          </w:p>
        </w:tc>
        <w:tc>
          <w:tcPr>
            <w:tcW w:w="3711" w:type="dxa"/>
            <w:gridSpan w:val="2"/>
            <w:vMerge/>
            <w:tcBorders>
              <w:left w:val="single" w:sz="4" w:space="0" w:color="auto"/>
              <w:bottom w:val="single" w:sz="4" w:space="0" w:color="auto"/>
              <w:right w:val="single" w:sz="4" w:space="0" w:color="auto"/>
            </w:tcBorders>
          </w:tcPr>
          <w:p w14:paraId="66171102" w14:textId="77777777" w:rsidR="006518EB" w:rsidRPr="00807492" w:rsidRDefault="006518EB" w:rsidP="00EC61D2">
            <w:pPr>
              <w:rPr>
                <w:rFonts w:ascii="Tahoma" w:hAnsi="Tahoma" w:cs="Tahoma"/>
                <w:color w:val="A5A5A5"/>
                <w:sz w:val="18"/>
                <w:szCs w:val="18"/>
              </w:rPr>
            </w:pPr>
          </w:p>
        </w:tc>
      </w:tr>
      <w:tr w:rsidR="006518EB" w:rsidRPr="00045360" w14:paraId="7FB53DA2"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10357" w:type="dxa"/>
            <w:gridSpan w:val="4"/>
            <w:shd w:val="clear" w:color="auto" w:fill="0070C0"/>
            <w:vAlign w:val="center"/>
            <w:hideMark/>
          </w:tcPr>
          <w:p w14:paraId="443350F2" w14:textId="77777777" w:rsidR="006518EB" w:rsidRPr="00A03B51" w:rsidRDefault="006518EB" w:rsidP="00EC61D2">
            <w:pPr>
              <w:jc w:val="center"/>
              <w:rPr>
                <w:rFonts w:ascii="Tahoma" w:hAnsi="Tahoma" w:cs="Tahoma"/>
                <w:b/>
                <w:bCs/>
                <w:color w:val="FFFFFF"/>
                <w:sz w:val="18"/>
                <w:szCs w:val="18"/>
              </w:rPr>
            </w:pPr>
            <w:r w:rsidRPr="00045360">
              <w:rPr>
                <w:rFonts w:ascii="Tahoma" w:hAnsi="Tahoma" w:cs="Tahoma"/>
                <w:sz w:val="18"/>
                <w:szCs w:val="18"/>
              </w:rPr>
              <w:tab/>
            </w:r>
            <w:r w:rsidRPr="00A03B51">
              <w:rPr>
                <w:rFonts w:ascii="Tahoma" w:hAnsi="Tahoma" w:cs="Tahoma"/>
                <w:b/>
                <w:bCs/>
                <w:color w:val="FFFFFF"/>
                <w:sz w:val="18"/>
                <w:szCs w:val="18"/>
                <w:shd w:val="clear" w:color="auto" w:fill="0070C0"/>
              </w:rPr>
              <w:t>CONDICIONES PARA LA ADQUISICIÓN DE BIENES</w:t>
            </w:r>
          </w:p>
        </w:tc>
      </w:tr>
      <w:tr w:rsidR="006518EB" w:rsidRPr="00045360" w14:paraId="5DC11319"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jc w:val="center"/>
        </w:trPr>
        <w:tc>
          <w:tcPr>
            <w:tcW w:w="6672" w:type="dxa"/>
            <w:gridSpan w:val="3"/>
            <w:vAlign w:val="center"/>
            <w:hideMark/>
          </w:tcPr>
          <w:p w14:paraId="670A7B5E" w14:textId="77777777" w:rsidR="006518EB" w:rsidRPr="00045360" w:rsidRDefault="006518EB" w:rsidP="00EC61D2">
            <w:pPr>
              <w:rPr>
                <w:rFonts w:ascii="Tahoma" w:hAnsi="Tahoma" w:cs="Tahoma"/>
                <w:color w:val="A5A5A5"/>
                <w:sz w:val="18"/>
                <w:szCs w:val="18"/>
              </w:rPr>
            </w:pPr>
            <w:r w:rsidRPr="006B1080">
              <w:rPr>
                <w:rFonts w:ascii="Tahoma" w:hAnsi="Tahoma" w:cs="Tahoma"/>
                <w:b/>
                <w:bCs/>
                <w:color w:val="000000"/>
                <w:sz w:val="20"/>
                <w:szCs w:val="20"/>
              </w:rPr>
              <w:t>PLAZO DE ENTREGA:</w:t>
            </w:r>
          </w:p>
        </w:tc>
        <w:tc>
          <w:tcPr>
            <w:tcW w:w="3685" w:type="dxa"/>
          </w:tcPr>
          <w:p w14:paraId="182BA762" w14:textId="77777777" w:rsidR="006518EB" w:rsidRPr="00115642" w:rsidRDefault="006518EB" w:rsidP="00EC61D2">
            <w:pPr>
              <w:rPr>
                <w:rFonts w:ascii="Tahoma" w:hAnsi="Tahoma" w:cs="Tahoma"/>
                <w:color w:val="000000"/>
              </w:rPr>
            </w:pPr>
            <w:r w:rsidRPr="00115642">
              <w:rPr>
                <w:rFonts w:ascii="Tahoma" w:hAnsi="Tahoma" w:cs="Tahoma"/>
                <w:color w:val="A5A5A5"/>
              </w:rPr>
              <w:t>(Manifestar expresamente las condiciones de su propuesta con referencia a este requerimiento)</w:t>
            </w:r>
          </w:p>
        </w:tc>
      </w:tr>
      <w:tr w:rsidR="006518EB" w:rsidRPr="00045360" w14:paraId="65671F93"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jc w:val="center"/>
        </w:trPr>
        <w:tc>
          <w:tcPr>
            <w:tcW w:w="6672" w:type="dxa"/>
            <w:gridSpan w:val="3"/>
            <w:vAlign w:val="center"/>
            <w:hideMark/>
          </w:tcPr>
          <w:p w14:paraId="53067E46" w14:textId="77777777" w:rsidR="006518EB" w:rsidRPr="00045360" w:rsidRDefault="006518EB" w:rsidP="00EC61D2">
            <w:pPr>
              <w:jc w:val="both"/>
              <w:rPr>
                <w:rFonts w:ascii="Tahoma" w:hAnsi="Tahoma" w:cs="Tahoma"/>
                <w:color w:val="000000"/>
                <w:sz w:val="18"/>
                <w:szCs w:val="18"/>
              </w:rPr>
            </w:pPr>
            <w:r>
              <w:rPr>
                <w:rFonts w:ascii="Tahoma" w:hAnsi="Tahoma" w:cs="Tahoma"/>
                <w:bCs/>
                <w:sz w:val="20"/>
                <w:szCs w:val="20"/>
              </w:rPr>
              <w:t>El plazo de entrega de los bienes adjudicados para el presente proceso no deberá exceder de cincuenta (50) días calendario</w:t>
            </w:r>
            <w:r w:rsidRPr="00080E1D">
              <w:rPr>
                <w:rFonts w:ascii="Tahoma" w:hAnsi="Tahoma" w:cs="Tahoma"/>
                <w:sz w:val="20"/>
                <w:szCs w:val="20"/>
              </w:rPr>
              <w:t xml:space="preserve"> computable a partir del día siguiente hábil de la firma del contrato</w:t>
            </w:r>
            <w:r>
              <w:rPr>
                <w:rFonts w:ascii="Tahoma" w:hAnsi="Tahoma" w:cs="Tahoma"/>
                <w:sz w:val="20"/>
                <w:szCs w:val="20"/>
              </w:rPr>
              <w:t>.</w:t>
            </w:r>
          </w:p>
        </w:tc>
        <w:tc>
          <w:tcPr>
            <w:tcW w:w="3685" w:type="dxa"/>
          </w:tcPr>
          <w:p w14:paraId="3B271541" w14:textId="77777777" w:rsidR="006518EB" w:rsidRPr="00115642" w:rsidRDefault="006518EB" w:rsidP="00EC61D2">
            <w:pPr>
              <w:rPr>
                <w:rFonts w:ascii="Tahoma" w:hAnsi="Tahoma" w:cs="Tahoma"/>
                <w:color w:val="000000"/>
              </w:rPr>
            </w:pPr>
          </w:p>
        </w:tc>
      </w:tr>
      <w:tr w:rsidR="006518EB" w:rsidRPr="00045360" w14:paraId="25EFF28D"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jc w:val="center"/>
        </w:trPr>
        <w:tc>
          <w:tcPr>
            <w:tcW w:w="6672" w:type="dxa"/>
            <w:gridSpan w:val="3"/>
            <w:vAlign w:val="center"/>
            <w:hideMark/>
          </w:tcPr>
          <w:p w14:paraId="403336C0" w14:textId="77777777" w:rsidR="006518EB" w:rsidRPr="00045360" w:rsidRDefault="006518EB" w:rsidP="00EC61D2">
            <w:pPr>
              <w:rPr>
                <w:rFonts w:ascii="Tahoma" w:hAnsi="Tahoma" w:cs="Tahoma"/>
                <w:color w:val="A5A5A5"/>
                <w:sz w:val="18"/>
                <w:szCs w:val="18"/>
              </w:rPr>
            </w:pPr>
            <w:r w:rsidRPr="00A73004">
              <w:rPr>
                <w:rFonts w:ascii="Tahoma" w:hAnsi="Tahoma" w:cs="Tahoma"/>
                <w:b/>
                <w:bCs/>
                <w:color w:val="000000"/>
                <w:sz w:val="20"/>
                <w:szCs w:val="20"/>
              </w:rPr>
              <w:t xml:space="preserve">FORMA DE </w:t>
            </w:r>
            <w:r>
              <w:rPr>
                <w:rFonts w:ascii="Tahoma" w:hAnsi="Tahoma" w:cs="Tahoma"/>
                <w:b/>
                <w:bCs/>
                <w:color w:val="000000"/>
                <w:sz w:val="20"/>
                <w:szCs w:val="20"/>
              </w:rPr>
              <w:t>ENTREGA</w:t>
            </w:r>
            <w:r w:rsidRPr="00A73004">
              <w:rPr>
                <w:rFonts w:ascii="Tahoma" w:hAnsi="Tahoma" w:cs="Tahoma"/>
                <w:b/>
                <w:bCs/>
                <w:color w:val="000000"/>
                <w:sz w:val="20"/>
                <w:szCs w:val="20"/>
              </w:rPr>
              <w:t>:</w:t>
            </w:r>
          </w:p>
        </w:tc>
        <w:tc>
          <w:tcPr>
            <w:tcW w:w="3685" w:type="dxa"/>
          </w:tcPr>
          <w:p w14:paraId="07C83041" w14:textId="77777777" w:rsidR="006518EB" w:rsidRPr="00115642" w:rsidRDefault="006518EB" w:rsidP="00EC61D2">
            <w:pPr>
              <w:rPr>
                <w:rFonts w:ascii="Tahoma" w:hAnsi="Tahoma" w:cs="Tahoma"/>
                <w:b/>
                <w:bCs/>
                <w:color w:val="000000"/>
              </w:rPr>
            </w:pPr>
            <w:r w:rsidRPr="00115642">
              <w:rPr>
                <w:rFonts w:ascii="Tahoma" w:hAnsi="Tahoma" w:cs="Tahoma"/>
                <w:color w:val="A5A5A5"/>
              </w:rPr>
              <w:t>(Manifestar expresamente las condiciones de su propuesta con referencia a este requerimiento)</w:t>
            </w:r>
          </w:p>
        </w:tc>
      </w:tr>
      <w:tr w:rsidR="006518EB" w:rsidRPr="00045360" w14:paraId="7B7F6410"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2" w:type="dxa"/>
            <w:gridSpan w:val="3"/>
            <w:vAlign w:val="center"/>
            <w:hideMark/>
          </w:tcPr>
          <w:p w14:paraId="0138C2E6" w14:textId="77777777" w:rsidR="006518EB" w:rsidRDefault="006518EB" w:rsidP="00EC61D2">
            <w:pPr>
              <w:jc w:val="both"/>
              <w:rPr>
                <w:rFonts w:ascii="Tahoma" w:hAnsi="Tahoma" w:cs="Tahoma"/>
                <w:sz w:val="20"/>
                <w:szCs w:val="20"/>
              </w:rPr>
            </w:pPr>
            <w:r w:rsidRPr="00817318">
              <w:rPr>
                <w:rFonts w:ascii="Tahoma" w:hAnsi="Tahoma" w:cs="Tahoma"/>
                <w:sz w:val="20"/>
                <w:szCs w:val="20"/>
              </w:rPr>
              <w:t>La entrega deberá realizarse con los bienes debidamente embalados, protegidos e identificados, garantizando su integridad durante el transporte, manipulación y descarga</w:t>
            </w:r>
            <w:r>
              <w:rPr>
                <w:rFonts w:ascii="Tahoma" w:hAnsi="Tahoma" w:cs="Tahoma"/>
                <w:sz w:val="20"/>
                <w:szCs w:val="20"/>
              </w:rPr>
              <w:t>.</w:t>
            </w:r>
          </w:p>
          <w:p w14:paraId="7999A374" w14:textId="77777777" w:rsidR="006518EB" w:rsidRPr="00045360" w:rsidRDefault="006518EB" w:rsidP="00EC61D2">
            <w:pPr>
              <w:jc w:val="both"/>
              <w:rPr>
                <w:rFonts w:ascii="Tahoma" w:hAnsi="Tahoma" w:cs="Tahoma"/>
                <w:color w:val="000000"/>
                <w:sz w:val="18"/>
                <w:szCs w:val="18"/>
              </w:rPr>
            </w:pPr>
            <w:r w:rsidRPr="00817318">
              <w:rPr>
                <w:rFonts w:ascii="Tahoma" w:hAnsi="Tahoma" w:cs="Tahoma"/>
                <w:sz w:val="20"/>
                <w:szCs w:val="20"/>
              </w:rPr>
              <w:t>El personal de ENDE verificará el estado de</w:t>
            </w:r>
            <w:r w:rsidRPr="00251599">
              <w:rPr>
                <w:rFonts w:ascii="Tahoma" w:hAnsi="Tahoma" w:cs="Tahoma"/>
                <w:sz w:val="20"/>
                <w:szCs w:val="20"/>
              </w:rPr>
              <w:t xml:space="preserve"> cada uno de los bienes adquiridos una vez que estos sean descargados en los almacenes de ENDE en la ciudad de Cobija - Pando, ubicados sobre la Av. Antofagasta, a la altura del km 3,5 de la carretera Cobija–Porvenir</w:t>
            </w:r>
            <w:r w:rsidRPr="00817318">
              <w:rPr>
                <w:rFonts w:ascii="Tahoma" w:hAnsi="Tahoma" w:cs="Tahoma"/>
                <w:sz w:val="20"/>
                <w:szCs w:val="20"/>
              </w:rPr>
              <w:t xml:space="preserve">. En caso de evidenciarse daños o defectos atribuibles al transporte o embalaje, los bienes no serán </w:t>
            </w:r>
            <w:proofErr w:type="spellStart"/>
            <w:r w:rsidRPr="00817318">
              <w:rPr>
                <w:rFonts w:ascii="Tahoma" w:hAnsi="Tahoma" w:cs="Tahoma"/>
                <w:sz w:val="20"/>
                <w:szCs w:val="20"/>
              </w:rPr>
              <w:t>recepcionados</w:t>
            </w:r>
            <w:proofErr w:type="spellEnd"/>
            <w:r w:rsidRPr="00817318">
              <w:rPr>
                <w:rFonts w:ascii="Tahoma" w:hAnsi="Tahoma" w:cs="Tahoma"/>
                <w:sz w:val="20"/>
                <w:szCs w:val="20"/>
              </w:rPr>
              <w:t>, debiendo el proveedor efectuar la reposición correspondiente sin costo adicional para la entidad</w:t>
            </w:r>
            <w:r>
              <w:rPr>
                <w:rFonts w:ascii="Tahoma" w:hAnsi="Tahoma" w:cs="Tahoma"/>
                <w:sz w:val="20"/>
                <w:szCs w:val="20"/>
              </w:rPr>
              <w:t>.</w:t>
            </w:r>
          </w:p>
        </w:tc>
        <w:tc>
          <w:tcPr>
            <w:tcW w:w="3685" w:type="dxa"/>
          </w:tcPr>
          <w:p w14:paraId="1620984C" w14:textId="77777777" w:rsidR="006518EB" w:rsidRPr="00115642" w:rsidRDefault="006518EB" w:rsidP="00EC61D2">
            <w:pPr>
              <w:rPr>
                <w:rFonts w:ascii="Tahoma" w:hAnsi="Tahoma" w:cs="Tahoma"/>
                <w:color w:val="000000"/>
              </w:rPr>
            </w:pPr>
          </w:p>
        </w:tc>
      </w:tr>
      <w:tr w:rsidR="006518EB" w:rsidRPr="00045360" w14:paraId="08126F8D"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2" w:type="dxa"/>
            <w:gridSpan w:val="3"/>
            <w:vAlign w:val="center"/>
          </w:tcPr>
          <w:p w14:paraId="612EAC73" w14:textId="77777777" w:rsidR="006518EB" w:rsidRPr="00080E1D" w:rsidRDefault="006518EB" w:rsidP="00EC61D2">
            <w:pPr>
              <w:jc w:val="both"/>
              <w:rPr>
                <w:rFonts w:ascii="Tahoma" w:hAnsi="Tahoma" w:cs="Tahoma"/>
                <w:sz w:val="20"/>
                <w:szCs w:val="20"/>
              </w:rPr>
            </w:pPr>
            <w:r w:rsidRPr="00A73004">
              <w:rPr>
                <w:rFonts w:ascii="Tahoma" w:hAnsi="Tahoma" w:cs="Tahoma"/>
                <w:b/>
                <w:sz w:val="20"/>
                <w:szCs w:val="20"/>
              </w:rPr>
              <w:t>PRECIO DE LA PROPUESTA:</w:t>
            </w:r>
          </w:p>
        </w:tc>
        <w:tc>
          <w:tcPr>
            <w:tcW w:w="3685" w:type="dxa"/>
          </w:tcPr>
          <w:p w14:paraId="569AB4AF" w14:textId="77777777" w:rsidR="006518EB" w:rsidRPr="00115642" w:rsidRDefault="006518EB" w:rsidP="00EC61D2">
            <w:pPr>
              <w:rPr>
                <w:rFonts w:ascii="Tahoma" w:hAnsi="Tahoma" w:cs="Tahoma"/>
                <w:color w:val="000000"/>
              </w:rPr>
            </w:pPr>
            <w:r w:rsidRPr="00115642">
              <w:rPr>
                <w:rFonts w:ascii="Tahoma" w:hAnsi="Tahoma" w:cs="Tahoma"/>
                <w:color w:val="A5A5A5"/>
              </w:rPr>
              <w:t>(Manifestar expresamente las condiciones de su propuesta con referencia a este requerimiento)</w:t>
            </w:r>
          </w:p>
        </w:tc>
      </w:tr>
      <w:tr w:rsidR="006518EB" w:rsidRPr="00045360" w14:paraId="7FBB1C7D"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2" w:type="dxa"/>
            <w:gridSpan w:val="3"/>
            <w:vAlign w:val="center"/>
          </w:tcPr>
          <w:p w14:paraId="464E1CC2" w14:textId="77777777" w:rsidR="006518EB" w:rsidRPr="007821D8" w:rsidRDefault="006518EB" w:rsidP="00EC61D2">
            <w:pPr>
              <w:jc w:val="both"/>
              <w:rPr>
                <w:rFonts w:ascii="Tahoma" w:hAnsi="Tahoma" w:cs="Tahoma"/>
                <w:sz w:val="20"/>
                <w:szCs w:val="20"/>
                <w:lang w:val="es-BO"/>
              </w:rPr>
            </w:pPr>
            <w:r w:rsidRPr="007821D8">
              <w:rPr>
                <w:rFonts w:ascii="Tahoma" w:hAnsi="Tahoma" w:cs="Tahoma"/>
                <w:sz w:val="20"/>
                <w:szCs w:val="20"/>
                <w:lang w:val="es-BO"/>
              </w:rPr>
              <w:t xml:space="preserve">El precio de la propuesta deberá incluir todos los costos hasta la disposición final en los almacenes de ENDE, ubicados en la ciudad de Cobija – Pando, sobre la Av. Antofagasta, a la altura del km 3,5 de la carretera Cobija – Porvenir. </w:t>
            </w:r>
          </w:p>
          <w:p w14:paraId="3DB22295" w14:textId="77777777" w:rsidR="006518EB" w:rsidRPr="00080E1D" w:rsidRDefault="006518EB" w:rsidP="00EC61D2">
            <w:pPr>
              <w:jc w:val="both"/>
              <w:rPr>
                <w:rFonts w:ascii="Tahoma" w:hAnsi="Tahoma" w:cs="Tahoma"/>
                <w:sz w:val="20"/>
                <w:szCs w:val="20"/>
              </w:rPr>
            </w:pPr>
            <w:r w:rsidRPr="007821D8">
              <w:rPr>
                <w:rFonts w:ascii="Tahoma" w:hAnsi="Tahoma" w:cs="Tahoma"/>
                <w:sz w:val="20"/>
                <w:szCs w:val="20"/>
                <w:lang w:val="es-BO"/>
              </w:rPr>
              <w:t>Asimismo, deberá incluir todos los impuestos de Ley, mediante la emisión de la correspondiente factura, de acuerdo con las normas tributarias bolivianas.</w:t>
            </w:r>
          </w:p>
        </w:tc>
        <w:tc>
          <w:tcPr>
            <w:tcW w:w="3685" w:type="dxa"/>
          </w:tcPr>
          <w:p w14:paraId="75E57B61" w14:textId="77777777" w:rsidR="006518EB" w:rsidRPr="00115642" w:rsidRDefault="006518EB" w:rsidP="00EC61D2">
            <w:pPr>
              <w:rPr>
                <w:rFonts w:ascii="Tahoma" w:hAnsi="Tahoma" w:cs="Tahoma"/>
                <w:color w:val="000000"/>
              </w:rPr>
            </w:pPr>
          </w:p>
        </w:tc>
      </w:tr>
    </w:tbl>
    <w:p w14:paraId="4840E91C" w14:textId="77777777" w:rsidR="006518EB" w:rsidRDefault="006518EB" w:rsidP="006518EB">
      <w:pPr>
        <w:jc w:val="both"/>
        <w:rPr>
          <w:rFonts w:ascii="Tahoma" w:hAnsi="Tahoma" w:cs="Tahoma"/>
          <w:sz w:val="14"/>
          <w:szCs w:val="14"/>
          <w:lang w:val="es-BO"/>
        </w:rPr>
      </w:pPr>
    </w:p>
    <w:p w14:paraId="56F71522" w14:textId="77777777" w:rsidR="006518EB" w:rsidRDefault="006518EB" w:rsidP="006518EB">
      <w:pPr>
        <w:jc w:val="center"/>
        <w:rPr>
          <w:b/>
          <w:i/>
          <w:sz w:val="18"/>
          <w:szCs w:val="18"/>
          <w:lang w:val="es-BO"/>
        </w:rPr>
      </w:pPr>
    </w:p>
    <w:p w14:paraId="5FF2ADB7" w14:textId="77777777" w:rsidR="006518EB" w:rsidRPr="00AC4E99" w:rsidRDefault="006518EB" w:rsidP="006518EB">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7BFF22B0" w14:textId="77777777" w:rsidR="006518EB" w:rsidRPr="00AC4E99" w:rsidRDefault="006518EB" w:rsidP="006518EB">
      <w:pPr>
        <w:jc w:val="both"/>
        <w:rPr>
          <w:rFonts w:cs="Arial"/>
          <w:b/>
          <w:sz w:val="14"/>
          <w:szCs w:val="14"/>
          <w:lang w:val="es-BO"/>
        </w:rPr>
      </w:pPr>
    </w:p>
    <w:p w14:paraId="05E2B8A5" w14:textId="77777777" w:rsidR="006518EB" w:rsidRPr="00AC4E99" w:rsidRDefault="006518EB" w:rsidP="006518EB">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65D24B69" w14:textId="77777777" w:rsidR="006518EB" w:rsidRPr="00AC4E99" w:rsidRDefault="006518EB" w:rsidP="006518EB">
      <w:pPr>
        <w:jc w:val="both"/>
        <w:rPr>
          <w:b/>
          <w:sz w:val="14"/>
          <w:szCs w:val="14"/>
          <w:lang w:val="es-BO"/>
        </w:rPr>
      </w:pPr>
    </w:p>
    <w:p w14:paraId="692FF5D1" w14:textId="27296A13" w:rsidR="006518EB" w:rsidRDefault="006518EB" w:rsidP="006518EB">
      <w:pPr>
        <w:jc w:val="both"/>
        <w:rPr>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lang w:val="es-BO"/>
        </w:rPr>
        <w:t>.</w:t>
      </w:r>
    </w:p>
    <w:p w14:paraId="526D5A44" w14:textId="77777777" w:rsidR="00115642" w:rsidRDefault="00115642" w:rsidP="006518EB">
      <w:pPr>
        <w:jc w:val="both"/>
        <w:rPr>
          <w:lang w:val="es-BO"/>
        </w:rPr>
      </w:pPr>
    </w:p>
    <w:p w14:paraId="505A8E0E" w14:textId="77777777"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lastRenderedPageBreak/>
        <w:t>FORMULARIO C-1</w:t>
      </w:r>
    </w:p>
    <w:p w14:paraId="3D08955D" w14:textId="77777777"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t>ESPECIFICACIONES TÉCNICAS</w:t>
      </w:r>
    </w:p>
    <w:p w14:paraId="0D56E84E" w14:textId="77777777" w:rsidR="006518EB" w:rsidRPr="00A03B51" w:rsidRDefault="006518EB" w:rsidP="006518EB">
      <w:pPr>
        <w:ind w:right="-346"/>
        <w:jc w:val="both"/>
        <w:rPr>
          <w:rFonts w:ascii="Tahoma" w:hAnsi="Tahoma" w:cs="Tahoma"/>
          <w:b/>
          <w:bCs/>
          <w:color w:val="000000"/>
          <w:sz w:val="20"/>
          <w:szCs w:val="20"/>
          <w:lang w:val="pt-BR"/>
        </w:rPr>
      </w:pPr>
      <w:r w:rsidRPr="003305DD">
        <w:rPr>
          <w:rFonts w:ascii="Tahoma" w:hAnsi="Tahoma" w:cs="Tahoma"/>
          <w:b/>
          <w:bCs/>
          <w:color w:val="000000"/>
          <w:sz w:val="20"/>
          <w:szCs w:val="20"/>
          <w:lang w:val="pt-BR"/>
        </w:rPr>
        <w:t>ÍT</w:t>
      </w:r>
      <w:r w:rsidRPr="00A03B51">
        <w:rPr>
          <w:rFonts w:ascii="Tahoma" w:hAnsi="Tahoma" w:cs="Tahoma"/>
          <w:b/>
          <w:bCs/>
          <w:sz w:val="18"/>
          <w:szCs w:val="18"/>
        </w:rPr>
        <w:t xml:space="preserve">EM </w:t>
      </w:r>
      <w:r>
        <w:rPr>
          <w:rFonts w:ascii="Tahoma" w:hAnsi="Tahoma" w:cs="Tahoma"/>
          <w:b/>
          <w:bCs/>
          <w:sz w:val="18"/>
          <w:szCs w:val="18"/>
        </w:rPr>
        <w:t>4</w:t>
      </w:r>
      <w:r w:rsidRPr="00A03B51">
        <w:rPr>
          <w:rFonts w:ascii="Tahoma" w:hAnsi="Tahoma" w:cs="Tahoma"/>
          <w:b/>
          <w:bCs/>
          <w:sz w:val="18"/>
          <w:szCs w:val="18"/>
        </w:rPr>
        <w:t xml:space="preserve">: Fusible chicotillo tipo K de </w:t>
      </w:r>
      <w:r>
        <w:rPr>
          <w:rFonts w:ascii="Tahoma" w:hAnsi="Tahoma" w:cs="Tahoma"/>
          <w:b/>
          <w:bCs/>
          <w:sz w:val="18"/>
          <w:szCs w:val="18"/>
        </w:rPr>
        <w:t>5</w:t>
      </w:r>
      <w:r w:rsidRPr="00A03B51">
        <w:rPr>
          <w:rFonts w:ascii="Tahoma" w:hAnsi="Tahoma" w:cs="Tahoma"/>
          <w:b/>
          <w:bCs/>
          <w:sz w:val="18"/>
          <w:szCs w:val="18"/>
        </w:rPr>
        <w:t> A (27-38 kV)</w:t>
      </w:r>
    </w:p>
    <w:tbl>
      <w:tblPr>
        <w:tblW w:w="10362" w:type="dxa"/>
        <w:jc w:val="center"/>
        <w:tblLayout w:type="fixed"/>
        <w:tblCellMar>
          <w:left w:w="70" w:type="dxa"/>
          <w:right w:w="70" w:type="dxa"/>
        </w:tblCellMar>
        <w:tblLook w:val="04A0" w:firstRow="1" w:lastRow="0" w:firstColumn="1" w:lastColumn="0" w:noHBand="0" w:noVBand="1"/>
      </w:tblPr>
      <w:tblGrid>
        <w:gridCol w:w="714"/>
        <w:gridCol w:w="5937"/>
        <w:gridCol w:w="26"/>
        <w:gridCol w:w="3685"/>
      </w:tblGrid>
      <w:tr w:rsidR="006518EB" w:rsidRPr="00045360" w14:paraId="533626E2" w14:textId="77777777" w:rsidTr="00A55369">
        <w:trPr>
          <w:trHeight w:val="433"/>
          <w:jc w:val="center"/>
        </w:trPr>
        <w:tc>
          <w:tcPr>
            <w:tcW w:w="665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A1AB1CE" w14:textId="77777777" w:rsidR="006518EB" w:rsidRPr="009D594B" w:rsidRDefault="006518EB" w:rsidP="00EC61D2">
            <w:pPr>
              <w:jc w:val="center"/>
              <w:rPr>
                <w:rFonts w:ascii="Tahoma" w:hAnsi="Tahoma" w:cs="Tahoma"/>
                <w:sz w:val="18"/>
                <w:szCs w:val="18"/>
              </w:rPr>
            </w:pPr>
            <w:r w:rsidRPr="009D594B">
              <w:rPr>
                <w:rFonts w:ascii="Tahoma" w:hAnsi="Tahoma" w:cs="Tahoma"/>
                <w:sz w:val="18"/>
                <w:szCs w:val="18"/>
              </w:rPr>
              <w:t>Para ser llenado por la Entidad convocante</w:t>
            </w:r>
          </w:p>
          <w:p w14:paraId="4D2411E3" w14:textId="77777777" w:rsidR="006518EB" w:rsidRPr="00045360" w:rsidRDefault="006518EB" w:rsidP="00EC61D2">
            <w:pPr>
              <w:jc w:val="center"/>
              <w:rPr>
                <w:rFonts w:ascii="Tahoma" w:hAnsi="Tahoma" w:cs="Tahoma"/>
                <w:sz w:val="18"/>
                <w:szCs w:val="18"/>
              </w:rPr>
            </w:pPr>
            <w:r w:rsidRPr="009D594B">
              <w:rPr>
                <w:rFonts w:ascii="Tahoma" w:hAnsi="Tahoma" w:cs="Tahoma"/>
                <w:sz w:val="18"/>
                <w:szCs w:val="18"/>
              </w:rPr>
              <w:t>(Llenar las Especificaciones Técnicas de manera previa a la publicación del DBC)</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BCF1A70" w14:textId="77777777" w:rsidR="006518EB" w:rsidRPr="00045360" w:rsidRDefault="006518EB" w:rsidP="00EC61D2">
            <w:pPr>
              <w:rPr>
                <w:rFonts w:ascii="Tahoma" w:hAnsi="Tahoma" w:cs="Tahoma"/>
                <w:sz w:val="18"/>
                <w:szCs w:val="18"/>
                <w:lang w:val="es-BO"/>
              </w:rPr>
            </w:pPr>
            <w:r w:rsidRPr="00045360">
              <w:rPr>
                <w:rFonts w:ascii="Tahoma" w:hAnsi="Tahoma" w:cs="Tahoma"/>
                <w:sz w:val="18"/>
                <w:szCs w:val="18"/>
                <w:lang w:val="es-BO"/>
              </w:rPr>
              <w:t>Para ser llenado por el proponente al momento de elaborar su propuesta</w:t>
            </w:r>
          </w:p>
        </w:tc>
      </w:tr>
      <w:tr w:rsidR="006518EB" w:rsidRPr="00045360" w14:paraId="260B7F52" w14:textId="77777777" w:rsidTr="00A55369">
        <w:trPr>
          <w:trHeight w:val="105"/>
          <w:jc w:val="center"/>
        </w:trPr>
        <w:tc>
          <w:tcPr>
            <w:tcW w:w="714"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F7E9107" w14:textId="77777777" w:rsidR="006518EB" w:rsidRPr="006901F0" w:rsidRDefault="006518EB" w:rsidP="00EC61D2">
            <w:pPr>
              <w:jc w:val="center"/>
              <w:rPr>
                <w:rFonts w:ascii="Tahoma" w:hAnsi="Tahoma" w:cs="Tahoma"/>
                <w:b/>
                <w:bCs/>
                <w:sz w:val="18"/>
                <w:szCs w:val="18"/>
              </w:rPr>
            </w:pPr>
            <w:r w:rsidRPr="006901F0">
              <w:rPr>
                <w:rFonts w:ascii="Tahoma" w:hAnsi="Tahoma" w:cs="Tahoma"/>
                <w:b/>
                <w:bCs/>
                <w:sz w:val="18"/>
                <w:szCs w:val="18"/>
              </w:rPr>
              <w:t>ITEM</w:t>
            </w:r>
          </w:p>
        </w:tc>
        <w:tc>
          <w:tcPr>
            <w:tcW w:w="5937"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58EAD16" w14:textId="77777777" w:rsidR="006518EB" w:rsidRPr="006901F0" w:rsidRDefault="006518EB" w:rsidP="00EC61D2">
            <w:pPr>
              <w:jc w:val="center"/>
              <w:rPr>
                <w:rFonts w:ascii="Tahoma" w:hAnsi="Tahoma" w:cs="Tahoma"/>
                <w:b/>
                <w:bCs/>
                <w:sz w:val="18"/>
                <w:szCs w:val="18"/>
              </w:rPr>
            </w:pPr>
            <w:r w:rsidRPr="006901F0">
              <w:rPr>
                <w:rFonts w:ascii="Arial" w:hAnsi="Arial" w:cs="Arial"/>
                <w:b/>
                <w:bCs/>
                <w:sz w:val="18"/>
                <w:szCs w:val="18"/>
                <w:lang w:eastAsia="es-BO"/>
              </w:rPr>
              <w:t>Características y condiciones técnicas solicitadas (*)</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D92DBEB" w14:textId="77777777" w:rsidR="006518EB" w:rsidRPr="00045360" w:rsidRDefault="006518EB" w:rsidP="00EC61D2">
            <w:pPr>
              <w:rPr>
                <w:rFonts w:ascii="Tahoma" w:hAnsi="Tahoma" w:cs="Tahoma"/>
                <w:sz w:val="18"/>
                <w:szCs w:val="18"/>
              </w:rPr>
            </w:pPr>
            <w:r w:rsidRPr="00045360">
              <w:rPr>
                <w:rFonts w:ascii="Tahoma" w:hAnsi="Tahoma" w:cs="Tahoma"/>
                <w:sz w:val="18"/>
                <w:szCs w:val="18"/>
              </w:rPr>
              <w:t>Característica Propuesta (**)</w:t>
            </w:r>
          </w:p>
        </w:tc>
      </w:tr>
      <w:tr w:rsidR="006518EB" w:rsidRPr="00045360" w14:paraId="313681CC" w14:textId="77777777" w:rsidTr="00A55369">
        <w:trPr>
          <w:trHeight w:val="323"/>
          <w:jc w:val="center"/>
        </w:trPr>
        <w:tc>
          <w:tcPr>
            <w:tcW w:w="714" w:type="dxa"/>
            <w:vMerge/>
            <w:tcBorders>
              <w:top w:val="single" w:sz="4" w:space="0" w:color="auto"/>
              <w:left w:val="single" w:sz="4" w:space="0" w:color="auto"/>
              <w:bottom w:val="single" w:sz="4" w:space="0" w:color="auto"/>
              <w:right w:val="single" w:sz="4" w:space="0" w:color="auto"/>
            </w:tcBorders>
            <w:vAlign w:val="center"/>
          </w:tcPr>
          <w:p w14:paraId="22202211" w14:textId="77777777" w:rsidR="006518EB" w:rsidRPr="00045360" w:rsidRDefault="006518EB" w:rsidP="00EC61D2">
            <w:pPr>
              <w:jc w:val="center"/>
              <w:rPr>
                <w:rFonts w:ascii="Tahoma" w:hAnsi="Tahoma" w:cs="Tahoma"/>
                <w:sz w:val="18"/>
                <w:szCs w:val="18"/>
              </w:rPr>
            </w:pPr>
          </w:p>
        </w:tc>
        <w:tc>
          <w:tcPr>
            <w:tcW w:w="59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5C79F45" w14:textId="77777777" w:rsidR="006518EB" w:rsidRPr="00045360" w:rsidRDefault="006518EB" w:rsidP="00EC61D2">
            <w:pPr>
              <w:jc w:val="center"/>
              <w:rPr>
                <w:rFonts w:ascii="Tahoma" w:hAnsi="Tahoma" w:cs="Tahoma"/>
                <w:b/>
                <w:sz w:val="18"/>
                <w:szCs w:val="18"/>
              </w:rPr>
            </w:pPr>
            <w:r>
              <w:rPr>
                <w:rFonts w:ascii="Tahoma" w:hAnsi="Tahoma" w:cs="Tahoma"/>
                <w:b/>
                <w:sz w:val="18"/>
                <w:szCs w:val="18"/>
              </w:rPr>
              <w:t>CONCEPTO</w:t>
            </w:r>
          </w:p>
        </w:tc>
        <w:tc>
          <w:tcPr>
            <w:tcW w:w="3711" w:type="dxa"/>
            <w:gridSpan w:val="2"/>
            <w:vMerge w:val="restart"/>
            <w:tcBorders>
              <w:top w:val="single" w:sz="4" w:space="0" w:color="auto"/>
              <w:left w:val="single" w:sz="4" w:space="0" w:color="auto"/>
              <w:right w:val="single" w:sz="4" w:space="0" w:color="auto"/>
            </w:tcBorders>
          </w:tcPr>
          <w:p w14:paraId="163603A5" w14:textId="77777777" w:rsidR="006518EB" w:rsidRPr="00115642" w:rsidRDefault="006518EB" w:rsidP="00EC61D2">
            <w:pPr>
              <w:rPr>
                <w:rFonts w:ascii="Tahoma" w:hAnsi="Tahoma" w:cs="Tahoma"/>
              </w:rPr>
            </w:pPr>
            <w:r w:rsidRPr="00115642">
              <w:rPr>
                <w:rFonts w:ascii="Tahoma" w:hAnsi="Tahoma" w:cs="Tahoma"/>
                <w:color w:val="A5A5A5"/>
              </w:rPr>
              <w:t>(Manifestar expresamente las condiciones de su propuesta con referencia a este requerimiento)</w:t>
            </w:r>
          </w:p>
        </w:tc>
      </w:tr>
      <w:tr w:rsidR="006518EB" w:rsidRPr="00045360" w14:paraId="0DEBCCBA" w14:textId="77777777" w:rsidTr="00A55369">
        <w:trPr>
          <w:trHeight w:val="2559"/>
          <w:jc w:val="center"/>
        </w:trPr>
        <w:tc>
          <w:tcPr>
            <w:tcW w:w="714" w:type="dxa"/>
            <w:tcBorders>
              <w:top w:val="single" w:sz="4" w:space="0" w:color="auto"/>
              <w:left w:val="single" w:sz="4" w:space="0" w:color="auto"/>
              <w:bottom w:val="single" w:sz="4" w:space="0" w:color="auto"/>
              <w:right w:val="single" w:sz="4" w:space="0" w:color="auto"/>
            </w:tcBorders>
            <w:vAlign w:val="center"/>
          </w:tcPr>
          <w:p w14:paraId="131E3313" w14:textId="77777777" w:rsidR="006518EB" w:rsidRPr="00045360" w:rsidRDefault="006518EB" w:rsidP="00EC61D2">
            <w:pPr>
              <w:jc w:val="center"/>
              <w:rPr>
                <w:rFonts w:ascii="Tahoma" w:hAnsi="Tahoma" w:cs="Tahoma"/>
                <w:sz w:val="18"/>
                <w:szCs w:val="18"/>
              </w:rPr>
            </w:pPr>
            <w:r>
              <w:rPr>
                <w:rFonts w:ascii="Tahoma" w:hAnsi="Tahoma" w:cs="Tahoma"/>
                <w:sz w:val="18"/>
                <w:szCs w:val="18"/>
              </w:rPr>
              <w:t>4</w:t>
            </w:r>
          </w:p>
        </w:tc>
        <w:tc>
          <w:tcPr>
            <w:tcW w:w="5937" w:type="dxa"/>
            <w:tcBorders>
              <w:top w:val="single" w:sz="4" w:space="0" w:color="auto"/>
              <w:left w:val="single" w:sz="4" w:space="0" w:color="auto"/>
              <w:bottom w:val="single" w:sz="4" w:space="0" w:color="auto"/>
              <w:right w:val="single" w:sz="4" w:space="0" w:color="auto"/>
            </w:tcBorders>
          </w:tcPr>
          <w:p w14:paraId="089A09B7" w14:textId="77777777" w:rsidR="006518EB" w:rsidRDefault="006518EB" w:rsidP="00EC61D2">
            <w:pPr>
              <w:pBdr>
                <w:bottom w:val="single" w:sz="12" w:space="1" w:color="auto"/>
              </w:pBdr>
              <w:rPr>
                <w:rFonts w:ascii="Tahoma" w:hAnsi="Tahoma" w:cs="Tahoma"/>
                <w:b/>
                <w:noProof/>
                <w:sz w:val="20"/>
                <w:szCs w:val="20"/>
              </w:rPr>
            </w:pPr>
            <w:r w:rsidRPr="008B345A">
              <w:rPr>
                <w:rFonts w:ascii="Tahoma" w:hAnsi="Tahoma" w:cs="Tahoma"/>
                <w:b/>
                <w:bCs/>
                <w:sz w:val="20"/>
                <w:szCs w:val="20"/>
              </w:rPr>
              <w:t xml:space="preserve">Fusible chicotillo tipo K </w:t>
            </w:r>
            <w:r>
              <w:rPr>
                <w:rFonts w:ascii="Tahoma" w:hAnsi="Tahoma" w:cs="Tahoma"/>
                <w:b/>
                <w:bCs/>
                <w:sz w:val="20"/>
                <w:szCs w:val="20"/>
              </w:rPr>
              <w:t>de 5</w:t>
            </w:r>
            <w:r w:rsidRPr="0059243D">
              <w:rPr>
                <w:rFonts w:ascii="Tahoma" w:hAnsi="Tahoma" w:cs="Tahoma"/>
                <w:b/>
                <w:bCs/>
                <w:sz w:val="20"/>
                <w:szCs w:val="20"/>
              </w:rPr>
              <w:t> A</w:t>
            </w:r>
            <w:r>
              <w:rPr>
                <w:rFonts w:ascii="Tahoma" w:hAnsi="Tahoma" w:cs="Tahoma"/>
                <w:b/>
                <w:bCs/>
                <w:sz w:val="20"/>
                <w:szCs w:val="20"/>
              </w:rPr>
              <w:t xml:space="preserve"> (27-</w:t>
            </w:r>
            <w:r w:rsidRPr="008B345A">
              <w:rPr>
                <w:rFonts w:ascii="Tahoma" w:hAnsi="Tahoma" w:cs="Tahoma"/>
                <w:b/>
                <w:bCs/>
                <w:sz w:val="20"/>
                <w:szCs w:val="20"/>
              </w:rPr>
              <w:t>38</w:t>
            </w:r>
            <w:r>
              <w:rPr>
                <w:rFonts w:ascii="Tahoma" w:hAnsi="Tahoma" w:cs="Tahoma"/>
                <w:b/>
                <w:bCs/>
                <w:sz w:val="20"/>
                <w:szCs w:val="20"/>
              </w:rPr>
              <w:t xml:space="preserve"> kV)</w:t>
            </w:r>
          </w:p>
          <w:p w14:paraId="18737299" w14:textId="77777777" w:rsidR="006518EB" w:rsidRPr="008B345A" w:rsidRDefault="006518EB" w:rsidP="00EC61D2">
            <w:pPr>
              <w:rPr>
                <w:rFonts w:ascii="Tahoma" w:hAnsi="Tahoma" w:cs="Tahoma"/>
                <w:b/>
                <w:bCs/>
                <w:sz w:val="20"/>
                <w:szCs w:val="20"/>
              </w:rPr>
            </w:pPr>
            <w:r>
              <w:rPr>
                <w:rFonts w:ascii="Tahoma" w:hAnsi="Tahoma" w:cs="Tahoma"/>
                <w:b/>
                <w:bCs/>
                <w:sz w:val="20"/>
                <w:szCs w:val="20"/>
              </w:rPr>
              <w:t>C</w:t>
            </w:r>
            <w:r w:rsidRPr="008B345A">
              <w:rPr>
                <w:rFonts w:ascii="Tahoma" w:hAnsi="Tahoma" w:cs="Tahoma"/>
                <w:b/>
                <w:bCs/>
                <w:sz w:val="20"/>
                <w:szCs w:val="20"/>
              </w:rPr>
              <w:t>aracterísticas:</w:t>
            </w:r>
          </w:p>
          <w:p w14:paraId="20000524"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Corriente nominal:</w:t>
            </w:r>
            <w:r w:rsidRPr="00E401EE">
              <w:rPr>
                <w:rFonts w:ascii="Tahoma" w:hAnsi="Tahoma" w:cs="Tahoma"/>
                <w:sz w:val="20"/>
                <w:szCs w:val="20"/>
              </w:rPr>
              <w:t xml:space="preserve"> </w:t>
            </w:r>
            <w:r>
              <w:rPr>
                <w:rFonts w:ascii="Tahoma" w:hAnsi="Tahoma" w:cs="Tahoma"/>
                <w:sz w:val="20"/>
                <w:szCs w:val="20"/>
              </w:rPr>
              <w:t>5</w:t>
            </w:r>
            <w:r w:rsidRPr="00E401EE">
              <w:rPr>
                <w:rFonts w:ascii="Tahoma" w:hAnsi="Tahoma" w:cs="Tahoma"/>
                <w:sz w:val="20"/>
                <w:szCs w:val="20"/>
              </w:rPr>
              <w:t xml:space="preserve"> A </w:t>
            </w:r>
          </w:p>
          <w:p w14:paraId="3BD1FA57"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Tensión nominal:</w:t>
            </w:r>
            <w:r w:rsidRPr="00E401EE">
              <w:rPr>
                <w:rFonts w:ascii="Tahoma" w:hAnsi="Tahoma" w:cs="Tahoma"/>
                <w:sz w:val="20"/>
                <w:szCs w:val="20"/>
              </w:rPr>
              <w:t xml:space="preserve"> </w:t>
            </w:r>
            <w:r>
              <w:rPr>
                <w:rFonts w:ascii="Tahoma" w:hAnsi="Tahoma" w:cs="Tahoma"/>
                <w:sz w:val="20"/>
                <w:szCs w:val="20"/>
              </w:rPr>
              <w:t xml:space="preserve">27 - </w:t>
            </w:r>
            <w:r w:rsidRPr="00E401EE">
              <w:rPr>
                <w:rFonts w:ascii="Tahoma" w:hAnsi="Tahoma" w:cs="Tahoma"/>
                <w:sz w:val="20"/>
                <w:szCs w:val="20"/>
              </w:rPr>
              <w:t xml:space="preserve">38 kV </w:t>
            </w:r>
          </w:p>
          <w:p w14:paraId="017DA14B"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Longitud:</w:t>
            </w:r>
            <w:r w:rsidRPr="00E401EE">
              <w:rPr>
                <w:rFonts w:ascii="Tahoma" w:hAnsi="Tahoma" w:cs="Tahoma"/>
                <w:sz w:val="20"/>
                <w:szCs w:val="20"/>
              </w:rPr>
              <w:t xml:space="preserve"> 23” – 36” (584 – 915 mm) </w:t>
            </w:r>
          </w:p>
          <w:p w14:paraId="4BA16AE0"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Cabeza:</w:t>
            </w:r>
            <w:r w:rsidRPr="00E401EE">
              <w:rPr>
                <w:rFonts w:ascii="Tahoma" w:hAnsi="Tahoma" w:cs="Tahoma"/>
                <w:sz w:val="20"/>
                <w:szCs w:val="20"/>
              </w:rPr>
              <w:t xml:space="preserve"> </w:t>
            </w:r>
            <w:r w:rsidRPr="0073239D">
              <w:rPr>
                <w:rFonts w:ascii="Tahoma" w:hAnsi="Tahoma" w:cs="Tahoma"/>
                <w:sz w:val="20"/>
                <w:szCs w:val="20"/>
              </w:rPr>
              <w:t>Removible, para fácil mantenimiento</w:t>
            </w:r>
            <w:r>
              <w:rPr>
                <w:rFonts w:ascii="Tahoma" w:hAnsi="Tahoma" w:cs="Tahoma"/>
                <w:sz w:val="20"/>
                <w:szCs w:val="20"/>
              </w:rPr>
              <w:t>.</w:t>
            </w:r>
          </w:p>
          <w:p w14:paraId="0A8DE8CC" w14:textId="77777777" w:rsidR="006518EB" w:rsidRPr="00F51943" w:rsidRDefault="006518EB" w:rsidP="00EC61D2">
            <w:pPr>
              <w:contextualSpacing/>
              <w:jc w:val="both"/>
              <w:rPr>
                <w:rFonts w:ascii="Tahoma" w:hAnsi="Tahoma" w:cs="Tahoma"/>
                <w:color w:val="000000"/>
                <w:sz w:val="20"/>
                <w:szCs w:val="20"/>
              </w:rPr>
            </w:pPr>
            <w:r w:rsidRPr="00E401EE">
              <w:rPr>
                <w:rFonts w:ascii="Tahoma" w:hAnsi="Tahoma" w:cs="Tahoma"/>
                <w:b/>
                <w:bCs/>
                <w:sz w:val="20"/>
                <w:szCs w:val="20"/>
              </w:rPr>
              <w:t>Normas aplicables:</w:t>
            </w:r>
            <w:r w:rsidRPr="00E401EE">
              <w:rPr>
                <w:rFonts w:ascii="Tahoma" w:hAnsi="Tahoma" w:cs="Tahoma"/>
                <w:sz w:val="20"/>
                <w:szCs w:val="20"/>
              </w:rPr>
              <w:t xml:space="preserve"> </w:t>
            </w:r>
            <w:r w:rsidRPr="0073239D">
              <w:rPr>
                <w:rFonts w:ascii="Tahoma" w:hAnsi="Tahoma" w:cs="Tahoma"/>
                <w:sz w:val="20"/>
                <w:szCs w:val="20"/>
              </w:rPr>
              <w:t>IEC 60282</w:t>
            </w:r>
            <w:r w:rsidRPr="0073239D">
              <w:rPr>
                <w:rFonts w:ascii="Tahoma" w:hAnsi="Tahoma" w:cs="Tahoma"/>
                <w:sz w:val="20"/>
                <w:szCs w:val="20"/>
              </w:rPr>
              <w:noBreakHyphen/>
              <w:t>1 / IEC 60282</w:t>
            </w:r>
            <w:r w:rsidRPr="0073239D">
              <w:rPr>
                <w:rFonts w:ascii="Tahoma" w:hAnsi="Tahoma" w:cs="Tahoma"/>
                <w:sz w:val="20"/>
                <w:szCs w:val="20"/>
              </w:rPr>
              <w:noBreakHyphen/>
              <w:t>2 (anteriormente IEC 282) o ANSI C37.41 / ANSI C37.42, o normas equivalentes reconocidas internacionalmente</w:t>
            </w:r>
            <w:r>
              <w:rPr>
                <w:rFonts w:ascii="Tahoma" w:hAnsi="Tahoma" w:cs="Tahoma"/>
                <w:sz w:val="20"/>
                <w:szCs w:val="20"/>
              </w:rPr>
              <w:t>.</w:t>
            </w:r>
          </w:p>
        </w:tc>
        <w:tc>
          <w:tcPr>
            <w:tcW w:w="3711" w:type="dxa"/>
            <w:gridSpan w:val="2"/>
            <w:vMerge/>
            <w:tcBorders>
              <w:left w:val="single" w:sz="4" w:space="0" w:color="auto"/>
              <w:bottom w:val="single" w:sz="4" w:space="0" w:color="auto"/>
              <w:right w:val="single" w:sz="4" w:space="0" w:color="auto"/>
            </w:tcBorders>
          </w:tcPr>
          <w:p w14:paraId="01289BC0" w14:textId="77777777" w:rsidR="006518EB" w:rsidRPr="00807492" w:rsidRDefault="006518EB" w:rsidP="00EC61D2">
            <w:pPr>
              <w:rPr>
                <w:rFonts w:ascii="Tahoma" w:hAnsi="Tahoma" w:cs="Tahoma"/>
                <w:color w:val="A5A5A5"/>
                <w:sz w:val="18"/>
                <w:szCs w:val="18"/>
              </w:rPr>
            </w:pPr>
          </w:p>
        </w:tc>
      </w:tr>
      <w:tr w:rsidR="006518EB" w:rsidRPr="00045360" w14:paraId="348E715B"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10362" w:type="dxa"/>
            <w:gridSpan w:val="4"/>
            <w:shd w:val="clear" w:color="auto" w:fill="0070C0"/>
            <w:vAlign w:val="center"/>
            <w:hideMark/>
          </w:tcPr>
          <w:p w14:paraId="2A19A2FC" w14:textId="77777777" w:rsidR="006518EB" w:rsidRPr="00A03B51" w:rsidRDefault="006518EB" w:rsidP="00EC61D2">
            <w:pPr>
              <w:jc w:val="center"/>
              <w:rPr>
                <w:rFonts w:ascii="Tahoma" w:hAnsi="Tahoma" w:cs="Tahoma"/>
                <w:b/>
                <w:bCs/>
                <w:color w:val="FFFFFF"/>
                <w:sz w:val="18"/>
                <w:szCs w:val="18"/>
              </w:rPr>
            </w:pPr>
            <w:r w:rsidRPr="00045360">
              <w:rPr>
                <w:rFonts w:ascii="Tahoma" w:hAnsi="Tahoma" w:cs="Tahoma"/>
                <w:sz w:val="18"/>
                <w:szCs w:val="18"/>
              </w:rPr>
              <w:tab/>
            </w:r>
            <w:r w:rsidRPr="00A03B51">
              <w:rPr>
                <w:rFonts w:ascii="Tahoma" w:hAnsi="Tahoma" w:cs="Tahoma"/>
                <w:b/>
                <w:bCs/>
                <w:color w:val="FFFFFF"/>
                <w:sz w:val="18"/>
                <w:szCs w:val="18"/>
                <w:shd w:val="clear" w:color="auto" w:fill="0070C0"/>
              </w:rPr>
              <w:t>CONDICIONES PARA LA ADQUISICIÓN DE BIENES</w:t>
            </w:r>
          </w:p>
        </w:tc>
      </w:tr>
      <w:tr w:rsidR="006518EB" w:rsidRPr="00045360" w14:paraId="6B54B03F"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jc w:val="center"/>
        </w:trPr>
        <w:tc>
          <w:tcPr>
            <w:tcW w:w="6677" w:type="dxa"/>
            <w:gridSpan w:val="3"/>
            <w:vAlign w:val="center"/>
            <w:hideMark/>
          </w:tcPr>
          <w:p w14:paraId="579F7D0C" w14:textId="77777777" w:rsidR="006518EB" w:rsidRPr="00045360" w:rsidRDefault="006518EB" w:rsidP="00EC61D2">
            <w:pPr>
              <w:rPr>
                <w:rFonts w:ascii="Tahoma" w:hAnsi="Tahoma" w:cs="Tahoma"/>
                <w:color w:val="A5A5A5"/>
                <w:sz w:val="18"/>
                <w:szCs w:val="18"/>
              </w:rPr>
            </w:pPr>
            <w:r w:rsidRPr="006B1080">
              <w:rPr>
                <w:rFonts w:ascii="Tahoma" w:hAnsi="Tahoma" w:cs="Tahoma"/>
                <w:b/>
                <w:bCs/>
                <w:color w:val="000000"/>
                <w:sz w:val="20"/>
                <w:szCs w:val="20"/>
              </w:rPr>
              <w:t>PLAZO DE ENTREGA:</w:t>
            </w:r>
          </w:p>
        </w:tc>
        <w:tc>
          <w:tcPr>
            <w:tcW w:w="3685" w:type="dxa"/>
          </w:tcPr>
          <w:p w14:paraId="1C8D1469" w14:textId="77777777" w:rsidR="006518EB" w:rsidRPr="00115642" w:rsidRDefault="006518EB" w:rsidP="00EC61D2">
            <w:pPr>
              <w:rPr>
                <w:rFonts w:ascii="Tahoma" w:hAnsi="Tahoma" w:cs="Tahoma"/>
                <w:color w:val="000000"/>
              </w:rPr>
            </w:pPr>
            <w:r w:rsidRPr="00115642">
              <w:rPr>
                <w:rFonts w:ascii="Tahoma" w:hAnsi="Tahoma" w:cs="Tahoma"/>
                <w:color w:val="A5A5A5"/>
              </w:rPr>
              <w:t>(Manifestar expresamente las condiciones de su propuesta con referencia a este requerimiento)</w:t>
            </w:r>
          </w:p>
        </w:tc>
      </w:tr>
      <w:tr w:rsidR="006518EB" w:rsidRPr="00045360" w14:paraId="06CEBC75"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jc w:val="center"/>
        </w:trPr>
        <w:tc>
          <w:tcPr>
            <w:tcW w:w="6677" w:type="dxa"/>
            <w:gridSpan w:val="3"/>
            <w:vAlign w:val="center"/>
            <w:hideMark/>
          </w:tcPr>
          <w:p w14:paraId="2AFA5241" w14:textId="77777777" w:rsidR="006518EB" w:rsidRPr="00045360" w:rsidRDefault="006518EB" w:rsidP="00EC61D2">
            <w:pPr>
              <w:jc w:val="both"/>
              <w:rPr>
                <w:rFonts w:ascii="Tahoma" w:hAnsi="Tahoma" w:cs="Tahoma"/>
                <w:color w:val="000000"/>
                <w:sz w:val="18"/>
                <w:szCs w:val="18"/>
              </w:rPr>
            </w:pPr>
            <w:r>
              <w:rPr>
                <w:rFonts w:ascii="Tahoma" w:hAnsi="Tahoma" w:cs="Tahoma"/>
                <w:bCs/>
                <w:sz w:val="20"/>
                <w:szCs w:val="20"/>
              </w:rPr>
              <w:t>El plazo de entrega de los bienes adjudicados para el presente proceso no deberá exceder de cincuenta (50) días calendario</w:t>
            </w:r>
            <w:r w:rsidRPr="00080E1D">
              <w:rPr>
                <w:rFonts w:ascii="Tahoma" w:hAnsi="Tahoma" w:cs="Tahoma"/>
                <w:sz w:val="20"/>
                <w:szCs w:val="20"/>
              </w:rPr>
              <w:t xml:space="preserve"> computable a partir del día siguiente hábil de la firma del contrato</w:t>
            </w:r>
            <w:r>
              <w:rPr>
                <w:rFonts w:ascii="Tahoma" w:hAnsi="Tahoma" w:cs="Tahoma"/>
                <w:sz w:val="20"/>
                <w:szCs w:val="20"/>
              </w:rPr>
              <w:t>.</w:t>
            </w:r>
          </w:p>
        </w:tc>
        <w:tc>
          <w:tcPr>
            <w:tcW w:w="3685" w:type="dxa"/>
          </w:tcPr>
          <w:p w14:paraId="60325AB5" w14:textId="77777777" w:rsidR="006518EB" w:rsidRPr="00115642" w:rsidRDefault="006518EB" w:rsidP="00EC61D2">
            <w:pPr>
              <w:rPr>
                <w:rFonts w:ascii="Tahoma" w:hAnsi="Tahoma" w:cs="Tahoma"/>
                <w:color w:val="000000"/>
              </w:rPr>
            </w:pPr>
          </w:p>
        </w:tc>
      </w:tr>
      <w:tr w:rsidR="006518EB" w:rsidRPr="00045360" w14:paraId="629FD331"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jc w:val="center"/>
        </w:trPr>
        <w:tc>
          <w:tcPr>
            <w:tcW w:w="6677" w:type="dxa"/>
            <w:gridSpan w:val="3"/>
            <w:vAlign w:val="center"/>
            <w:hideMark/>
          </w:tcPr>
          <w:p w14:paraId="44207ACB" w14:textId="77777777" w:rsidR="006518EB" w:rsidRPr="00045360" w:rsidRDefault="006518EB" w:rsidP="00EC61D2">
            <w:pPr>
              <w:rPr>
                <w:rFonts w:ascii="Tahoma" w:hAnsi="Tahoma" w:cs="Tahoma"/>
                <w:color w:val="A5A5A5"/>
                <w:sz w:val="18"/>
                <w:szCs w:val="18"/>
              </w:rPr>
            </w:pPr>
            <w:r w:rsidRPr="00A73004">
              <w:rPr>
                <w:rFonts w:ascii="Tahoma" w:hAnsi="Tahoma" w:cs="Tahoma"/>
                <w:b/>
                <w:bCs/>
                <w:color w:val="000000"/>
                <w:sz w:val="20"/>
                <w:szCs w:val="20"/>
              </w:rPr>
              <w:t xml:space="preserve">FORMA DE </w:t>
            </w:r>
            <w:r>
              <w:rPr>
                <w:rFonts w:ascii="Tahoma" w:hAnsi="Tahoma" w:cs="Tahoma"/>
                <w:b/>
                <w:bCs/>
                <w:color w:val="000000"/>
                <w:sz w:val="20"/>
                <w:szCs w:val="20"/>
              </w:rPr>
              <w:t>ENTREGA</w:t>
            </w:r>
            <w:r w:rsidRPr="00A73004">
              <w:rPr>
                <w:rFonts w:ascii="Tahoma" w:hAnsi="Tahoma" w:cs="Tahoma"/>
                <w:b/>
                <w:bCs/>
                <w:color w:val="000000"/>
                <w:sz w:val="20"/>
                <w:szCs w:val="20"/>
              </w:rPr>
              <w:t>:</w:t>
            </w:r>
          </w:p>
        </w:tc>
        <w:tc>
          <w:tcPr>
            <w:tcW w:w="3685" w:type="dxa"/>
          </w:tcPr>
          <w:p w14:paraId="2D13909E" w14:textId="77777777" w:rsidR="006518EB" w:rsidRPr="00115642" w:rsidRDefault="006518EB" w:rsidP="00EC61D2">
            <w:pPr>
              <w:rPr>
                <w:rFonts w:ascii="Tahoma" w:hAnsi="Tahoma" w:cs="Tahoma"/>
                <w:b/>
                <w:bCs/>
                <w:color w:val="000000"/>
              </w:rPr>
            </w:pPr>
            <w:r w:rsidRPr="00115642">
              <w:rPr>
                <w:rFonts w:ascii="Tahoma" w:hAnsi="Tahoma" w:cs="Tahoma"/>
                <w:color w:val="A5A5A5"/>
              </w:rPr>
              <w:t>(Manifestar expresamente las condiciones de su propuesta con referencia a este requerimiento)</w:t>
            </w:r>
          </w:p>
        </w:tc>
      </w:tr>
      <w:tr w:rsidR="006518EB" w:rsidRPr="00045360" w14:paraId="4C9F2493"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7" w:type="dxa"/>
            <w:gridSpan w:val="3"/>
            <w:vAlign w:val="center"/>
            <w:hideMark/>
          </w:tcPr>
          <w:p w14:paraId="2875D7D1" w14:textId="77777777" w:rsidR="006518EB" w:rsidRDefault="006518EB" w:rsidP="00EC61D2">
            <w:pPr>
              <w:jc w:val="both"/>
              <w:rPr>
                <w:rFonts w:ascii="Tahoma" w:hAnsi="Tahoma" w:cs="Tahoma"/>
                <w:sz w:val="20"/>
                <w:szCs w:val="20"/>
              </w:rPr>
            </w:pPr>
            <w:r w:rsidRPr="00817318">
              <w:rPr>
                <w:rFonts w:ascii="Tahoma" w:hAnsi="Tahoma" w:cs="Tahoma"/>
                <w:sz w:val="20"/>
                <w:szCs w:val="20"/>
              </w:rPr>
              <w:t>La entrega deberá realizarse con los bienes debidamente embalados, protegidos e identificados, garantizando su integridad durante el transporte, manipulación y descarga</w:t>
            </w:r>
            <w:r>
              <w:rPr>
                <w:rFonts w:ascii="Tahoma" w:hAnsi="Tahoma" w:cs="Tahoma"/>
                <w:sz w:val="20"/>
                <w:szCs w:val="20"/>
              </w:rPr>
              <w:t>.</w:t>
            </w:r>
          </w:p>
          <w:p w14:paraId="4BE53EAC" w14:textId="77777777" w:rsidR="006518EB" w:rsidRPr="00045360" w:rsidRDefault="006518EB" w:rsidP="00EC61D2">
            <w:pPr>
              <w:jc w:val="both"/>
              <w:rPr>
                <w:rFonts w:ascii="Tahoma" w:hAnsi="Tahoma" w:cs="Tahoma"/>
                <w:color w:val="000000"/>
                <w:sz w:val="18"/>
                <w:szCs w:val="18"/>
              </w:rPr>
            </w:pPr>
            <w:r w:rsidRPr="00817318">
              <w:rPr>
                <w:rFonts w:ascii="Tahoma" w:hAnsi="Tahoma" w:cs="Tahoma"/>
                <w:sz w:val="20"/>
                <w:szCs w:val="20"/>
              </w:rPr>
              <w:t>El personal de ENDE verificará el estado de</w:t>
            </w:r>
            <w:r w:rsidRPr="00251599">
              <w:rPr>
                <w:rFonts w:ascii="Tahoma" w:hAnsi="Tahoma" w:cs="Tahoma"/>
                <w:sz w:val="20"/>
                <w:szCs w:val="20"/>
              </w:rPr>
              <w:t xml:space="preserve"> cada uno de los bienes adquiridos una vez que estos sean descargados en los almacenes de ENDE en la ciudad de Cobija - Pando, ubicados sobre la Av. Antofagasta, a la altura del km 3,5 de la carretera Cobija–Porvenir</w:t>
            </w:r>
            <w:r w:rsidRPr="00817318">
              <w:rPr>
                <w:rFonts w:ascii="Tahoma" w:hAnsi="Tahoma" w:cs="Tahoma"/>
                <w:sz w:val="20"/>
                <w:szCs w:val="20"/>
              </w:rPr>
              <w:t xml:space="preserve">. En caso de evidenciarse daños o defectos atribuibles al transporte o embalaje, los bienes no serán </w:t>
            </w:r>
            <w:proofErr w:type="spellStart"/>
            <w:r w:rsidRPr="00817318">
              <w:rPr>
                <w:rFonts w:ascii="Tahoma" w:hAnsi="Tahoma" w:cs="Tahoma"/>
                <w:sz w:val="20"/>
                <w:szCs w:val="20"/>
              </w:rPr>
              <w:t>recepcionados</w:t>
            </w:r>
            <w:proofErr w:type="spellEnd"/>
            <w:r w:rsidRPr="00817318">
              <w:rPr>
                <w:rFonts w:ascii="Tahoma" w:hAnsi="Tahoma" w:cs="Tahoma"/>
                <w:sz w:val="20"/>
                <w:szCs w:val="20"/>
              </w:rPr>
              <w:t>, debiendo el proveedor efectuar la reposición correspondiente sin costo adicional para la entidad</w:t>
            </w:r>
            <w:r>
              <w:rPr>
                <w:rFonts w:ascii="Tahoma" w:hAnsi="Tahoma" w:cs="Tahoma"/>
                <w:sz w:val="20"/>
                <w:szCs w:val="20"/>
              </w:rPr>
              <w:t>.</w:t>
            </w:r>
          </w:p>
        </w:tc>
        <w:tc>
          <w:tcPr>
            <w:tcW w:w="3685" w:type="dxa"/>
          </w:tcPr>
          <w:p w14:paraId="34A22CD8" w14:textId="77777777" w:rsidR="006518EB" w:rsidRPr="00115642" w:rsidRDefault="006518EB" w:rsidP="00EC61D2">
            <w:pPr>
              <w:rPr>
                <w:rFonts w:ascii="Tahoma" w:hAnsi="Tahoma" w:cs="Tahoma"/>
                <w:color w:val="000000"/>
              </w:rPr>
            </w:pPr>
          </w:p>
        </w:tc>
      </w:tr>
      <w:tr w:rsidR="006518EB" w:rsidRPr="00045360" w14:paraId="52AA2E90"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7" w:type="dxa"/>
            <w:gridSpan w:val="3"/>
            <w:vAlign w:val="center"/>
          </w:tcPr>
          <w:p w14:paraId="104AE788" w14:textId="77777777" w:rsidR="006518EB" w:rsidRPr="00080E1D" w:rsidRDefault="006518EB" w:rsidP="00EC61D2">
            <w:pPr>
              <w:jc w:val="both"/>
              <w:rPr>
                <w:rFonts w:ascii="Tahoma" w:hAnsi="Tahoma" w:cs="Tahoma"/>
                <w:sz w:val="20"/>
                <w:szCs w:val="20"/>
              </w:rPr>
            </w:pPr>
            <w:r w:rsidRPr="00A73004">
              <w:rPr>
                <w:rFonts w:ascii="Tahoma" w:hAnsi="Tahoma" w:cs="Tahoma"/>
                <w:b/>
                <w:sz w:val="20"/>
                <w:szCs w:val="20"/>
              </w:rPr>
              <w:t>PRECIO DE LA PROPUESTA:</w:t>
            </w:r>
          </w:p>
        </w:tc>
        <w:tc>
          <w:tcPr>
            <w:tcW w:w="3685" w:type="dxa"/>
          </w:tcPr>
          <w:p w14:paraId="24A114DD" w14:textId="77777777" w:rsidR="006518EB" w:rsidRPr="00115642" w:rsidRDefault="006518EB" w:rsidP="00EC61D2">
            <w:pPr>
              <w:rPr>
                <w:rFonts w:ascii="Tahoma" w:hAnsi="Tahoma" w:cs="Tahoma"/>
                <w:color w:val="000000"/>
              </w:rPr>
            </w:pPr>
            <w:r w:rsidRPr="00115642">
              <w:rPr>
                <w:rFonts w:ascii="Tahoma" w:hAnsi="Tahoma" w:cs="Tahoma"/>
                <w:color w:val="A5A5A5"/>
              </w:rPr>
              <w:t>(Manifestar expresamente las condiciones de su propuesta con referencia a este requerimiento)</w:t>
            </w:r>
          </w:p>
        </w:tc>
      </w:tr>
      <w:tr w:rsidR="006518EB" w:rsidRPr="00045360" w14:paraId="7FC7FF1B"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7" w:type="dxa"/>
            <w:gridSpan w:val="3"/>
            <w:vAlign w:val="center"/>
          </w:tcPr>
          <w:p w14:paraId="65C920B4" w14:textId="77777777" w:rsidR="006518EB" w:rsidRPr="007821D8" w:rsidRDefault="006518EB" w:rsidP="00EC61D2">
            <w:pPr>
              <w:jc w:val="both"/>
              <w:rPr>
                <w:rFonts w:ascii="Tahoma" w:hAnsi="Tahoma" w:cs="Tahoma"/>
                <w:sz w:val="20"/>
                <w:szCs w:val="20"/>
                <w:lang w:val="es-BO"/>
              </w:rPr>
            </w:pPr>
            <w:r w:rsidRPr="007821D8">
              <w:rPr>
                <w:rFonts w:ascii="Tahoma" w:hAnsi="Tahoma" w:cs="Tahoma"/>
                <w:sz w:val="20"/>
                <w:szCs w:val="20"/>
                <w:lang w:val="es-BO"/>
              </w:rPr>
              <w:t xml:space="preserve">El precio de la propuesta deberá incluir todos los costos hasta la disposición final en los almacenes de ENDE, ubicados en la ciudad de Cobija – Pando, sobre la Av. Antofagasta, a la altura del km 3,5 de la carretera Cobija – Porvenir. </w:t>
            </w:r>
          </w:p>
          <w:p w14:paraId="6FF883C9" w14:textId="77777777" w:rsidR="006518EB" w:rsidRPr="00080E1D" w:rsidRDefault="006518EB" w:rsidP="00EC61D2">
            <w:pPr>
              <w:jc w:val="both"/>
              <w:rPr>
                <w:rFonts w:ascii="Tahoma" w:hAnsi="Tahoma" w:cs="Tahoma"/>
                <w:sz w:val="20"/>
                <w:szCs w:val="20"/>
              </w:rPr>
            </w:pPr>
            <w:r w:rsidRPr="007821D8">
              <w:rPr>
                <w:rFonts w:ascii="Tahoma" w:hAnsi="Tahoma" w:cs="Tahoma"/>
                <w:sz w:val="20"/>
                <w:szCs w:val="20"/>
                <w:lang w:val="es-BO"/>
              </w:rPr>
              <w:t>Asimismo, deberá incluir todos los impuestos de Ley, mediante la emisión de la correspondiente factura, de acuerdo con las normas tributarias bolivianas.</w:t>
            </w:r>
          </w:p>
        </w:tc>
        <w:tc>
          <w:tcPr>
            <w:tcW w:w="3685" w:type="dxa"/>
          </w:tcPr>
          <w:p w14:paraId="2BE4B387" w14:textId="77777777" w:rsidR="006518EB" w:rsidRPr="00045360" w:rsidRDefault="006518EB" w:rsidP="00EC61D2">
            <w:pPr>
              <w:rPr>
                <w:rFonts w:ascii="Tahoma" w:hAnsi="Tahoma" w:cs="Tahoma"/>
                <w:color w:val="000000"/>
                <w:sz w:val="18"/>
                <w:szCs w:val="18"/>
              </w:rPr>
            </w:pPr>
          </w:p>
        </w:tc>
      </w:tr>
    </w:tbl>
    <w:p w14:paraId="3692B06F" w14:textId="77777777" w:rsidR="006518EB" w:rsidRDefault="006518EB" w:rsidP="006518EB">
      <w:pPr>
        <w:jc w:val="both"/>
        <w:rPr>
          <w:rFonts w:ascii="Tahoma" w:hAnsi="Tahoma" w:cs="Tahoma"/>
          <w:sz w:val="14"/>
          <w:szCs w:val="14"/>
          <w:lang w:val="es-BO"/>
        </w:rPr>
      </w:pPr>
    </w:p>
    <w:p w14:paraId="4C294FF5" w14:textId="77777777" w:rsidR="006518EB" w:rsidRDefault="006518EB" w:rsidP="006518EB">
      <w:pPr>
        <w:jc w:val="both"/>
        <w:rPr>
          <w:lang w:val="es-BO"/>
        </w:rPr>
      </w:pPr>
    </w:p>
    <w:p w14:paraId="48B43662" w14:textId="77777777" w:rsidR="006518EB" w:rsidRPr="00AC4E99" w:rsidRDefault="006518EB" w:rsidP="006518EB">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449720D9" w14:textId="77777777" w:rsidR="006518EB" w:rsidRPr="00AC4E99" w:rsidRDefault="006518EB" w:rsidP="006518EB">
      <w:pPr>
        <w:jc w:val="both"/>
        <w:rPr>
          <w:rFonts w:cs="Arial"/>
          <w:b/>
          <w:sz w:val="14"/>
          <w:szCs w:val="14"/>
          <w:lang w:val="es-BO"/>
        </w:rPr>
      </w:pPr>
    </w:p>
    <w:p w14:paraId="74D3F71A" w14:textId="77777777" w:rsidR="006518EB" w:rsidRPr="00AC4E99" w:rsidRDefault="006518EB" w:rsidP="006518EB">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02BB8B39" w14:textId="77777777" w:rsidR="006518EB" w:rsidRPr="00AC4E99" w:rsidRDefault="006518EB" w:rsidP="006518EB">
      <w:pPr>
        <w:jc w:val="both"/>
        <w:rPr>
          <w:b/>
          <w:sz w:val="14"/>
          <w:szCs w:val="14"/>
          <w:lang w:val="es-BO"/>
        </w:rPr>
      </w:pPr>
    </w:p>
    <w:p w14:paraId="7BEB8819" w14:textId="6FD8B709" w:rsidR="006518EB" w:rsidRDefault="006518EB" w:rsidP="006518EB">
      <w:pPr>
        <w:jc w:val="both"/>
        <w:rPr>
          <w:b/>
          <w:i/>
          <w:sz w:val="18"/>
          <w:szCs w:val="18"/>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lang w:val="es-BO"/>
        </w:rPr>
        <w:t>.</w:t>
      </w:r>
    </w:p>
    <w:p w14:paraId="57D1CB07" w14:textId="170CB0F4" w:rsidR="006518EB" w:rsidRDefault="006518EB" w:rsidP="006518EB">
      <w:pPr>
        <w:jc w:val="center"/>
        <w:rPr>
          <w:b/>
          <w:i/>
          <w:sz w:val="18"/>
          <w:szCs w:val="18"/>
          <w:lang w:val="es-BO"/>
        </w:rPr>
      </w:pPr>
    </w:p>
    <w:p w14:paraId="47F9CC92" w14:textId="77777777"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lastRenderedPageBreak/>
        <w:t>FORMULARIO C-1</w:t>
      </w:r>
    </w:p>
    <w:p w14:paraId="5529CE56" w14:textId="77777777"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t>ESPECIFICACIONES TÉCNICAS</w:t>
      </w:r>
    </w:p>
    <w:p w14:paraId="3FDD9627" w14:textId="77777777" w:rsidR="006518EB" w:rsidRPr="00A03B51" w:rsidRDefault="006518EB" w:rsidP="006518EB">
      <w:pPr>
        <w:ind w:right="-346"/>
        <w:jc w:val="both"/>
        <w:rPr>
          <w:rFonts w:ascii="Tahoma" w:hAnsi="Tahoma" w:cs="Tahoma"/>
          <w:b/>
          <w:bCs/>
          <w:color w:val="000000"/>
          <w:sz w:val="20"/>
          <w:szCs w:val="20"/>
          <w:lang w:val="pt-BR"/>
        </w:rPr>
      </w:pPr>
      <w:r w:rsidRPr="003305DD">
        <w:rPr>
          <w:rFonts w:ascii="Tahoma" w:hAnsi="Tahoma" w:cs="Tahoma"/>
          <w:b/>
          <w:bCs/>
          <w:color w:val="000000"/>
          <w:sz w:val="20"/>
          <w:szCs w:val="20"/>
          <w:lang w:val="pt-BR"/>
        </w:rPr>
        <w:t>ÍT</w:t>
      </w:r>
      <w:r w:rsidRPr="00A03B51">
        <w:rPr>
          <w:rFonts w:ascii="Tahoma" w:hAnsi="Tahoma" w:cs="Tahoma"/>
          <w:b/>
          <w:bCs/>
          <w:sz w:val="18"/>
          <w:szCs w:val="18"/>
        </w:rPr>
        <w:t xml:space="preserve">EM </w:t>
      </w:r>
      <w:r>
        <w:rPr>
          <w:rFonts w:ascii="Tahoma" w:hAnsi="Tahoma" w:cs="Tahoma"/>
          <w:b/>
          <w:bCs/>
          <w:sz w:val="18"/>
          <w:szCs w:val="18"/>
        </w:rPr>
        <w:t>5</w:t>
      </w:r>
      <w:r w:rsidRPr="00A03B51">
        <w:rPr>
          <w:rFonts w:ascii="Tahoma" w:hAnsi="Tahoma" w:cs="Tahoma"/>
          <w:b/>
          <w:bCs/>
          <w:sz w:val="18"/>
          <w:szCs w:val="18"/>
        </w:rPr>
        <w:t xml:space="preserve">: Fusible chicotillo tipo K de </w:t>
      </w:r>
      <w:r>
        <w:rPr>
          <w:rFonts w:ascii="Tahoma" w:hAnsi="Tahoma" w:cs="Tahoma"/>
          <w:b/>
          <w:bCs/>
          <w:sz w:val="18"/>
          <w:szCs w:val="18"/>
        </w:rPr>
        <w:t>6</w:t>
      </w:r>
      <w:r w:rsidRPr="00A03B51">
        <w:rPr>
          <w:rFonts w:ascii="Tahoma" w:hAnsi="Tahoma" w:cs="Tahoma"/>
          <w:b/>
          <w:bCs/>
          <w:sz w:val="18"/>
          <w:szCs w:val="18"/>
        </w:rPr>
        <w:t> A (27-38 kV)</w:t>
      </w:r>
    </w:p>
    <w:tbl>
      <w:tblPr>
        <w:tblW w:w="10357" w:type="dxa"/>
        <w:jc w:val="center"/>
        <w:tblLayout w:type="fixed"/>
        <w:tblCellMar>
          <w:left w:w="70" w:type="dxa"/>
          <w:right w:w="70" w:type="dxa"/>
        </w:tblCellMar>
        <w:tblLook w:val="04A0" w:firstRow="1" w:lastRow="0" w:firstColumn="1" w:lastColumn="0" w:noHBand="0" w:noVBand="1"/>
      </w:tblPr>
      <w:tblGrid>
        <w:gridCol w:w="709"/>
        <w:gridCol w:w="5937"/>
        <w:gridCol w:w="26"/>
        <w:gridCol w:w="3685"/>
      </w:tblGrid>
      <w:tr w:rsidR="006518EB" w:rsidRPr="00045360" w14:paraId="5F4953F8" w14:textId="77777777" w:rsidTr="00A55369">
        <w:trPr>
          <w:trHeight w:val="433"/>
          <w:jc w:val="center"/>
        </w:trPr>
        <w:tc>
          <w:tcPr>
            <w:tcW w:w="664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2D63900" w14:textId="77777777" w:rsidR="006518EB" w:rsidRPr="009D594B" w:rsidRDefault="006518EB" w:rsidP="00EC61D2">
            <w:pPr>
              <w:jc w:val="center"/>
              <w:rPr>
                <w:rFonts w:ascii="Tahoma" w:hAnsi="Tahoma" w:cs="Tahoma"/>
                <w:sz w:val="18"/>
                <w:szCs w:val="18"/>
              </w:rPr>
            </w:pPr>
            <w:r w:rsidRPr="009D594B">
              <w:rPr>
                <w:rFonts w:ascii="Tahoma" w:hAnsi="Tahoma" w:cs="Tahoma"/>
                <w:sz w:val="18"/>
                <w:szCs w:val="18"/>
              </w:rPr>
              <w:t>Para ser llenado por la Entidad convocante</w:t>
            </w:r>
          </w:p>
          <w:p w14:paraId="5F557EE1" w14:textId="77777777" w:rsidR="006518EB" w:rsidRPr="00045360" w:rsidRDefault="006518EB" w:rsidP="00EC61D2">
            <w:pPr>
              <w:jc w:val="center"/>
              <w:rPr>
                <w:rFonts w:ascii="Tahoma" w:hAnsi="Tahoma" w:cs="Tahoma"/>
                <w:sz w:val="18"/>
                <w:szCs w:val="18"/>
              </w:rPr>
            </w:pPr>
            <w:r w:rsidRPr="009D594B">
              <w:rPr>
                <w:rFonts w:ascii="Tahoma" w:hAnsi="Tahoma" w:cs="Tahoma"/>
                <w:sz w:val="18"/>
                <w:szCs w:val="18"/>
              </w:rPr>
              <w:t>(Llenar las Especificaciones Técnicas de manera previa a la publicación del DBC)</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DF15B52" w14:textId="77777777" w:rsidR="006518EB" w:rsidRPr="00045360" w:rsidRDefault="006518EB" w:rsidP="00EC61D2">
            <w:pPr>
              <w:rPr>
                <w:rFonts w:ascii="Tahoma" w:hAnsi="Tahoma" w:cs="Tahoma"/>
                <w:sz w:val="18"/>
                <w:szCs w:val="18"/>
                <w:lang w:val="es-BO"/>
              </w:rPr>
            </w:pPr>
            <w:r w:rsidRPr="00045360">
              <w:rPr>
                <w:rFonts w:ascii="Tahoma" w:hAnsi="Tahoma" w:cs="Tahoma"/>
                <w:sz w:val="18"/>
                <w:szCs w:val="18"/>
                <w:lang w:val="es-BO"/>
              </w:rPr>
              <w:t>Para ser llenado por el proponente al momento de elaborar su propuesta</w:t>
            </w:r>
          </w:p>
        </w:tc>
      </w:tr>
      <w:tr w:rsidR="006518EB" w:rsidRPr="00045360" w14:paraId="20ABCA58" w14:textId="77777777" w:rsidTr="00A55369">
        <w:trPr>
          <w:trHeight w:val="10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B27429D" w14:textId="77777777" w:rsidR="006518EB" w:rsidRPr="006901F0" w:rsidRDefault="006518EB" w:rsidP="00EC61D2">
            <w:pPr>
              <w:jc w:val="center"/>
              <w:rPr>
                <w:rFonts w:ascii="Tahoma" w:hAnsi="Tahoma" w:cs="Tahoma"/>
                <w:b/>
                <w:bCs/>
                <w:sz w:val="18"/>
                <w:szCs w:val="18"/>
              </w:rPr>
            </w:pPr>
            <w:r w:rsidRPr="006901F0">
              <w:rPr>
                <w:rFonts w:ascii="Tahoma" w:hAnsi="Tahoma" w:cs="Tahoma"/>
                <w:b/>
                <w:bCs/>
                <w:sz w:val="18"/>
                <w:szCs w:val="18"/>
              </w:rPr>
              <w:t>ITEM</w:t>
            </w:r>
          </w:p>
        </w:tc>
        <w:tc>
          <w:tcPr>
            <w:tcW w:w="5937"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C333BA1" w14:textId="77777777" w:rsidR="006518EB" w:rsidRPr="006901F0" w:rsidRDefault="006518EB" w:rsidP="00EC61D2">
            <w:pPr>
              <w:jc w:val="center"/>
              <w:rPr>
                <w:rFonts w:ascii="Tahoma" w:hAnsi="Tahoma" w:cs="Tahoma"/>
                <w:b/>
                <w:bCs/>
                <w:sz w:val="18"/>
                <w:szCs w:val="18"/>
              </w:rPr>
            </w:pPr>
            <w:r w:rsidRPr="006901F0">
              <w:rPr>
                <w:rFonts w:ascii="Arial" w:hAnsi="Arial" w:cs="Arial"/>
                <w:b/>
                <w:bCs/>
                <w:sz w:val="18"/>
                <w:szCs w:val="18"/>
                <w:lang w:eastAsia="es-BO"/>
              </w:rPr>
              <w:t>Características y condiciones técnicas solicitadas (*)</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4836AF9" w14:textId="77777777" w:rsidR="006518EB" w:rsidRPr="00045360" w:rsidRDefault="006518EB" w:rsidP="00EC61D2">
            <w:pPr>
              <w:rPr>
                <w:rFonts w:ascii="Tahoma" w:hAnsi="Tahoma" w:cs="Tahoma"/>
                <w:sz w:val="18"/>
                <w:szCs w:val="18"/>
              </w:rPr>
            </w:pPr>
            <w:r w:rsidRPr="00045360">
              <w:rPr>
                <w:rFonts w:ascii="Tahoma" w:hAnsi="Tahoma" w:cs="Tahoma"/>
                <w:sz w:val="18"/>
                <w:szCs w:val="18"/>
              </w:rPr>
              <w:t>Característica Propuesta (**)</w:t>
            </w:r>
          </w:p>
        </w:tc>
      </w:tr>
      <w:tr w:rsidR="006518EB" w:rsidRPr="00045360" w14:paraId="1045A788" w14:textId="77777777" w:rsidTr="00A55369">
        <w:trPr>
          <w:trHeight w:val="323"/>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797E5D6B" w14:textId="77777777" w:rsidR="006518EB" w:rsidRPr="00045360" w:rsidRDefault="006518EB" w:rsidP="00EC61D2">
            <w:pPr>
              <w:jc w:val="center"/>
              <w:rPr>
                <w:rFonts w:ascii="Tahoma" w:hAnsi="Tahoma" w:cs="Tahoma"/>
                <w:sz w:val="18"/>
                <w:szCs w:val="18"/>
              </w:rPr>
            </w:pPr>
          </w:p>
        </w:tc>
        <w:tc>
          <w:tcPr>
            <w:tcW w:w="59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FD2CEB3" w14:textId="77777777" w:rsidR="006518EB" w:rsidRPr="00045360" w:rsidRDefault="006518EB" w:rsidP="00EC61D2">
            <w:pPr>
              <w:jc w:val="center"/>
              <w:rPr>
                <w:rFonts w:ascii="Tahoma" w:hAnsi="Tahoma" w:cs="Tahoma"/>
                <w:b/>
                <w:sz w:val="18"/>
                <w:szCs w:val="18"/>
              </w:rPr>
            </w:pPr>
            <w:r>
              <w:rPr>
                <w:rFonts w:ascii="Tahoma" w:hAnsi="Tahoma" w:cs="Tahoma"/>
                <w:b/>
                <w:sz w:val="18"/>
                <w:szCs w:val="18"/>
              </w:rPr>
              <w:t>CONCEPTO</w:t>
            </w:r>
          </w:p>
        </w:tc>
        <w:tc>
          <w:tcPr>
            <w:tcW w:w="3711" w:type="dxa"/>
            <w:gridSpan w:val="2"/>
            <w:vMerge w:val="restart"/>
            <w:tcBorders>
              <w:top w:val="single" w:sz="4" w:space="0" w:color="auto"/>
              <w:left w:val="single" w:sz="4" w:space="0" w:color="auto"/>
              <w:right w:val="single" w:sz="4" w:space="0" w:color="auto"/>
            </w:tcBorders>
          </w:tcPr>
          <w:p w14:paraId="55509A8B" w14:textId="77777777" w:rsidR="006518EB" w:rsidRPr="00115642" w:rsidRDefault="006518EB" w:rsidP="00EC61D2">
            <w:pPr>
              <w:rPr>
                <w:rFonts w:ascii="Tahoma" w:hAnsi="Tahoma" w:cs="Tahoma"/>
              </w:rPr>
            </w:pPr>
            <w:r w:rsidRPr="00115642">
              <w:rPr>
                <w:rFonts w:ascii="Tahoma" w:hAnsi="Tahoma" w:cs="Tahoma"/>
                <w:color w:val="A5A5A5"/>
              </w:rPr>
              <w:t>(Manifestar expresamente las condiciones de su propuesta con referencia a este requerimiento)</w:t>
            </w:r>
          </w:p>
        </w:tc>
      </w:tr>
      <w:tr w:rsidR="006518EB" w:rsidRPr="00045360" w14:paraId="491B539B" w14:textId="77777777" w:rsidTr="00A55369">
        <w:trPr>
          <w:trHeight w:val="2695"/>
          <w:jc w:val="center"/>
        </w:trPr>
        <w:tc>
          <w:tcPr>
            <w:tcW w:w="709" w:type="dxa"/>
            <w:tcBorders>
              <w:top w:val="single" w:sz="4" w:space="0" w:color="auto"/>
              <w:left w:val="single" w:sz="4" w:space="0" w:color="auto"/>
              <w:bottom w:val="single" w:sz="4" w:space="0" w:color="auto"/>
              <w:right w:val="single" w:sz="4" w:space="0" w:color="auto"/>
            </w:tcBorders>
            <w:vAlign w:val="center"/>
          </w:tcPr>
          <w:p w14:paraId="5B38C87F" w14:textId="77777777" w:rsidR="006518EB" w:rsidRPr="00045360" w:rsidRDefault="006518EB" w:rsidP="00EC61D2">
            <w:pPr>
              <w:jc w:val="center"/>
              <w:rPr>
                <w:rFonts w:ascii="Tahoma" w:hAnsi="Tahoma" w:cs="Tahoma"/>
                <w:sz w:val="18"/>
                <w:szCs w:val="18"/>
              </w:rPr>
            </w:pPr>
            <w:r>
              <w:rPr>
                <w:rFonts w:ascii="Tahoma" w:hAnsi="Tahoma" w:cs="Tahoma"/>
                <w:sz w:val="18"/>
                <w:szCs w:val="18"/>
              </w:rPr>
              <w:t>5</w:t>
            </w:r>
          </w:p>
        </w:tc>
        <w:tc>
          <w:tcPr>
            <w:tcW w:w="5937" w:type="dxa"/>
            <w:tcBorders>
              <w:top w:val="single" w:sz="4" w:space="0" w:color="auto"/>
              <w:left w:val="single" w:sz="4" w:space="0" w:color="auto"/>
              <w:bottom w:val="single" w:sz="4" w:space="0" w:color="auto"/>
              <w:right w:val="single" w:sz="4" w:space="0" w:color="auto"/>
            </w:tcBorders>
          </w:tcPr>
          <w:p w14:paraId="2C70A3E7" w14:textId="77777777" w:rsidR="006518EB" w:rsidRDefault="006518EB" w:rsidP="00EC61D2">
            <w:pPr>
              <w:pBdr>
                <w:bottom w:val="single" w:sz="12" w:space="1" w:color="auto"/>
              </w:pBdr>
              <w:rPr>
                <w:rFonts w:ascii="Tahoma" w:hAnsi="Tahoma" w:cs="Tahoma"/>
                <w:b/>
                <w:noProof/>
                <w:sz w:val="20"/>
                <w:szCs w:val="20"/>
              </w:rPr>
            </w:pPr>
            <w:r w:rsidRPr="008B345A">
              <w:rPr>
                <w:rFonts w:ascii="Tahoma" w:hAnsi="Tahoma" w:cs="Tahoma"/>
                <w:b/>
                <w:bCs/>
                <w:sz w:val="20"/>
                <w:szCs w:val="20"/>
              </w:rPr>
              <w:t xml:space="preserve">Fusible chicotillo tipo K </w:t>
            </w:r>
            <w:r>
              <w:rPr>
                <w:rFonts w:ascii="Tahoma" w:hAnsi="Tahoma" w:cs="Tahoma"/>
                <w:b/>
                <w:bCs/>
                <w:sz w:val="20"/>
                <w:szCs w:val="20"/>
              </w:rPr>
              <w:t>de 6</w:t>
            </w:r>
            <w:r w:rsidRPr="0059243D">
              <w:rPr>
                <w:rFonts w:ascii="Tahoma" w:hAnsi="Tahoma" w:cs="Tahoma"/>
                <w:b/>
                <w:bCs/>
                <w:sz w:val="20"/>
                <w:szCs w:val="20"/>
              </w:rPr>
              <w:t> A</w:t>
            </w:r>
            <w:r>
              <w:rPr>
                <w:rFonts w:ascii="Tahoma" w:hAnsi="Tahoma" w:cs="Tahoma"/>
                <w:b/>
                <w:bCs/>
                <w:sz w:val="20"/>
                <w:szCs w:val="20"/>
              </w:rPr>
              <w:t xml:space="preserve"> (27-</w:t>
            </w:r>
            <w:r w:rsidRPr="008B345A">
              <w:rPr>
                <w:rFonts w:ascii="Tahoma" w:hAnsi="Tahoma" w:cs="Tahoma"/>
                <w:b/>
                <w:bCs/>
                <w:sz w:val="20"/>
                <w:szCs w:val="20"/>
              </w:rPr>
              <w:t>38</w:t>
            </w:r>
            <w:r>
              <w:rPr>
                <w:rFonts w:ascii="Tahoma" w:hAnsi="Tahoma" w:cs="Tahoma"/>
                <w:b/>
                <w:bCs/>
                <w:sz w:val="20"/>
                <w:szCs w:val="20"/>
              </w:rPr>
              <w:t xml:space="preserve"> kV)</w:t>
            </w:r>
          </w:p>
          <w:p w14:paraId="784CA0BE" w14:textId="77777777" w:rsidR="006518EB" w:rsidRPr="008B345A" w:rsidRDefault="006518EB" w:rsidP="00EC61D2">
            <w:pPr>
              <w:rPr>
                <w:rFonts w:ascii="Tahoma" w:hAnsi="Tahoma" w:cs="Tahoma"/>
                <w:b/>
                <w:bCs/>
                <w:sz w:val="20"/>
                <w:szCs w:val="20"/>
              </w:rPr>
            </w:pPr>
            <w:r>
              <w:rPr>
                <w:rFonts w:ascii="Tahoma" w:hAnsi="Tahoma" w:cs="Tahoma"/>
                <w:b/>
                <w:bCs/>
                <w:sz w:val="20"/>
                <w:szCs w:val="20"/>
              </w:rPr>
              <w:t>C</w:t>
            </w:r>
            <w:r w:rsidRPr="008B345A">
              <w:rPr>
                <w:rFonts w:ascii="Tahoma" w:hAnsi="Tahoma" w:cs="Tahoma"/>
                <w:b/>
                <w:bCs/>
                <w:sz w:val="20"/>
                <w:szCs w:val="20"/>
              </w:rPr>
              <w:t>aracterísticas:</w:t>
            </w:r>
          </w:p>
          <w:p w14:paraId="2EBF9255"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Corriente nominal:</w:t>
            </w:r>
            <w:r w:rsidRPr="00E401EE">
              <w:rPr>
                <w:rFonts w:ascii="Tahoma" w:hAnsi="Tahoma" w:cs="Tahoma"/>
                <w:sz w:val="20"/>
                <w:szCs w:val="20"/>
              </w:rPr>
              <w:t xml:space="preserve"> </w:t>
            </w:r>
            <w:r>
              <w:rPr>
                <w:rFonts w:ascii="Tahoma" w:hAnsi="Tahoma" w:cs="Tahoma"/>
                <w:sz w:val="20"/>
                <w:szCs w:val="20"/>
              </w:rPr>
              <w:t>6</w:t>
            </w:r>
            <w:r w:rsidRPr="00E401EE">
              <w:rPr>
                <w:rFonts w:ascii="Tahoma" w:hAnsi="Tahoma" w:cs="Tahoma"/>
                <w:sz w:val="20"/>
                <w:szCs w:val="20"/>
              </w:rPr>
              <w:t xml:space="preserve"> A </w:t>
            </w:r>
          </w:p>
          <w:p w14:paraId="065DA3B8"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Tensión nominal:</w:t>
            </w:r>
            <w:r w:rsidRPr="00E401EE">
              <w:rPr>
                <w:rFonts w:ascii="Tahoma" w:hAnsi="Tahoma" w:cs="Tahoma"/>
                <w:sz w:val="20"/>
                <w:szCs w:val="20"/>
              </w:rPr>
              <w:t xml:space="preserve"> </w:t>
            </w:r>
            <w:r>
              <w:rPr>
                <w:rFonts w:ascii="Tahoma" w:hAnsi="Tahoma" w:cs="Tahoma"/>
                <w:sz w:val="20"/>
                <w:szCs w:val="20"/>
              </w:rPr>
              <w:t xml:space="preserve">27 - </w:t>
            </w:r>
            <w:r w:rsidRPr="00E401EE">
              <w:rPr>
                <w:rFonts w:ascii="Tahoma" w:hAnsi="Tahoma" w:cs="Tahoma"/>
                <w:sz w:val="20"/>
                <w:szCs w:val="20"/>
              </w:rPr>
              <w:t xml:space="preserve">38 kV </w:t>
            </w:r>
          </w:p>
          <w:p w14:paraId="515E7F58"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Longitud:</w:t>
            </w:r>
            <w:r w:rsidRPr="00E401EE">
              <w:rPr>
                <w:rFonts w:ascii="Tahoma" w:hAnsi="Tahoma" w:cs="Tahoma"/>
                <w:sz w:val="20"/>
                <w:szCs w:val="20"/>
              </w:rPr>
              <w:t xml:space="preserve"> 23” – 36” (584 – 915 mm) </w:t>
            </w:r>
          </w:p>
          <w:p w14:paraId="314820F8"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Cabeza:</w:t>
            </w:r>
            <w:r w:rsidRPr="00E401EE">
              <w:rPr>
                <w:rFonts w:ascii="Tahoma" w:hAnsi="Tahoma" w:cs="Tahoma"/>
                <w:sz w:val="20"/>
                <w:szCs w:val="20"/>
              </w:rPr>
              <w:t xml:space="preserve"> </w:t>
            </w:r>
            <w:r w:rsidRPr="0073239D">
              <w:rPr>
                <w:rFonts w:ascii="Tahoma" w:hAnsi="Tahoma" w:cs="Tahoma"/>
                <w:sz w:val="20"/>
                <w:szCs w:val="20"/>
              </w:rPr>
              <w:t>Removible, para fácil mantenimiento</w:t>
            </w:r>
            <w:r>
              <w:rPr>
                <w:rFonts w:ascii="Tahoma" w:hAnsi="Tahoma" w:cs="Tahoma"/>
                <w:sz w:val="20"/>
                <w:szCs w:val="20"/>
              </w:rPr>
              <w:t>.</w:t>
            </w:r>
          </w:p>
          <w:p w14:paraId="3725A74E" w14:textId="77777777" w:rsidR="006518EB" w:rsidRPr="00F51943" w:rsidRDefault="006518EB" w:rsidP="00EC61D2">
            <w:pPr>
              <w:contextualSpacing/>
              <w:jc w:val="both"/>
              <w:rPr>
                <w:rFonts w:ascii="Tahoma" w:hAnsi="Tahoma" w:cs="Tahoma"/>
                <w:color w:val="000000"/>
                <w:sz w:val="20"/>
                <w:szCs w:val="20"/>
              </w:rPr>
            </w:pPr>
            <w:r w:rsidRPr="00E401EE">
              <w:rPr>
                <w:rFonts w:ascii="Tahoma" w:hAnsi="Tahoma" w:cs="Tahoma"/>
                <w:b/>
                <w:bCs/>
                <w:sz w:val="20"/>
                <w:szCs w:val="20"/>
              </w:rPr>
              <w:t>Normas aplicables:</w:t>
            </w:r>
            <w:r w:rsidRPr="00E401EE">
              <w:rPr>
                <w:rFonts w:ascii="Tahoma" w:hAnsi="Tahoma" w:cs="Tahoma"/>
                <w:sz w:val="20"/>
                <w:szCs w:val="20"/>
              </w:rPr>
              <w:t xml:space="preserve"> </w:t>
            </w:r>
            <w:r w:rsidRPr="0073239D">
              <w:rPr>
                <w:rFonts w:ascii="Tahoma" w:hAnsi="Tahoma" w:cs="Tahoma"/>
                <w:sz w:val="20"/>
                <w:szCs w:val="20"/>
              </w:rPr>
              <w:t>IEC 60282</w:t>
            </w:r>
            <w:r w:rsidRPr="0073239D">
              <w:rPr>
                <w:rFonts w:ascii="Tahoma" w:hAnsi="Tahoma" w:cs="Tahoma"/>
                <w:sz w:val="20"/>
                <w:szCs w:val="20"/>
              </w:rPr>
              <w:noBreakHyphen/>
              <w:t>1 / IEC 60282</w:t>
            </w:r>
            <w:r w:rsidRPr="0073239D">
              <w:rPr>
                <w:rFonts w:ascii="Tahoma" w:hAnsi="Tahoma" w:cs="Tahoma"/>
                <w:sz w:val="20"/>
                <w:szCs w:val="20"/>
              </w:rPr>
              <w:noBreakHyphen/>
              <w:t>2 (anteriormente IEC 282) o ANSI C37.41 / ANSI C37.42, o normas equivalentes reconocidas internacionalmente</w:t>
            </w:r>
            <w:r>
              <w:rPr>
                <w:rFonts w:ascii="Tahoma" w:hAnsi="Tahoma" w:cs="Tahoma"/>
                <w:sz w:val="20"/>
                <w:szCs w:val="20"/>
              </w:rPr>
              <w:t>.</w:t>
            </w:r>
          </w:p>
        </w:tc>
        <w:tc>
          <w:tcPr>
            <w:tcW w:w="3711" w:type="dxa"/>
            <w:gridSpan w:val="2"/>
            <w:vMerge/>
            <w:tcBorders>
              <w:left w:val="single" w:sz="4" w:space="0" w:color="auto"/>
              <w:bottom w:val="single" w:sz="4" w:space="0" w:color="auto"/>
              <w:right w:val="single" w:sz="4" w:space="0" w:color="auto"/>
            </w:tcBorders>
          </w:tcPr>
          <w:p w14:paraId="3A9033AD" w14:textId="77777777" w:rsidR="006518EB" w:rsidRPr="00807492" w:rsidRDefault="006518EB" w:rsidP="00EC61D2">
            <w:pPr>
              <w:rPr>
                <w:rFonts w:ascii="Tahoma" w:hAnsi="Tahoma" w:cs="Tahoma"/>
                <w:color w:val="A5A5A5"/>
                <w:sz w:val="18"/>
                <w:szCs w:val="18"/>
              </w:rPr>
            </w:pPr>
          </w:p>
        </w:tc>
      </w:tr>
      <w:tr w:rsidR="006518EB" w:rsidRPr="00045360" w14:paraId="52AA296C"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10357" w:type="dxa"/>
            <w:gridSpan w:val="4"/>
            <w:shd w:val="clear" w:color="auto" w:fill="0070C0"/>
            <w:vAlign w:val="center"/>
            <w:hideMark/>
          </w:tcPr>
          <w:p w14:paraId="38634065" w14:textId="77777777" w:rsidR="006518EB" w:rsidRPr="00A03B51" w:rsidRDefault="006518EB" w:rsidP="00EC61D2">
            <w:pPr>
              <w:jc w:val="center"/>
              <w:rPr>
                <w:rFonts w:ascii="Tahoma" w:hAnsi="Tahoma" w:cs="Tahoma"/>
                <w:b/>
                <w:bCs/>
                <w:color w:val="FFFFFF"/>
                <w:sz w:val="18"/>
                <w:szCs w:val="18"/>
              </w:rPr>
            </w:pPr>
            <w:r w:rsidRPr="00045360">
              <w:rPr>
                <w:rFonts w:ascii="Tahoma" w:hAnsi="Tahoma" w:cs="Tahoma"/>
                <w:sz w:val="18"/>
                <w:szCs w:val="18"/>
              </w:rPr>
              <w:tab/>
            </w:r>
            <w:r w:rsidRPr="00A03B51">
              <w:rPr>
                <w:rFonts w:ascii="Tahoma" w:hAnsi="Tahoma" w:cs="Tahoma"/>
                <w:b/>
                <w:bCs/>
                <w:color w:val="FFFFFF"/>
                <w:sz w:val="18"/>
                <w:szCs w:val="18"/>
                <w:shd w:val="clear" w:color="auto" w:fill="0070C0"/>
              </w:rPr>
              <w:t>CONDICIONES PARA LA ADQUISICIÓN DE BIENES</w:t>
            </w:r>
          </w:p>
        </w:tc>
      </w:tr>
      <w:tr w:rsidR="006518EB" w:rsidRPr="00045360" w14:paraId="6DDEC68C"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jc w:val="center"/>
        </w:trPr>
        <w:tc>
          <w:tcPr>
            <w:tcW w:w="6672" w:type="dxa"/>
            <w:gridSpan w:val="3"/>
            <w:vAlign w:val="center"/>
            <w:hideMark/>
          </w:tcPr>
          <w:p w14:paraId="6504000E" w14:textId="77777777" w:rsidR="006518EB" w:rsidRPr="00045360" w:rsidRDefault="006518EB" w:rsidP="00EC61D2">
            <w:pPr>
              <w:rPr>
                <w:rFonts w:ascii="Tahoma" w:hAnsi="Tahoma" w:cs="Tahoma"/>
                <w:color w:val="A5A5A5"/>
                <w:sz w:val="18"/>
                <w:szCs w:val="18"/>
              </w:rPr>
            </w:pPr>
            <w:r w:rsidRPr="006B1080">
              <w:rPr>
                <w:rFonts w:ascii="Tahoma" w:hAnsi="Tahoma" w:cs="Tahoma"/>
                <w:b/>
                <w:bCs/>
                <w:color w:val="000000"/>
                <w:sz w:val="20"/>
                <w:szCs w:val="20"/>
              </w:rPr>
              <w:t>PLAZO DE ENTREGA:</w:t>
            </w:r>
          </w:p>
        </w:tc>
        <w:tc>
          <w:tcPr>
            <w:tcW w:w="3685" w:type="dxa"/>
          </w:tcPr>
          <w:p w14:paraId="65830189" w14:textId="77777777" w:rsidR="006518EB" w:rsidRPr="00115642" w:rsidRDefault="006518EB" w:rsidP="00EC61D2">
            <w:pPr>
              <w:rPr>
                <w:rFonts w:ascii="Tahoma" w:hAnsi="Tahoma" w:cs="Tahoma"/>
                <w:color w:val="000000"/>
              </w:rPr>
            </w:pPr>
            <w:r w:rsidRPr="00115642">
              <w:rPr>
                <w:rFonts w:ascii="Tahoma" w:hAnsi="Tahoma" w:cs="Tahoma"/>
                <w:color w:val="A5A5A5"/>
              </w:rPr>
              <w:t>(Manifestar expresamente las condiciones de su propuesta con referencia a este requerimiento)</w:t>
            </w:r>
          </w:p>
        </w:tc>
      </w:tr>
      <w:tr w:rsidR="006518EB" w:rsidRPr="00045360" w14:paraId="489E0A24"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jc w:val="center"/>
        </w:trPr>
        <w:tc>
          <w:tcPr>
            <w:tcW w:w="6672" w:type="dxa"/>
            <w:gridSpan w:val="3"/>
            <w:vAlign w:val="center"/>
            <w:hideMark/>
          </w:tcPr>
          <w:p w14:paraId="1673EAA3" w14:textId="77777777" w:rsidR="006518EB" w:rsidRPr="00045360" w:rsidRDefault="006518EB" w:rsidP="00EC61D2">
            <w:pPr>
              <w:jc w:val="both"/>
              <w:rPr>
                <w:rFonts w:ascii="Tahoma" w:hAnsi="Tahoma" w:cs="Tahoma"/>
                <w:color w:val="000000"/>
                <w:sz w:val="18"/>
                <w:szCs w:val="18"/>
              </w:rPr>
            </w:pPr>
            <w:r>
              <w:rPr>
                <w:rFonts w:ascii="Tahoma" w:hAnsi="Tahoma" w:cs="Tahoma"/>
                <w:bCs/>
                <w:sz w:val="20"/>
                <w:szCs w:val="20"/>
              </w:rPr>
              <w:t>El plazo de entrega de los bienes adjudicados para el presente proceso no deberá exceder de cincuenta (50) días calendario</w:t>
            </w:r>
            <w:r w:rsidRPr="00080E1D">
              <w:rPr>
                <w:rFonts w:ascii="Tahoma" w:hAnsi="Tahoma" w:cs="Tahoma"/>
                <w:sz w:val="20"/>
                <w:szCs w:val="20"/>
              </w:rPr>
              <w:t xml:space="preserve"> computable a partir del día siguiente hábil de la firma del contrato</w:t>
            </w:r>
            <w:r>
              <w:rPr>
                <w:rFonts w:ascii="Tahoma" w:hAnsi="Tahoma" w:cs="Tahoma"/>
                <w:sz w:val="20"/>
                <w:szCs w:val="20"/>
              </w:rPr>
              <w:t>.</w:t>
            </w:r>
          </w:p>
        </w:tc>
        <w:tc>
          <w:tcPr>
            <w:tcW w:w="3685" w:type="dxa"/>
          </w:tcPr>
          <w:p w14:paraId="77FD39C4" w14:textId="77777777" w:rsidR="006518EB" w:rsidRPr="00115642" w:rsidRDefault="006518EB" w:rsidP="00EC61D2">
            <w:pPr>
              <w:rPr>
                <w:rFonts w:ascii="Tahoma" w:hAnsi="Tahoma" w:cs="Tahoma"/>
                <w:color w:val="000000"/>
              </w:rPr>
            </w:pPr>
          </w:p>
        </w:tc>
      </w:tr>
      <w:tr w:rsidR="006518EB" w:rsidRPr="00045360" w14:paraId="0BA2C9C9"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jc w:val="center"/>
        </w:trPr>
        <w:tc>
          <w:tcPr>
            <w:tcW w:w="6672" w:type="dxa"/>
            <w:gridSpan w:val="3"/>
            <w:vAlign w:val="center"/>
            <w:hideMark/>
          </w:tcPr>
          <w:p w14:paraId="71F7DD51" w14:textId="77777777" w:rsidR="006518EB" w:rsidRPr="00045360" w:rsidRDefault="006518EB" w:rsidP="00EC61D2">
            <w:pPr>
              <w:rPr>
                <w:rFonts w:ascii="Tahoma" w:hAnsi="Tahoma" w:cs="Tahoma"/>
                <w:color w:val="A5A5A5"/>
                <w:sz w:val="18"/>
                <w:szCs w:val="18"/>
              </w:rPr>
            </w:pPr>
            <w:r w:rsidRPr="00A73004">
              <w:rPr>
                <w:rFonts w:ascii="Tahoma" w:hAnsi="Tahoma" w:cs="Tahoma"/>
                <w:b/>
                <w:bCs/>
                <w:color w:val="000000"/>
                <w:sz w:val="20"/>
                <w:szCs w:val="20"/>
              </w:rPr>
              <w:t xml:space="preserve">FORMA DE </w:t>
            </w:r>
            <w:r>
              <w:rPr>
                <w:rFonts w:ascii="Tahoma" w:hAnsi="Tahoma" w:cs="Tahoma"/>
                <w:b/>
                <w:bCs/>
                <w:color w:val="000000"/>
                <w:sz w:val="20"/>
                <w:szCs w:val="20"/>
              </w:rPr>
              <w:t>ENTREGA</w:t>
            </w:r>
            <w:r w:rsidRPr="00A73004">
              <w:rPr>
                <w:rFonts w:ascii="Tahoma" w:hAnsi="Tahoma" w:cs="Tahoma"/>
                <w:b/>
                <w:bCs/>
                <w:color w:val="000000"/>
                <w:sz w:val="20"/>
                <w:szCs w:val="20"/>
              </w:rPr>
              <w:t>:</w:t>
            </w:r>
          </w:p>
        </w:tc>
        <w:tc>
          <w:tcPr>
            <w:tcW w:w="3685" w:type="dxa"/>
          </w:tcPr>
          <w:p w14:paraId="4CF26F40" w14:textId="77777777" w:rsidR="006518EB" w:rsidRPr="00115642" w:rsidRDefault="006518EB" w:rsidP="00EC61D2">
            <w:pPr>
              <w:rPr>
                <w:rFonts w:ascii="Tahoma" w:hAnsi="Tahoma" w:cs="Tahoma"/>
                <w:b/>
                <w:bCs/>
                <w:color w:val="000000"/>
              </w:rPr>
            </w:pPr>
            <w:r w:rsidRPr="00115642">
              <w:rPr>
                <w:rFonts w:ascii="Tahoma" w:hAnsi="Tahoma" w:cs="Tahoma"/>
                <w:color w:val="A5A5A5"/>
              </w:rPr>
              <w:t>(Manifestar expresamente las condiciones de su propuesta con referencia a este requerimiento)</w:t>
            </w:r>
          </w:p>
        </w:tc>
      </w:tr>
      <w:tr w:rsidR="006518EB" w:rsidRPr="00045360" w14:paraId="4B3E7664"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2" w:type="dxa"/>
            <w:gridSpan w:val="3"/>
            <w:vAlign w:val="center"/>
            <w:hideMark/>
          </w:tcPr>
          <w:p w14:paraId="7F23EE32" w14:textId="77777777" w:rsidR="006518EB" w:rsidRDefault="006518EB" w:rsidP="00EC61D2">
            <w:pPr>
              <w:jc w:val="both"/>
              <w:rPr>
                <w:rFonts w:ascii="Tahoma" w:hAnsi="Tahoma" w:cs="Tahoma"/>
                <w:sz w:val="20"/>
                <w:szCs w:val="20"/>
              </w:rPr>
            </w:pPr>
            <w:r w:rsidRPr="00817318">
              <w:rPr>
                <w:rFonts w:ascii="Tahoma" w:hAnsi="Tahoma" w:cs="Tahoma"/>
                <w:sz w:val="20"/>
                <w:szCs w:val="20"/>
              </w:rPr>
              <w:t>La entrega deberá realizarse con los bienes debidamente embalados, protegidos e identificados, garantizando su integridad durante el transporte, manipulación y descarga</w:t>
            </w:r>
            <w:r>
              <w:rPr>
                <w:rFonts w:ascii="Tahoma" w:hAnsi="Tahoma" w:cs="Tahoma"/>
                <w:sz w:val="20"/>
                <w:szCs w:val="20"/>
              </w:rPr>
              <w:t>.</w:t>
            </w:r>
          </w:p>
          <w:p w14:paraId="2075EDA0" w14:textId="77777777" w:rsidR="006518EB" w:rsidRPr="00045360" w:rsidRDefault="006518EB" w:rsidP="00EC61D2">
            <w:pPr>
              <w:jc w:val="both"/>
              <w:rPr>
                <w:rFonts w:ascii="Tahoma" w:hAnsi="Tahoma" w:cs="Tahoma"/>
                <w:color w:val="000000"/>
                <w:sz w:val="18"/>
                <w:szCs w:val="18"/>
              </w:rPr>
            </w:pPr>
            <w:r w:rsidRPr="00817318">
              <w:rPr>
                <w:rFonts w:ascii="Tahoma" w:hAnsi="Tahoma" w:cs="Tahoma"/>
                <w:sz w:val="20"/>
                <w:szCs w:val="20"/>
              </w:rPr>
              <w:t>El personal de ENDE verificará el estado de</w:t>
            </w:r>
            <w:r w:rsidRPr="00251599">
              <w:rPr>
                <w:rFonts w:ascii="Tahoma" w:hAnsi="Tahoma" w:cs="Tahoma"/>
                <w:sz w:val="20"/>
                <w:szCs w:val="20"/>
              </w:rPr>
              <w:t xml:space="preserve"> cada uno de los bienes adquiridos una vez que estos sean descargados en los almacenes de ENDE en la ciudad de Cobija - Pando, ubicados sobre la Av. Antofagasta, a la altura del km 3,5 de la carretera Cobija–Porvenir</w:t>
            </w:r>
            <w:r w:rsidRPr="00817318">
              <w:rPr>
                <w:rFonts w:ascii="Tahoma" w:hAnsi="Tahoma" w:cs="Tahoma"/>
                <w:sz w:val="20"/>
                <w:szCs w:val="20"/>
              </w:rPr>
              <w:t xml:space="preserve">. En caso de evidenciarse daños o defectos atribuibles al transporte o embalaje, los bienes no serán </w:t>
            </w:r>
            <w:proofErr w:type="spellStart"/>
            <w:r w:rsidRPr="00817318">
              <w:rPr>
                <w:rFonts w:ascii="Tahoma" w:hAnsi="Tahoma" w:cs="Tahoma"/>
                <w:sz w:val="20"/>
                <w:szCs w:val="20"/>
              </w:rPr>
              <w:t>recepcionados</w:t>
            </w:r>
            <w:proofErr w:type="spellEnd"/>
            <w:r w:rsidRPr="00817318">
              <w:rPr>
                <w:rFonts w:ascii="Tahoma" w:hAnsi="Tahoma" w:cs="Tahoma"/>
                <w:sz w:val="20"/>
                <w:szCs w:val="20"/>
              </w:rPr>
              <w:t>, debiendo el proveedor efectuar la reposición correspondiente sin costo adicional para la entidad</w:t>
            </w:r>
            <w:r>
              <w:rPr>
                <w:rFonts w:ascii="Tahoma" w:hAnsi="Tahoma" w:cs="Tahoma"/>
                <w:sz w:val="20"/>
                <w:szCs w:val="20"/>
              </w:rPr>
              <w:t>.</w:t>
            </w:r>
          </w:p>
        </w:tc>
        <w:tc>
          <w:tcPr>
            <w:tcW w:w="3685" w:type="dxa"/>
          </w:tcPr>
          <w:p w14:paraId="6729D788" w14:textId="77777777" w:rsidR="006518EB" w:rsidRPr="00115642" w:rsidRDefault="006518EB" w:rsidP="00EC61D2">
            <w:pPr>
              <w:rPr>
                <w:rFonts w:ascii="Tahoma" w:hAnsi="Tahoma" w:cs="Tahoma"/>
                <w:color w:val="000000"/>
              </w:rPr>
            </w:pPr>
          </w:p>
        </w:tc>
      </w:tr>
      <w:tr w:rsidR="006518EB" w:rsidRPr="00045360" w14:paraId="129589D2"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2" w:type="dxa"/>
            <w:gridSpan w:val="3"/>
            <w:vAlign w:val="center"/>
          </w:tcPr>
          <w:p w14:paraId="3650A914" w14:textId="77777777" w:rsidR="006518EB" w:rsidRPr="00080E1D" w:rsidRDefault="006518EB" w:rsidP="00EC61D2">
            <w:pPr>
              <w:jc w:val="both"/>
              <w:rPr>
                <w:rFonts w:ascii="Tahoma" w:hAnsi="Tahoma" w:cs="Tahoma"/>
                <w:sz w:val="20"/>
                <w:szCs w:val="20"/>
              </w:rPr>
            </w:pPr>
            <w:r w:rsidRPr="00A73004">
              <w:rPr>
                <w:rFonts w:ascii="Tahoma" w:hAnsi="Tahoma" w:cs="Tahoma"/>
                <w:b/>
                <w:sz w:val="20"/>
                <w:szCs w:val="20"/>
              </w:rPr>
              <w:t>PRECIO DE LA PROPUESTA:</w:t>
            </w:r>
          </w:p>
        </w:tc>
        <w:tc>
          <w:tcPr>
            <w:tcW w:w="3685" w:type="dxa"/>
          </w:tcPr>
          <w:p w14:paraId="4F733A6F" w14:textId="77777777" w:rsidR="006518EB" w:rsidRPr="00115642" w:rsidRDefault="006518EB" w:rsidP="00EC61D2">
            <w:pPr>
              <w:rPr>
                <w:rFonts w:ascii="Tahoma" w:hAnsi="Tahoma" w:cs="Tahoma"/>
                <w:color w:val="000000"/>
              </w:rPr>
            </w:pPr>
            <w:r w:rsidRPr="00115642">
              <w:rPr>
                <w:rFonts w:ascii="Tahoma" w:hAnsi="Tahoma" w:cs="Tahoma"/>
                <w:color w:val="A5A5A5"/>
              </w:rPr>
              <w:t>(Manifestar expresamente las condiciones de su propuesta con referencia a este requerimiento)</w:t>
            </w:r>
          </w:p>
        </w:tc>
      </w:tr>
      <w:tr w:rsidR="006518EB" w:rsidRPr="00045360" w14:paraId="426F7996"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2" w:type="dxa"/>
            <w:gridSpan w:val="3"/>
            <w:vAlign w:val="center"/>
          </w:tcPr>
          <w:p w14:paraId="0DD4FA6F" w14:textId="77777777" w:rsidR="006518EB" w:rsidRPr="007821D8" w:rsidRDefault="006518EB" w:rsidP="00EC61D2">
            <w:pPr>
              <w:jc w:val="both"/>
              <w:rPr>
                <w:rFonts w:ascii="Tahoma" w:hAnsi="Tahoma" w:cs="Tahoma"/>
                <w:sz w:val="20"/>
                <w:szCs w:val="20"/>
                <w:lang w:val="es-BO"/>
              </w:rPr>
            </w:pPr>
            <w:r w:rsidRPr="007821D8">
              <w:rPr>
                <w:rFonts w:ascii="Tahoma" w:hAnsi="Tahoma" w:cs="Tahoma"/>
                <w:sz w:val="20"/>
                <w:szCs w:val="20"/>
                <w:lang w:val="es-BO"/>
              </w:rPr>
              <w:t xml:space="preserve">El precio de la propuesta deberá incluir todos los costos hasta la disposición final en los almacenes de ENDE, ubicados en la ciudad de Cobija – Pando, sobre la Av. Antofagasta, a la altura del km 3,5 de la carretera Cobija – Porvenir. </w:t>
            </w:r>
          </w:p>
          <w:p w14:paraId="3E983031" w14:textId="77777777" w:rsidR="006518EB" w:rsidRPr="00080E1D" w:rsidRDefault="006518EB" w:rsidP="00EC61D2">
            <w:pPr>
              <w:jc w:val="both"/>
              <w:rPr>
                <w:rFonts w:ascii="Tahoma" w:hAnsi="Tahoma" w:cs="Tahoma"/>
                <w:sz w:val="20"/>
                <w:szCs w:val="20"/>
              </w:rPr>
            </w:pPr>
            <w:r w:rsidRPr="007821D8">
              <w:rPr>
                <w:rFonts w:ascii="Tahoma" w:hAnsi="Tahoma" w:cs="Tahoma"/>
                <w:sz w:val="20"/>
                <w:szCs w:val="20"/>
                <w:lang w:val="es-BO"/>
              </w:rPr>
              <w:t>Asimismo, deberá incluir todos los impuestos de Ley, mediante la emisión de la correspondiente factura, de acuerdo con las normas tributarias bolivianas.</w:t>
            </w:r>
          </w:p>
        </w:tc>
        <w:tc>
          <w:tcPr>
            <w:tcW w:w="3685" w:type="dxa"/>
          </w:tcPr>
          <w:p w14:paraId="6F7DA6A8" w14:textId="77777777" w:rsidR="006518EB" w:rsidRPr="00045360" w:rsidRDefault="006518EB" w:rsidP="00EC61D2">
            <w:pPr>
              <w:rPr>
                <w:rFonts w:ascii="Tahoma" w:hAnsi="Tahoma" w:cs="Tahoma"/>
                <w:color w:val="000000"/>
                <w:sz w:val="18"/>
                <w:szCs w:val="18"/>
              </w:rPr>
            </w:pPr>
          </w:p>
        </w:tc>
      </w:tr>
    </w:tbl>
    <w:p w14:paraId="5CED4473" w14:textId="1567D861" w:rsidR="006518EB" w:rsidRDefault="006518EB" w:rsidP="006518EB">
      <w:pPr>
        <w:jc w:val="center"/>
        <w:rPr>
          <w:b/>
          <w:i/>
          <w:sz w:val="18"/>
          <w:szCs w:val="18"/>
          <w:lang w:val="es-BO"/>
        </w:rPr>
      </w:pPr>
    </w:p>
    <w:p w14:paraId="4D5EB5B1" w14:textId="77777777" w:rsidR="006518EB" w:rsidRPr="00AC4E99" w:rsidRDefault="006518EB" w:rsidP="006518EB">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456D2AA8" w14:textId="77777777" w:rsidR="006518EB" w:rsidRPr="00AC4E99" w:rsidRDefault="006518EB" w:rsidP="006518EB">
      <w:pPr>
        <w:jc w:val="both"/>
        <w:rPr>
          <w:rFonts w:cs="Arial"/>
          <w:b/>
          <w:sz w:val="14"/>
          <w:szCs w:val="14"/>
          <w:lang w:val="es-BO"/>
        </w:rPr>
      </w:pPr>
    </w:p>
    <w:p w14:paraId="080A4354" w14:textId="77777777" w:rsidR="006518EB" w:rsidRPr="00AC4E99" w:rsidRDefault="006518EB" w:rsidP="006518EB">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0CC5AE42" w14:textId="77777777" w:rsidR="006518EB" w:rsidRPr="00AC4E99" w:rsidRDefault="006518EB" w:rsidP="006518EB">
      <w:pPr>
        <w:jc w:val="both"/>
        <w:rPr>
          <w:b/>
          <w:sz w:val="14"/>
          <w:szCs w:val="14"/>
          <w:lang w:val="es-BO"/>
        </w:rPr>
      </w:pPr>
    </w:p>
    <w:p w14:paraId="16B5D7FF" w14:textId="16BACB0F" w:rsidR="006518EB" w:rsidRDefault="006518EB" w:rsidP="006518EB">
      <w:pPr>
        <w:jc w:val="both"/>
        <w:rPr>
          <w:b/>
          <w:i/>
          <w:sz w:val="18"/>
          <w:szCs w:val="18"/>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lang w:val="es-BO"/>
        </w:rPr>
        <w:t>.</w:t>
      </w:r>
    </w:p>
    <w:p w14:paraId="0BF1D700" w14:textId="77777777" w:rsidR="006518EB" w:rsidRDefault="006518EB" w:rsidP="006518EB">
      <w:pPr>
        <w:jc w:val="center"/>
        <w:rPr>
          <w:b/>
          <w:i/>
          <w:sz w:val="18"/>
          <w:szCs w:val="18"/>
          <w:lang w:val="es-BO"/>
        </w:rPr>
      </w:pPr>
    </w:p>
    <w:p w14:paraId="7F1C193E" w14:textId="77777777"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lastRenderedPageBreak/>
        <w:t>FORMULARIO C-1</w:t>
      </w:r>
    </w:p>
    <w:p w14:paraId="7401565B" w14:textId="77777777"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t>ESPECIFICACIONES TÉCNICAS</w:t>
      </w:r>
    </w:p>
    <w:p w14:paraId="725AE48E" w14:textId="77777777" w:rsidR="006518EB" w:rsidRPr="00A03B51" w:rsidRDefault="006518EB" w:rsidP="006518EB">
      <w:pPr>
        <w:ind w:right="-346"/>
        <w:jc w:val="both"/>
        <w:rPr>
          <w:rFonts w:ascii="Tahoma" w:hAnsi="Tahoma" w:cs="Tahoma"/>
          <w:b/>
          <w:bCs/>
          <w:color w:val="000000"/>
          <w:sz w:val="20"/>
          <w:szCs w:val="20"/>
          <w:lang w:val="pt-BR"/>
        </w:rPr>
      </w:pPr>
      <w:r w:rsidRPr="003305DD">
        <w:rPr>
          <w:rFonts w:ascii="Tahoma" w:hAnsi="Tahoma" w:cs="Tahoma"/>
          <w:b/>
          <w:bCs/>
          <w:color w:val="000000"/>
          <w:sz w:val="20"/>
          <w:szCs w:val="20"/>
          <w:lang w:val="pt-BR"/>
        </w:rPr>
        <w:t>ÍT</w:t>
      </w:r>
      <w:r w:rsidRPr="00A03B51">
        <w:rPr>
          <w:rFonts w:ascii="Tahoma" w:hAnsi="Tahoma" w:cs="Tahoma"/>
          <w:b/>
          <w:bCs/>
          <w:sz w:val="18"/>
          <w:szCs w:val="18"/>
        </w:rPr>
        <w:t xml:space="preserve">EM </w:t>
      </w:r>
      <w:r>
        <w:rPr>
          <w:rFonts w:ascii="Tahoma" w:hAnsi="Tahoma" w:cs="Tahoma"/>
          <w:b/>
          <w:bCs/>
          <w:sz w:val="18"/>
          <w:szCs w:val="18"/>
        </w:rPr>
        <w:t>6</w:t>
      </w:r>
      <w:r w:rsidRPr="00A03B51">
        <w:rPr>
          <w:rFonts w:ascii="Tahoma" w:hAnsi="Tahoma" w:cs="Tahoma"/>
          <w:b/>
          <w:bCs/>
          <w:sz w:val="18"/>
          <w:szCs w:val="18"/>
        </w:rPr>
        <w:t xml:space="preserve">: Fusible chicotillo tipo K de </w:t>
      </w:r>
      <w:r>
        <w:rPr>
          <w:rFonts w:ascii="Tahoma" w:hAnsi="Tahoma" w:cs="Tahoma"/>
          <w:b/>
          <w:bCs/>
          <w:sz w:val="18"/>
          <w:szCs w:val="18"/>
        </w:rPr>
        <w:t>8</w:t>
      </w:r>
      <w:r w:rsidRPr="00A03B51">
        <w:rPr>
          <w:rFonts w:ascii="Tahoma" w:hAnsi="Tahoma" w:cs="Tahoma"/>
          <w:b/>
          <w:bCs/>
          <w:sz w:val="18"/>
          <w:szCs w:val="18"/>
        </w:rPr>
        <w:t> A (27-38 kV)</w:t>
      </w:r>
    </w:p>
    <w:tbl>
      <w:tblPr>
        <w:tblW w:w="10215" w:type="dxa"/>
        <w:jc w:val="center"/>
        <w:tblLayout w:type="fixed"/>
        <w:tblCellMar>
          <w:left w:w="70" w:type="dxa"/>
          <w:right w:w="70" w:type="dxa"/>
        </w:tblCellMar>
        <w:tblLook w:val="04A0" w:firstRow="1" w:lastRow="0" w:firstColumn="1" w:lastColumn="0" w:noHBand="0" w:noVBand="1"/>
      </w:tblPr>
      <w:tblGrid>
        <w:gridCol w:w="709"/>
        <w:gridCol w:w="5795"/>
        <w:gridCol w:w="26"/>
        <w:gridCol w:w="3685"/>
      </w:tblGrid>
      <w:tr w:rsidR="006518EB" w:rsidRPr="00045360" w14:paraId="343FE9BA" w14:textId="77777777" w:rsidTr="00A55369">
        <w:trPr>
          <w:trHeight w:val="433"/>
          <w:jc w:val="center"/>
        </w:trPr>
        <w:tc>
          <w:tcPr>
            <w:tcW w:w="650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3FF1366" w14:textId="77777777" w:rsidR="006518EB" w:rsidRPr="009D594B" w:rsidRDefault="006518EB" w:rsidP="00EC61D2">
            <w:pPr>
              <w:jc w:val="center"/>
              <w:rPr>
                <w:rFonts w:ascii="Tahoma" w:hAnsi="Tahoma" w:cs="Tahoma"/>
                <w:sz w:val="18"/>
                <w:szCs w:val="18"/>
              </w:rPr>
            </w:pPr>
            <w:r w:rsidRPr="009D594B">
              <w:rPr>
                <w:rFonts w:ascii="Tahoma" w:hAnsi="Tahoma" w:cs="Tahoma"/>
                <w:sz w:val="18"/>
                <w:szCs w:val="18"/>
              </w:rPr>
              <w:t>Para ser llenado por la Entidad convocante</w:t>
            </w:r>
          </w:p>
          <w:p w14:paraId="0B97F49E" w14:textId="77777777" w:rsidR="006518EB" w:rsidRPr="00045360" w:rsidRDefault="006518EB" w:rsidP="00EC61D2">
            <w:pPr>
              <w:jc w:val="center"/>
              <w:rPr>
                <w:rFonts w:ascii="Tahoma" w:hAnsi="Tahoma" w:cs="Tahoma"/>
                <w:sz w:val="18"/>
                <w:szCs w:val="18"/>
              </w:rPr>
            </w:pPr>
            <w:r w:rsidRPr="009D594B">
              <w:rPr>
                <w:rFonts w:ascii="Tahoma" w:hAnsi="Tahoma" w:cs="Tahoma"/>
                <w:sz w:val="18"/>
                <w:szCs w:val="18"/>
              </w:rPr>
              <w:t>(Llenar las Especificaciones Técnicas de manera previa a la publicación del DBC)</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F900C97" w14:textId="77777777" w:rsidR="006518EB" w:rsidRPr="00045360" w:rsidRDefault="006518EB" w:rsidP="00EC61D2">
            <w:pPr>
              <w:rPr>
                <w:rFonts w:ascii="Tahoma" w:hAnsi="Tahoma" w:cs="Tahoma"/>
                <w:sz w:val="18"/>
                <w:szCs w:val="18"/>
                <w:lang w:val="es-BO"/>
              </w:rPr>
            </w:pPr>
            <w:r w:rsidRPr="00045360">
              <w:rPr>
                <w:rFonts w:ascii="Tahoma" w:hAnsi="Tahoma" w:cs="Tahoma"/>
                <w:sz w:val="18"/>
                <w:szCs w:val="18"/>
                <w:lang w:val="es-BO"/>
              </w:rPr>
              <w:t>Para ser llenado por el proponente al momento de elaborar su propuesta</w:t>
            </w:r>
          </w:p>
        </w:tc>
      </w:tr>
      <w:tr w:rsidR="006518EB" w:rsidRPr="00045360" w14:paraId="6AA9E3BE" w14:textId="77777777" w:rsidTr="00A55369">
        <w:trPr>
          <w:trHeight w:val="10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2F65B7D" w14:textId="77777777" w:rsidR="006518EB" w:rsidRPr="006901F0" w:rsidRDefault="006518EB" w:rsidP="00EC61D2">
            <w:pPr>
              <w:jc w:val="center"/>
              <w:rPr>
                <w:rFonts w:ascii="Tahoma" w:hAnsi="Tahoma" w:cs="Tahoma"/>
                <w:b/>
                <w:bCs/>
                <w:sz w:val="18"/>
                <w:szCs w:val="18"/>
              </w:rPr>
            </w:pPr>
            <w:r w:rsidRPr="006901F0">
              <w:rPr>
                <w:rFonts w:ascii="Tahoma" w:hAnsi="Tahoma" w:cs="Tahoma"/>
                <w:b/>
                <w:bCs/>
                <w:sz w:val="18"/>
                <w:szCs w:val="18"/>
              </w:rPr>
              <w:t>ITEM</w:t>
            </w:r>
          </w:p>
        </w:tc>
        <w:tc>
          <w:tcPr>
            <w:tcW w:w="5795"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02098DD" w14:textId="77777777" w:rsidR="006518EB" w:rsidRPr="006901F0" w:rsidRDefault="006518EB" w:rsidP="00EC61D2">
            <w:pPr>
              <w:jc w:val="center"/>
              <w:rPr>
                <w:rFonts w:ascii="Tahoma" w:hAnsi="Tahoma" w:cs="Tahoma"/>
                <w:b/>
                <w:bCs/>
                <w:sz w:val="18"/>
                <w:szCs w:val="18"/>
              </w:rPr>
            </w:pPr>
            <w:r w:rsidRPr="006901F0">
              <w:rPr>
                <w:rFonts w:ascii="Arial" w:hAnsi="Arial" w:cs="Arial"/>
                <w:b/>
                <w:bCs/>
                <w:sz w:val="18"/>
                <w:szCs w:val="18"/>
                <w:lang w:eastAsia="es-BO"/>
              </w:rPr>
              <w:t>Características y condiciones técnicas solicitadas (*)</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D951094" w14:textId="77777777" w:rsidR="006518EB" w:rsidRPr="00045360" w:rsidRDefault="006518EB" w:rsidP="00EC61D2">
            <w:pPr>
              <w:rPr>
                <w:rFonts w:ascii="Tahoma" w:hAnsi="Tahoma" w:cs="Tahoma"/>
                <w:sz w:val="18"/>
                <w:szCs w:val="18"/>
              </w:rPr>
            </w:pPr>
            <w:r w:rsidRPr="00045360">
              <w:rPr>
                <w:rFonts w:ascii="Tahoma" w:hAnsi="Tahoma" w:cs="Tahoma"/>
                <w:sz w:val="18"/>
                <w:szCs w:val="18"/>
              </w:rPr>
              <w:t>Característica Propuesta (**)</w:t>
            </w:r>
          </w:p>
        </w:tc>
      </w:tr>
      <w:tr w:rsidR="006518EB" w:rsidRPr="00045360" w14:paraId="0564FB06" w14:textId="77777777" w:rsidTr="00A55369">
        <w:trPr>
          <w:trHeight w:val="323"/>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1292D208" w14:textId="77777777" w:rsidR="006518EB" w:rsidRPr="00045360" w:rsidRDefault="006518EB" w:rsidP="00EC61D2">
            <w:pPr>
              <w:jc w:val="center"/>
              <w:rPr>
                <w:rFonts w:ascii="Tahoma" w:hAnsi="Tahoma" w:cs="Tahoma"/>
                <w:sz w:val="18"/>
                <w:szCs w:val="18"/>
              </w:rPr>
            </w:pPr>
          </w:p>
        </w:tc>
        <w:tc>
          <w:tcPr>
            <w:tcW w:w="579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59046DD" w14:textId="77777777" w:rsidR="006518EB" w:rsidRPr="00045360" w:rsidRDefault="006518EB" w:rsidP="00EC61D2">
            <w:pPr>
              <w:jc w:val="center"/>
              <w:rPr>
                <w:rFonts w:ascii="Tahoma" w:hAnsi="Tahoma" w:cs="Tahoma"/>
                <w:b/>
                <w:sz w:val="18"/>
                <w:szCs w:val="18"/>
              </w:rPr>
            </w:pPr>
            <w:r>
              <w:rPr>
                <w:rFonts w:ascii="Tahoma" w:hAnsi="Tahoma" w:cs="Tahoma"/>
                <w:b/>
                <w:sz w:val="18"/>
                <w:szCs w:val="18"/>
              </w:rPr>
              <w:t>CONCEPTO</w:t>
            </w:r>
          </w:p>
        </w:tc>
        <w:tc>
          <w:tcPr>
            <w:tcW w:w="3711" w:type="dxa"/>
            <w:gridSpan w:val="2"/>
            <w:vMerge w:val="restart"/>
            <w:tcBorders>
              <w:top w:val="single" w:sz="4" w:space="0" w:color="auto"/>
              <w:left w:val="single" w:sz="4" w:space="0" w:color="auto"/>
              <w:right w:val="single" w:sz="4" w:space="0" w:color="auto"/>
            </w:tcBorders>
          </w:tcPr>
          <w:p w14:paraId="2AFB4A7A" w14:textId="77777777" w:rsidR="006518EB" w:rsidRPr="00115642" w:rsidRDefault="006518EB" w:rsidP="00EC61D2">
            <w:pPr>
              <w:rPr>
                <w:rFonts w:ascii="Tahoma" w:hAnsi="Tahoma" w:cs="Tahoma"/>
              </w:rPr>
            </w:pPr>
            <w:r w:rsidRPr="00115642">
              <w:rPr>
                <w:rFonts w:ascii="Tahoma" w:hAnsi="Tahoma" w:cs="Tahoma"/>
                <w:color w:val="A5A5A5"/>
              </w:rPr>
              <w:t>(Manifestar expresamente las condiciones de su propuesta con referencia a este requerimiento)</w:t>
            </w:r>
          </w:p>
        </w:tc>
      </w:tr>
      <w:tr w:rsidR="006518EB" w:rsidRPr="00045360" w14:paraId="382381B9" w14:textId="77777777" w:rsidTr="00A55369">
        <w:trPr>
          <w:trHeight w:val="2695"/>
          <w:jc w:val="center"/>
        </w:trPr>
        <w:tc>
          <w:tcPr>
            <w:tcW w:w="709" w:type="dxa"/>
            <w:tcBorders>
              <w:top w:val="single" w:sz="4" w:space="0" w:color="auto"/>
              <w:left w:val="single" w:sz="4" w:space="0" w:color="auto"/>
              <w:bottom w:val="single" w:sz="4" w:space="0" w:color="auto"/>
              <w:right w:val="single" w:sz="4" w:space="0" w:color="auto"/>
            </w:tcBorders>
            <w:vAlign w:val="center"/>
          </w:tcPr>
          <w:p w14:paraId="0DFEBA59" w14:textId="77777777" w:rsidR="006518EB" w:rsidRPr="00045360" w:rsidRDefault="006518EB" w:rsidP="00EC61D2">
            <w:pPr>
              <w:jc w:val="center"/>
              <w:rPr>
                <w:rFonts w:ascii="Tahoma" w:hAnsi="Tahoma" w:cs="Tahoma"/>
                <w:sz w:val="18"/>
                <w:szCs w:val="18"/>
              </w:rPr>
            </w:pPr>
            <w:r>
              <w:rPr>
                <w:rFonts w:ascii="Tahoma" w:hAnsi="Tahoma" w:cs="Tahoma"/>
                <w:sz w:val="18"/>
                <w:szCs w:val="18"/>
              </w:rPr>
              <w:t>6</w:t>
            </w:r>
          </w:p>
        </w:tc>
        <w:tc>
          <w:tcPr>
            <w:tcW w:w="5795" w:type="dxa"/>
            <w:tcBorders>
              <w:top w:val="single" w:sz="4" w:space="0" w:color="auto"/>
              <w:left w:val="single" w:sz="4" w:space="0" w:color="auto"/>
              <w:bottom w:val="single" w:sz="4" w:space="0" w:color="auto"/>
              <w:right w:val="single" w:sz="4" w:space="0" w:color="auto"/>
            </w:tcBorders>
          </w:tcPr>
          <w:p w14:paraId="003F9F69" w14:textId="77777777" w:rsidR="006518EB" w:rsidRDefault="006518EB" w:rsidP="00EC61D2">
            <w:pPr>
              <w:pBdr>
                <w:bottom w:val="single" w:sz="12" w:space="1" w:color="auto"/>
              </w:pBdr>
              <w:rPr>
                <w:rFonts w:ascii="Tahoma" w:hAnsi="Tahoma" w:cs="Tahoma"/>
                <w:b/>
                <w:noProof/>
                <w:sz w:val="20"/>
                <w:szCs w:val="20"/>
              </w:rPr>
            </w:pPr>
            <w:r w:rsidRPr="008B345A">
              <w:rPr>
                <w:rFonts w:ascii="Tahoma" w:hAnsi="Tahoma" w:cs="Tahoma"/>
                <w:b/>
                <w:bCs/>
                <w:sz w:val="20"/>
                <w:szCs w:val="20"/>
              </w:rPr>
              <w:t xml:space="preserve">Fusible chicotillo tipo K </w:t>
            </w:r>
            <w:r>
              <w:rPr>
                <w:rFonts w:ascii="Tahoma" w:hAnsi="Tahoma" w:cs="Tahoma"/>
                <w:b/>
                <w:bCs/>
                <w:sz w:val="20"/>
                <w:szCs w:val="20"/>
              </w:rPr>
              <w:t>de 8</w:t>
            </w:r>
            <w:r w:rsidRPr="0059243D">
              <w:rPr>
                <w:rFonts w:ascii="Tahoma" w:hAnsi="Tahoma" w:cs="Tahoma"/>
                <w:b/>
                <w:bCs/>
                <w:sz w:val="20"/>
                <w:szCs w:val="20"/>
              </w:rPr>
              <w:t> A</w:t>
            </w:r>
            <w:r>
              <w:rPr>
                <w:rFonts w:ascii="Tahoma" w:hAnsi="Tahoma" w:cs="Tahoma"/>
                <w:b/>
                <w:bCs/>
                <w:sz w:val="20"/>
                <w:szCs w:val="20"/>
              </w:rPr>
              <w:t xml:space="preserve"> (27-</w:t>
            </w:r>
            <w:r w:rsidRPr="008B345A">
              <w:rPr>
                <w:rFonts w:ascii="Tahoma" w:hAnsi="Tahoma" w:cs="Tahoma"/>
                <w:b/>
                <w:bCs/>
                <w:sz w:val="20"/>
                <w:szCs w:val="20"/>
              </w:rPr>
              <w:t>38</w:t>
            </w:r>
            <w:r>
              <w:rPr>
                <w:rFonts w:ascii="Tahoma" w:hAnsi="Tahoma" w:cs="Tahoma"/>
                <w:b/>
                <w:bCs/>
                <w:sz w:val="20"/>
                <w:szCs w:val="20"/>
              </w:rPr>
              <w:t xml:space="preserve"> kV)</w:t>
            </w:r>
          </w:p>
          <w:p w14:paraId="23D31FAA" w14:textId="77777777" w:rsidR="006518EB" w:rsidRPr="008B345A" w:rsidRDefault="006518EB" w:rsidP="00EC61D2">
            <w:pPr>
              <w:rPr>
                <w:rFonts w:ascii="Tahoma" w:hAnsi="Tahoma" w:cs="Tahoma"/>
                <w:b/>
                <w:bCs/>
                <w:sz w:val="20"/>
                <w:szCs w:val="20"/>
              </w:rPr>
            </w:pPr>
            <w:r>
              <w:rPr>
                <w:rFonts w:ascii="Tahoma" w:hAnsi="Tahoma" w:cs="Tahoma"/>
                <w:b/>
                <w:bCs/>
                <w:sz w:val="20"/>
                <w:szCs w:val="20"/>
              </w:rPr>
              <w:t>C</w:t>
            </w:r>
            <w:r w:rsidRPr="008B345A">
              <w:rPr>
                <w:rFonts w:ascii="Tahoma" w:hAnsi="Tahoma" w:cs="Tahoma"/>
                <w:b/>
                <w:bCs/>
                <w:sz w:val="20"/>
                <w:szCs w:val="20"/>
              </w:rPr>
              <w:t>aracterísticas:</w:t>
            </w:r>
          </w:p>
          <w:p w14:paraId="75729027"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Corriente nominal:</w:t>
            </w:r>
            <w:r w:rsidRPr="00E401EE">
              <w:rPr>
                <w:rFonts w:ascii="Tahoma" w:hAnsi="Tahoma" w:cs="Tahoma"/>
                <w:sz w:val="20"/>
                <w:szCs w:val="20"/>
              </w:rPr>
              <w:t xml:space="preserve"> </w:t>
            </w:r>
            <w:r>
              <w:rPr>
                <w:rFonts w:ascii="Tahoma" w:hAnsi="Tahoma" w:cs="Tahoma"/>
                <w:sz w:val="20"/>
                <w:szCs w:val="20"/>
              </w:rPr>
              <w:t>8</w:t>
            </w:r>
            <w:r w:rsidRPr="00E401EE">
              <w:rPr>
                <w:rFonts w:ascii="Tahoma" w:hAnsi="Tahoma" w:cs="Tahoma"/>
                <w:sz w:val="20"/>
                <w:szCs w:val="20"/>
              </w:rPr>
              <w:t xml:space="preserve"> A </w:t>
            </w:r>
          </w:p>
          <w:p w14:paraId="471116C3"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Tensión nominal:</w:t>
            </w:r>
            <w:r w:rsidRPr="00E401EE">
              <w:rPr>
                <w:rFonts w:ascii="Tahoma" w:hAnsi="Tahoma" w:cs="Tahoma"/>
                <w:sz w:val="20"/>
                <w:szCs w:val="20"/>
              </w:rPr>
              <w:t xml:space="preserve"> </w:t>
            </w:r>
            <w:r>
              <w:rPr>
                <w:rFonts w:ascii="Tahoma" w:hAnsi="Tahoma" w:cs="Tahoma"/>
                <w:sz w:val="20"/>
                <w:szCs w:val="20"/>
              </w:rPr>
              <w:t xml:space="preserve">27 - </w:t>
            </w:r>
            <w:r w:rsidRPr="00E401EE">
              <w:rPr>
                <w:rFonts w:ascii="Tahoma" w:hAnsi="Tahoma" w:cs="Tahoma"/>
                <w:sz w:val="20"/>
                <w:szCs w:val="20"/>
              </w:rPr>
              <w:t xml:space="preserve">38 kV </w:t>
            </w:r>
          </w:p>
          <w:p w14:paraId="75A31492"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Longitud:</w:t>
            </w:r>
            <w:r w:rsidRPr="00E401EE">
              <w:rPr>
                <w:rFonts w:ascii="Tahoma" w:hAnsi="Tahoma" w:cs="Tahoma"/>
                <w:sz w:val="20"/>
                <w:szCs w:val="20"/>
              </w:rPr>
              <w:t xml:space="preserve"> 23” – 36” (584 – 915 mm) </w:t>
            </w:r>
          </w:p>
          <w:p w14:paraId="0C592E29"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Cabeza:</w:t>
            </w:r>
            <w:r w:rsidRPr="00E401EE">
              <w:rPr>
                <w:rFonts w:ascii="Tahoma" w:hAnsi="Tahoma" w:cs="Tahoma"/>
                <w:sz w:val="20"/>
                <w:szCs w:val="20"/>
              </w:rPr>
              <w:t xml:space="preserve"> </w:t>
            </w:r>
            <w:r w:rsidRPr="0073239D">
              <w:rPr>
                <w:rFonts w:ascii="Tahoma" w:hAnsi="Tahoma" w:cs="Tahoma"/>
                <w:sz w:val="20"/>
                <w:szCs w:val="20"/>
              </w:rPr>
              <w:t>Removible, para fácil mantenimiento</w:t>
            </w:r>
            <w:r>
              <w:rPr>
                <w:rFonts w:ascii="Tahoma" w:hAnsi="Tahoma" w:cs="Tahoma"/>
                <w:sz w:val="20"/>
                <w:szCs w:val="20"/>
              </w:rPr>
              <w:t>.</w:t>
            </w:r>
          </w:p>
          <w:p w14:paraId="7DA4CF7E" w14:textId="77777777" w:rsidR="00115642" w:rsidRDefault="00115642" w:rsidP="00EC61D2">
            <w:pPr>
              <w:contextualSpacing/>
              <w:jc w:val="both"/>
              <w:rPr>
                <w:rFonts w:ascii="Tahoma" w:hAnsi="Tahoma" w:cs="Tahoma"/>
                <w:b/>
                <w:bCs/>
                <w:sz w:val="20"/>
                <w:szCs w:val="20"/>
              </w:rPr>
            </w:pPr>
          </w:p>
          <w:p w14:paraId="544C9DF4" w14:textId="13A6B61A" w:rsidR="006518EB" w:rsidRPr="00F51943" w:rsidRDefault="006518EB" w:rsidP="00EC61D2">
            <w:pPr>
              <w:contextualSpacing/>
              <w:jc w:val="both"/>
              <w:rPr>
                <w:rFonts w:ascii="Tahoma" w:hAnsi="Tahoma" w:cs="Tahoma"/>
                <w:color w:val="000000"/>
                <w:sz w:val="20"/>
                <w:szCs w:val="20"/>
              </w:rPr>
            </w:pPr>
            <w:r w:rsidRPr="00E401EE">
              <w:rPr>
                <w:rFonts w:ascii="Tahoma" w:hAnsi="Tahoma" w:cs="Tahoma"/>
                <w:b/>
                <w:bCs/>
                <w:sz w:val="20"/>
                <w:szCs w:val="20"/>
              </w:rPr>
              <w:t>Normas aplicables:</w:t>
            </w:r>
            <w:r w:rsidRPr="00E401EE">
              <w:rPr>
                <w:rFonts w:ascii="Tahoma" w:hAnsi="Tahoma" w:cs="Tahoma"/>
                <w:sz w:val="20"/>
                <w:szCs w:val="20"/>
              </w:rPr>
              <w:t xml:space="preserve"> </w:t>
            </w:r>
            <w:r w:rsidRPr="0073239D">
              <w:rPr>
                <w:rFonts w:ascii="Tahoma" w:hAnsi="Tahoma" w:cs="Tahoma"/>
                <w:sz w:val="20"/>
                <w:szCs w:val="20"/>
              </w:rPr>
              <w:t>IEC 60282</w:t>
            </w:r>
            <w:r w:rsidRPr="0073239D">
              <w:rPr>
                <w:rFonts w:ascii="Tahoma" w:hAnsi="Tahoma" w:cs="Tahoma"/>
                <w:sz w:val="20"/>
                <w:szCs w:val="20"/>
              </w:rPr>
              <w:noBreakHyphen/>
              <w:t>1 / IEC 60282</w:t>
            </w:r>
            <w:r w:rsidRPr="0073239D">
              <w:rPr>
                <w:rFonts w:ascii="Tahoma" w:hAnsi="Tahoma" w:cs="Tahoma"/>
                <w:sz w:val="20"/>
                <w:szCs w:val="20"/>
              </w:rPr>
              <w:noBreakHyphen/>
              <w:t>2 (anteriormente IEC 282) o ANSI C37.41 / ANSI C37.42, o normas equivalentes reconocidas internacionalmente</w:t>
            </w:r>
            <w:r>
              <w:rPr>
                <w:rFonts w:ascii="Tahoma" w:hAnsi="Tahoma" w:cs="Tahoma"/>
                <w:sz w:val="20"/>
                <w:szCs w:val="20"/>
              </w:rPr>
              <w:t>.</w:t>
            </w:r>
          </w:p>
        </w:tc>
        <w:tc>
          <w:tcPr>
            <w:tcW w:w="3711" w:type="dxa"/>
            <w:gridSpan w:val="2"/>
            <w:vMerge/>
            <w:tcBorders>
              <w:left w:val="single" w:sz="4" w:space="0" w:color="auto"/>
              <w:bottom w:val="single" w:sz="4" w:space="0" w:color="auto"/>
              <w:right w:val="single" w:sz="4" w:space="0" w:color="auto"/>
            </w:tcBorders>
          </w:tcPr>
          <w:p w14:paraId="1A548949" w14:textId="77777777" w:rsidR="006518EB" w:rsidRPr="00807492" w:rsidRDefault="006518EB" w:rsidP="00EC61D2">
            <w:pPr>
              <w:rPr>
                <w:rFonts w:ascii="Tahoma" w:hAnsi="Tahoma" w:cs="Tahoma"/>
                <w:color w:val="A5A5A5"/>
                <w:sz w:val="18"/>
                <w:szCs w:val="18"/>
              </w:rPr>
            </w:pPr>
          </w:p>
        </w:tc>
      </w:tr>
      <w:tr w:rsidR="006518EB" w:rsidRPr="00045360" w14:paraId="062BC003"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10215" w:type="dxa"/>
            <w:gridSpan w:val="4"/>
            <w:shd w:val="clear" w:color="auto" w:fill="0070C0"/>
            <w:vAlign w:val="center"/>
            <w:hideMark/>
          </w:tcPr>
          <w:p w14:paraId="453465A2" w14:textId="77777777" w:rsidR="006518EB" w:rsidRPr="00A03B51" w:rsidRDefault="006518EB" w:rsidP="00EC61D2">
            <w:pPr>
              <w:jc w:val="center"/>
              <w:rPr>
                <w:rFonts w:ascii="Tahoma" w:hAnsi="Tahoma" w:cs="Tahoma"/>
                <w:b/>
                <w:bCs/>
                <w:color w:val="FFFFFF"/>
                <w:sz w:val="18"/>
                <w:szCs w:val="18"/>
              </w:rPr>
            </w:pPr>
            <w:r w:rsidRPr="00045360">
              <w:rPr>
                <w:rFonts w:ascii="Tahoma" w:hAnsi="Tahoma" w:cs="Tahoma"/>
                <w:sz w:val="18"/>
                <w:szCs w:val="18"/>
              </w:rPr>
              <w:tab/>
            </w:r>
            <w:r w:rsidRPr="00A03B51">
              <w:rPr>
                <w:rFonts w:ascii="Tahoma" w:hAnsi="Tahoma" w:cs="Tahoma"/>
                <w:b/>
                <w:bCs/>
                <w:color w:val="FFFFFF"/>
                <w:sz w:val="18"/>
                <w:szCs w:val="18"/>
                <w:shd w:val="clear" w:color="auto" w:fill="0070C0"/>
              </w:rPr>
              <w:t>CONDICIONES PARA LA ADQUISICIÓN DE BIENES</w:t>
            </w:r>
          </w:p>
        </w:tc>
      </w:tr>
      <w:tr w:rsidR="006518EB" w:rsidRPr="00045360" w14:paraId="4763AC34"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jc w:val="center"/>
        </w:trPr>
        <w:tc>
          <w:tcPr>
            <w:tcW w:w="6530" w:type="dxa"/>
            <w:gridSpan w:val="3"/>
            <w:vAlign w:val="center"/>
            <w:hideMark/>
          </w:tcPr>
          <w:p w14:paraId="5771E37E" w14:textId="77777777" w:rsidR="006518EB" w:rsidRPr="00045360" w:rsidRDefault="006518EB" w:rsidP="00EC61D2">
            <w:pPr>
              <w:rPr>
                <w:rFonts w:ascii="Tahoma" w:hAnsi="Tahoma" w:cs="Tahoma"/>
                <w:color w:val="A5A5A5"/>
                <w:sz w:val="18"/>
                <w:szCs w:val="18"/>
              </w:rPr>
            </w:pPr>
            <w:r w:rsidRPr="006B1080">
              <w:rPr>
                <w:rFonts w:ascii="Tahoma" w:hAnsi="Tahoma" w:cs="Tahoma"/>
                <w:b/>
                <w:bCs/>
                <w:color w:val="000000"/>
                <w:sz w:val="20"/>
                <w:szCs w:val="20"/>
              </w:rPr>
              <w:t>PLAZO DE ENTREGA:</w:t>
            </w:r>
          </w:p>
        </w:tc>
        <w:tc>
          <w:tcPr>
            <w:tcW w:w="3685" w:type="dxa"/>
          </w:tcPr>
          <w:p w14:paraId="47313FA6" w14:textId="77777777" w:rsidR="006518EB" w:rsidRPr="00115642" w:rsidRDefault="006518EB" w:rsidP="00EC61D2">
            <w:pPr>
              <w:rPr>
                <w:rFonts w:ascii="Tahoma" w:hAnsi="Tahoma" w:cs="Tahoma"/>
                <w:color w:val="000000"/>
              </w:rPr>
            </w:pPr>
            <w:r w:rsidRPr="00115642">
              <w:rPr>
                <w:rFonts w:ascii="Tahoma" w:hAnsi="Tahoma" w:cs="Tahoma"/>
                <w:color w:val="A5A5A5"/>
              </w:rPr>
              <w:t>(Manifestar expresamente las condiciones de su propuesta con referencia a este requerimiento)</w:t>
            </w:r>
          </w:p>
        </w:tc>
      </w:tr>
      <w:tr w:rsidR="006518EB" w:rsidRPr="00045360" w14:paraId="664E2E14"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jc w:val="center"/>
        </w:trPr>
        <w:tc>
          <w:tcPr>
            <w:tcW w:w="6530" w:type="dxa"/>
            <w:gridSpan w:val="3"/>
            <w:vAlign w:val="center"/>
            <w:hideMark/>
          </w:tcPr>
          <w:p w14:paraId="55D22C1E" w14:textId="77777777" w:rsidR="006518EB" w:rsidRPr="00045360" w:rsidRDefault="006518EB" w:rsidP="00EC61D2">
            <w:pPr>
              <w:jc w:val="both"/>
              <w:rPr>
                <w:rFonts w:ascii="Tahoma" w:hAnsi="Tahoma" w:cs="Tahoma"/>
                <w:color w:val="000000"/>
                <w:sz w:val="18"/>
                <w:szCs w:val="18"/>
              </w:rPr>
            </w:pPr>
            <w:r>
              <w:rPr>
                <w:rFonts w:ascii="Tahoma" w:hAnsi="Tahoma" w:cs="Tahoma"/>
                <w:bCs/>
                <w:sz w:val="20"/>
                <w:szCs w:val="20"/>
              </w:rPr>
              <w:t>El plazo de entrega de los bienes adjudicados para el presente proceso no deberá exceder de cincuenta (50) días calendario</w:t>
            </w:r>
            <w:r w:rsidRPr="00080E1D">
              <w:rPr>
                <w:rFonts w:ascii="Tahoma" w:hAnsi="Tahoma" w:cs="Tahoma"/>
                <w:sz w:val="20"/>
                <w:szCs w:val="20"/>
              </w:rPr>
              <w:t xml:space="preserve"> computable a partir del día siguiente hábil de la firma del contrato</w:t>
            </w:r>
            <w:r>
              <w:rPr>
                <w:rFonts w:ascii="Tahoma" w:hAnsi="Tahoma" w:cs="Tahoma"/>
                <w:sz w:val="20"/>
                <w:szCs w:val="20"/>
              </w:rPr>
              <w:t>.</w:t>
            </w:r>
          </w:p>
        </w:tc>
        <w:tc>
          <w:tcPr>
            <w:tcW w:w="3685" w:type="dxa"/>
          </w:tcPr>
          <w:p w14:paraId="7AF363F2" w14:textId="77777777" w:rsidR="006518EB" w:rsidRPr="00115642" w:rsidRDefault="006518EB" w:rsidP="00EC61D2">
            <w:pPr>
              <w:rPr>
                <w:rFonts w:ascii="Tahoma" w:hAnsi="Tahoma" w:cs="Tahoma"/>
                <w:color w:val="000000"/>
              </w:rPr>
            </w:pPr>
          </w:p>
        </w:tc>
      </w:tr>
      <w:tr w:rsidR="006518EB" w:rsidRPr="00045360" w14:paraId="4605B9CC"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jc w:val="center"/>
        </w:trPr>
        <w:tc>
          <w:tcPr>
            <w:tcW w:w="6530" w:type="dxa"/>
            <w:gridSpan w:val="3"/>
            <w:vAlign w:val="center"/>
            <w:hideMark/>
          </w:tcPr>
          <w:p w14:paraId="604A9625" w14:textId="77777777" w:rsidR="006518EB" w:rsidRPr="00045360" w:rsidRDefault="006518EB" w:rsidP="00EC61D2">
            <w:pPr>
              <w:rPr>
                <w:rFonts w:ascii="Tahoma" w:hAnsi="Tahoma" w:cs="Tahoma"/>
                <w:color w:val="A5A5A5"/>
                <w:sz w:val="18"/>
                <w:szCs w:val="18"/>
              </w:rPr>
            </w:pPr>
            <w:r w:rsidRPr="00A73004">
              <w:rPr>
                <w:rFonts w:ascii="Tahoma" w:hAnsi="Tahoma" w:cs="Tahoma"/>
                <w:b/>
                <w:bCs/>
                <w:color w:val="000000"/>
                <w:sz w:val="20"/>
                <w:szCs w:val="20"/>
              </w:rPr>
              <w:t xml:space="preserve">FORMA DE </w:t>
            </w:r>
            <w:r>
              <w:rPr>
                <w:rFonts w:ascii="Tahoma" w:hAnsi="Tahoma" w:cs="Tahoma"/>
                <w:b/>
                <w:bCs/>
                <w:color w:val="000000"/>
                <w:sz w:val="20"/>
                <w:szCs w:val="20"/>
              </w:rPr>
              <w:t>ENTREGA</w:t>
            </w:r>
            <w:r w:rsidRPr="00A73004">
              <w:rPr>
                <w:rFonts w:ascii="Tahoma" w:hAnsi="Tahoma" w:cs="Tahoma"/>
                <w:b/>
                <w:bCs/>
                <w:color w:val="000000"/>
                <w:sz w:val="20"/>
                <w:szCs w:val="20"/>
              </w:rPr>
              <w:t>:</w:t>
            </w:r>
          </w:p>
        </w:tc>
        <w:tc>
          <w:tcPr>
            <w:tcW w:w="3685" w:type="dxa"/>
          </w:tcPr>
          <w:p w14:paraId="286F0453" w14:textId="77777777" w:rsidR="006518EB" w:rsidRPr="00115642" w:rsidRDefault="006518EB" w:rsidP="00EC61D2">
            <w:pPr>
              <w:rPr>
                <w:rFonts w:ascii="Tahoma" w:hAnsi="Tahoma" w:cs="Tahoma"/>
                <w:b/>
                <w:bCs/>
                <w:color w:val="000000"/>
              </w:rPr>
            </w:pPr>
            <w:r w:rsidRPr="00115642">
              <w:rPr>
                <w:rFonts w:ascii="Tahoma" w:hAnsi="Tahoma" w:cs="Tahoma"/>
                <w:color w:val="A5A5A5"/>
              </w:rPr>
              <w:t>(Manifestar expresamente las condiciones de su propuesta con referencia a este requerimiento)</w:t>
            </w:r>
          </w:p>
        </w:tc>
      </w:tr>
      <w:tr w:rsidR="006518EB" w:rsidRPr="00045360" w14:paraId="36068067"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530" w:type="dxa"/>
            <w:gridSpan w:val="3"/>
            <w:vAlign w:val="center"/>
            <w:hideMark/>
          </w:tcPr>
          <w:p w14:paraId="64B59230" w14:textId="77777777" w:rsidR="006518EB" w:rsidRDefault="006518EB" w:rsidP="00EC61D2">
            <w:pPr>
              <w:jc w:val="both"/>
              <w:rPr>
                <w:rFonts w:ascii="Tahoma" w:hAnsi="Tahoma" w:cs="Tahoma"/>
                <w:sz w:val="20"/>
                <w:szCs w:val="20"/>
              </w:rPr>
            </w:pPr>
            <w:r w:rsidRPr="00817318">
              <w:rPr>
                <w:rFonts w:ascii="Tahoma" w:hAnsi="Tahoma" w:cs="Tahoma"/>
                <w:sz w:val="20"/>
                <w:szCs w:val="20"/>
              </w:rPr>
              <w:t>La entrega deberá realizarse con los bienes debidamente embalados, protegidos e identificados, garantizando su integridad durante el transporte, manipulación y descarga</w:t>
            </w:r>
            <w:r>
              <w:rPr>
                <w:rFonts w:ascii="Tahoma" w:hAnsi="Tahoma" w:cs="Tahoma"/>
                <w:sz w:val="20"/>
                <w:szCs w:val="20"/>
              </w:rPr>
              <w:t>.</w:t>
            </w:r>
          </w:p>
          <w:p w14:paraId="24B6156E" w14:textId="77777777" w:rsidR="006518EB" w:rsidRPr="00045360" w:rsidRDefault="006518EB" w:rsidP="00EC61D2">
            <w:pPr>
              <w:jc w:val="both"/>
              <w:rPr>
                <w:rFonts w:ascii="Tahoma" w:hAnsi="Tahoma" w:cs="Tahoma"/>
                <w:color w:val="000000"/>
                <w:sz w:val="18"/>
                <w:szCs w:val="18"/>
              </w:rPr>
            </w:pPr>
            <w:r w:rsidRPr="00817318">
              <w:rPr>
                <w:rFonts w:ascii="Tahoma" w:hAnsi="Tahoma" w:cs="Tahoma"/>
                <w:sz w:val="20"/>
                <w:szCs w:val="20"/>
              </w:rPr>
              <w:t>El personal de ENDE verificará el estado de</w:t>
            </w:r>
            <w:r w:rsidRPr="00251599">
              <w:rPr>
                <w:rFonts w:ascii="Tahoma" w:hAnsi="Tahoma" w:cs="Tahoma"/>
                <w:sz w:val="20"/>
                <w:szCs w:val="20"/>
              </w:rPr>
              <w:t xml:space="preserve"> cada uno de los bienes adquiridos una vez que estos sean descargados en los almacenes de ENDE en la ciudad de Cobija - Pando, ubicados sobre la Av. Antofagasta, a la altura del km 3,5 de la carretera Cobija–Porvenir</w:t>
            </w:r>
            <w:r w:rsidRPr="00817318">
              <w:rPr>
                <w:rFonts w:ascii="Tahoma" w:hAnsi="Tahoma" w:cs="Tahoma"/>
                <w:sz w:val="20"/>
                <w:szCs w:val="20"/>
              </w:rPr>
              <w:t xml:space="preserve">. En caso de evidenciarse daños o defectos atribuibles al transporte o embalaje, los bienes no serán </w:t>
            </w:r>
            <w:proofErr w:type="spellStart"/>
            <w:r w:rsidRPr="00817318">
              <w:rPr>
                <w:rFonts w:ascii="Tahoma" w:hAnsi="Tahoma" w:cs="Tahoma"/>
                <w:sz w:val="20"/>
                <w:szCs w:val="20"/>
              </w:rPr>
              <w:t>recepcionados</w:t>
            </w:r>
            <w:proofErr w:type="spellEnd"/>
            <w:r w:rsidRPr="00817318">
              <w:rPr>
                <w:rFonts w:ascii="Tahoma" w:hAnsi="Tahoma" w:cs="Tahoma"/>
                <w:sz w:val="20"/>
                <w:szCs w:val="20"/>
              </w:rPr>
              <w:t>, debiendo el proveedor efectuar la reposición correspondiente sin costo adicional para la entidad</w:t>
            </w:r>
            <w:r>
              <w:rPr>
                <w:rFonts w:ascii="Tahoma" w:hAnsi="Tahoma" w:cs="Tahoma"/>
                <w:sz w:val="20"/>
                <w:szCs w:val="20"/>
              </w:rPr>
              <w:t>.</w:t>
            </w:r>
          </w:p>
        </w:tc>
        <w:tc>
          <w:tcPr>
            <w:tcW w:w="3685" w:type="dxa"/>
          </w:tcPr>
          <w:p w14:paraId="7860D634" w14:textId="77777777" w:rsidR="006518EB" w:rsidRPr="00115642" w:rsidRDefault="006518EB" w:rsidP="00EC61D2">
            <w:pPr>
              <w:rPr>
                <w:rFonts w:ascii="Tahoma" w:hAnsi="Tahoma" w:cs="Tahoma"/>
                <w:color w:val="000000"/>
              </w:rPr>
            </w:pPr>
          </w:p>
        </w:tc>
      </w:tr>
      <w:tr w:rsidR="006518EB" w:rsidRPr="00045360" w14:paraId="0DE2BB71"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530" w:type="dxa"/>
            <w:gridSpan w:val="3"/>
            <w:vAlign w:val="center"/>
          </w:tcPr>
          <w:p w14:paraId="3278BE78" w14:textId="77777777" w:rsidR="006518EB" w:rsidRPr="00080E1D" w:rsidRDefault="006518EB" w:rsidP="00EC61D2">
            <w:pPr>
              <w:jc w:val="both"/>
              <w:rPr>
                <w:rFonts w:ascii="Tahoma" w:hAnsi="Tahoma" w:cs="Tahoma"/>
                <w:sz w:val="20"/>
                <w:szCs w:val="20"/>
              </w:rPr>
            </w:pPr>
            <w:r w:rsidRPr="00A73004">
              <w:rPr>
                <w:rFonts w:ascii="Tahoma" w:hAnsi="Tahoma" w:cs="Tahoma"/>
                <w:b/>
                <w:sz w:val="20"/>
                <w:szCs w:val="20"/>
              </w:rPr>
              <w:t>PRECIO DE LA PROPUESTA:</w:t>
            </w:r>
          </w:p>
        </w:tc>
        <w:tc>
          <w:tcPr>
            <w:tcW w:w="3685" w:type="dxa"/>
          </w:tcPr>
          <w:p w14:paraId="5D2FCD45" w14:textId="77777777" w:rsidR="006518EB" w:rsidRPr="00115642" w:rsidRDefault="006518EB" w:rsidP="00EC61D2">
            <w:pPr>
              <w:rPr>
                <w:rFonts w:ascii="Tahoma" w:hAnsi="Tahoma" w:cs="Tahoma"/>
                <w:color w:val="000000"/>
              </w:rPr>
            </w:pPr>
            <w:r w:rsidRPr="00115642">
              <w:rPr>
                <w:rFonts w:ascii="Tahoma" w:hAnsi="Tahoma" w:cs="Tahoma"/>
                <w:color w:val="A5A5A5"/>
              </w:rPr>
              <w:t>(Manifestar expresamente las condiciones de su propuesta con referencia a este requerimiento)</w:t>
            </w:r>
          </w:p>
        </w:tc>
      </w:tr>
      <w:tr w:rsidR="006518EB" w:rsidRPr="00045360" w14:paraId="28C23973"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530" w:type="dxa"/>
            <w:gridSpan w:val="3"/>
            <w:vAlign w:val="center"/>
          </w:tcPr>
          <w:p w14:paraId="4E3D9CB1" w14:textId="77777777" w:rsidR="006518EB" w:rsidRPr="007821D8" w:rsidRDefault="006518EB" w:rsidP="00EC61D2">
            <w:pPr>
              <w:jc w:val="both"/>
              <w:rPr>
                <w:rFonts w:ascii="Tahoma" w:hAnsi="Tahoma" w:cs="Tahoma"/>
                <w:sz w:val="20"/>
                <w:szCs w:val="20"/>
                <w:lang w:val="es-BO"/>
              </w:rPr>
            </w:pPr>
            <w:r w:rsidRPr="007821D8">
              <w:rPr>
                <w:rFonts w:ascii="Tahoma" w:hAnsi="Tahoma" w:cs="Tahoma"/>
                <w:sz w:val="20"/>
                <w:szCs w:val="20"/>
                <w:lang w:val="es-BO"/>
              </w:rPr>
              <w:t xml:space="preserve">El precio de la propuesta deberá incluir todos los costos hasta la disposición final en los almacenes de ENDE, ubicados en la ciudad de Cobija – Pando, sobre la Av. Antofagasta, a la altura del km 3,5 de la carretera Cobija – Porvenir. </w:t>
            </w:r>
          </w:p>
          <w:p w14:paraId="2CB10672" w14:textId="77777777" w:rsidR="006518EB" w:rsidRPr="00080E1D" w:rsidRDefault="006518EB" w:rsidP="00EC61D2">
            <w:pPr>
              <w:jc w:val="both"/>
              <w:rPr>
                <w:rFonts w:ascii="Tahoma" w:hAnsi="Tahoma" w:cs="Tahoma"/>
                <w:sz w:val="20"/>
                <w:szCs w:val="20"/>
              </w:rPr>
            </w:pPr>
            <w:r w:rsidRPr="007821D8">
              <w:rPr>
                <w:rFonts w:ascii="Tahoma" w:hAnsi="Tahoma" w:cs="Tahoma"/>
                <w:sz w:val="20"/>
                <w:szCs w:val="20"/>
                <w:lang w:val="es-BO"/>
              </w:rPr>
              <w:t>Asimismo, deberá incluir todos los impuestos de Ley, mediante la emisión de la correspondiente factura, de acuerdo con las normas tributarias bolivianas.</w:t>
            </w:r>
          </w:p>
        </w:tc>
        <w:tc>
          <w:tcPr>
            <w:tcW w:w="3685" w:type="dxa"/>
          </w:tcPr>
          <w:p w14:paraId="1E511C95" w14:textId="77777777" w:rsidR="006518EB" w:rsidRPr="00045360" w:rsidRDefault="006518EB" w:rsidP="00EC61D2">
            <w:pPr>
              <w:rPr>
                <w:rFonts w:ascii="Tahoma" w:hAnsi="Tahoma" w:cs="Tahoma"/>
                <w:color w:val="000000"/>
                <w:sz w:val="18"/>
                <w:szCs w:val="18"/>
              </w:rPr>
            </w:pPr>
          </w:p>
        </w:tc>
      </w:tr>
    </w:tbl>
    <w:p w14:paraId="15D12C75" w14:textId="2DE2683E" w:rsidR="006518EB" w:rsidRDefault="006518EB" w:rsidP="006518EB">
      <w:pPr>
        <w:jc w:val="center"/>
        <w:rPr>
          <w:b/>
          <w:i/>
          <w:sz w:val="18"/>
          <w:szCs w:val="18"/>
          <w:lang w:val="es-BO"/>
        </w:rPr>
      </w:pPr>
    </w:p>
    <w:p w14:paraId="14A34445" w14:textId="77777777" w:rsidR="006518EB" w:rsidRPr="00AC4E99" w:rsidRDefault="006518EB" w:rsidP="006518EB">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567ED4A5" w14:textId="77777777" w:rsidR="006518EB" w:rsidRPr="00AC4E99" w:rsidRDefault="006518EB" w:rsidP="006518EB">
      <w:pPr>
        <w:jc w:val="both"/>
        <w:rPr>
          <w:rFonts w:cs="Arial"/>
          <w:b/>
          <w:sz w:val="14"/>
          <w:szCs w:val="14"/>
          <w:lang w:val="es-BO"/>
        </w:rPr>
      </w:pPr>
    </w:p>
    <w:p w14:paraId="5AB0A604" w14:textId="77777777" w:rsidR="006518EB" w:rsidRPr="00AC4E99" w:rsidRDefault="006518EB" w:rsidP="006518EB">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45DDCCC2" w14:textId="77777777" w:rsidR="006518EB" w:rsidRPr="00AC4E99" w:rsidRDefault="006518EB" w:rsidP="006518EB">
      <w:pPr>
        <w:jc w:val="both"/>
        <w:rPr>
          <w:b/>
          <w:sz w:val="14"/>
          <w:szCs w:val="14"/>
          <w:lang w:val="es-BO"/>
        </w:rPr>
      </w:pPr>
    </w:p>
    <w:p w14:paraId="448445C9" w14:textId="7EAFF907" w:rsidR="006518EB" w:rsidRDefault="006518EB" w:rsidP="006518EB">
      <w:pPr>
        <w:jc w:val="both"/>
        <w:rPr>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lang w:val="es-BO"/>
        </w:rPr>
        <w:t>.</w:t>
      </w:r>
    </w:p>
    <w:p w14:paraId="4D974278" w14:textId="77777777"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lastRenderedPageBreak/>
        <w:t>FORMULARIO C-1</w:t>
      </w:r>
    </w:p>
    <w:p w14:paraId="3EDDE3D0" w14:textId="77777777"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t>ESPECIFICACIONES TÉCNICAS</w:t>
      </w:r>
    </w:p>
    <w:p w14:paraId="617983D1" w14:textId="77777777" w:rsidR="006518EB" w:rsidRPr="00A03B51" w:rsidRDefault="006518EB" w:rsidP="006518EB">
      <w:pPr>
        <w:ind w:right="-346"/>
        <w:jc w:val="both"/>
        <w:rPr>
          <w:rFonts w:ascii="Tahoma" w:hAnsi="Tahoma" w:cs="Tahoma"/>
          <w:b/>
          <w:bCs/>
          <w:color w:val="000000"/>
          <w:sz w:val="20"/>
          <w:szCs w:val="20"/>
          <w:lang w:val="pt-BR"/>
        </w:rPr>
      </w:pPr>
      <w:r w:rsidRPr="003305DD">
        <w:rPr>
          <w:rFonts w:ascii="Tahoma" w:hAnsi="Tahoma" w:cs="Tahoma"/>
          <w:b/>
          <w:bCs/>
          <w:color w:val="000000"/>
          <w:sz w:val="20"/>
          <w:szCs w:val="20"/>
          <w:lang w:val="pt-BR"/>
        </w:rPr>
        <w:t>ÍT</w:t>
      </w:r>
      <w:r w:rsidRPr="00A03B51">
        <w:rPr>
          <w:rFonts w:ascii="Tahoma" w:hAnsi="Tahoma" w:cs="Tahoma"/>
          <w:b/>
          <w:bCs/>
          <w:sz w:val="18"/>
          <w:szCs w:val="18"/>
        </w:rPr>
        <w:t xml:space="preserve">EM </w:t>
      </w:r>
      <w:r>
        <w:rPr>
          <w:rFonts w:ascii="Tahoma" w:hAnsi="Tahoma" w:cs="Tahoma"/>
          <w:b/>
          <w:bCs/>
          <w:sz w:val="18"/>
          <w:szCs w:val="18"/>
        </w:rPr>
        <w:t>7</w:t>
      </w:r>
      <w:r w:rsidRPr="00A03B51">
        <w:rPr>
          <w:rFonts w:ascii="Tahoma" w:hAnsi="Tahoma" w:cs="Tahoma"/>
          <w:b/>
          <w:bCs/>
          <w:sz w:val="18"/>
          <w:szCs w:val="18"/>
        </w:rPr>
        <w:t>: Fusible chicotillo tipo K de 1</w:t>
      </w:r>
      <w:r>
        <w:rPr>
          <w:rFonts w:ascii="Tahoma" w:hAnsi="Tahoma" w:cs="Tahoma"/>
          <w:b/>
          <w:bCs/>
          <w:sz w:val="18"/>
          <w:szCs w:val="18"/>
        </w:rPr>
        <w:t>0</w:t>
      </w:r>
      <w:r w:rsidRPr="00A03B51">
        <w:rPr>
          <w:rFonts w:ascii="Tahoma" w:hAnsi="Tahoma" w:cs="Tahoma"/>
          <w:b/>
          <w:bCs/>
          <w:sz w:val="18"/>
          <w:szCs w:val="18"/>
        </w:rPr>
        <w:t> A (27-38 kV)</w:t>
      </w:r>
    </w:p>
    <w:tbl>
      <w:tblPr>
        <w:tblW w:w="10357" w:type="dxa"/>
        <w:jc w:val="center"/>
        <w:tblLayout w:type="fixed"/>
        <w:tblCellMar>
          <w:left w:w="70" w:type="dxa"/>
          <w:right w:w="70" w:type="dxa"/>
        </w:tblCellMar>
        <w:tblLook w:val="04A0" w:firstRow="1" w:lastRow="0" w:firstColumn="1" w:lastColumn="0" w:noHBand="0" w:noVBand="1"/>
      </w:tblPr>
      <w:tblGrid>
        <w:gridCol w:w="709"/>
        <w:gridCol w:w="5937"/>
        <w:gridCol w:w="26"/>
        <w:gridCol w:w="3685"/>
      </w:tblGrid>
      <w:tr w:rsidR="006518EB" w:rsidRPr="00045360" w14:paraId="0E239952" w14:textId="77777777" w:rsidTr="00A55369">
        <w:trPr>
          <w:trHeight w:val="433"/>
          <w:jc w:val="center"/>
        </w:trPr>
        <w:tc>
          <w:tcPr>
            <w:tcW w:w="664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DC2E04A" w14:textId="77777777" w:rsidR="006518EB" w:rsidRPr="009D594B" w:rsidRDefault="006518EB" w:rsidP="00EC61D2">
            <w:pPr>
              <w:jc w:val="center"/>
              <w:rPr>
                <w:rFonts w:ascii="Tahoma" w:hAnsi="Tahoma" w:cs="Tahoma"/>
                <w:sz w:val="18"/>
                <w:szCs w:val="18"/>
              </w:rPr>
            </w:pPr>
            <w:r w:rsidRPr="009D594B">
              <w:rPr>
                <w:rFonts w:ascii="Tahoma" w:hAnsi="Tahoma" w:cs="Tahoma"/>
                <w:sz w:val="18"/>
                <w:szCs w:val="18"/>
              </w:rPr>
              <w:t>Para ser llenado por la Entidad convocante</w:t>
            </w:r>
          </w:p>
          <w:p w14:paraId="082337ED" w14:textId="77777777" w:rsidR="006518EB" w:rsidRPr="00045360" w:rsidRDefault="006518EB" w:rsidP="00EC61D2">
            <w:pPr>
              <w:jc w:val="center"/>
              <w:rPr>
                <w:rFonts w:ascii="Tahoma" w:hAnsi="Tahoma" w:cs="Tahoma"/>
                <w:sz w:val="18"/>
                <w:szCs w:val="18"/>
              </w:rPr>
            </w:pPr>
            <w:r w:rsidRPr="009D594B">
              <w:rPr>
                <w:rFonts w:ascii="Tahoma" w:hAnsi="Tahoma" w:cs="Tahoma"/>
                <w:sz w:val="18"/>
                <w:szCs w:val="18"/>
              </w:rPr>
              <w:t>(Llenar las Especificaciones Técnicas de manera previa a la publicación del DBC)</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A2525AF" w14:textId="77777777" w:rsidR="006518EB" w:rsidRPr="00045360" w:rsidRDefault="006518EB" w:rsidP="00EC61D2">
            <w:pPr>
              <w:rPr>
                <w:rFonts w:ascii="Tahoma" w:hAnsi="Tahoma" w:cs="Tahoma"/>
                <w:sz w:val="18"/>
                <w:szCs w:val="18"/>
                <w:lang w:val="es-BO"/>
              </w:rPr>
            </w:pPr>
            <w:r w:rsidRPr="00045360">
              <w:rPr>
                <w:rFonts w:ascii="Tahoma" w:hAnsi="Tahoma" w:cs="Tahoma"/>
                <w:sz w:val="18"/>
                <w:szCs w:val="18"/>
                <w:lang w:val="es-BO"/>
              </w:rPr>
              <w:t>Para ser llenado por el proponente al momento de elaborar su propuesta</w:t>
            </w:r>
          </w:p>
        </w:tc>
      </w:tr>
      <w:tr w:rsidR="006518EB" w:rsidRPr="00045360" w14:paraId="6124C72F" w14:textId="77777777" w:rsidTr="00A55369">
        <w:trPr>
          <w:trHeight w:val="10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6BDA41A" w14:textId="77777777" w:rsidR="006518EB" w:rsidRPr="006901F0" w:rsidRDefault="006518EB" w:rsidP="00EC61D2">
            <w:pPr>
              <w:jc w:val="center"/>
              <w:rPr>
                <w:rFonts w:ascii="Tahoma" w:hAnsi="Tahoma" w:cs="Tahoma"/>
                <w:b/>
                <w:bCs/>
                <w:sz w:val="18"/>
                <w:szCs w:val="18"/>
              </w:rPr>
            </w:pPr>
            <w:r w:rsidRPr="006901F0">
              <w:rPr>
                <w:rFonts w:ascii="Tahoma" w:hAnsi="Tahoma" w:cs="Tahoma"/>
                <w:b/>
                <w:bCs/>
                <w:sz w:val="18"/>
                <w:szCs w:val="18"/>
              </w:rPr>
              <w:t>ITEM</w:t>
            </w:r>
          </w:p>
        </w:tc>
        <w:tc>
          <w:tcPr>
            <w:tcW w:w="5937"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44D2D99" w14:textId="77777777" w:rsidR="006518EB" w:rsidRPr="006901F0" w:rsidRDefault="006518EB" w:rsidP="00EC61D2">
            <w:pPr>
              <w:jc w:val="center"/>
              <w:rPr>
                <w:rFonts w:ascii="Tahoma" w:hAnsi="Tahoma" w:cs="Tahoma"/>
                <w:b/>
                <w:bCs/>
                <w:sz w:val="18"/>
                <w:szCs w:val="18"/>
              </w:rPr>
            </w:pPr>
            <w:r w:rsidRPr="006901F0">
              <w:rPr>
                <w:rFonts w:ascii="Arial" w:hAnsi="Arial" w:cs="Arial"/>
                <w:b/>
                <w:bCs/>
                <w:sz w:val="18"/>
                <w:szCs w:val="18"/>
                <w:lang w:eastAsia="es-BO"/>
              </w:rPr>
              <w:t>Características y condiciones técnicas solicitadas (*)</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FDB0A3F" w14:textId="77777777" w:rsidR="006518EB" w:rsidRPr="00045360" w:rsidRDefault="006518EB" w:rsidP="00EC61D2">
            <w:pPr>
              <w:rPr>
                <w:rFonts w:ascii="Tahoma" w:hAnsi="Tahoma" w:cs="Tahoma"/>
                <w:sz w:val="18"/>
                <w:szCs w:val="18"/>
              </w:rPr>
            </w:pPr>
            <w:r w:rsidRPr="00045360">
              <w:rPr>
                <w:rFonts w:ascii="Tahoma" w:hAnsi="Tahoma" w:cs="Tahoma"/>
                <w:sz w:val="18"/>
                <w:szCs w:val="18"/>
              </w:rPr>
              <w:t>Característica Propuesta (**)</w:t>
            </w:r>
          </w:p>
        </w:tc>
      </w:tr>
      <w:tr w:rsidR="006518EB" w:rsidRPr="00045360" w14:paraId="3632ECAF" w14:textId="77777777" w:rsidTr="00A55369">
        <w:trPr>
          <w:trHeight w:val="323"/>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5AFA4E08" w14:textId="77777777" w:rsidR="006518EB" w:rsidRPr="00045360" w:rsidRDefault="006518EB" w:rsidP="00EC61D2">
            <w:pPr>
              <w:jc w:val="center"/>
              <w:rPr>
                <w:rFonts w:ascii="Tahoma" w:hAnsi="Tahoma" w:cs="Tahoma"/>
                <w:sz w:val="18"/>
                <w:szCs w:val="18"/>
              </w:rPr>
            </w:pPr>
          </w:p>
        </w:tc>
        <w:tc>
          <w:tcPr>
            <w:tcW w:w="59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F9081B1" w14:textId="77777777" w:rsidR="006518EB" w:rsidRPr="00045360" w:rsidRDefault="006518EB" w:rsidP="00EC61D2">
            <w:pPr>
              <w:jc w:val="center"/>
              <w:rPr>
                <w:rFonts w:ascii="Tahoma" w:hAnsi="Tahoma" w:cs="Tahoma"/>
                <w:b/>
                <w:sz w:val="18"/>
                <w:szCs w:val="18"/>
              </w:rPr>
            </w:pPr>
            <w:r>
              <w:rPr>
                <w:rFonts w:ascii="Tahoma" w:hAnsi="Tahoma" w:cs="Tahoma"/>
                <w:b/>
                <w:sz w:val="18"/>
                <w:szCs w:val="18"/>
              </w:rPr>
              <w:t>CONCEPTO</w:t>
            </w:r>
          </w:p>
        </w:tc>
        <w:tc>
          <w:tcPr>
            <w:tcW w:w="3711" w:type="dxa"/>
            <w:gridSpan w:val="2"/>
            <w:vMerge w:val="restart"/>
            <w:tcBorders>
              <w:top w:val="single" w:sz="4" w:space="0" w:color="auto"/>
              <w:left w:val="single" w:sz="4" w:space="0" w:color="auto"/>
              <w:right w:val="single" w:sz="4" w:space="0" w:color="auto"/>
            </w:tcBorders>
          </w:tcPr>
          <w:p w14:paraId="75CC35A5" w14:textId="77777777" w:rsidR="006518EB" w:rsidRPr="00115642" w:rsidRDefault="006518EB" w:rsidP="00EC61D2">
            <w:pPr>
              <w:rPr>
                <w:rFonts w:ascii="Tahoma" w:hAnsi="Tahoma" w:cs="Tahoma"/>
              </w:rPr>
            </w:pPr>
            <w:r w:rsidRPr="00115642">
              <w:rPr>
                <w:rFonts w:ascii="Tahoma" w:hAnsi="Tahoma" w:cs="Tahoma"/>
                <w:color w:val="A5A5A5"/>
              </w:rPr>
              <w:t>(Manifestar expresamente las condiciones de su propuesta con referencia a este requerimiento)</w:t>
            </w:r>
          </w:p>
        </w:tc>
      </w:tr>
      <w:tr w:rsidR="006518EB" w:rsidRPr="00045360" w14:paraId="41FEAAEF" w14:textId="77777777" w:rsidTr="00A55369">
        <w:trPr>
          <w:trHeight w:val="2695"/>
          <w:jc w:val="center"/>
        </w:trPr>
        <w:tc>
          <w:tcPr>
            <w:tcW w:w="709" w:type="dxa"/>
            <w:tcBorders>
              <w:top w:val="single" w:sz="4" w:space="0" w:color="auto"/>
              <w:left w:val="single" w:sz="4" w:space="0" w:color="auto"/>
              <w:bottom w:val="single" w:sz="4" w:space="0" w:color="auto"/>
              <w:right w:val="single" w:sz="4" w:space="0" w:color="auto"/>
            </w:tcBorders>
            <w:vAlign w:val="center"/>
          </w:tcPr>
          <w:p w14:paraId="5AAEC539" w14:textId="77777777" w:rsidR="006518EB" w:rsidRPr="00045360" w:rsidRDefault="006518EB" w:rsidP="00EC61D2">
            <w:pPr>
              <w:jc w:val="center"/>
              <w:rPr>
                <w:rFonts w:ascii="Tahoma" w:hAnsi="Tahoma" w:cs="Tahoma"/>
                <w:sz w:val="18"/>
                <w:szCs w:val="18"/>
              </w:rPr>
            </w:pPr>
            <w:r>
              <w:rPr>
                <w:rFonts w:ascii="Tahoma" w:hAnsi="Tahoma" w:cs="Tahoma"/>
                <w:sz w:val="18"/>
                <w:szCs w:val="18"/>
              </w:rPr>
              <w:t>7</w:t>
            </w:r>
          </w:p>
        </w:tc>
        <w:tc>
          <w:tcPr>
            <w:tcW w:w="5937" w:type="dxa"/>
            <w:tcBorders>
              <w:top w:val="single" w:sz="4" w:space="0" w:color="auto"/>
              <w:left w:val="single" w:sz="4" w:space="0" w:color="auto"/>
              <w:bottom w:val="single" w:sz="4" w:space="0" w:color="auto"/>
              <w:right w:val="single" w:sz="4" w:space="0" w:color="auto"/>
            </w:tcBorders>
          </w:tcPr>
          <w:p w14:paraId="7DD0F8C4" w14:textId="77777777" w:rsidR="006518EB" w:rsidRDefault="006518EB" w:rsidP="00EC61D2">
            <w:pPr>
              <w:pBdr>
                <w:bottom w:val="single" w:sz="12" w:space="1" w:color="auto"/>
              </w:pBdr>
              <w:rPr>
                <w:rFonts w:ascii="Tahoma" w:hAnsi="Tahoma" w:cs="Tahoma"/>
                <w:b/>
                <w:noProof/>
                <w:sz w:val="20"/>
                <w:szCs w:val="20"/>
              </w:rPr>
            </w:pPr>
            <w:r w:rsidRPr="008B345A">
              <w:rPr>
                <w:rFonts w:ascii="Tahoma" w:hAnsi="Tahoma" w:cs="Tahoma"/>
                <w:b/>
                <w:bCs/>
                <w:sz w:val="20"/>
                <w:szCs w:val="20"/>
              </w:rPr>
              <w:t xml:space="preserve">Fusible chicotillo tipo K </w:t>
            </w:r>
            <w:r>
              <w:rPr>
                <w:rFonts w:ascii="Tahoma" w:hAnsi="Tahoma" w:cs="Tahoma"/>
                <w:b/>
                <w:bCs/>
                <w:sz w:val="20"/>
                <w:szCs w:val="20"/>
              </w:rPr>
              <w:t>de 10</w:t>
            </w:r>
            <w:r w:rsidRPr="0059243D">
              <w:rPr>
                <w:rFonts w:ascii="Tahoma" w:hAnsi="Tahoma" w:cs="Tahoma"/>
                <w:b/>
                <w:bCs/>
                <w:sz w:val="20"/>
                <w:szCs w:val="20"/>
              </w:rPr>
              <w:t> A</w:t>
            </w:r>
            <w:r>
              <w:rPr>
                <w:rFonts w:ascii="Tahoma" w:hAnsi="Tahoma" w:cs="Tahoma"/>
                <w:b/>
                <w:bCs/>
                <w:sz w:val="20"/>
                <w:szCs w:val="20"/>
              </w:rPr>
              <w:t xml:space="preserve"> (27-</w:t>
            </w:r>
            <w:r w:rsidRPr="008B345A">
              <w:rPr>
                <w:rFonts w:ascii="Tahoma" w:hAnsi="Tahoma" w:cs="Tahoma"/>
                <w:b/>
                <w:bCs/>
                <w:sz w:val="20"/>
                <w:szCs w:val="20"/>
              </w:rPr>
              <w:t>38</w:t>
            </w:r>
            <w:r>
              <w:rPr>
                <w:rFonts w:ascii="Tahoma" w:hAnsi="Tahoma" w:cs="Tahoma"/>
                <w:b/>
                <w:bCs/>
                <w:sz w:val="20"/>
                <w:szCs w:val="20"/>
              </w:rPr>
              <w:t xml:space="preserve"> kV)</w:t>
            </w:r>
          </w:p>
          <w:p w14:paraId="54E467F8" w14:textId="77777777" w:rsidR="006518EB" w:rsidRPr="008B345A" w:rsidRDefault="006518EB" w:rsidP="00EC61D2">
            <w:pPr>
              <w:rPr>
                <w:rFonts w:ascii="Tahoma" w:hAnsi="Tahoma" w:cs="Tahoma"/>
                <w:b/>
                <w:bCs/>
                <w:sz w:val="20"/>
                <w:szCs w:val="20"/>
              </w:rPr>
            </w:pPr>
            <w:r>
              <w:rPr>
                <w:rFonts w:ascii="Tahoma" w:hAnsi="Tahoma" w:cs="Tahoma"/>
                <w:b/>
                <w:bCs/>
                <w:sz w:val="20"/>
                <w:szCs w:val="20"/>
              </w:rPr>
              <w:t>C</w:t>
            </w:r>
            <w:r w:rsidRPr="008B345A">
              <w:rPr>
                <w:rFonts w:ascii="Tahoma" w:hAnsi="Tahoma" w:cs="Tahoma"/>
                <w:b/>
                <w:bCs/>
                <w:sz w:val="20"/>
                <w:szCs w:val="20"/>
              </w:rPr>
              <w:t>aracterísticas:</w:t>
            </w:r>
          </w:p>
          <w:p w14:paraId="59757D2B"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Corriente nominal:</w:t>
            </w:r>
            <w:r w:rsidRPr="00E401EE">
              <w:rPr>
                <w:rFonts w:ascii="Tahoma" w:hAnsi="Tahoma" w:cs="Tahoma"/>
                <w:sz w:val="20"/>
                <w:szCs w:val="20"/>
              </w:rPr>
              <w:t xml:space="preserve"> </w:t>
            </w:r>
            <w:r>
              <w:rPr>
                <w:rFonts w:ascii="Tahoma" w:hAnsi="Tahoma" w:cs="Tahoma"/>
                <w:sz w:val="20"/>
                <w:szCs w:val="20"/>
              </w:rPr>
              <w:t>10</w:t>
            </w:r>
            <w:r w:rsidRPr="00E401EE">
              <w:rPr>
                <w:rFonts w:ascii="Tahoma" w:hAnsi="Tahoma" w:cs="Tahoma"/>
                <w:sz w:val="20"/>
                <w:szCs w:val="20"/>
              </w:rPr>
              <w:t xml:space="preserve"> A </w:t>
            </w:r>
          </w:p>
          <w:p w14:paraId="0B4FBFED"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Tensión nominal:</w:t>
            </w:r>
            <w:r w:rsidRPr="00E401EE">
              <w:rPr>
                <w:rFonts w:ascii="Tahoma" w:hAnsi="Tahoma" w:cs="Tahoma"/>
                <w:sz w:val="20"/>
                <w:szCs w:val="20"/>
              </w:rPr>
              <w:t xml:space="preserve"> </w:t>
            </w:r>
            <w:r>
              <w:rPr>
                <w:rFonts w:ascii="Tahoma" w:hAnsi="Tahoma" w:cs="Tahoma"/>
                <w:sz w:val="20"/>
                <w:szCs w:val="20"/>
              </w:rPr>
              <w:t xml:space="preserve">27 - </w:t>
            </w:r>
            <w:r w:rsidRPr="00E401EE">
              <w:rPr>
                <w:rFonts w:ascii="Tahoma" w:hAnsi="Tahoma" w:cs="Tahoma"/>
                <w:sz w:val="20"/>
                <w:szCs w:val="20"/>
              </w:rPr>
              <w:t xml:space="preserve">38 kV </w:t>
            </w:r>
          </w:p>
          <w:p w14:paraId="0D82B0C1"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Longitud:</w:t>
            </w:r>
            <w:r w:rsidRPr="00E401EE">
              <w:rPr>
                <w:rFonts w:ascii="Tahoma" w:hAnsi="Tahoma" w:cs="Tahoma"/>
                <w:sz w:val="20"/>
                <w:szCs w:val="20"/>
              </w:rPr>
              <w:t xml:space="preserve"> 23” – 36” (584 – 915 mm) </w:t>
            </w:r>
          </w:p>
          <w:p w14:paraId="69C3A4CB"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Cabeza:</w:t>
            </w:r>
            <w:r w:rsidRPr="00E401EE">
              <w:rPr>
                <w:rFonts w:ascii="Tahoma" w:hAnsi="Tahoma" w:cs="Tahoma"/>
                <w:sz w:val="20"/>
                <w:szCs w:val="20"/>
              </w:rPr>
              <w:t xml:space="preserve"> </w:t>
            </w:r>
            <w:r w:rsidRPr="0073239D">
              <w:rPr>
                <w:rFonts w:ascii="Tahoma" w:hAnsi="Tahoma" w:cs="Tahoma"/>
                <w:sz w:val="20"/>
                <w:szCs w:val="20"/>
              </w:rPr>
              <w:t>Removible, para fácil mantenimiento</w:t>
            </w:r>
            <w:r>
              <w:rPr>
                <w:rFonts w:ascii="Tahoma" w:hAnsi="Tahoma" w:cs="Tahoma"/>
                <w:sz w:val="20"/>
                <w:szCs w:val="20"/>
              </w:rPr>
              <w:t>.</w:t>
            </w:r>
          </w:p>
          <w:p w14:paraId="1195E0EE" w14:textId="77777777" w:rsidR="006518EB" w:rsidRPr="00F51943" w:rsidRDefault="006518EB" w:rsidP="00EC61D2">
            <w:pPr>
              <w:contextualSpacing/>
              <w:jc w:val="both"/>
              <w:rPr>
                <w:rFonts w:ascii="Tahoma" w:hAnsi="Tahoma" w:cs="Tahoma"/>
                <w:color w:val="000000"/>
                <w:sz w:val="20"/>
                <w:szCs w:val="20"/>
              </w:rPr>
            </w:pPr>
            <w:r w:rsidRPr="00E401EE">
              <w:rPr>
                <w:rFonts w:ascii="Tahoma" w:hAnsi="Tahoma" w:cs="Tahoma"/>
                <w:b/>
                <w:bCs/>
                <w:sz w:val="20"/>
                <w:szCs w:val="20"/>
              </w:rPr>
              <w:t>Normas aplicables:</w:t>
            </w:r>
            <w:r w:rsidRPr="00E401EE">
              <w:rPr>
                <w:rFonts w:ascii="Tahoma" w:hAnsi="Tahoma" w:cs="Tahoma"/>
                <w:sz w:val="20"/>
                <w:szCs w:val="20"/>
              </w:rPr>
              <w:t xml:space="preserve"> </w:t>
            </w:r>
            <w:r w:rsidRPr="0073239D">
              <w:rPr>
                <w:rFonts w:ascii="Tahoma" w:hAnsi="Tahoma" w:cs="Tahoma"/>
                <w:sz w:val="20"/>
                <w:szCs w:val="20"/>
              </w:rPr>
              <w:t>IEC 60282</w:t>
            </w:r>
            <w:r w:rsidRPr="0073239D">
              <w:rPr>
                <w:rFonts w:ascii="Tahoma" w:hAnsi="Tahoma" w:cs="Tahoma"/>
                <w:sz w:val="20"/>
                <w:szCs w:val="20"/>
              </w:rPr>
              <w:noBreakHyphen/>
              <w:t>1 / IEC 60282</w:t>
            </w:r>
            <w:r w:rsidRPr="0073239D">
              <w:rPr>
                <w:rFonts w:ascii="Tahoma" w:hAnsi="Tahoma" w:cs="Tahoma"/>
                <w:sz w:val="20"/>
                <w:szCs w:val="20"/>
              </w:rPr>
              <w:noBreakHyphen/>
              <w:t>2 (anteriormente IEC 282) o ANSI C37.41 / ANSI C37.42, o normas equivalentes reconocidas internacionalmente</w:t>
            </w:r>
            <w:r>
              <w:rPr>
                <w:rFonts w:ascii="Tahoma" w:hAnsi="Tahoma" w:cs="Tahoma"/>
                <w:sz w:val="20"/>
                <w:szCs w:val="20"/>
              </w:rPr>
              <w:t>.</w:t>
            </w:r>
          </w:p>
        </w:tc>
        <w:tc>
          <w:tcPr>
            <w:tcW w:w="3711" w:type="dxa"/>
            <w:gridSpan w:val="2"/>
            <w:vMerge/>
            <w:tcBorders>
              <w:left w:val="single" w:sz="4" w:space="0" w:color="auto"/>
              <w:bottom w:val="single" w:sz="4" w:space="0" w:color="auto"/>
              <w:right w:val="single" w:sz="4" w:space="0" w:color="auto"/>
            </w:tcBorders>
          </w:tcPr>
          <w:p w14:paraId="3DE2D47E" w14:textId="77777777" w:rsidR="006518EB" w:rsidRPr="00807492" w:rsidRDefault="006518EB" w:rsidP="00EC61D2">
            <w:pPr>
              <w:rPr>
                <w:rFonts w:ascii="Tahoma" w:hAnsi="Tahoma" w:cs="Tahoma"/>
                <w:color w:val="A5A5A5"/>
                <w:sz w:val="18"/>
                <w:szCs w:val="18"/>
              </w:rPr>
            </w:pPr>
          </w:p>
        </w:tc>
      </w:tr>
      <w:tr w:rsidR="006518EB" w:rsidRPr="00045360" w14:paraId="5D88BE52"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10357" w:type="dxa"/>
            <w:gridSpan w:val="4"/>
            <w:shd w:val="clear" w:color="auto" w:fill="0070C0"/>
            <w:vAlign w:val="center"/>
            <w:hideMark/>
          </w:tcPr>
          <w:p w14:paraId="61F05F66" w14:textId="77777777" w:rsidR="006518EB" w:rsidRPr="00A03B51" w:rsidRDefault="006518EB" w:rsidP="00EC61D2">
            <w:pPr>
              <w:jc w:val="center"/>
              <w:rPr>
                <w:rFonts w:ascii="Tahoma" w:hAnsi="Tahoma" w:cs="Tahoma"/>
                <w:b/>
                <w:bCs/>
                <w:color w:val="FFFFFF"/>
                <w:sz w:val="18"/>
                <w:szCs w:val="18"/>
              </w:rPr>
            </w:pPr>
            <w:r w:rsidRPr="00045360">
              <w:rPr>
                <w:rFonts w:ascii="Tahoma" w:hAnsi="Tahoma" w:cs="Tahoma"/>
                <w:sz w:val="18"/>
                <w:szCs w:val="18"/>
              </w:rPr>
              <w:tab/>
            </w:r>
            <w:r w:rsidRPr="00A03B51">
              <w:rPr>
                <w:rFonts w:ascii="Tahoma" w:hAnsi="Tahoma" w:cs="Tahoma"/>
                <w:b/>
                <w:bCs/>
                <w:color w:val="FFFFFF"/>
                <w:sz w:val="18"/>
                <w:szCs w:val="18"/>
                <w:shd w:val="clear" w:color="auto" w:fill="0070C0"/>
              </w:rPr>
              <w:t>CONDICIONES PARA LA ADQUISICIÓN DE BIENES</w:t>
            </w:r>
          </w:p>
        </w:tc>
      </w:tr>
      <w:tr w:rsidR="006518EB" w:rsidRPr="00045360" w14:paraId="1660832D"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jc w:val="center"/>
        </w:trPr>
        <w:tc>
          <w:tcPr>
            <w:tcW w:w="6672" w:type="dxa"/>
            <w:gridSpan w:val="3"/>
            <w:vAlign w:val="center"/>
            <w:hideMark/>
          </w:tcPr>
          <w:p w14:paraId="61FA29B4" w14:textId="77777777" w:rsidR="006518EB" w:rsidRPr="00045360" w:rsidRDefault="006518EB" w:rsidP="00EC61D2">
            <w:pPr>
              <w:rPr>
                <w:rFonts w:ascii="Tahoma" w:hAnsi="Tahoma" w:cs="Tahoma"/>
                <w:color w:val="A5A5A5"/>
                <w:sz w:val="18"/>
                <w:szCs w:val="18"/>
              </w:rPr>
            </w:pPr>
            <w:r w:rsidRPr="006B1080">
              <w:rPr>
                <w:rFonts w:ascii="Tahoma" w:hAnsi="Tahoma" w:cs="Tahoma"/>
                <w:b/>
                <w:bCs/>
                <w:color w:val="000000"/>
                <w:sz w:val="20"/>
                <w:szCs w:val="20"/>
              </w:rPr>
              <w:t>PLAZO DE ENTREGA:</w:t>
            </w:r>
          </w:p>
        </w:tc>
        <w:tc>
          <w:tcPr>
            <w:tcW w:w="3685" w:type="dxa"/>
          </w:tcPr>
          <w:p w14:paraId="551EB708" w14:textId="77777777" w:rsidR="006518EB" w:rsidRPr="00115642" w:rsidRDefault="006518EB" w:rsidP="00EC61D2">
            <w:pPr>
              <w:rPr>
                <w:rFonts w:ascii="Tahoma" w:hAnsi="Tahoma" w:cs="Tahoma"/>
                <w:color w:val="000000"/>
              </w:rPr>
            </w:pPr>
            <w:r w:rsidRPr="00115642">
              <w:rPr>
                <w:rFonts w:ascii="Tahoma" w:hAnsi="Tahoma" w:cs="Tahoma"/>
                <w:color w:val="A5A5A5"/>
              </w:rPr>
              <w:t>(Manifestar expresamente las condiciones de su propuesta con referencia a este requerimiento)</w:t>
            </w:r>
          </w:p>
        </w:tc>
      </w:tr>
      <w:tr w:rsidR="006518EB" w:rsidRPr="00045360" w14:paraId="3D5AFDF6"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jc w:val="center"/>
        </w:trPr>
        <w:tc>
          <w:tcPr>
            <w:tcW w:w="6672" w:type="dxa"/>
            <w:gridSpan w:val="3"/>
            <w:vAlign w:val="center"/>
            <w:hideMark/>
          </w:tcPr>
          <w:p w14:paraId="0F9523F3" w14:textId="77777777" w:rsidR="006518EB" w:rsidRPr="00045360" w:rsidRDefault="006518EB" w:rsidP="00EC61D2">
            <w:pPr>
              <w:jc w:val="both"/>
              <w:rPr>
                <w:rFonts w:ascii="Tahoma" w:hAnsi="Tahoma" w:cs="Tahoma"/>
                <w:color w:val="000000"/>
                <w:sz w:val="18"/>
                <w:szCs w:val="18"/>
              </w:rPr>
            </w:pPr>
            <w:r>
              <w:rPr>
                <w:rFonts w:ascii="Tahoma" w:hAnsi="Tahoma" w:cs="Tahoma"/>
                <w:bCs/>
                <w:sz w:val="20"/>
                <w:szCs w:val="20"/>
              </w:rPr>
              <w:t>El plazo de entrega de los bienes adjudicados para el presente proceso no deberá exceder de cincuenta (50) días calendario</w:t>
            </w:r>
            <w:r w:rsidRPr="00080E1D">
              <w:rPr>
                <w:rFonts w:ascii="Tahoma" w:hAnsi="Tahoma" w:cs="Tahoma"/>
                <w:sz w:val="20"/>
                <w:szCs w:val="20"/>
              </w:rPr>
              <w:t xml:space="preserve"> computable a partir del día siguiente hábil de la firma del contrato</w:t>
            </w:r>
            <w:r>
              <w:rPr>
                <w:rFonts w:ascii="Tahoma" w:hAnsi="Tahoma" w:cs="Tahoma"/>
                <w:sz w:val="20"/>
                <w:szCs w:val="20"/>
              </w:rPr>
              <w:t>.</w:t>
            </w:r>
          </w:p>
        </w:tc>
        <w:tc>
          <w:tcPr>
            <w:tcW w:w="3685" w:type="dxa"/>
          </w:tcPr>
          <w:p w14:paraId="6790E982" w14:textId="77777777" w:rsidR="006518EB" w:rsidRPr="00115642" w:rsidRDefault="006518EB" w:rsidP="00EC61D2">
            <w:pPr>
              <w:rPr>
                <w:rFonts w:ascii="Tahoma" w:hAnsi="Tahoma" w:cs="Tahoma"/>
                <w:color w:val="000000"/>
              </w:rPr>
            </w:pPr>
          </w:p>
        </w:tc>
      </w:tr>
      <w:tr w:rsidR="006518EB" w:rsidRPr="00045360" w14:paraId="2FD4B07A"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jc w:val="center"/>
        </w:trPr>
        <w:tc>
          <w:tcPr>
            <w:tcW w:w="6672" w:type="dxa"/>
            <w:gridSpan w:val="3"/>
            <w:vAlign w:val="center"/>
            <w:hideMark/>
          </w:tcPr>
          <w:p w14:paraId="66CDA91F" w14:textId="77777777" w:rsidR="006518EB" w:rsidRPr="00045360" w:rsidRDefault="006518EB" w:rsidP="00EC61D2">
            <w:pPr>
              <w:rPr>
                <w:rFonts w:ascii="Tahoma" w:hAnsi="Tahoma" w:cs="Tahoma"/>
                <w:color w:val="A5A5A5"/>
                <w:sz w:val="18"/>
                <w:szCs w:val="18"/>
              </w:rPr>
            </w:pPr>
            <w:r w:rsidRPr="00A73004">
              <w:rPr>
                <w:rFonts w:ascii="Tahoma" w:hAnsi="Tahoma" w:cs="Tahoma"/>
                <w:b/>
                <w:bCs/>
                <w:color w:val="000000"/>
                <w:sz w:val="20"/>
                <w:szCs w:val="20"/>
              </w:rPr>
              <w:t xml:space="preserve">FORMA DE </w:t>
            </w:r>
            <w:r>
              <w:rPr>
                <w:rFonts w:ascii="Tahoma" w:hAnsi="Tahoma" w:cs="Tahoma"/>
                <w:b/>
                <w:bCs/>
                <w:color w:val="000000"/>
                <w:sz w:val="20"/>
                <w:szCs w:val="20"/>
              </w:rPr>
              <w:t>ENTREGA</w:t>
            </w:r>
            <w:r w:rsidRPr="00A73004">
              <w:rPr>
                <w:rFonts w:ascii="Tahoma" w:hAnsi="Tahoma" w:cs="Tahoma"/>
                <w:b/>
                <w:bCs/>
                <w:color w:val="000000"/>
                <w:sz w:val="20"/>
                <w:szCs w:val="20"/>
              </w:rPr>
              <w:t>:</w:t>
            </w:r>
          </w:p>
        </w:tc>
        <w:tc>
          <w:tcPr>
            <w:tcW w:w="3685" w:type="dxa"/>
          </w:tcPr>
          <w:p w14:paraId="7ADDF388" w14:textId="77777777" w:rsidR="006518EB" w:rsidRPr="00115642" w:rsidRDefault="006518EB" w:rsidP="00EC61D2">
            <w:pPr>
              <w:rPr>
                <w:rFonts w:ascii="Tahoma" w:hAnsi="Tahoma" w:cs="Tahoma"/>
                <w:b/>
                <w:bCs/>
                <w:color w:val="000000"/>
              </w:rPr>
            </w:pPr>
            <w:r w:rsidRPr="00115642">
              <w:rPr>
                <w:rFonts w:ascii="Tahoma" w:hAnsi="Tahoma" w:cs="Tahoma"/>
                <w:color w:val="A5A5A5"/>
              </w:rPr>
              <w:t>(Manifestar expresamente las condiciones de su propuesta con referencia a este requerimiento)</w:t>
            </w:r>
          </w:p>
        </w:tc>
      </w:tr>
      <w:tr w:rsidR="006518EB" w:rsidRPr="00045360" w14:paraId="76410FE0"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2" w:type="dxa"/>
            <w:gridSpan w:val="3"/>
            <w:vAlign w:val="center"/>
            <w:hideMark/>
          </w:tcPr>
          <w:p w14:paraId="0D830CC5" w14:textId="77777777" w:rsidR="006518EB" w:rsidRDefault="006518EB" w:rsidP="00EC61D2">
            <w:pPr>
              <w:jc w:val="both"/>
              <w:rPr>
                <w:rFonts w:ascii="Tahoma" w:hAnsi="Tahoma" w:cs="Tahoma"/>
                <w:sz w:val="20"/>
                <w:szCs w:val="20"/>
              </w:rPr>
            </w:pPr>
            <w:r w:rsidRPr="00817318">
              <w:rPr>
                <w:rFonts w:ascii="Tahoma" w:hAnsi="Tahoma" w:cs="Tahoma"/>
                <w:sz w:val="20"/>
                <w:szCs w:val="20"/>
              </w:rPr>
              <w:t>La entrega deberá realizarse con los bienes debidamente embalados, protegidos e identificados, garantizando su integridad durante el transporte, manipulación y descarga</w:t>
            </w:r>
            <w:r>
              <w:rPr>
                <w:rFonts w:ascii="Tahoma" w:hAnsi="Tahoma" w:cs="Tahoma"/>
                <w:sz w:val="20"/>
                <w:szCs w:val="20"/>
              </w:rPr>
              <w:t>.</w:t>
            </w:r>
          </w:p>
          <w:p w14:paraId="778D89E0" w14:textId="77777777" w:rsidR="006518EB" w:rsidRPr="00045360" w:rsidRDefault="006518EB" w:rsidP="00EC61D2">
            <w:pPr>
              <w:jc w:val="both"/>
              <w:rPr>
                <w:rFonts w:ascii="Tahoma" w:hAnsi="Tahoma" w:cs="Tahoma"/>
                <w:color w:val="000000"/>
                <w:sz w:val="18"/>
                <w:szCs w:val="18"/>
              </w:rPr>
            </w:pPr>
            <w:r w:rsidRPr="00817318">
              <w:rPr>
                <w:rFonts w:ascii="Tahoma" w:hAnsi="Tahoma" w:cs="Tahoma"/>
                <w:sz w:val="20"/>
                <w:szCs w:val="20"/>
              </w:rPr>
              <w:t>El personal de ENDE verificará el estado de</w:t>
            </w:r>
            <w:r w:rsidRPr="00251599">
              <w:rPr>
                <w:rFonts w:ascii="Tahoma" w:hAnsi="Tahoma" w:cs="Tahoma"/>
                <w:sz w:val="20"/>
                <w:szCs w:val="20"/>
              </w:rPr>
              <w:t xml:space="preserve"> cada uno de los bienes adquiridos una vez que estos sean descargados en los almacenes de ENDE en la ciudad de Cobija - Pando, ubicados sobre la Av. Antofagasta, a la altura del km 3,5 de la carretera Cobija–Porvenir</w:t>
            </w:r>
            <w:r w:rsidRPr="00817318">
              <w:rPr>
                <w:rFonts w:ascii="Tahoma" w:hAnsi="Tahoma" w:cs="Tahoma"/>
                <w:sz w:val="20"/>
                <w:szCs w:val="20"/>
              </w:rPr>
              <w:t xml:space="preserve">. En caso de evidenciarse daños o defectos atribuibles al transporte o embalaje, los bienes no serán </w:t>
            </w:r>
            <w:proofErr w:type="spellStart"/>
            <w:r w:rsidRPr="00817318">
              <w:rPr>
                <w:rFonts w:ascii="Tahoma" w:hAnsi="Tahoma" w:cs="Tahoma"/>
                <w:sz w:val="20"/>
                <w:szCs w:val="20"/>
              </w:rPr>
              <w:t>recepcionados</w:t>
            </w:r>
            <w:proofErr w:type="spellEnd"/>
            <w:r w:rsidRPr="00817318">
              <w:rPr>
                <w:rFonts w:ascii="Tahoma" w:hAnsi="Tahoma" w:cs="Tahoma"/>
                <w:sz w:val="20"/>
                <w:szCs w:val="20"/>
              </w:rPr>
              <w:t>, debiendo el proveedor efectuar la reposición correspondiente sin costo adicional para la entidad</w:t>
            </w:r>
            <w:r>
              <w:rPr>
                <w:rFonts w:ascii="Tahoma" w:hAnsi="Tahoma" w:cs="Tahoma"/>
                <w:sz w:val="20"/>
                <w:szCs w:val="20"/>
              </w:rPr>
              <w:t>.</w:t>
            </w:r>
          </w:p>
        </w:tc>
        <w:tc>
          <w:tcPr>
            <w:tcW w:w="3685" w:type="dxa"/>
          </w:tcPr>
          <w:p w14:paraId="0BEF4BF1" w14:textId="77777777" w:rsidR="006518EB" w:rsidRPr="00115642" w:rsidRDefault="006518EB" w:rsidP="00EC61D2">
            <w:pPr>
              <w:rPr>
                <w:rFonts w:ascii="Tahoma" w:hAnsi="Tahoma" w:cs="Tahoma"/>
                <w:color w:val="000000"/>
              </w:rPr>
            </w:pPr>
          </w:p>
        </w:tc>
      </w:tr>
      <w:tr w:rsidR="006518EB" w:rsidRPr="00045360" w14:paraId="7D246354"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2" w:type="dxa"/>
            <w:gridSpan w:val="3"/>
            <w:vAlign w:val="center"/>
          </w:tcPr>
          <w:p w14:paraId="390AEE79" w14:textId="77777777" w:rsidR="006518EB" w:rsidRPr="00080E1D" w:rsidRDefault="006518EB" w:rsidP="00EC61D2">
            <w:pPr>
              <w:jc w:val="both"/>
              <w:rPr>
                <w:rFonts w:ascii="Tahoma" w:hAnsi="Tahoma" w:cs="Tahoma"/>
                <w:sz w:val="20"/>
                <w:szCs w:val="20"/>
              </w:rPr>
            </w:pPr>
            <w:r w:rsidRPr="00A73004">
              <w:rPr>
                <w:rFonts w:ascii="Tahoma" w:hAnsi="Tahoma" w:cs="Tahoma"/>
                <w:b/>
                <w:sz w:val="20"/>
                <w:szCs w:val="20"/>
              </w:rPr>
              <w:t>PRECIO DE LA PROPUESTA:</w:t>
            </w:r>
          </w:p>
        </w:tc>
        <w:tc>
          <w:tcPr>
            <w:tcW w:w="3685" w:type="dxa"/>
          </w:tcPr>
          <w:p w14:paraId="736B7996" w14:textId="77777777" w:rsidR="006518EB" w:rsidRPr="00115642" w:rsidRDefault="006518EB" w:rsidP="00EC61D2">
            <w:pPr>
              <w:rPr>
                <w:rFonts w:ascii="Tahoma" w:hAnsi="Tahoma" w:cs="Tahoma"/>
                <w:color w:val="000000"/>
              </w:rPr>
            </w:pPr>
            <w:r w:rsidRPr="00115642">
              <w:rPr>
                <w:rFonts w:ascii="Tahoma" w:hAnsi="Tahoma" w:cs="Tahoma"/>
                <w:color w:val="A5A5A5"/>
              </w:rPr>
              <w:t>(Manifestar expresamente las condiciones de su propuesta con referencia a este requerimiento)</w:t>
            </w:r>
          </w:p>
        </w:tc>
      </w:tr>
      <w:tr w:rsidR="006518EB" w:rsidRPr="00045360" w14:paraId="227B374E"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2" w:type="dxa"/>
            <w:gridSpan w:val="3"/>
            <w:vAlign w:val="center"/>
          </w:tcPr>
          <w:p w14:paraId="780386D2" w14:textId="77777777" w:rsidR="006518EB" w:rsidRPr="007821D8" w:rsidRDefault="006518EB" w:rsidP="00EC61D2">
            <w:pPr>
              <w:jc w:val="both"/>
              <w:rPr>
                <w:rFonts w:ascii="Tahoma" w:hAnsi="Tahoma" w:cs="Tahoma"/>
                <w:sz w:val="20"/>
                <w:szCs w:val="20"/>
                <w:lang w:val="es-BO"/>
              </w:rPr>
            </w:pPr>
            <w:r w:rsidRPr="007821D8">
              <w:rPr>
                <w:rFonts w:ascii="Tahoma" w:hAnsi="Tahoma" w:cs="Tahoma"/>
                <w:sz w:val="20"/>
                <w:szCs w:val="20"/>
                <w:lang w:val="es-BO"/>
              </w:rPr>
              <w:t xml:space="preserve">El precio de la propuesta deberá incluir todos los costos hasta la disposición final en los almacenes de ENDE, ubicados en la ciudad de Cobija – Pando, sobre la Av. Antofagasta, a la altura del km 3,5 de la carretera Cobija – Porvenir. </w:t>
            </w:r>
          </w:p>
          <w:p w14:paraId="3A58297D" w14:textId="77777777" w:rsidR="006518EB" w:rsidRPr="00080E1D" w:rsidRDefault="006518EB" w:rsidP="00EC61D2">
            <w:pPr>
              <w:jc w:val="both"/>
              <w:rPr>
                <w:rFonts w:ascii="Tahoma" w:hAnsi="Tahoma" w:cs="Tahoma"/>
                <w:sz w:val="20"/>
                <w:szCs w:val="20"/>
              </w:rPr>
            </w:pPr>
            <w:r w:rsidRPr="007821D8">
              <w:rPr>
                <w:rFonts w:ascii="Tahoma" w:hAnsi="Tahoma" w:cs="Tahoma"/>
                <w:sz w:val="20"/>
                <w:szCs w:val="20"/>
                <w:lang w:val="es-BO"/>
              </w:rPr>
              <w:t>Asimismo, deberá incluir todos los impuestos de Ley, mediante la emisión de la correspondiente factura, de acuerdo con las normas tributarias bolivianas.</w:t>
            </w:r>
          </w:p>
        </w:tc>
        <w:tc>
          <w:tcPr>
            <w:tcW w:w="3685" w:type="dxa"/>
          </w:tcPr>
          <w:p w14:paraId="633C7C58" w14:textId="77777777" w:rsidR="006518EB" w:rsidRPr="00045360" w:rsidRDefault="006518EB" w:rsidP="00EC61D2">
            <w:pPr>
              <w:rPr>
                <w:rFonts w:ascii="Tahoma" w:hAnsi="Tahoma" w:cs="Tahoma"/>
                <w:color w:val="000000"/>
                <w:sz w:val="18"/>
                <w:szCs w:val="18"/>
              </w:rPr>
            </w:pPr>
          </w:p>
        </w:tc>
      </w:tr>
    </w:tbl>
    <w:p w14:paraId="1919A2F6" w14:textId="77777777" w:rsidR="006518EB" w:rsidRDefault="006518EB" w:rsidP="00374E06">
      <w:pPr>
        <w:jc w:val="both"/>
        <w:rPr>
          <w:b/>
          <w:i/>
          <w:sz w:val="18"/>
          <w:szCs w:val="18"/>
          <w:lang w:val="es-BO"/>
        </w:rPr>
      </w:pPr>
    </w:p>
    <w:p w14:paraId="228278BA" w14:textId="77777777" w:rsidR="006518EB" w:rsidRPr="00AC4E99" w:rsidRDefault="006518EB" w:rsidP="006518EB">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025E2F05" w14:textId="77777777" w:rsidR="006518EB" w:rsidRPr="00AC4E99" w:rsidRDefault="006518EB" w:rsidP="006518EB">
      <w:pPr>
        <w:jc w:val="both"/>
        <w:rPr>
          <w:rFonts w:cs="Arial"/>
          <w:b/>
          <w:sz w:val="14"/>
          <w:szCs w:val="14"/>
          <w:lang w:val="es-BO"/>
        </w:rPr>
      </w:pPr>
    </w:p>
    <w:p w14:paraId="723E962D" w14:textId="77777777" w:rsidR="006518EB" w:rsidRPr="00AC4E99" w:rsidRDefault="006518EB" w:rsidP="006518EB">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66142180" w14:textId="77777777" w:rsidR="006518EB" w:rsidRPr="00AC4E99" w:rsidRDefault="006518EB" w:rsidP="006518EB">
      <w:pPr>
        <w:jc w:val="both"/>
        <w:rPr>
          <w:b/>
          <w:sz w:val="14"/>
          <w:szCs w:val="14"/>
          <w:lang w:val="es-BO"/>
        </w:rPr>
      </w:pPr>
    </w:p>
    <w:p w14:paraId="2D5624A9" w14:textId="77777777" w:rsidR="006518EB" w:rsidRDefault="006518EB" w:rsidP="006518EB">
      <w:pPr>
        <w:jc w:val="both"/>
        <w:rPr>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lang w:val="es-BO"/>
        </w:rPr>
        <w:t>.</w:t>
      </w:r>
    </w:p>
    <w:p w14:paraId="5645C1C9" w14:textId="77777777" w:rsidR="0065040A" w:rsidRDefault="0065040A" w:rsidP="006518EB">
      <w:pPr>
        <w:ind w:right="-346"/>
        <w:jc w:val="center"/>
        <w:rPr>
          <w:rFonts w:ascii="Tahoma" w:hAnsi="Tahoma" w:cs="Tahoma"/>
          <w:b/>
          <w:noProof/>
          <w:sz w:val="18"/>
          <w:szCs w:val="18"/>
        </w:rPr>
      </w:pPr>
    </w:p>
    <w:p w14:paraId="7654E7D1" w14:textId="74FE2E5E"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lastRenderedPageBreak/>
        <w:t>FORMULARIO C-1</w:t>
      </w:r>
    </w:p>
    <w:p w14:paraId="324E3BEE" w14:textId="77777777"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t>ESPECIFICACIONES TÉCNICAS</w:t>
      </w:r>
    </w:p>
    <w:p w14:paraId="7E5DFA57" w14:textId="77777777" w:rsidR="006518EB" w:rsidRPr="00A03B51" w:rsidRDefault="006518EB" w:rsidP="006518EB">
      <w:pPr>
        <w:ind w:right="-346"/>
        <w:jc w:val="both"/>
        <w:rPr>
          <w:rFonts w:ascii="Tahoma" w:hAnsi="Tahoma" w:cs="Tahoma"/>
          <w:b/>
          <w:bCs/>
          <w:color w:val="000000"/>
          <w:sz w:val="20"/>
          <w:szCs w:val="20"/>
          <w:lang w:val="pt-BR"/>
        </w:rPr>
      </w:pPr>
      <w:r w:rsidRPr="003305DD">
        <w:rPr>
          <w:rFonts w:ascii="Tahoma" w:hAnsi="Tahoma" w:cs="Tahoma"/>
          <w:b/>
          <w:bCs/>
          <w:color w:val="000000"/>
          <w:sz w:val="20"/>
          <w:szCs w:val="20"/>
          <w:lang w:val="pt-BR"/>
        </w:rPr>
        <w:t>ÍT</w:t>
      </w:r>
      <w:r w:rsidRPr="00A03B51">
        <w:rPr>
          <w:rFonts w:ascii="Tahoma" w:hAnsi="Tahoma" w:cs="Tahoma"/>
          <w:b/>
          <w:bCs/>
          <w:sz w:val="18"/>
          <w:szCs w:val="18"/>
        </w:rPr>
        <w:t xml:space="preserve">EM </w:t>
      </w:r>
      <w:r>
        <w:rPr>
          <w:rFonts w:ascii="Tahoma" w:hAnsi="Tahoma" w:cs="Tahoma"/>
          <w:b/>
          <w:bCs/>
          <w:sz w:val="18"/>
          <w:szCs w:val="18"/>
        </w:rPr>
        <w:t>8</w:t>
      </w:r>
      <w:r w:rsidRPr="00A03B51">
        <w:rPr>
          <w:rFonts w:ascii="Tahoma" w:hAnsi="Tahoma" w:cs="Tahoma"/>
          <w:b/>
          <w:bCs/>
          <w:sz w:val="18"/>
          <w:szCs w:val="18"/>
        </w:rPr>
        <w:t>: Fusible chicotillo tipo K de 1</w:t>
      </w:r>
      <w:r>
        <w:rPr>
          <w:rFonts w:ascii="Tahoma" w:hAnsi="Tahoma" w:cs="Tahoma"/>
          <w:b/>
          <w:bCs/>
          <w:sz w:val="18"/>
          <w:szCs w:val="18"/>
        </w:rPr>
        <w:t>5</w:t>
      </w:r>
      <w:r w:rsidRPr="00A03B51">
        <w:rPr>
          <w:rFonts w:ascii="Tahoma" w:hAnsi="Tahoma" w:cs="Tahoma"/>
          <w:b/>
          <w:bCs/>
          <w:sz w:val="18"/>
          <w:szCs w:val="18"/>
        </w:rPr>
        <w:t> A (27-38 kV)</w:t>
      </w:r>
    </w:p>
    <w:tbl>
      <w:tblPr>
        <w:tblW w:w="10357" w:type="dxa"/>
        <w:jc w:val="center"/>
        <w:tblLayout w:type="fixed"/>
        <w:tblCellMar>
          <w:left w:w="70" w:type="dxa"/>
          <w:right w:w="70" w:type="dxa"/>
        </w:tblCellMar>
        <w:tblLook w:val="04A0" w:firstRow="1" w:lastRow="0" w:firstColumn="1" w:lastColumn="0" w:noHBand="0" w:noVBand="1"/>
      </w:tblPr>
      <w:tblGrid>
        <w:gridCol w:w="709"/>
        <w:gridCol w:w="5937"/>
        <w:gridCol w:w="26"/>
        <w:gridCol w:w="3685"/>
      </w:tblGrid>
      <w:tr w:rsidR="006518EB" w:rsidRPr="00045360" w14:paraId="4F1DE031" w14:textId="77777777" w:rsidTr="00A55369">
        <w:trPr>
          <w:trHeight w:val="433"/>
          <w:jc w:val="center"/>
        </w:trPr>
        <w:tc>
          <w:tcPr>
            <w:tcW w:w="664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659D67C" w14:textId="77777777" w:rsidR="006518EB" w:rsidRPr="009D594B" w:rsidRDefault="006518EB" w:rsidP="00EC61D2">
            <w:pPr>
              <w:jc w:val="center"/>
              <w:rPr>
                <w:rFonts w:ascii="Tahoma" w:hAnsi="Tahoma" w:cs="Tahoma"/>
                <w:sz w:val="18"/>
                <w:szCs w:val="18"/>
              </w:rPr>
            </w:pPr>
            <w:r w:rsidRPr="009D594B">
              <w:rPr>
                <w:rFonts w:ascii="Tahoma" w:hAnsi="Tahoma" w:cs="Tahoma"/>
                <w:sz w:val="18"/>
                <w:szCs w:val="18"/>
              </w:rPr>
              <w:t>Para ser llenado por la Entidad convocante</w:t>
            </w:r>
          </w:p>
          <w:p w14:paraId="6F864F0D" w14:textId="77777777" w:rsidR="006518EB" w:rsidRPr="00045360" w:rsidRDefault="006518EB" w:rsidP="00EC61D2">
            <w:pPr>
              <w:jc w:val="center"/>
              <w:rPr>
                <w:rFonts w:ascii="Tahoma" w:hAnsi="Tahoma" w:cs="Tahoma"/>
                <w:sz w:val="18"/>
                <w:szCs w:val="18"/>
              </w:rPr>
            </w:pPr>
            <w:r w:rsidRPr="009D594B">
              <w:rPr>
                <w:rFonts w:ascii="Tahoma" w:hAnsi="Tahoma" w:cs="Tahoma"/>
                <w:sz w:val="18"/>
                <w:szCs w:val="18"/>
              </w:rPr>
              <w:t>(Llenar las Especificaciones Técnicas de manera previa a la publicación del DBC)</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E93973E" w14:textId="77777777" w:rsidR="006518EB" w:rsidRPr="00045360" w:rsidRDefault="006518EB" w:rsidP="00EC61D2">
            <w:pPr>
              <w:rPr>
                <w:rFonts w:ascii="Tahoma" w:hAnsi="Tahoma" w:cs="Tahoma"/>
                <w:sz w:val="18"/>
                <w:szCs w:val="18"/>
                <w:lang w:val="es-BO"/>
              </w:rPr>
            </w:pPr>
            <w:r w:rsidRPr="00045360">
              <w:rPr>
                <w:rFonts w:ascii="Tahoma" w:hAnsi="Tahoma" w:cs="Tahoma"/>
                <w:sz w:val="18"/>
                <w:szCs w:val="18"/>
                <w:lang w:val="es-BO"/>
              </w:rPr>
              <w:t>Para ser llenado por el proponente al momento de elaborar su propuesta</w:t>
            </w:r>
          </w:p>
        </w:tc>
      </w:tr>
      <w:tr w:rsidR="006518EB" w:rsidRPr="00045360" w14:paraId="56523B1F" w14:textId="77777777" w:rsidTr="00A55369">
        <w:trPr>
          <w:trHeight w:val="10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2E9A42" w14:textId="77777777" w:rsidR="006518EB" w:rsidRPr="006901F0" w:rsidRDefault="006518EB" w:rsidP="00EC61D2">
            <w:pPr>
              <w:jc w:val="center"/>
              <w:rPr>
                <w:rFonts w:ascii="Tahoma" w:hAnsi="Tahoma" w:cs="Tahoma"/>
                <w:b/>
                <w:bCs/>
                <w:sz w:val="18"/>
                <w:szCs w:val="18"/>
              </w:rPr>
            </w:pPr>
            <w:r w:rsidRPr="006901F0">
              <w:rPr>
                <w:rFonts w:ascii="Tahoma" w:hAnsi="Tahoma" w:cs="Tahoma"/>
                <w:b/>
                <w:bCs/>
                <w:sz w:val="18"/>
                <w:szCs w:val="18"/>
              </w:rPr>
              <w:t>ITEM</w:t>
            </w:r>
          </w:p>
        </w:tc>
        <w:tc>
          <w:tcPr>
            <w:tcW w:w="5937"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EE0A361" w14:textId="77777777" w:rsidR="006518EB" w:rsidRPr="006901F0" w:rsidRDefault="006518EB" w:rsidP="00EC61D2">
            <w:pPr>
              <w:jc w:val="center"/>
              <w:rPr>
                <w:rFonts w:ascii="Tahoma" w:hAnsi="Tahoma" w:cs="Tahoma"/>
                <w:b/>
                <w:bCs/>
                <w:sz w:val="18"/>
                <w:szCs w:val="18"/>
              </w:rPr>
            </w:pPr>
            <w:r w:rsidRPr="006901F0">
              <w:rPr>
                <w:rFonts w:ascii="Arial" w:hAnsi="Arial" w:cs="Arial"/>
                <w:b/>
                <w:bCs/>
                <w:sz w:val="18"/>
                <w:szCs w:val="18"/>
                <w:lang w:eastAsia="es-BO"/>
              </w:rPr>
              <w:t>Características y condiciones técnicas solicitadas (*)</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AE88C11" w14:textId="77777777" w:rsidR="006518EB" w:rsidRPr="00045360" w:rsidRDefault="006518EB" w:rsidP="00EC61D2">
            <w:pPr>
              <w:rPr>
                <w:rFonts w:ascii="Tahoma" w:hAnsi="Tahoma" w:cs="Tahoma"/>
                <w:sz w:val="18"/>
                <w:szCs w:val="18"/>
              </w:rPr>
            </w:pPr>
            <w:r w:rsidRPr="00045360">
              <w:rPr>
                <w:rFonts w:ascii="Tahoma" w:hAnsi="Tahoma" w:cs="Tahoma"/>
                <w:sz w:val="18"/>
                <w:szCs w:val="18"/>
              </w:rPr>
              <w:t>Característica Propuesta (**)</w:t>
            </w:r>
          </w:p>
        </w:tc>
      </w:tr>
      <w:tr w:rsidR="006518EB" w:rsidRPr="00045360" w14:paraId="72BE6A03" w14:textId="77777777" w:rsidTr="00A55369">
        <w:trPr>
          <w:trHeight w:val="323"/>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2BB2F106" w14:textId="77777777" w:rsidR="006518EB" w:rsidRPr="00045360" w:rsidRDefault="006518EB" w:rsidP="00EC61D2">
            <w:pPr>
              <w:jc w:val="center"/>
              <w:rPr>
                <w:rFonts w:ascii="Tahoma" w:hAnsi="Tahoma" w:cs="Tahoma"/>
                <w:sz w:val="18"/>
                <w:szCs w:val="18"/>
              </w:rPr>
            </w:pPr>
          </w:p>
        </w:tc>
        <w:tc>
          <w:tcPr>
            <w:tcW w:w="59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AD54814" w14:textId="77777777" w:rsidR="006518EB" w:rsidRPr="00045360" w:rsidRDefault="006518EB" w:rsidP="00EC61D2">
            <w:pPr>
              <w:jc w:val="center"/>
              <w:rPr>
                <w:rFonts w:ascii="Tahoma" w:hAnsi="Tahoma" w:cs="Tahoma"/>
                <w:b/>
                <w:sz w:val="18"/>
                <w:szCs w:val="18"/>
              </w:rPr>
            </w:pPr>
            <w:r>
              <w:rPr>
                <w:rFonts w:ascii="Tahoma" w:hAnsi="Tahoma" w:cs="Tahoma"/>
                <w:b/>
                <w:sz w:val="18"/>
                <w:szCs w:val="18"/>
              </w:rPr>
              <w:t>CONCEPTO</w:t>
            </w:r>
          </w:p>
        </w:tc>
        <w:tc>
          <w:tcPr>
            <w:tcW w:w="3711" w:type="dxa"/>
            <w:gridSpan w:val="2"/>
            <w:vMerge w:val="restart"/>
            <w:tcBorders>
              <w:top w:val="single" w:sz="4" w:space="0" w:color="auto"/>
              <w:left w:val="single" w:sz="4" w:space="0" w:color="auto"/>
              <w:right w:val="single" w:sz="4" w:space="0" w:color="auto"/>
            </w:tcBorders>
          </w:tcPr>
          <w:p w14:paraId="333AD306" w14:textId="77777777" w:rsidR="006518EB" w:rsidRPr="00115642" w:rsidRDefault="006518EB" w:rsidP="00EC61D2">
            <w:pPr>
              <w:rPr>
                <w:rFonts w:ascii="Tahoma" w:hAnsi="Tahoma" w:cs="Tahoma"/>
              </w:rPr>
            </w:pPr>
            <w:r w:rsidRPr="00115642">
              <w:rPr>
                <w:rFonts w:ascii="Tahoma" w:hAnsi="Tahoma" w:cs="Tahoma"/>
                <w:color w:val="A5A5A5"/>
              </w:rPr>
              <w:t>(Manifestar expresamente las condiciones de su propuesta con referencia a este requerimiento)</w:t>
            </w:r>
          </w:p>
        </w:tc>
      </w:tr>
      <w:tr w:rsidR="006518EB" w:rsidRPr="00045360" w14:paraId="7FA341B5" w14:textId="77777777" w:rsidTr="00A55369">
        <w:trPr>
          <w:trHeight w:val="2695"/>
          <w:jc w:val="center"/>
        </w:trPr>
        <w:tc>
          <w:tcPr>
            <w:tcW w:w="709" w:type="dxa"/>
            <w:tcBorders>
              <w:top w:val="single" w:sz="4" w:space="0" w:color="auto"/>
              <w:left w:val="single" w:sz="4" w:space="0" w:color="auto"/>
              <w:bottom w:val="single" w:sz="4" w:space="0" w:color="auto"/>
              <w:right w:val="single" w:sz="4" w:space="0" w:color="auto"/>
            </w:tcBorders>
            <w:vAlign w:val="center"/>
          </w:tcPr>
          <w:p w14:paraId="0DF5F752" w14:textId="77777777" w:rsidR="006518EB" w:rsidRPr="00045360" w:rsidRDefault="006518EB" w:rsidP="00EC61D2">
            <w:pPr>
              <w:jc w:val="center"/>
              <w:rPr>
                <w:rFonts w:ascii="Tahoma" w:hAnsi="Tahoma" w:cs="Tahoma"/>
                <w:sz w:val="18"/>
                <w:szCs w:val="18"/>
              </w:rPr>
            </w:pPr>
            <w:r>
              <w:rPr>
                <w:rFonts w:ascii="Tahoma" w:hAnsi="Tahoma" w:cs="Tahoma"/>
                <w:sz w:val="18"/>
                <w:szCs w:val="18"/>
              </w:rPr>
              <w:t>8</w:t>
            </w:r>
          </w:p>
        </w:tc>
        <w:tc>
          <w:tcPr>
            <w:tcW w:w="5937" w:type="dxa"/>
            <w:tcBorders>
              <w:top w:val="single" w:sz="4" w:space="0" w:color="auto"/>
              <w:left w:val="single" w:sz="4" w:space="0" w:color="auto"/>
              <w:bottom w:val="single" w:sz="4" w:space="0" w:color="auto"/>
              <w:right w:val="single" w:sz="4" w:space="0" w:color="auto"/>
            </w:tcBorders>
          </w:tcPr>
          <w:p w14:paraId="301DAC94" w14:textId="77777777" w:rsidR="006518EB" w:rsidRDefault="006518EB" w:rsidP="00EC61D2">
            <w:pPr>
              <w:pBdr>
                <w:bottom w:val="single" w:sz="12" w:space="1" w:color="auto"/>
              </w:pBdr>
              <w:rPr>
                <w:rFonts w:ascii="Tahoma" w:hAnsi="Tahoma" w:cs="Tahoma"/>
                <w:b/>
                <w:noProof/>
                <w:sz w:val="20"/>
                <w:szCs w:val="20"/>
              </w:rPr>
            </w:pPr>
            <w:r w:rsidRPr="008B345A">
              <w:rPr>
                <w:rFonts w:ascii="Tahoma" w:hAnsi="Tahoma" w:cs="Tahoma"/>
                <w:b/>
                <w:bCs/>
                <w:sz w:val="20"/>
                <w:szCs w:val="20"/>
              </w:rPr>
              <w:t xml:space="preserve">Fusible chicotillo tipo K </w:t>
            </w:r>
            <w:r>
              <w:rPr>
                <w:rFonts w:ascii="Tahoma" w:hAnsi="Tahoma" w:cs="Tahoma"/>
                <w:b/>
                <w:bCs/>
                <w:sz w:val="20"/>
                <w:szCs w:val="20"/>
              </w:rPr>
              <w:t>de 15</w:t>
            </w:r>
            <w:r w:rsidRPr="0059243D">
              <w:rPr>
                <w:rFonts w:ascii="Tahoma" w:hAnsi="Tahoma" w:cs="Tahoma"/>
                <w:b/>
                <w:bCs/>
                <w:sz w:val="20"/>
                <w:szCs w:val="20"/>
              </w:rPr>
              <w:t> A</w:t>
            </w:r>
            <w:r>
              <w:rPr>
                <w:rFonts w:ascii="Tahoma" w:hAnsi="Tahoma" w:cs="Tahoma"/>
                <w:b/>
                <w:bCs/>
                <w:sz w:val="20"/>
                <w:szCs w:val="20"/>
              </w:rPr>
              <w:t xml:space="preserve"> (27-</w:t>
            </w:r>
            <w:r w:rsidRPr="008B345A">
              <w:rPr>
                <w:rFonts w:ascii="Tahoma" w:hAnsi="Tahoma" w:cs="Tahoma"/>
                <w:b/>
                <w:bCs/>
                <w:sz w:val="20"/>
                <w:szCs w:val="20"/>
              </w:rPr>
              <w:t>38</w:t>
            </w:r>
            <w:r>
              <w:rPr>
                <w:rFonts w:ascii="Tahoma" w:hAnsi="Tahoma" w:cs="Tahoma"/>
                <w:b/>
                <w:bCs/>
                <w:sz w:val="20"/>
                <w:szCs w:val="20"/>
              </w:rPr>
              <w:t xml:space="preserve"> kV)</w:t>
            </w:r>
          </w:p>
          <w:p w14:paraId="7D726E8C" w14:textId="77777777" w:rsidR="006518EB" w:rsidRPr="008B345A" w:rsidRDefault="006518EB" w:rsidP="00EC61D2">
            <w:pPr>
              <w:rPr>
                <w:rFonts w:ascii="Tahoma" w:hAnsi="Tahoma" w:cs="Tahoma"/>
                <w:b/>
                <w:bCs/>
                <w:sz w:val="20"/>
                <w:szCs w:val="20"/>
              </w:rPr>
            </w:pPr>
            <w:r>
              <w:rPr>
                <w:rFonts w:ascii="Tahoma" w:hAnsi="Tahoma" w:cs="Tahoma"/>
                <w:b/>
                <w:bCs/>
                <w:sz w:val="20"/>
                <w:szCs w:val="20"/>
              </w:rPr>
              <w:t>C</w:t>
            </w:r>
            <w:r w:rsidRPr="008B345A">
              <w:rPr>
                <w:rFonts w:ascii="Tahoma" w:hAnsi="Tahoma" w:cs="Tahoma"/>
                <w:b/>
                <w:bCs/>
                <w:sz w:val="20"/>
                <w:szCs w:val="20"/>
              </w:rPr>
              <w:t>aracterísticas:</w:t>
            </w:r>
          </w:p>
          <w:p w14:paraId="2A07E753"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Corriente nominal:</w:t>
            </w:r>
            <w:r w:rsidRPr="00E401EE">
              <w:rPr>
                <w:rFonts w:ascii="Tahoma" w:hAnsi="Tahoma" w:cs="Tahoma"/>
                <w:sz w:val="20"/>
                <w:szCs w:val="20"/>
              </w:rPr>
              <w:t xml:space="preserve"> </w:t>
            </w:r>
            <w:r>
              <w:rPr>
                <w:rFonts w:ascii="Tahoma" w:hAnsi="Tahoma" w:cs="Tahoma"/>
                <w:sz w:val="20"/>
                <w:szCs w:val="20"/>
              </w:rPr>
              <w:t>15</w:t>
            </w:r>
            <w:r w:rsidRPr="00E401EE">
              <w:rPr>
                <w:rFonts w:ascii="Tahoma" w:hAnsi="Tahoma" w:cs="Tahoma"/>
                <w:sz w:val="20"/>
                <w:szCs w:val="20"/>
              </w:rPr>
              <w:t xml:space="preserve"> A </w:t>
            </w:r>
          </w:p>
          <w:p w14:paraId="0C421560"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Tensión nominal:</w:t>
            </w:r>
            <w:r w:rsidRPr="00E401EE">
              <w:rPr>
                <w:rFonts w:ascii="Tahoma" w:hAnsi="Tahoma" w:cs="Tahoma"/>
                <w:sz w:val="20"/>
                <w:szCs w:val="20"/>
              </w:rPr>
              <w:t xml:space="preserve"> </w:t>
            </w:r>
            <w:r>
              <w:rPr>
                <w:rFonts w:ascii="Tahoma" w:hAnsi="Tahoma" w:cs="Tahoma"/>
                <w:sz w:val="20"/>
                <w:szCs w:val="20"/>
              </w:rPr>
              <w:t xml:space="preserve">27 - </w:t>
            </w:r>
            <w:r w:rsidRPr="00E401EE">
              <w:rPr>
                <w:rFonts w:ascii="Tahoma" w:hAnsi="Tahoma" w:cs="Tahoma"/>
                <w:sz w:val="20"/>
                <w:szCs w:val="20"/>
              </w:rPr>
              <w:t xml:space="preserve">38 kV </w:t>
            </w:r>
          </w:p>
          <w:p w14:paraId="5E3ABC85"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Longitud:</w:t>
            </w:r>
            <w:r w:rsidRPr="00E401EE">
              <w:rPr>
                <w:rFonts w:ascii="Tahoma" w:hAnsi="Tahoma" w:cs="Tahoma"/>
                <w:sz w:val="20"/>
                <w:szCs w:val="20"/>
              </w:rPr>
              <w:t xml:space="preserve"> 23” – 36” (584 – 915 mm) </w:t>
            </w:r>
          </w:p>
          <w:p w14:paraId="0E5F2072" w14:textId="77777777" w:rsidR="006518EB" w:rsidRPr="00E401EE" w:rsidRDefault="006518EB" w:rsidP="006518EB">
            <w:pPr>
              <w:numPr>
                <w:ilvl w:val="0"/>
                <w:numId w:val="109"/>
              </w:numPr>
              <w:spacing w:line="278" w:lineRule="auto"/>
              <w:rPr>
                <w:rFonts w:ascii="Tahoma" w:hAnsi="Tahoma" w:cs="Tahoma"/>
                <w:sz w:val="20"/>
                <w:szCs w:val="20"/>
              </w:rPr>
            </w:pPr>
            <w:r w:rsidRPr="00E401EE">
              <w:rPr>
                <w:rFonts w:ascii="Tahoma" w:hAnsi="Tahoma" w:cs="Tahoma"/>
                <w:b/>
                <w:bCs/>
                <w:sz w:val="20"/>
                <w:szCs w:val="20"/>
              </w:rPr>
              <w:t>Cabeza:</w:t>
            </w:r>
            <w:r w:rsidRPr="00E401EE">
              <w:rPr>
                <w:rFonts w:ascii="Tahoma" w:hAnsi="Tahoma" w:cs="Tahoma"/>
                <w:sz w:val="20"/>
                <w:szCs w:val="20"/>
              </w:rPr>
              <w:t xml:space="preserve"> </w:t>
            </w:r>
            <w:r w:rsidRPr="0073239D">
              <w:rPr>
                <w:rFonts w:ascii="Tahoma" w:hAnsi="Tahoma" w:cs="Tahoma"/>
                <w:sz w:val="20"/>
                <w:szCs w:val="20"/>
              </w:rPr>
              <w:t>Removible, para fácil mantenimiento</w:t>
            </w:r>
            <w:r>
              <w:rPr>
                <w:rFonts w:ascii="Tahoma" w:hAnsi="Tahoma" w:cs="Tahoma"/>
                <w:sz w:val="20"/>
                <w:szCs w:val="20"/>
              </w:rPr>
              <w:t>.</w:t>
            </w:r>
          </w:p>
          <w:p w14:paraId="726C7EFE" w14:textId="77777777" w:rsidR="006518EB" w:rsidRPr="00F51943" w:rsidRDefault="006518EB" w:rsidP="00EC61D2">
            <w:pPr>
              <w:contextualSpacing/>
              <w:jc w:val="both"/>
              <w:rPr>
                <w:rFonts w:ascii="Tahoma" w:hAnsi="Tahoma" w:cs="Tahoma"/>
                <w:color w:val="000000"/>
                <w:sz w:val="20"/>
                <w:szCs w:val="20"/>
              </w:rPr>
            </w:pPr>
            <w:r w:rsidRPr="00E401EE">
              <w:rPr>
                <w:rFonts w:ascii="Tahoma" w:hAnsi="Tahoma" w:cs="Tahoma"/>
                <w:b/>
                <w:bCs/>
                <w:sz w:val="20"/>
                <w:szCs w:val="20"/>
              </w:rPr>
              <w:t>Normas aplicables:</w:t>
            </w:r>
            <w:r w:rsidRPr="00E401EE">
              <w:rPr>
                <w:rFonts w:ascii="Tahoma" w:hAnsi="Tahoma" w:cs="Tahoma"/>
                <w:sz w:val="20"/>
                <w:szCs w:val="20"/>
              </w:rPr>
              <w:t xml:space="preserve"> </w:t>
            </w:r>
            <w:r w:rsidRPr="0073239D">
              <w:rPr>
                <w:rFonts w:ascii="Tahoma" w:hAnsi="Tahoma" w:cs="Tahoma"/>
                <w:sz w:val="20"/>
                <w:szCs w:val="20"/>
              </w:rPr>
              <w:t>IEC 60282</w:t>
            </w:r>
            <w:r w:rsidRPr="0073239D">
              <w:rPr>
                <w:rFonts w:ascii="Tahoma" w:hAnsi="Tahoma" w:cs="Tahoma"/>
                <w:sz w:val="20"/>
                <w:szCs w:val="20"/>
              </w:rPr>
              <w:noBreakHyphen/>
              <w:t>1 / IEC 60282</w:t>
            </w:r>
            <w:r w:rsidRPr="0073239D">
              <w:rPr>
                <w:rFonts w:ascii="Tahoma" w:hAnsi="Tahoma" w:cs="Tahoma"/>
                <w:sz w:val="20"/>
                <w:szCs w:val="20"/>
              </w:rPr>
              <w:noBreakHyphen/>
              <w:t>2 (anteriormente IEC 282) o ANSI C37.41 / ANSI C37.42, o normas equivalentes reconocidas internacionalmente</w:t>
            </w:r>
            <w:r>
              <w:rPr>
                <w:rFonts w:ascii="Tahoma" w:hAnsi="Tahoma" w:cs="Tahoma"/>
                <w:sz w:val="20"/>
                <w:szCs w:val="20"/>
              </w:rPr>
              <w:t>.</w:t>
            </w:r>
          </w:p>
        </w:tc>
        <w:tc>
          <w:tcPr>
            <w:tcW w:w="3711" w:type="dxa"/>
            <w:gridSpan w:val="2"/>
            <w:vMerge/>
            <w:tcBorders>
              <w:left w:val="single" w:sz="4" w:space="0" w:color="auto"/>
              <w:bottom w:val="single" w:sz="4" w:space="0" w:color="auto"/>
              <w:right w:val="single" w:sz="4" w:space="0" w:color="auto"/>
            </w:tcBorders>
          </w:tcPr>
          <w:p w14:paraId="4750BE59" w14:textId="77777777" w:rsidR="006518EB" w:rsidRPr="00807492" w:rsidRDefault="006518EB" w:rsidP="00EC61D2">
            <w:pPr>
              <w:rPr>
                <w:rFonts w:ascii="Tahoma" w:hAnsi="Tahoma" w:cs="Tahoma"/>
                <w:color w:val="A5A5A5"/>
                <w:sz w:val="18"/>
                <w:szCs w:val="18"/>
              </w:rPr>
            </w:pPr>
          </w:p>
        </w:tc>
      </w:tr>
      <w:tr w:rsidR="006518EB" w:rsidRPr="00045360" w14:paraId="29284496"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10357" w:type="dxa"/>
            <w:gridSpan w:val="4"/>
            <w:shd w:val="clear" w:color="auto" w:fill="0070C0"/>
            <w:vAlign w:val="center"/>
            <w:hideMark/>
          </w:tcPr>
          <w:p w14:paraId="351CB3BE" w14:textId="77777777" w:rsidR="006518EB" w:rsidRPr="00A03B51" w:rsidRDefault="006518EB" w:rsidP="00EC61D2">
            <w:pPr>
              <w:jc w:val="center"/>
              <w:rPr>
                <w:rFonts w:ascii="Tahoma" w:hAnsi="Tahoma" w:cs="Tahoma"/>
                <w:b/>
                <w:bCs/>
                <w:color w:val="FFFFFF"/>
                <w:sz w:val="18"/>
                <w:szCs w:val="18"/>
              </w:rPr>
            </w:pPr>
            <w:r w:rsidRPr="00045360">
              <w:rPr>
                <w:rFonts w:ascii="Tahoma" w:hAnsi="Tahoma" w:cs="Tahoma"/>
                <w:sz w:val="18"/>
                <w:szCs w:val="18"/>
              </w:rPr>
              <w:tab/>
            </w:r>
            <w:r w:rsidRPr="00A03B51">
              <w:rPr>
                <w:rFonts w:ascii="Tahoma" w:hAnsi="Tahoma" w:cs="Tahoma"/>
                <w:b/>
                <w:bCs/>
                <w:color w:val="FFFFFF"/>
                <w:sz w:val="18"/>
                <w:szCs w:val="18"/>
                <w:shd w:val="clear" w:color="auto" w:fill="0070C0"/>
              </w:rPr>
              <w:t>CONDICIONES PARA LA ADQUISICIÓN DE BIENES</w:t>
            </w:r>
          </w:p>
        </w:tc>
      </w:tr>
      <w:tr w:rsidR="006518EB" w:rsidRPr="00045360" w14:paraId="6EA9AB54"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jc w:val="center"/>
        </w:trPr>
        <w:tc>
          <w:tcPr>
            <w:tcW w:w="6672" w:type="dxa"/>
            <w:gridSpan w:val="3"/>
            <w:vAlign w:val="center"/>
            <w:hideMark/>
          </w:tcPr>
          <w:p w14:paraId="08DBE9B0" w14:textId="77777777" w:rsidR="006518EB" w:rsidRPr="00045360" w:rsidRDefault="006518EB" w:rsidP="00EC61D2">
            <w:pPr>
              <w:rPr>
                <w:rFonts w:ascii="Tahoma" w:hAnsi="Tahoma" w:cs="Tahoma"/>
                <w:color w:val="A5A5A5"/>
                <w:sz w:val="18"/>
                <w:szCs w:val="18"/>
              </w:rPr>
            </w:pPr>
            <w:r w:rsidRPr="006B1080">
              <w:rPr>
                <w:rFonts w:ascii="Tahoma" w:hAnsi="Tahoma" w:cs="Tahoma"/>
                <w:b/>
                <w:bCs/>
                <w:color w:val="000000"/>
                <w:sz w:val="20"/>
                <w:szCs w:val="20"/>
              </w:rPr>
              <w:t>PLAZO DE ENTREGA:</w:t>
            </w:r>
          </w:p>
        </w:tc>
        <w:tc>
          <w:tcPr>
            <w:tcW w:w="3685" w:type="dxa"/>
          </w:tcPr>
          <w:p w14:paraId="77A0CB71" w14:textId="77777777" w:rsidR="006518EB" w:rsidRPr="00115642" w:rsidRDefault="006518EB" w:rsidP="00EC61D2">
            <w:pPr>
              <w:rPr>
                <w:rFonts w:ascii="Tahoma" w:hAnsi="Tahoma" w:cs="Tahoma"/>
                <w:color w:val="000000"/>
              </w:rPr>
            </w:pPr>
            <w:r w:rsidRPr="00115642">
              <w:rPr>
                <w:rFonts w:ascii="Tahoma" w:hAnsi="Tahoma" w:cs="Tahoma"/>
                <w:color w:val="A5A5A5"/>
              </w:rPr>
              <w:t>(Manifestar expresamente las condiciones de su propuesta con referencia a este requerimiento)</w:t>
            </w:r>
          </w:p>
        </w:tc>
      </w:tr>
      <w:tr w:rsidR="006518EB" w:rsidRPr="00045360" w14:paraId="3A9612E8"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jc w:val="center"/>
        </w:trPr>
        <w:tc>
          <w:tcPr>
            <w:tcW w:w="6672" w:type="dxa"/>
            <w:gridSpan w:val="3"/>
            <w:vAlign w:val="center"/>
            <w:hideMark/>
          </w:tcPr>
          <w:p w14:paraId="7E1EAA53" w14:textId="77777777" w:rsidR="006518EB" w:rsidRPr="00045360" w:rsidRDefault="006518EB" w:rsidP="00EC61D2">
            <w:pPr>
              <w:jc w:val="both"/>
              <w:rPr>
                <w:rFonts w:ascii="Tahoma" w:hAnsi="Tahoma" w:cs="Tahoma"/>
                <w:color w:val="000000"/>
                <w:sz w:val="18"/>
                <w:szCs w:val="18"/>
              </w:rPr>
            </w:pPr>
            <w:r>
              <w:rPr>
                <w:rFonts w:ascii="Tahoma" w:hAnsi="Tahoma" w:cs="Tahoma"/>
                <w:bCs/>
                <w:sz w:val="20"/>
                <w:szCs w:val="20"/>
              </w:rPr>
              <w:t>El plazo de entrega de los bienes adjudicados para el presente proceso no deberá exceder de cincuenta (50) días calendario</w:t>
            </w:r>
            <w:r w:rsidRPr="00080E1D">
              <w:rPr>
                <w:rFonts w:ascii="Tahoma" w:hAnsi="Tahoma" w:cs="Tahoma"/>
                <w:sz w:val="20"/>
                <w:szCs w:val="20"/>
              </w:rPr>
              <w:t xml:space="preserve"> computable a partir del día siguiente hábil de la firma del contrato</w:t>
            </w:r>
            <w:r>
              <w:rPr>
                <w:rFonts w:ascii="Tahoma" w:hAnsi="Tahoma" w:cs="Tahoma"/>
                <w:sz w:val="20"/>
                <w:szCs w:val="20"/>
              </w:rPr>
              <w:t>.</w:t>
            </w:r>
          </w:p>
        </w:tc>
        <w:tc>
          <w:tcPr>
            <w:tcW w:w="3685" w:type="dxa"/>
          </w:tcPr>
          <w:p w14:paraId="7979393F" w14:textId="77777777" w:rsidR="006518EB" w:rsidRPr="00115642" w:rsidRDefault="006518EB" w:rsidP="00EC61D2">
            <w:pPr>
              <w:rPr>
                <w:rFonts w:ascii="Tahoma" w:hAnsi="Tahoma" w:cs="Tahoma"/>
                <w:color w:val="000000"/>
              </w:rPr>
            </w:pPr>
          </w:p>
        </w:tc>
      </w:tr>
      <w:tr w:rsidR="006518EB" w:rsidRPr="00045360" w14:paraId="63C92808"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jc w:val="center"/>
        </w:trPr>
        <w:tc>
          <w:tcPr>
            <w:tcW w:w="6672" w:type="dxa"/>
            <w:gridSpan w:val="3"/>
            <w:vAlign w:val="center"/>
            <w:hideMark/>
          </w:tcPr>
          <w:p w14:paraId="2A603336" w14:textId="77777777" w:rsidR="006518EB" w:rsidRPr="00045360" w:rsidRDefault="006518EB" w:rsidP="00EC61D2">
            <w:pPr>
              <w:rPr>
                <w:rFonts w:ascii="Tahoma" w:hAnsi="Tahoma" w:cs="Tahoma"/>
                <w:color w:val="A5A5A5"/>
                <w:sz w:val="18"/>
                <w:szCs w:val="18"/>
              </w:rPr>
            </w:pPr>
            <w:r w:rsidRPr="00A73004">
              <w:rPr>
                <w:rFonts w:ascii="Tahoma" w:hAnsi="Tahoma" w:cs="Tahoma"/>
                <w:b/>
                <w:bCs/>
                <w:color w:val="000000"/>
                <w:sz w:val="20"/>
                <w:szCs w:val="20"/>
              </w:rPr>
              <w:t xml:space="preserve">FORMA DE </w:t>
            </w:r>
            <w:r>
              <w:rPr>
                <w:rFonts w:ascii="Tahoma" w:hAnsi="Tahoma" w:cs="Tahoma"/>
                <w:b/>
                <w:bCs/>
                <w:color w:val="000000"/>
                <w:sz w:val="20"/>
                <w:szCs w:val="20"/>
              </w:rPr>
              <w:t>ENTREGA</w:t>
            </w:r>
            <w:r w:rsidRPr="00A73004">
              <w:rPr>
                <w:rFonts w:ascii="Tahoma" w:hAnsi="Tahoma" w:cs="Tahoma"/>
                <w:b/>
                <w:bCs/>
                <w:color w:val="000000"/>
                <w:sz w:val="20"/>
                <w:szCs w:val="20"/>
              </w:rPr>
              <w:t>:</w:t>
            </w:r>
          </w:p>
        </w:tc>
        <w:tc>
          <w:tcPr>
            <w:tcW w:w="3685" w:type="dxa"/>
          </w:tcPr>
          <w:p w14:paraId="47996BCB" w14:textId="77777777" w:rsidR="006518EB" w:rsidRPr="00115642" w:rsidRDefault="006518EB" w:rsidP="00EC61D2">
            <w:pPr>
              <w:rPr>
                <w:rFonts w:ascii="Tahoma" w:hAnsi="Tahoma" w:cs="Tahoma"/>
                <w:b/>
                <w:bCs/>
                <w:color w:val="000000"/>
              </w:rPr>
            </w:pPr>
            <w:r w:rsidRPr="00115642">
              <w:rPr>
                <w:rFonts w:ascii="Tahoma" w:hAnsi="Tahoma" w:cs="Tahoma"/>
                <w:color w:val="A5A5A5"/>
              </w:rPr>
              <w:t>(Manifestar expresamente las condiciones de su propuesta con referencia a este requerimiento)</w:t>
            </w:r>
          </w:p>
        </w:tc>
      </w:tr>
      <w:tr w:rsidR="006518EB" w:rsidRPr="00045360" w14:paraId="23EA3A22"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2" w:type="dxa"/>
            <w:gridSpan w:val="3"/>
            <w:vAlign w:val="center"/>
            <w:hideMark/>
          </w:tcPr>
          <w:p w14:paraId="37119A37" w14:textId="77777777" w:rsidR="006518EB" w:rsidRDefault="006518EB" w:rsidP="00EC61D2">
            <w:pPr>
              <w:jc w:val="both"/>
              <w:rPr>
                <w:rFonts w:ascii="Tahoma" w:hAnsi="Tahoma" w:cs="Tahoma"/>
                <w:sz w:val="20"/>
                <w:szCs w:val="20"/>
              </w:rPr>
            </w:pPr>
            <w:r w:rsidRPr="00817318">
              <w:rPr>
                <w:rFonts w:ascii="Tahoma" w:hAnsi="Tahoma" w:cs="Tahoma"/>
                <w:sz w:val="20"/>
                <w:szCs w:val="20"/>
              </w:rPr>
              <w:t>La entrega deberá realizarse con los bienes debidamente embalados, protegidos e identificados, garantizando su integridad durante el transporte, manipulación y descarga</w:t>
            </w:r>
            <w:r>
              <w:rPr>
                <w:rFonts w:ascii="Tahoma" w:hAnsi="Tahoma" w:cs="Tahoma"/>
                <w:sz w:val="20"/>
                <w:szCs w:val="20"/>
              </w:rPr>
              <w:t>.</w:t>
            </w:r>
          </w:p>
          <w:p w14:paraId="39560B9E" w14:textId="77777777" w:rsidR="006518EB" w:rsidRPr="00045360" w:rsidRDefault="006518EB" w:rsidP="00EC61D2">
            <w:pPr>
              <w:jc w:val="both"/>
              <w:rPr>
                <w:rFonts w:ascii="Tahoma" w:hAnsi="Tahoma" w:cs="Tahoma"/>
                <w:color w:val="000000"/>
                <w:sz w:val="18"/>
                <w:szCs w:val="18"/>
              </w:rPr>
            </w:pPr>
            <w:r w:rsidRPr="00817318">
              <w:rPr>
                <w:rFonts w:ascii="Tahoma" w:hAnsi="Tahoma" w:cs="Tahoma"/>
                <w:sz w:val="20"/>
                <w:szCs w:val="20"/>
              </w:rPr>
              <w:t>El personal de ENDE verificará el estado de</w:t>
            </w:r>
            <w:r w:rsidRPr="00251599">
              <w:rPr>
                <w:rFonts w:ascii="Tahoma" w:hAnsi="Tahoma" w:cs="Tahoma"/>
                <w:sz w:val="20"/>
                <w:szCs w:val="20"/>
              </w:rPr>
              <w:t xml:space="preserve"> cada uno de los bienes adquiridos una vez que estos sean descargados en los almacenes de ENDE en la ciudad de Cobija - Pando, ubicados sobre la Av. Antofagasta, a la altura del km 3,5 de la carretera Cobija–Porvenir</w:t>
            </w:r>
            <w:r w:rsidRPr="00817318">
              <w:rPr>
                <w:rFonts w:ascii="Tahoma" w:hAnsi="Tahoma" w:cs="Tahoma"/>
                <w:sz w:val="20"/>
                <w:szCs w:val="20"/>
              </w:rPr>
              <w:t xml:space="preserve">. En caso de evidenciarse daños o defectos atribuibles al transporte o embalaje, los bienes no serán </w:t>
            </w:r>
            <w:proofErr w:type="spellStart"/>
            <w:r w:rsidRPr="00817318">
              <w:rPr>
                <w:rFonts w:ascii="Tahoma" w:hAnsi="Tahoma" w:cs="Tahoma"/>
                <w:sz w:val="20"/>
                <w:szCs w:val="20"/>
              </w:rPr>
              <w:t>recepcionados</w:t>
            </w:r>
            <w:proofErr w:type="spellEnd"/>
            <w:r w:rsidRPr="00817318">
              <w:rPr>
                <w:rFonts w:ascii="Tahoma" w:hAnsi="Tahoma" w:cs="Tahoma"/>
                <w:sz w:val="20"/>
                <w:szCs w:val="20"/>
              </w:rPr>
              <w:t>, debiendo el proveedor efectuar la reposición correspondiente sin costo adicional para la entidad</w:t>
            </w:r>
            <w:r>
              <w:rPr>
                <w:rFonts w:ascii="Tahoma" w:hAnsi="Tahoma" w:cs="Tahoma"/>
                <w:sz w:val="20"/>
                <w:szCs w:val="20"/>
              </w:rPr>
              <w:t>.</w:t>
            </w:r>
          </w:p>
        </w:tc>
        <w:tc>
          <w:tcPr>
            <w:tcW w:w="3685" w:type="dxa"/>
          </w:tcPr>
          <w:p w14:paraId="35088BDC" w14:textId="77777777" w:rsidR="006518EB" w:rsidRPr="00115642" w:rsidRDefault="006518EB" w:rsidP="00EC61D2">
            <w:pPr>
              <w:rPr>
                <w:rFonts w:ascii="Tahoma" w:hAnsi="Tahoma" w:cs="Tahoma"/>
                <w:color w:val="000000"/>
              </w:rPr>
            </w:pPr>
          </w:p>
        </w:tc>
      </w:tr>
      <w:tr w:rsidR="006518EB" w:rsidRPr="00045360" w14:paraId="698B8A3F"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2" w:type="dxa"/>
            <w:gridSpan w:val="3"/>
            <w:vAlign w:val="center"/>
          </w:tcPr>
          <w:p w14:paraId="6BC50191" w14:textId="77777777" w:rsidR="006518EB" w:rsidRPr="00080E1D" w:rsidRDefault="006518EB" w:rsidP="00EC61D2">
            <w:pPr>
              <w:jc w:val="both"/>
              <w:rPr>
                <w:rFonts w:ascii="Tahoma" w:hAnsi="Tahoma" w:cs="Tahoma"/>
                <w:sz w:val="20"/>
                <w:szCs w:val="20"/>
              </w:rPr>
            </w:pPr>
            <w:r w:rsidRPr="00A73004">
              <w:rPr>
                <w:rFonts w:ascii="Tahoma" w:hAnsi="Tahoma" w:cs="Tahoma"/>
                <w:b/>
                <w:sz w:val="20"/>
                <w:szCs w:val="20"/>
              </w:rPr>
              <w:t>PRECIO DE LA PROPUESTA:</w:t>
            </w:r>
          </w:p>
        </w:tc>
        <w:tc>
          <w:tcPr>
            <w:tcW w:w="3685" w:type="dxa"/>
          </w:tcPr>
          <w:p w14:paraId="7FDA01FF" w14:textId="77777777" w:rsidR="006518EB" w:rsidRPr="00115642" w:rsidRDefault="006518EB" w:rsidP="00EC61D2">
            <w:pPr>
              <w:rPr>
                <w:rFonts w:ascii="Tahoma" w:hAnsi="Tahoma" w:cs="Tahoma"/>
                <w:color w:val="000000"/>
              </w:rPr>
            </w:pPr>
            <w:r w:rsidRPr="00115642">
              <w:rPr>
                <w:rFonts w:ascii="Tahoma" w:hAnsi="Tahoma" w:cs="Tahoma"/>
                <w:color w:val="A5A5A5"/>
              </w:rPr>
              <w:t>(Manifestar expresamente las condiciones de su propuesta con referencia a este requerimiento)</w:t>
            </w:r>
          </w:p>
        </w:tc>
      </w:tr>
      <w:tr w:rsidR="006518EB" w:rsidRPr="00045360" w14:paraId="35042333" w14:textId="77777777" w:rsidTr="00A55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672" w:type="dxa"/>
            <w:gridSpan w:val="3"/>
            <w:vAlign w:val="center"/>
          </w:tcPr>
          <w:p w14:paraId="29438168" w14:textId="77777777" w:rsidR="006518EB" w:rsidRPr="007821D8" w:rsidRDefault="006518EB" w:rsidP="00EC61D2">
            <w:pPr>
              <w:jc w:val="both"/>
              <w:rPr>
                <w:rFonts w:ascii="Tahoma" w:hAnsi="Tahoma" w:cs="Tahoma"/>
                <w:sz w:val="20"/>
                <w:szCs w:val="20"/>
                <w:lang w:val="es-BO"/>
              </w:rPr>
            </w:pPr>
            <w:r w:rsidRPr="007821D8">
              <w:rPr>
                <w:rFonts w:ascii="Tahoma" w:hAnsi="Tahoma" w:cs="Tahoma"/>
                <w:sz w:val="20"/>
                <w:szCs w:val="20"/>
                <w:lang w:val="es-BO"/>
              </w:rPr>
              <w:t xml:space="preserve">El precio de la propuesta deberá incluir todos los costos hasta la disposición final en los almacenes de ENDE, ubicados en la ciudad de Cobija – Pando, sobre la Av. Antofagasta, a la altura del km 3,5 de la carretera Cobija – Porvenir. </w:t>
            </w:r>
          </w:p>
          <w:p w14:paraId="1DC8498D" w14:textId="77777777" w:rsidR="006518EB" w:rsidRPr="00080E1D" w:rsidRDefault="006518EB" w:rsidP="00EC61D2">
            <w:pPr>
              <w:jc w:val="both"/>
              <w:rPr>
                <w:rFonts w:ascii="Tahoma" w:hAnsi="Tahoma" w:cs="Tahoma"/>
                <w:sz w:val="20"/>
                <w:szCs w:val="20"/>
              </w:rPr>
            </w:pPr>
            <w:r w:rsidRPr="007821D8">
              <w:rPr>
                <w:rFonts w:ascii="Tahoma" w:hAnsi="Tahoma" w:cs="Tahoma"/>
                <w:sz w:val="20"/>
                <w:szCs w:val="20"/>
                <w:lang w:val="es-BO"/>
              </w:rPr>
              <w:t>Asimismo, deberá incluir todos los impuestos de Ley, mediante la emisión de la correspondiente factura, de acuerdo con las normas tributarias bolivianas.</w:t>
            </w:r>
          </w:p>
        </w:tc>
        <w:tc>
          <w:tcPr>
            <w:tcW w:w="3685" w:type="dxa"/>
          </w:tcPr>
          <w:p w14:paraId="27BA66BD" w14:textId="77777777" w:rsidR="006518EB" w:rsidRPr="00045360" w:rsidRDefault="006518EB" w:rsidP="00EC61D2">
            <w:pPr>
              <w:rPr>
                <w:rFonts w:ascii="Tahoma" w:hAnsi="Tahoma" w:cs="Tahoma"/>
                <w:color w:val="000000"/>
                <w:sz w:val="18"/>
                <w:szCs w:val="18"/>
              </w:rPr>
            </w:pPr>
          </w:p>
        </w:tc>
      </w:tr>
    </w:tbl>
    <w:p w14:paraId="10B453F8" w14:textId="478DDD0E" w:rsidR="006518EB" w:rsidRDefault="006518EB" w:rsidP="00374E06">
      <w:pPr>
        <w:jc w:val="both"/>
        <w:rPr>
          <w:b/>
          <w:i/>
          <w:sz w:val="18"/>
          <w:szCs w:val="18"/>
          <w:lang w:val="es-BO"/>
        </w:rPr>
      </w:pPr>
    </w:p>
    <w:p w14:paraId="71060970" w14:textId="77777777" w:rsidR="006518EB" w:rsidRPr="00AC4E99" w:rsidRDefault="006518EB" w:rsidP="006518EB">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0FA4FE4F" w14:textId="77777777" w:rsidR="006518EB" w:rsidRPr="00AC4E99" w:rsidRDefault="006518EB" w:rsidP="006518EB">
      <w:pPr>
        <w:jc w:val="both"/>
        <w:rPr>
          <w:rFonts w:cs="Arial"/>
          <w:b/>
          <w:sz w:val="14"/>
          <w:szCs w:val="14"/>
          <w:lang w:val="es-BO"/>
        </w:rPr>
      </w:pPr>
    </w:p>
    <w:p w14:paraId="47BCD079" w14:textId="77777777" w:rsidR="006518EB" w:rsidRPr="00AC4E99" w:rsidRDefault="006518EB" w:rsidP="006518EB">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31969F81" w14:textId="77777777" w:rsidR="006518EB" w:rsidRPr="00AC4E99" w:rsidRDefault="006518EB" w:rsidP="006518EB">
      <w:pPr>
        <w:jc w:val="both"/>
        <w:rPr>
          <w:b/>
          <w:sz w:val="14"/>
          <w:szCs w:val="14"/>
          <w:lang w:val="es-BO"/>
        </w:rPr>
      </w:pPr>
    </w:p>
    <w:p w14:paraId="7A71E0C4" w14:textId="77777777" w:rsidR="006518EB" w:rsidRDefault="006518EB" w:rsidP="006518EB">
      <w:pPr>
        <w:jc w:val="both"/>
        <w:rPr>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lang w:val="es-BO"/>
        </w:rPr>
        <w:t>.</w:t>
      </w:r>
    </w:p>
    <w:p w14:paraId="0C7CE842" w14:textId="4A57430E" w:rsidR="00975A21" w:rsidRPr="009956C4" w:rsidRDefault="00975A21" w:rsidP="00374E06">
      <w:pPr>
        <w:jc w:val="both"/>
        <w:rPr>
          <w:b/>
          <w:i/>
          <w:sz w:val="18"/>
          <w:szCs w:val="18"/>
          <w:lang w:val="es-BO"/>
        </w:rPr>
      </w:pPr>
      <w:r w:rsidRPr="009956C4">
        <w:rPr>
          <w:b/>
          <w:i/>
          <w:sz w:val="18"/>
          <w:szCs w:val="18"/>
          <w:lang w:val="es-BO"/>
        </w:rPr>
        <w:br w:type="page"/>
      </w:r>
    </w:p>
    <w:p w14:paraId="27C2B80F" w14:textId="77777777" w:rsidR="00975A21" w:rsidRPr="009956C4" w:rsidRDefault="00975A21" w:rsidP="00C163C4">
      <w:pPr>
        <w:jc w:val="both"/>
        <w:rPr>
          <w:sz w:val="18"/>
          <w:szCs w:val="18"/>
          <w:lang w:val="es-BO"/>
        </w:rPr>
        <w:sectPr w:rsidR="00975A21" w:rsidRPr="009956C4" w:rsidSect="008C0B09">
          <w:headerReference w:type="default" r:id="rId13"/>
          <w:pgSz w:w="12240" w:h="15840"/>
          <w:pgMar w:top="1418" w:right="1750"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543B30" w:rsidRPr="009956C4" w14:paraId="2FA85C09" w14:textId="77777777" w:rsidTr="00F12EAA">
        <w:trPr>
          <w:jc w:val="center"/>
        </w:trPr>
        <w:tc>
          <w:tcPr>
            <w:tcW w:w="8082" w:type="dxa"/>
          </w:tcPr>
          <w:p w14:paraId="28A3D17C" w14:textId="77777777" w:rsidR="00543B30" w:rsidRPr="009956C4" w:rsidRDefault="00543B30" w:rsidP="00C163C4">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25F64">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25F64">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A2419A">
            <w:pPr>
              <w:numPr>
                <w:ilvl w:val="0"/>
                <w:numId w:val="3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D24F0">
            <w:pPr>
              <w:numPr>
                <w:ilvl w:val="0"/>
                <w:numId w:val="3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74CAB77D" w14:textId="7C1F7557" w:rsidR="002A3754" w:rsidRPr="009956C4" w:rsidRDefault="00C163C4" w:rsidP="002514F6">
      <w:pPr>
        <w:tabs>
          <w:tab w:val="center" w:pos="5833"/>
          <w:tab w:val="right" w:pos="10252"/>
        </w:tabs>
        <w:rPr>
          <w:rFonts w:ascii="Arial" w:hAnsi="Arial" w:cs="Arial"/>
          <w:lang w:val="es-BO" w:eastAsia="en-US"/>
        </w:rPr>
      </w:pPr>
      <w:r w:rsidRPr="009956C4">
        <w:rPr>
          <w:rFonts w:cs="Tahoma"/>
          <w:b/>
          <w:sz w:val="18"/>
          <w:szCs w:val="18"/>
          <w:lang w:val="es-BO"/>
        </w:rPr>
        <w:br w:type="page"/>
      </w: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Pr="009956C4" w:rsidRDefault="002A3754" w:rsidP="002A3754">
      <w:pPr>
        <w:jc w:val="center"/>
        <w:outlineLvl w:val="0"/>
        <w:rPr>
          <w:rFonts w:cs="Arial"/>
          <w:b/>
          <w:sz w:val="18"/>
          <w:szCs w:val="18"/>
          <w:lang w:val="es-BO"/>
        </w:rPr>
      </w:pPr>
    </w:p>
    <w:p w14:paraId="40617B1E" w14:textId="77777777" w:rsidR="002A3754" w:rsidRPr="009956C4" w:rsidRDefault="002A3754" w:rsidP="002A3754">
      <w:pPr>
        <w:jc w:val="center"/>
        <w:rPr>
          <w:rFonts w:cs="Arial"/>
          <w:b/>
          <w:sz w:val="18"/>
          <w:szCs w:val="18"/>
          <w:lang w:val="es-BO"/>
        </w:rPr>
      </w:pPr>
    </w:p>
    <w:p w14:paraId="76BD03EA" w14:textId="77777777" w:rsidR="002A3754" w:rsidRPr="009956C4" w:rsidRDefault="002A3754" w:rsidP="002A3754">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w:t>
      </w:r>
      <w:r w:rsidR="004B0DAC" w:rsidRPr="009956C4">
        <w:rPr>
          <w:rFonts w:cs="Arial"/>
          <w:b/>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objeto, CUCE y el número o código interno que la entidad utiliza para identificar al contrato)</w:t>
      </w:r>
    </w:p>
    <w:p w14:paraId="4C4C15ED" w14:textId="77777777" w:rsidR="002A3754" w:rsidRPr="009956C4" w:rsidRDefault="002A3754" w:rsidP="002A3754">
      <w:pPr>
        <w:jc w:val="center"/>
        <w:rPr>
          <w:rFonts w:cs="Arial"/>
          <w:b/>
          <w:i/>
          <w:sz w:val="18"/>
          <w:szCs w:val="18"/>
          <w:lang w:val="es-BO"/>
        </w:rPr>
      </w:pPr>
    </w:p>
    <w:p w14:paraId="1DF210EC" w14:textId="77777777" w:rsidR="002A3754" w:rsidRPr="009956C4" w:rsidRDefault="002A3754" w:rsidP="002A3754">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6A7FEFD2" w14:textId="77777777" w:rsidR="002A3754" w:rsidRPr="009956C4" w:rsidRDefault="002A3754" w:rsidP="002A3754">
      <w:pPr>
        <w:jc w:val="both"/>
        <w:rPr>
          <w:rFonts w:cs="Arial"/>
          <w:b/>
          <w:sz w:val="18"/>
          <w:szCs w:val="18"/>
          <w:lang w:val="es-BO"/>
        </w:rPr>
      </w:pPr>
    </w:p>
    <w:p w14:paraId="49202D12"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PRIMERA.-</w:t>
      </w:r>
      <w:proofErr w:type="gramEnd"/>
      <w:r w:rsidRPr="009956C4">
        <w:rPr>
          <w:rFonts w:cs="Arial"/>
          <w:b/>
          <w:sz w:val="18"/>
          <w:szCs w:val="18"/>
          <w:lang w:val="es-BO"/>
        </w:rPr>
        <w:t xml:space="preserve"> (ANTECEDENTES) </w:t>
      </w:r>
    </w:p>
    <w:p w14:paraId="726DE6F3" w14:textId="77777777" w:rsidR="002A3754" w:rsidRPr="009956C4" w:rsidRDefault="002A3754" w:rsidP="002A3754">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7D41E931" w14:textId="77777777" w:rsidR="002A3754" w:rsidRPr="009956C4" w:rsidRDefault="002A3754" w:rsidP="002A3754">
      <w:pPr>
        <w:jc w:val="both"/>
        <w:rPr>
          <w:rFonts w:cs="Arial"/>
          <w:sz w:val="18"/>
          <w:szCs w:val="18"/>
          <w:lang w:val="es-BO"/>
        </w:rPr>
      </w:pPr>
    </w:p>
    <w:p w14:paraId="649BF2D0"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(Si el RPA, en caso excepcional decide adjudicar la adquisición a un proponente que no sea el recomendado por el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Evaluación o la Comisión de Calificación, deberá adecuarse la siguiente redacción)</w:t>
      </w:r>
    </w:p>
    <w:p w14:paraId="4DBEF2B3"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w:t>
      </w:r>
      <w:proofErr w:type="spellStart"/>
      <w:r w:rsidRPr="009956C4">
        <w:rPr>
          <w:rFonts w:cs="Arial"/>
          <w:sz w:val="18"/>
          <w:szCs w:val="18"/>
          <w:lang w:val="es-BO"/>
        </w:rPr>
        <w:t>Nº</w:t>
      </w:r>
      <w:proofErr w:type="spellEnd"/>
      <w:r w:rsidRPr="009956C4">
        <w:rPr>
          <w:rFonts w:cs="Arial"/>
          <w:sz w:val="18"/>
          <w:szCs w:val="18"/>
          <w:lang w:val="es-BO"/>
        </w:rPr>
        <w:t xml:space="preserve">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31718E67" w14:textId="77777777" w:rsidR="002A3754" w:rsidRPr="009956C4" w:rsidRDefault="002A3754" w:rsidP="002A3754">
      <w:pPr>
        <w:jc w:val="both"/>
        <w:rPr>
          <w:rFonts w:cs="Arial"/>
          <w:b/>
          <w:sz w:val="18"/>
          <w:szCs w:val="18"/>
          <w:lang w:val="es-BO"/>
        </w:rPr>
      </w:pPr>
    </w:p>
    <w:p w14:paraId="6C70C2EF"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SEGUNDA.-</w:t>
      </w:r>
      <w:proofErr w:type="gramEnd"/>
      <w:r w:rsidRPr="009956C4">
        <w:rPr>
          <w:rFonts w:cs="Arial"/>
          <w:b/>
          <w:sz w:val="18"/>
          <w:szCs w:val="18"/>
          <w:lang w:val="es-BO"/>
        </w:rPr>
        <w:t xml:space="preserve"> (LEGISLACIÓN APLICABLE) </w:t>
      </w:r>
    </w:p>
    <w:p w14:paraId="3CF32989"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578D3706" w14:textId="77777777" w:rsidR="002A3754" w:rsidRPr="009956C4" w:rsidRDefault="002A3754" w:rsidP="002A3754">
      <w:pPr>
        <w:jc w:val="both"/>
        <w:rPr>
          <w:rFonts w:cs="Arial"/>
          <w:sz w:val="18"/>
          <w:szCs w:val="18"/>
          <w:lang w:val="es-BO"/>
        </w:rPr>
      </w:pPr>
    </w:p>
    <w:p w14:paraId="5F84BB3E"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Constitución Política del Estado.</w:t>
      </w:r>
    </w:p>
    <w:p w14:paraId="0210201B"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 xml:space="preserve">Ley </w:t>
      </w:r>
      <w:proofErr w:type="spellStart"/>
      <w:r w:rsidRPr="009956C4">
        <w:rPr>
          <w:rFonts w:cs="Arial"/>
          <w:sz w:val="18"/>
          <w:szCs w:val="18"/>
          <w:lang w:val="es-BO"/>
        </w:rPr>
        <w:t>Nº</w:t>
      </w:r>
      <w:proofErr w:type="spellEnd"/>
      <w:r w:rsidRPr="009956C4">
        <w:rPr>
          <w:rFonts w:cs="Arial"/>
          <w:sz w:val="18"/>
          <w:szCs w:val="18"/>
          <w:lang w:val="es-BO"/>
        </w:rPr>
        <w:t xml:space="preserve"> 1178, de 20 de julio de 1990, de Administración y Control Gubernamentales.</w:t>
      </w:r>
    </w:p>
    <w:p w14:paraId="3FAC5279"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 xml:space="preserve">Decreto Supremo </w:t>
      </w:r>
      <w:proofErr w:type="spellStart"/>
      <w:r w:rsidRPr="009956C4">
        <w:rPr>
          <w:rFonts w:cs="Arial"/>
          <w:sz w:val="18"/>
          <w:szCs w:val="18"/>
          <w:lang w:val="es-BO"/>
        </w:rPr>
        <w:t>Nº</w:t>
      </w:r>
      <w:proofErr w:type="spellEnd"/>
      <w:r w:rsidRPr="009956C4">
        <w:rPr>
          <w:rFonts w:cs="Arial"/>
          <w:sz w:val="18"/>
          <w:szCs w:val="18"/>
          <w:lang w:val="es-BO"/>
        </w:rPr>
        <w:t xml:space="preserve"> 0181, de 28 de junio de 2009, de las Normas Básicas del Sistema de Administración de Bienes y Servicios (NB-SABS) y sus modificaciones.</w:t>
      </w:r>
    </w:p>
    <w:p w14:paraId="50E4BB4F"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71F29DE3"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Otras disposiciones relacionadas.</w:t>
      </w:r>
    </w:p>
    <w:p w14:paraId="03A005A7" w14:textId="77777777" w:rsidR="002A3754" w:rsidRPr="009956C4" w:rsidRDefault="002A3754" w:rsidP="002A3754">
      <w:pPr>
        <w:jc w:val="both"/>
        <w:rPr>
          <w:rFonts w:cs="Arial"/>
          <w:sz w:val="18"/>
          <w:szCs w:val="18"/>
          <w:lang w:val="es-BO"/>
        </w:rPr>
      </w:pPr>
    </w:p>
    <w:p w14:paraId="2D0598A2"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TERCERA.-</w:t>
      </w:r>
      <w:proofErr w:type="gramEnd"/>
      <w:r w:rsidRPr="009956C4">
        <w:rPr>
          <w:rFonts w:cs="Arial"/>
          <w:b/>
          <w:sz w:val="18"/>
          <w:szCs w:val="18"/>
          <w:lang w:val="es-BO"/>
        </w:rPr>
        <w:t xml:space="preserve">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4ABD44D6" w14:textId="77777777" w:rsidR="002A3754" w:rsidRPr="009956C4" w:rsidRDefault="002A3754" w:rsidP="002A3754">
      <w:pPr>
        <w:jc w:val="both"/>
        <w:rPr>
          <w:rFonts w:cs="Arial"/>
          <w:b/>
          <w:sz w:val="18"/>
          <w:szCs w:val="18"/>
          <w:lang w:val="es-BO"/>
        </w:rPr>
      </w:pPr>
      <w:r w:rsidRPr="009956C4">
        <w:rPr>
          <w:rFonts w:cs="Arial"/>
          <w:sz w:val="18"/>
          <w:szCs w:val="18"/>
          <w:lang w:val="es-BO"/>
        </w:rPr>
        <w:lastRenderedPageBreak/>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5A06923E" w14:textId="77777777" w:rsidR="002A3754" w:rsidRPr="009956C4" w:rsidRDefault="002A3754" w:rsidP="002A3754">
      <w:pPr>
        <w:jc w:val="both"/>
        <w:rPr>
          <w:rFonts w:cs="MECOGP+Verdana"/>
          <w:sz w:val="18"/>
          <w:szCs w:val="18"/>
          <w:lang w:val="es-BO"/>
        </w:rPr>
      </w:pPr>
    </w:p>
    <w:p w14:paraId="49253FD2" w14:textId="77777777" w:rsidR="002A3754" w:rsidRPr="009956C4" w:rsidRDefault="002A3754" w:rsidP="002A3754">
      <w:pPr>
        <w:autoSpaceDE w:val="0"/>
        <w:autoSpaceDN w:val="0"/>
        <w:adjustRightInd w:val="0"/>
        <w:jc w:val="both"/>
        <w:rPr>
          <w:b/>
          <w:sz w:val="18"/>
          <w:szCs w:val="18"/>
          <w:lang w:val="es-BO"/>
        </w:rPr>
      </w:pPr>
      <w:proofErr w:type="gramStart"/>
      <w:r w:rsidRPr="009956C4">
        <w:rPr>
          <w:rFonts w:cs="Arial"/>
          <w:b/>
          <w:sz w:val="18"/>
          <w:szCs w:val="18"/>
          <w:lang w:val="es-BO"/>
        </w:rPr>
        <w:t>CUARTA.-</w:t>
      </w:r>
      <w:proofErr w:type="gramEnd"/>
      <w:r w:rsidRPr="009956C4">
        <w:rPr>
          <w:rFonts w:cs="Arial"/>
          <w:b/>
          <w:sz w:val="18"/>
          <w:szCs w:val="18"/>
          <w:lang w:val="es-BO"/>
        </w:rPr>
        <w:t xml:space="preserve"> </w:t>
      </w:r>
      <w:r w:rsidRPr="009956C4">
        <w:rPr>
          <w:b/>
          <w:sz w:val="18"/>
          <w:szCs w:val="18"/>
          <w:lang w:val="es-BO"/>
        </w:rPr>
        <w:t xml:space="preserve">(DOCUMENTOS INTEGRANTES DEL CONTRATO) </w:t>
      </w:r>
    </w:p>
    <w:p w14:paraId="350E3953" w14:textId="77777777" w:rsidR="002A3754" w:rsidRPr="009956C4" w:rsidRDefault="002A3754" w:rsidP="002A3754">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7DB9FD6A" w14:textId="77777777" w:rsidR="002A3754" w:rsidRPr="009956C4" w:rsidRDefault="002A3754" w:rsidP="002A3754">
      <w:pPr>
        <w:autoSpaceDE w:val="0"/>
        <w:autoSpaceDN w:val="0"/>
        <w:adjustRightInd w:val="0"/>
        <w:jc w:val="both"/>
        <w:rPr>
          <w:sz w:val="18"/>
          <w:szCs w:val="18"/>
          <w:lang w:val="es-BO"/>
        </w:rPr>
      </w:pPr>
    </w:p>
    <w:p w14:paraId="633BCAA9"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 xml:space="preserve">Documento Base de Contratación. </w:t>
      </w:r>
    </w:p>
    <w:p w14:paraId="07DA98AE"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Propuesta Adjudicada.</w:t>
      </w:r>
    </w:p>
    <w:p w14:paraId="681FF22C"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Documento de Adjudicación.</w:t>
      </w:r>
    </w:p>
    <w:p w14:paraId="2C9A6D35"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Certificado del RUPE.</w:t>
      </w:r>
    </w:p>
    <w:p w14:paraId="3B5C6152"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 xml:space="preserve">Garantía (s), cuando corresponda. </w:t>
      </w:r>
    </w:p>
    <w:p w14:paraId="620E632D"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Documento de Constitución, cuando corresponda.</w:t>
      </w:r>
    </w:p>
    <w:p w14:paraId="5CFF8DC3"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Contrato de Asociación Accidental, cuando corresponda.</w:t>
      </w:r>
    </w:p>
    <w:p w14:paraId="52EE5891"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Poder General del Representante Legal, cuando corresponda.</w:t>
      </w:r>
    </w:p>
    <w:p w14:paraId="1CC88DA4" w14:textId="77777777" w:rsidR="002A3754" w:rsidRPr="009956C4" w:rsidRDefault="002A3754" w:rsidP="00A2419A">
      <w:pPr>
        <w:numPr>
          <w:ilvl w:val="0"/>
          <w:numId w:val="40"/>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54EE93AF" w14:textId="77777777" w:rsidR="002A3754" w:rsidRPr="009956C4" w:rsidRDefault="002A3754" w:rsidP="002A3754">
      <w:pPr>
        <w:jc w:val="both"/>
        <w:rPr>
          <w:rFonts w:cs="MECOGP+Verdana"/>
          <w:b/>
          <w:sz w:val="18"/>
          <w:szCs w:val="18"/>
          <w:lang w:val="es-BO"/>
        </w:rPr>
      </w:pPr>
    </w:p>
    <w:p w14:paraId="5FA488DF" w14:textId="77777777" w:rsidR="002A3754" w:rsidRPr="009956C4" w:rsidRDefault="002A3754" w:rsidP="002A3754">
      <w:pPr>
        <w:jc w:val="both"/>
        <w:rPr>
          <w:rFonts w:cs="MECOGP+Verdana"/>
          <w:b/>
          <w:sz w:val="18"/>
          <w:szCs w:val="18"/>
          <w:lang w:val="es-BO"/>
        </w:rPr>
      </w:pPr>
      <w:proofErr w:type="gramStart"/>
      <w:r w:rsidRPr="009956C4">
        <w:rPr>
          <w:rFonts w:cs="MECOGP+Verdana"/>
          <w:b/>
          <w:sz w:val="18"/>
          <w:szCs w:val="18"/>
          <w:lang w:val="es-BO"/>
        </w:rPr>
        <w:t>QUINTA.-</w:t>
      </w:r>
      <w:proofErr w:type="gramEnd"/>
      <w:r w:rsidRPr="009956C4">
        <w:rPr>
          <w:rFonts w:cs="MECOGP+Verdana"/>
          <w:b/>
          <w:sz w:val="18"/>
          <w:szCs w:val="18"/>
          <w:lang w:val="es-BO"/>
        </w:rPr>
        <w:t xml:space="preserve"> (OBLIGACIONES DE LAS PARTES)</w:t>
      </w:r>
    </w:p>
    <w:p w14:paraId="4623CD38" w14:textId="77777777" w:rsidR="002A3754" w:rsidRPr="009956C4" w:rsidRDefault="002A3754" w:rsidP="002A3754">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6684C0FF" w14:textId="77777777" w:rsidR="002A3754" w:rsidRPr="009956C4" w:rsidRDefault="002A3754" w:rsidP="002A3754">
      <w:pPr>
        <w:jc w:val="both"/>
        <w:rPr>
          <w:rFonts w:cs="MECOGP+Verdana"/>
          <w:sz w:val="18"/>
          <w:szCs w:val="18"/>
          <w:lang w:val="es-BO"/>
        </w:rPr>
      </w:pPr>
    </w:p>
    <w:p w14:paraId="0DECE6CF"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45F4374" w14:textId="77777777" w:rsidR="002A3754" w:rsidRPr="009956C4" w:rsidRDefault="002A3754" w:rsidP="002A3754">
      <w:pPr>
        <w:jc w:val="both"/>
        <w:rPr>
          <w:rFonts w:cs="MECOGP+Verdana"/>
          <w:sz w:val="18"/>
          <w:szCs w:val="18"/>
          <w:lang w:val="es-BO"/>
        </w:rPr>
      </w:pPr>
    </w:p>
    <w:p w14:paraId="65AB9214"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020FFA69"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A064C43"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1EA87013"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Mantener vigentes las garantías presentadas.</w:t>
      </w:r>
    </w:p>
    <w:p w14:paraId="3EE04931"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3D64B0CC"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Cumplir cada una de las cláusulas del presente contrato.</w:t>
      </w:r>
    </w:p>
    <w:p w14:paraId="5ADF4D56" w14:textId="77777777" w:rsidR="002A3754" w:rsidRPr="009956C4" w:rsidRDefault="002A3754" w:rsidP="00A2419A">
      <w:pPr>
        <w:numPr>
          <w:ilvl w:val="0"/>
          <w:numId w:val="38"/>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43A6C42B" w14:textId="77777777" w:rsidR="002A3754" w:rsidRPr="009956C4" w:rsidRDefault="002A3754" w:rsidP="002A3754">
      <w:pPr>
        <w:ind w:left="720"/>
        <w:jc w:val="both"/>
        <w:rPr>
          <w:rFonts w:cs="MECOGP+Verdana"/>
          <w:sz w:val="18"/>
          <w:szCs w:val="18"/>
          <w:lang w:val="es-BO"/>
        </w:rPr>
      </w:pPr>
    </w:p>
    <w:p w14:paraId="6FC07CFC"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4687C7CF" w14:textId="77777777" w:rsidR="002A3754" w:rsidRPr="009956C4" w:rsidRDefault="002A3754" w:rsidP="002A3754">
      <w:pPr>
        <w:jc w:val="both"/>
        <w:rPr>
          <w:rFonts w:cs="MECOGP+Verdana"/>
          <w:sz w:val="18"/>
          <w:szCs w:val="18"/>
          <w:lang w:val="es-BO"/>
        </w:rPr>
      </w:pPr>
    </w:p>
    <w:p w14:paraId="62091834"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11F27216"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1D0F7EC0"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767E4D89"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Cumplir cada una de las cláusulas del presente contrato.</w:t>
      </w:r>
    </w:p>
    <w:p w14:paraId="66716D0A" w14:textId="77777777" w:rsidR="002A3754" w:rsidRPr="009956C4" w:rsidRDefault="002A3754" w:rsidP="002A3754">
      <w:pPr>
        <w:jc w:val="both"/>
        <w:rPr>
          <w:rFonts w:cs="MECOGP+Verdana"/>
          <w:b/>
          <w:sz w:val="18"/>
          <w:szCs w:val="18"/>
          <w:lang w:val="es-BO"/>
        </w:rPr>
      </w:pPr>
    </w:p>
    <w:p w14:paraId="2871049B" w14:textId="77777777" w:rsidR="002A3754" w:rsidRPr="009956C4" w:rsidRDefault="002A3754" w:rsidP="002A3754">
      <w:pPr>
        <w:autoSpaceDE w:val="0"/>
        <w:autoSpaceDN w:val="0"/>
        <w:adjustRightInd w:val="0"/>
        <w:jc w:val="both"/>
        <w:rPr>
          <w:b/>
          <w:sz w:val="18"/>
          <w:szCs w:val="18"/>
          <w:lang w:val="es-BO"/>
        </w:rPr>
      </w:pPr>
      <w:proofErr w:type="gramStart"/>
      <w:r w:rsidRPr="009956C4">
        <w:rPr>
          <w:rFonts w:cs="Arial"/>
          <w:b/>
          <w:sz w:val="18"/>
          <w:szCs w:val="18"/>
          <w:lang w:val="es-BO"/>
        </w:rPr>
        <w:t>SEXTA.-</w:t>
      </w:r>
      <w:proofErr w:type="gramEnd"/>
      <w:r w:rsidRPr="009956C4">
        <w:rPr>
          <w:rFonts w:cs="Arial"/>
          <w:b/>
          <w:sz w:val="18"/>
          <w:szCs w:val="18"/>
          <w:lang w:val="es-BO"/>
        </w:rPr>
        <w:t xml:space="preserve"> </w:t>
      </w:r>
      <w:r w:rsidRPr="009956C4">
        <w:rPr>
          <w:b/>
          <w:sz w:val="18"/>
          <w:szCs w:val="18"/>
          <w:lang w:val="es-BO"/>
        </w:rPr>
        <w:t xml:space="preserve">(VIGENCIA) </w:t>
      </w:r>
    </w:p>
    <w:p w14:paraId="12CA7E56" w14:textId="77777777" w:rsidR="002A3754" w:rsidRPr="009956C4" w:rsidRDefault="002A3754" w:rsidP="002A3754">
      <w:pPr>
        <w:autoSpaceDE w:val="0"/>
        <w:autoSpaceDN w:val="0"/>
        <w:adjustRightInd w:val="0"/>
        <w:jc w:val="both"/>
        <w:rPr>
          <w:rFonts w:cs="Arial"/>
          <w:sz w:val="18"/>
          <w:szCs w:val="18"/>
          <w:lang w:val="es-BO"/>
        </w:rPr>
      </w:pPr>
      <w:r w:rsidRPr="009956C4">
        <w:rPr>
          <w:rFonts w:cs="Arial"/>
          <w:sz w:val="18"/>
          <w:szCs w:val="18"/>
          <w:lang w:val="es-BO"/>
        </w:rPr>
        <w:t xml:space="preserve">El contrato, entrará en vigencia desde el día siguiente hábil de su suscripción, por ambas partes, hasta que las mismas hayan dado cumplimiento a todas las </w:t>
      </w:r>
      <w:proofErr w:type="spellStart"/>
      <w:r w:rsidRPr="009956C4">
        <w:rPr>
          <w:rFonts w:cs="Arial"/>
          <w:sz w:val="18"/>
          <w:szCs w:val="18"/>
          <w:lang w:val="es-BO"/>
        </w:rPr>
        <w:t>clausulas</w:t>
      </w:r>
      <w:proofErr w:type="spellEnd"/>
      <w:r w:rsidRPr="009956C4">
        <w:rPr>
          <w:rFonts w:cs="Arial"/>
          <w:sz w:val="18"/>
          <w:szCs w:val="18"/>
          <w:lang w:val="es-BO"/>
        </w:rPr>
        <w:t xml:space="preserve"> contenidas en el presente contrato.</w:t>
      </w:r>
    </w:p>
    <w:p w14:paraId="7D5D5C6A" w14:textId="77777777" w:rsidR="00C57F82" w:rsidRPr="009956C4" w:rsidRDefault="00C57F82" w:rsidP="002A3754">
      <w:pPr>
        <w:autoSpaceDE w:val="0"/>
        <w:autoSpaceDN w:val="0"/>
        <w:adjustRightInd w:val="0"/>
        <w:jc w:val="both"/>
        <w:rPr>
          <w:b/>
          <w:sz w:val="18"/>
          <w:szCs w:val="18"/>
          <w:lang w:val="es-BO"/>
        </w:rPr>
      </w:pPr>
    </w:p>
    <w:p w14:paraId="01AF5109"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3DC489EE" w14:textId="77777777" w:rsidR="002A3754" w:rsidRPr="009956C4" w:rsidRDefault="002A3754" w:rsidP="002A3754">
      <w:pPr>
        <w:autoSpaceDE w:val="0"/>
        <w:autoSpaceDN w:val="0"/>
        <w:adjustRightInd w:val="0"/>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(GARANTÍAS DE CUMPLIMIENTO DE CONTRATO) </w:t>
      </w:r>
    </w:p>
    <w:p w14:paraId="37EC4A21" w14:textId="77777777" w:rsidR="002A3754" w:rsidRPr="009956C4" w:rsidRDefault="002A3754" w:rsidP="002A3754">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proofErr w:type="spellStart"/>
      <w:r w:rsidRPr="009956C4">
        <w:rPr>
          <w:rFonts w:cs="Arial"/>
          <w:sz w:val="18"/>
          <w:szCs w:val="18"/>
          <w:lang w:val="es-BO"/>
        </w:rPr>
        <w:t>Nº</w:t>
      </w:r>
      <w:proofErr w:type="spellEnd"/>
      <w:r w:rsidRPr="009956C4">
        <w:rPr>
          <w:rFonts w:cs="Arial"/>
          <w:sz w:val="18"/>
          <w:szCs w:val="18"/>
          <w:lang w:val="es-BO"/>
        </w:rPr>
        <w:t xml:space="preserve"> </w:t>
      </w:r>
      <w:r w:rsidRPr="009956C4">
        <w:rPr>
          <w:rFonts w:cs="Arial"/>
          <w:sz w:val="18"/>
          <w:szCs w:val="18"/>
          <w:lang w:val="es-BO"/>
        </w:rPr>
        <w:lastRenderedPageBreak/>
        <w:t>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7EE49639" w14:textId="77777777" w:rsidR="002A3754" w:rsidRPr="009956C4" w:rsidRDefault="002A3754" w:rsidP="002A3754">
      <w:pPr>
        <w:jc w:val="both"/>
        <w:rPr>
          <w:rFonts w:cs="Arial"/>
          <w:sz w:val="18"/>
          <w:szCs w:val="18"/>
          <w:lang w:val="es-BO"/>
        </w:rPr>
      </w:pPr>
    </w:p>
    <w:p w14:paraId="2263F8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703E40D7" w14:textId="77777777" w:rsidR="002A3754" w:rsidRPr="009956C4" w:rsidRDefault="002A3754" w:rsidP="002A3754">
      <w:pPr>
        <w:jc w:val="both"/>
        <w:rPr>
          <w:rFonts w:cs="Arial"/>
          <w:sz w:val="18"/>
          <w:szCs w:val="18"/>
          <w:lang w:val="es-BO"/>
        </w:rPr>
      </w:pPr>
    </w:p>
    <w:p w14:paraId="1F4A70B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05D3ED96" w14:textId="77777777" w:rsidR="002A3754" w:rsidRPr="009956C4" w:rsidRDefault="002A3754" w:rsidP="002A3754">
      <w:pPr>
        <w:jc w:val="both"/>
        <w:rPr>
          <w:rFonts w:cs="Arial"/>
          <w:sz w:val="18"/>
          <w:szCs w:val="18"/>
          <w:lang w:val="es-BO"/>
        </w:rPr>
      </w:pPr>
    </w:p>
    <w:p w14:paraId="2E4E4EB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0D2D7C73" w14:textId="77777777" w:rsidR="002A3754" w:rsidRPr="009956C4" w:rsidRDefault="002A3754" w:rsidP="002A3754">
      <w:pPr>
        <w:jc w:val="both"/>
        <w:rPr>
          <w:rFonts w:cs="Arial"/>
          <w:sz w:val="18"/>
          <w:szCs w:val="18"/>
          <w:lang w:val="es-BO"/>
        </w:rPr>
      </w:pPr>
    </w:p>
    <w:p w14:paraId="250BF855"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5742A354" w14:textId="77777777" w:rsidR="002A3754" w:rsidRPr="009956C4" w:rsidRDefault="002A3754" w:rsidP="002A3754">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w:t>
      </w:r>
      <w:r w:rsidR="00E53F00" w:rsidRPr="009956C4">
        <w:rPr>
          <w:sz w:val="18"/>
          <w:szCs w:val="18"/>
          <w:lang w:val="es-BO"/>
        </w:rPr>
        <w:t>al</w:t>
      </w:r>
      <w:r w:rsidRPr="009956C4">
        <w:rPr>
          <w:sz w:val="18"/>
          <w:szCs w:val="18"/>
          <w:lang w:val="es-BO"/>
        </w:rPr>
        <w:t xml:space="preserve">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3280AE2D" w14:textId="77777777" w:rsidR="002A3754" w:rsidRPr="009956C4" w:rsidRDefault="002A3754" w:rsidP="002A3754">
      <w:pPr>
        <w:jc w:val="both"/>
        <w:rPr>
          <w:sz w:val="18"/>
          <w:szCs w:val="18"/>
          <w:lang w:val="es-BO"/>
        </w:rPr>
      </w:pPr>
    </w:p>
    <w:p w14:paraId="0DA6B3F7" w14:textId="77777777" w:rsidR="002A3754" w:rsidRPr="009956C4" w:rsidRDefault="002A3754" w:rsidP="002A3754">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4F52C65F" w14:textId="77777777" w:rsidR="002A3754" w:rsidRPr="009956C4" w:rsidRDefault="002A3754" w:rsidP="002A3754">
      <w:pPr>
        <w:jc w:val="both"/>
        <w:rPr>
          <w:sz w:val="18"/>
          <w:szCs w:val="18"/>
          <w:lang w:val="es-BO"/>
        </w:rPr>
      </w:pPr>
    </w:p>
    <w:p w14:paraId="35911AD5" w14:textId="77777777" w:rsidR="002A3754" w:rsidRPr="009956C4" w:rsidRDefault="002A3754" w:rsidP="002A3754">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1ABF1B92" w14:textId="77777777" w:rsidR="002A3754" w:rsidRPr="009956C4" w:rsidRDefault="002A3754" w:rsidP="002A3754">
      <w:pPr>
        <w:jc w:val="both"/>
        <w:rPr>
          <w:sz w:val="18"/>
          <w:szCs w:val="18"/>
          <w:lang w:val="es-BO"/>
        </w:rPr>
      </w:pPr>
    </w:p>
    <w:p w14:paraId="309180BD"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59049E30" w14:textId="77777777" w:rsidR="002A3754" w:rsidRPr="009956C4" w:rsidRDefault="002A3754" w:rsidP="002A3754">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213574E0" w14:textId="77777777" w:rsidR="002A3754" w:rsidRPr="009956C4" w:rsidRDefault="002A3754" w:rsidP="002A3754">
      <w:pPr>
        <w:jc w:val="both"/>
        <w:rPr>
          <w:b/>
          <w:sz w:val="18"/>
          <w:szCs w:val="18"/>
          <w:lang w:val="es-BO"/>
        </w:rPr>
      </w:pPr>
    </w:p>
    <w:p w14:paraId="1AD17C42" w14:textId="77777777" w:rsidR="002A3754" w:rsidRPr="009956C4" w:rsidRDefault="002A3754" w:rsidP="00A2419A">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7198C35E" w14:textId="77777777" w:rsidR="002A3754" w:rsidRPr="009956C4" w:rsidRDefault="002A3754" w:rsidP="00A2419A">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lastRenderedPageBreak/>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0C8BF3B9" w14:textId="77777777" w:rsidR="002A3754" w:rsidRPr="009956C4" w:rsidRDefault="002A3754" w:rsidP="002A3754">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7011BC5F" w14:textId="77777777" w:rsidR="002A3754" w:rsidRPr="009956C4" w:rsidRDefault="002A3754" w:rsidP="002A3754">
      <w:pPr>
        <w:jc w:val="both"/>
        <w:rPr>
          <w:rFonts w:cs="Arial"/>
          <w:sz w:val="18"/>
          <w:szCs w:val="18"/>
          <w:lang w:val="es-BO"/>
        </w:rPr>
      </w:pPr>
    </w:p>
    <w:p w14:paraId="7374833E"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57DBCFBE"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(RETENCIONES POR PAGOS PARCIALES)</w:t>
      </w:r>
    </w:p>
    <w:p w14:paraId="26BD8D5B" w14:textId="77777777" w:rsidR="002A3754" w:rsidRPr="009956C4" w:rsidRDefault="002A3754" w:rsidP="002A3754">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w:t>
      </w:r>
      <w:proofErr w:type="gramStart"/>
      <w:r w:rsidRPr="009956C4">
        <w:rPr>
          <w:rFonts w:cs="Arial"/>
          <w:b/>
          <w:i/>
          <w:sz w:val="18"/>
          <w:szCs w:val="18"/>
          <w:lang w:val="es-BO"/>
        </w:rPr>
        <w:t>siguientes texto</w:t>
      </w:r>
      <w:proofErr w:type="gramEnd"/>
      <w:r w:rsidRPr="009956C4">
        <w:rPr>
          <w:rFonts w:cs="Arial"/>
          <w:b/>
          <w:i/>
          <w:sz w:val="18"/>
          <w:szCs w:val="18"/>
          <w:lang w:val="es-BO"/>
        </w:rPr>
        <w:t xml:space="preserve">: “siete por ciento (7%)” o “tres punto cinco por ciento (3.5%)”) </w:t>
      </w:r>
      <w:r w:rsidRPr="009956C4">
        <w:rPr>
          <w:rFonts w:cs="Arial"/>
          <w:sz w:val="18"/>
          <w:szCs w:val="18"/>
          <w:lang w:val="es-BO"/>
        </w:rPr>
        <w:t xml:space="preserve">de cada pago parcial, en sustitución de la Garantía de Cumplimiento de Contrato. </w:t>
      </w:r>
    </w:p>
    <w:p w14:paraId="50E4B406" w14:textId="77777777" w:rsidR="002A3754" w:rsidRPr="009956C4" w:rsidRDefault="002A3754" w:rsidP="002A3754">
      <w:pPr>
        <w:jc w:val="both"/>
        <w:rPr>
          <w:rFonts w:cs="Arial"/>
          <w:sz w:val="18"/>
          <w:szCs w:val="18"/>
          <w:lang w:val="es-BO"/>
        </w:rPr>
      </w:pPr>
    </w:p>
    <w:p w14:paraId="70DB2D7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236BD532" w14:textId="77777777" w:rsidR="002A3754" w:rsidRPr="009956C4" w:rsidRDefault="002A3754" w:rsidP="002A3754">
      <w:pPr>
        <w:jc w:val="both"/>
        <w:rPr>
          <w:rFonts w:cs="Arial"/>
          <w:sz w:val="18"/>
          <w:szCs w:val="18"/>
          <w:lang w:val="es-BO"/>
        </w:rPr>
      </w:pPr>
    </w:p>
    <w:p w14:paraId="7ADEA40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4A47513F" w14:textId="77777777" w:rsidR="002A3754" w:rsidRPr="009956C4" w:rsidRDefault="002A3754" w:rsidP="002A3754">
      <w:pPr>
        <w:jc w:val="both"/>
        <w:rPr>
          <w:sz w:val="18"/>
          <w:szCs w:val="18"/>
          <w:lang w:val="es-BO"/>
        </w:rPr>
      </w:pPr>
    </w:p>
    <w:p w14:paraId="2D04BA6D" w14:textId="77777777" w:rsidR="002A3754" w:rsidRPr="009956C4" w:rsidRDefault="002A3754" w:rsidP="002A3754">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2970A797" w14:textId="77777777" w:rsidR="002A3754" w:rsidRPr="009956C4" w:rsidRDefault="002A3754" w:rsidP="002A3754">
      <w:pPr>
        <w:pStyle w:val="CM2"/>
        <w:jc w:val="both"/>
        <w:rPr>
          <w:rFonts w:ascii="Verdana" w:hAnsi="Verdana" w:cs="Verdana"/>
          <w:b/>
          <w:sz w:val="18"/>
          <w:szCs w:val="18"/>
          <w:lang w:val="es-BO"/>
        </w:rPr>
      </w:pPr>
      <w:proofErr w:type="gramStart"/>
      <w:r w:rsidRPr="009956C4">
        <w:rPr>
          <w:rFonts w:ascii="Verdana" w:hAnsi="Verdana" w:cs="Verdana"/>
          <w:b/>
          <w:sz w:val="18"/>
          <w:szCs w:val="18"/>
          <w:lang w:val="es-BO"/>
        </w:rPr>
        <w:t>OCTAVA.-</w:t>
      </w:r>
      <w:proofErr w:type="gramEnd"/>
      <w:r w:rsidRPr="009956C4">
        <w:rPr>
          <w:rFonts w:ascii="Verdana" w:hAnsi="Verdana" w:cs="Verdana"/>
          <w:b/>
          <w:sz w:val="18"/>
          <w:szCs w:val="18"/>
          <w:lang w:val="es-BO"/>
        </w:rPr>
        <w:t xml:space="preserve"> (ANTICIPO)</w:t>
      </w:r>
    </w:p>
    <w:p w14:paraId="61DA03FA" w14:textId="4D8D1958" w:rsidR="002A3754" w:rsidRPr="009956C4" w:rsidRDefault="002A3754" w:rsidP="002A3754">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sidR="00C41BA7">
        <w:rPr>
          <w:rFonts w:ascii="Verdana" w:hAnsi="Verdana" w:cs="Arial"/>
          <w:sz w:val="18"/>
          <w:szCs w:val="18"/>
          <w:lang w:val="es-BO"/>
        </w:rPr>
        <w:t>(</w:t>
      </w:r>
      <w:r w:rsidRPr="009956C4">
        <w:rPr>
          <w:rFonts w:ascii="Verdana" w:hAnsi="Verdana" w:cs="Arial"/>
          <w:sz w:val="18"/>
          <w:szCs w:val="18"/>
          <w:lang w:val="es-BO"/>
        </w:rPr>
        <w:t>90</w:t>
      </w:r>
      <w:r w:rsidR="00C41BA7">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03D76989" w14:textId="77777777" w:rsidR="002A3754" w:rsidRPr="009956C4" w:rsidRDefault="002A3754" w:rsidP="002A3754">
      <w:pPr>
        <w:jc w:val="both"/>
        <w:rPr>
          <w:rFonts w:cs="Arial"/>
          <w:sz w:val="18"/>
          <w:szCs w:val="18"/>
          <w:lang w:val="es-BO"/>
        </w:rPr>
      </w:pPr>
    </w:p>
    <w:p w14:paraId="79F86CD4"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4A740CD5" w14:textId="77777777" w:rsidR="002A3754" w:rsidRPr="009956C4" w:rsidRDefault="002A3754" w:rsidP="002A3754">
      <w:pPr>
        <w:jc w:val="both"/>
        <w:rPr>
          <w:rFonts w:cs="Arial"/>
          <w:sz w:val="18"/>
          <w:szCs w:val="18"/>
          <w:lang w:val="es-BO"/>
        </w:rPr>
      </w:pPr>
    </w:p>
    <w:p w14:paraId="611D1F1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353FB6A3" w14:textId="77777777" w:rsidR="002A3754" w:rsidRPr="009956C4" w:rsidRDefault="002A3754" w:rsidP="002A3754">
      <w:pPr>
        <w:jc w:val="both"/>
        <w:rPr>
          <w:rFonts w:cs="Arial"/>
          <w:sz w:val="18"/>
          <w:szCs w:val="18"/>
          <w:lang w:val="es-BO"/>
        </w:rPr>
      </w:pPr>
    </w:p>
    <w:p w14:paraId="684E64E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004B0DAC"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2281DC05" w14:textId="77777777" w:rsidR="002A3754" w:rsidRPr="009956C4" w:rsidRDefault="002A3754" w:rsidP="002A3754">
      <w:pPr>
        <w:jc w:val="both"/>
        <w:rPr>
          <w:rFonts w:cs="Arial"/>
          <w:sz w:val="18"/>
          <w:szCs w:val="18"/>
          <w:lang w:val="es-BO"/>
        </w:rPr>
      </w:pPr>
    </w:p>
    <w:p w14:paraId="6AE26715" w14:textId="77777777" w:rsidR="002A3754" w:rsidRPr="009956C4" w:rsidRDefault="002A3754" w:rsidP="002A3754">
      <w:pPr>
        <w:jc w:val="both"/>
        <w:rPr>
          <w:rFonts w:cs="Arial"/>
          <w:sz w:val="18"/>
          <w:szCs w:val="18"/>
          <w:lang w:val="es-BO"/>
        </w:rPr>
      </w:pPr>
      <w:r w:rsidRPr="009956C4">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A998479" w14:textId="77777777" w:rsidR="002A3754" w:rsidRPr="009956C4" w:rsidRDefault="002A3754" w:rsidP="002A3754">
      <w:pPr>
        <w:jc w:val="both"/>
        <w:rPr>
          <w:rFonts w:cs="Arial"/>
          <w:sz w:val="18"/>
          <w:szCs w:val="18"/>
          <w:lang w:val="es-BO"/>
        </w:rPr>
      </w:pPr>
    </w:p>
    <w:p w14:paraId="3E7BC28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2CE304E5" w14:textId="77777777" w:rsidR="002A3754" w:rsidRPr="009956C4" w:rsidRDefault="002A3754" w:rsidP="002A3754">
      <w:pPr>
        <w:jc w:val="both"/>
        <w:rPr>
          <w:rFonts w:cs="Arial"/>
          <w:sz w:val="18"/>
          <w:szCs w:val="18"/>
          <w:lang w:val="es-BO"/>
        </w:rPr>
      </w:pPr>
    </w:p>
    <w:p w14:paraId="1C3F9A16" w14:textId="77777777" w:rsidR="002A3754" w:rsidRPr="009956C4" w:rsidRDefault="002A3754" w:rsidP="002A3754">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 xml:space="preserve">En caso de no se solicita Garantía de Funcionamiento de Maquinaria y/o Equipo, la entidad deberá reemplazar el texto de la cláusula novena indicando lo siguiente: “El </w:t>
      </w:r>
      <w:r w:rsidRPr="009956C4">
        <w:rPr>
          <w:rFonts w:cs="Arial"/>
          <w:b/>
          <w:i/>
          <w:iCs/>
          <w:sz w:val="18"/>
          <w:szCs w:val="18"/>
          <w:lang w:val="es-BO"/>
        </w:rPr>
        <w:lastRenderedPageBreak/>
        <w:t>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4F07101D" w14:textId="77777777" w:rsidR="002A3754" w:rsidRPr="009956C4" w:rsidRDefault="002A3754" w:rsidP="002A3754">
      <w:pPr>
        <w:pStyle w:val="CM2"/>
        <w:jc w:val="both"/>
        <w:rPr>
          <w:rFonts w:ascii="Verdana" w:hAnsi="Verdana" w:cs="Verdana"/>
          <w:b/>
          <w:sz w:val="18"/>
          <w:szCs w:val="18"/>
          <w:lang w:val="es-BO"/>
        </w:rPr>
      </w:pPr>
      <w:proofErr w:type="gramStart"/>
      <w:r w:rsidRPr="009956C4">
        <w:rPr>
          <w:rFonts w:ascii="Verdana" w:hAnsi="Verdana"/>
          <w:b/>
          <w:sz w:val="18"/>
          <w:szCs w:val="18"/>
          <w:lang w:val="es-BO"/>
        </w:rPr>
        <w:t>NOVENA</w:t>
      </w:r>
      <w:r w:rsidRPr="009956C4">
        <w:rPr>
          <w:rFonts w:ascii="Verdana" w:hAnsi="Verdana" w:cs="Verdana"/>
          <w:b/>
          <w:sz w:val="18"/>
          <w:szCs w:val="18"/>
          <w:lang w:val="es-BO"/>
        </w:rPr>
        <w:t>.-</w:t>
      </w:r>
      <w:proofErr w:type="gramEnd"/>
      <w:r w:rsidRPr="009956C4">
        <w:rPr>
          <w:rFonts w:ascii="Verdana" w:hAnsi="Verdana" w:cs="Verdana"/>
          <w:b/>
          <w:sz w:val="18"/>
          <w:szCs w:val="18"/>
          <w:lang w:val="es-BO"/>
        </w:rPr>
        <w:t xml:space="preserve"> (FUNCIONAMIENTO DE MAQUINARIA Y/O EQUIPO) </w:t>
      </w:r>
    </w:p>
    <w:p w14:paraId="5D02055F" w14:textId="77777777" w:rsidR="002A3754" w:rsidRPr="009956C4" w:rsidRDefault="002A3754" w:rsidP="002A3754">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3194E960" w14:textId="77777777" w:rsidR="002A3754" w:rsidRPr="009956C4" w:rsidRDefault="002A3754" w:rsidP="002A3754">
      <w:pPr>
        <w:jc w:val="both"/>
        <w:rPr>
          <w:rFonts w:cs="Arial"/>
          <w:sz w:val="18"/>
          <w:szCs w:val="18"/>
          <w:lang w:val="es-BO"/>
        </w:rPr>
      </w:pPr>
    </w:p>
    <w:p w14:paraId="38C9D5E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321ECF96" w14:textId="77777777" w:rsidR="002A3754" w:rsidRPr="009956C4" w:rsidRDefault="002A3754" w:rsidP="002A3754">
      <w:pPr>
        <w:jc w:val="both"/>
        <w:rPr>
          <w:rFonts w:cs="Arial"/>
          <w:sz w:val="18"/>
          <w:szCs w:val="18"/>
          <w:lang w:val="es-BO"/>
        </w:rPr>
      </w:pPr>
    </w:p>
    <w:p w14:paraId="630E85D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3F311C23" w14:textId="77777777" w:rsidR="002A3754" w:rsidRPr="009956C4" w:rsidRDefault="002A3754" w:rsidP="002A3754">
      <w:pPr>
        <w:jc w:val="both"/>
        <w:rPr>
          <w:rFonts w:cs="Arial"/>
          <w:sz w:val="18"/>
          <w:szCs w:val="18"/>
          <w:lang w:val="es-BO"/>
        </w:rPr>
      </w:pPr>
    </w:p>
    <w:p w14:paraId="5A1149CC"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64490434" w14:textId="77777777" w:rsidR="002A3754" w:rsidRPr="009956C4" w:rsidRDefault="002A3754" w:rsidP="002A3754">
      <w:pPr>
        <w:jc w:val="both"/>
        <w:rPr>
          <w:rFonts w:cs="Arial"/>
          <w:b/>
          <w:i/>
          <w:sz w:val="18"/>
          <w:szCs w:val="18"/>
          <w:lang w:val="es-BO"/>
        </w:rPr>
      </w:pPr>
    </w:p>
    <w:p w14:paraId="60332AB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25FA7092" w14:textId="77777777" w:rsidR="002A3754" w:rsidRPr="009956C4" w:rsidRDefault="002A3754" w:rsidP="002A3754">
      <w:pPr>
        <w:jc w:val="both"/>
        <w:rPr>
          <w:rFonts w:cs="Arial"/>
          <w:b/>
          <w:sz w:val="18"/>
          <w:szCs w:val="18"/>
          <w:lang w:val="es-BO"/>
        </w:rPr>
      </w:pPr>
    </w:p>
    <w:p w14:paraId="13BD4C76"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02AFFEA" w14:textId="77777777" w:rsidR="002A3754" w:rsidRPr="009956C4" w:rsidRDefault="002A3754" w:rsidP="002A3754">
      <w:pPr>
        <w:jc w:val="both"/>
        <w:rPr>
          <w:rFonts w:cs="Arial"/>
          <w:b/>
          <w:i/>
          <w:sz w:val="18"/>
          <w:szCs w:val="18"/>
          <w:lang w:val="es-BO"/>
        </w:rPr>
      </w:pPr>
    </w:p>
    <w:p w14:paraId="6CA8A4E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1CCBE7AD" w14:textId="77777777" w:rsidR="002A3754" w:rsidRPr="009956C4" w:rsidRDefault="002A3754" w:rsidP="002A3754">
      <w:pPr>
        <w:jc w:val="both"/>
        <w:rPr>
          <w:rFonts w:cs="Arial"/>
          <w:sz w:val="18"/>
          <w:szCs w:val="18"/>
          <w:lang w:val="es-BO"/>
        </w:rPr>
      </w:pPr>
    </w:p>
    <w:p w14:paraId="558387BA" w14:textId="16EBAB29" w:rsidR="002A3754" w:rsidRPr="009956C4" w:rsidRDefault="002A3754" w:rsidP="002A3754">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sidR="00C41BA7">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31FAC708" w14:textId="77777777" w:rsidR="002A3754" w:rsidRPr="009956C4" w:rsidRDefault="002A3754" w:rsidP="002A3754">
      <w:pPr>
        <w:jc w:val="both"/>
        <w:rPr>
          <w:rFonts w:cs="Arial"/>
          <w:sz w:val="18"/>
          <w:szCs w:val="18"/>
          <w:lang w:val="es-BO"/>
        </w:rPr>
      </w:pPr>
    </w:p>
    <w:p w14:paraId="7CB25D49"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61B1C27D" w14:textId="77777777" w:rsidR="002A3754" w:rsidRPr="009956C4" w:rsidRDefault="002A3754" w:rsidP="002A3754">
      <w:pPr>
        <w:jc w:val="both"/>
        <w:rPr>
          <w:rFonts w:cs="Arial"/>
          <w:sz w:val="18"/>
          <w:szCs w:val="18"/>
          <w:lang w:val="es-BO"/>
        </w:rPr>
      </w:pPr>
    </w:p>
    <w:p w14:paraId="7B7F10B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54B25956" w14:textId="77777777" w:rsidR="002A3754" w:rsidRPr="009956C4" w:rsidRDefault="002A3754" w:rsidP="002A3754">
      <w:pPr>
        <w:jc w:val="both"/>
        <w:rPr>
          <w:rFonts w:cs="Arial"/>
          <w:b/>
          <w:sz w:val="18"/>
          <w:szCs w:val="18"/>
          <w:lang w:val="es-BO"/>
        </w:rPr>
      </w:pPr>
    </w:p>
    <w:p w14:paraId="591A0C16" w14:textId="77777777" w:rsidR="002A3754" w:rsidRPr="009956C4" w:rsidRDefault="002A3754" w:rsidP="002A3754">
      <w:pPr>
        <w:jc w:val="both"/>
        <w:rPr>
          <w:b/>
          <w:sz w:val="18"/>
          <w:szCs w:val="18"/>
          <w:lang w:val="es-BO"/>
        </w:rPr>
      </w:pPr>
      <w:proofErr w:type="gramStart"/>
      <w:r w:rsidRPr="009956C4">
        <w:rPr>
          <w:rFonts w:cs="Arial"/>
          <w:b/>
          <w:sz w:val="18"/>
          <w:szCs w:val="18"/>
          <w:lang w:val="es-BO"/>
        </w:rPr>
        <w:t>DÉCIMA</w:t>
      </w:r>
      <w:r w:rsidRPr="009956C4">
        <w:rPr>
          <w:b/>
          <w:sz w:val="18"/>
          <w:szCs w:val="18"/>
          <w:lang w:val="es-BO"/>
        </w:rPr>
        <w:t>.-</w:t>
      </w:r>
      <w:proofErr w:type="gramEnd"/>
      <w:r w:rsidRPr="009956C4">
        <w:rPr>
          <w:b/>
          <w:sz w:val="18"/>
          <w:szCs w:val="18"/>
          <w:lang w:val="es-BO"/>
        </w:rPr>
        <w:t xml:space="preserve"> (PLAZO DE ENTREGA)</w:t>
      </w:r>
    </w:p>
    <w:p w14:paraId="574E8BA5" w14:textId="77777777" w:rsidR="002A3754" w:rsidRPr="009956C4" w:rsidRDefault="002A3754" w:rsidP="002A3754">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7B50291B" w14:textId="77777777" w:rsidR="002A3754" w:rsidRPr="009956C4" w:rsidRDefault="002A3754" w:rsidP="002A3754">
      <w:pPr>
        <w:jc w:val="both"/>
        <w:rPr>
          <w:rFonts w:cs="Arial"/>
          <w:b/>
          <w:i/>
          <w:sz w:val="18"/>
          <w:szCs w:val="18"/>
          <w:lang w:val="es-BO"/>
        </w:rPr>
      </w:pPr>
    </w:p>
    <w:p w14:paraId="4D45EDCA" w14:textId="77777777" w:rsidR="002A3754" w:rsidRPr="009956C4" w:rsidRDefault="002A3754" w:rsidP="002A3754">
      <w:pPr>
        <w:jc w:val="both"/>
        <w:rPr>
          <w:rFonts w:cs="Arial"/>
          <w:b/>
          <w:i/>
          <w:sz w:val="18"/>
          <w:szCs w:val="18"/>
          <w:lang w:val="es-BO"/>
        </w:rPr>
      </w:pPr>
      <w:r w:rsidRPr="009956C4">
        <w:rPr>
          <w:rFonts w:cs="Arial"/>
          <w:b/>
          <w:i/>
          <w:sz w:val="18"/>
          <w:szCs w:val="18"/>
          <w:lang w:val="es-BO"/>
        </w:rPr>
        <w:t>(Opción 1 en caso de BIENES con una sola entrega)</w:t>
      </w:r>
    </w:p>
    <w:p w14:paraId="0EC03753"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7F1735ED" w14:textId="77777777" w:rsidR="002A3754" w:rsidRPr="009956C4" w:rsidRDefault="002A3754" w:rsidP="002A3754">
      <w:pPr>
        <w:jc w:val="both"/>
        <w:rPr>
          <w:rFonts w:cs="Arial"/>
          <w:i/>
          <w:sz w:val="18"/>
          <w:szCs w:val="18"/>
          <w:lang w:val="es-BO"/>
        </w:rPr>
      </w:pPr>
    </w:p>
    <w:p w14:paraId="387CCFF1" w14:textId="77777777" w:rsidR="002A3754" w:rsidRPr="009956C4" w:rsidRDefault="002A3754" w:rsidP="002A3754">
      <w:pPr>
        <w:jc w:val="both"/>
        <w:rPr>
          <w:rFonts w:cs="Arial"/>
          <w:b/>
          <w:i/>
          <w:sz w:val="18"/>
          <w:szCs w:val="18"/>
          <w:lang w:val="es-BO"/>
        </w:rPr>
      </w:pPr>
      <w:r w:rsidRPr="009956C4">
        <w:rPr>
          <w:rFonts w:cs="Arial"/>
          <w:b/>
          <w:i/>
          <w:sz w:val="18"/>
          <w:szCs w:val="18"/>
          <w:lang w:val="es-BO"/>
        </w:rPr>
        <w:lastRenderedPageBreak/>
        <w:t>(Opción 2 en caso de BIENES con más de una entrega)</w:t>
      </w:r>
    </w:p>
    <w:p w14:paraId="27421A5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2DF9EBAD" w14:textId="77777777" w:rsidR="002A3754" w:rsidRPr="009956C4" w:rsidRDefault="002A3754" w:rsidP="002A3754">
      <w:pPr>
        <w:jc w:val="both"/>
        <w:rPr>
          <w:rFonts w:cs="Arial"/>
          <w:sz w:val="18"/>
          <w:szCs w:val="18"/>
          <w:lang w:val="es-BO"/>
        </w:rPr>
      </w:pPr>
    </w:p>
    <w:p w14:paraId="67D324C9" w14:textId="72BD6797" w:rsidR="002A3754" w:rsidRPr="009956C4" w:rsidRDefault="002A3754" w:rsidP="002A3754">
      <w:pPr>
        <w:jc w:val="both"/>
        <w:rPr>
          <w:rFonts w:cs="Arial"/>
          <w:sz w:val="18"/>
          <w:szCs w:val="18"/>
          <w:lang w:val="es-BO"/>
        </w:rPr>
      </w:pPr>
      <w:r w:rsidRPr="009956C4">
        <w:rPr>
          <w:rFonts w:cs="Arial"/>
          <w:sz w:val="18"/>
          <w:szCs w:val="18"/>
          <w:lang w:val="es-BO"/>
        </w:rPr>
        <w:t xml:space="preserve">Los plazos señalados en el cronograma de entregas, se </w:t>
      </w:r>
      <w:r w:rsidR="00C96027" w:rsidRPr="009956C4">
        <w:rPr>
          <w:rFonts w:cs="Arial"/>
          <w:sz w:val="18"/>
          <w:szCs w:val="18"/>
          <w:lang w:val="es-BO"/>
        </w:rPr>
        <w:t>computarán</w:t>
      </w:r>
      <w:r w:rsidRPr="009956C4">
        <w:rPr>
          <w:rFonts w:cs="Arial"/>
          <w:sz w:val="18"/>
          <w:szCs w:val="18"/>
          <w:lang w:val="es-BO"/>
        </w:rPr>
        <w:t xml:space="preserve"> independientes uno del otro.</w:t>
      </w:r>
    </w:p>
    <w:p w14:paraId="2A37242A" w14:textId="77777777" w:rsidR="002A3754" w:rsidRPr="009956C4" w:rsidRDefault="002A3754" w:rsidP="002A3754">
      <w:pPr>
        <w:jc w:val="both"/>
        <w:rPr>
          <w:rFonts w:cs="Arial"/>
          <w:sz w:val="18"/>
          <w:szCs w:val="18"/>
          <w:lang w:val="es-BO"/>
        </w:rPr>
      </w:pPr>
    </w:p>
    <w:p w14:paraId="20731D60" w14:textId="77777777" w:rsidR="002A3754" w:rsidRPr="009956C4" w:rsidRDefault="002A3754" w:rsidP="002A3754">
      <w:pPr>
        <w:jc w:val="both"/>
        <w:rPr>
          <w:rFonts w:cs="Arial"/>
          <w:sz w:val="18"/>
          <w:szCs w:val="18"/>
          <w:lang w:val="es-BO"/>
        </w:rPr>
      </w:pPr>
      <w:r w:rsidRPr="009956C4">
        <w:rPr>
          <w:rFonts w:cs="Arial"/>
          <w:b/>
          <w:i/>
          <w:sz w:val="18"/>
          <w:szCs w:val="18"/>
          <w:lang w:val="es-BO"/>
        </w:rPr>
        <w:t>(Opción 3 en caso de BIENES de provisión continua)</w:t>
      </w:r>
    </w:p>
    <w:p w14:paraId="7B3AB59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1655CAF6" w14:textId="77777777" w:rsidR="002A3754" w:rsidRPr="009956C4" w:rsidRDefault="002A3754" w:rsidP="002A3754">
      <w:pPr>
        <w:jc w:val="both"/>
        <w:rPr>
          <w:rFonts w:cs="Arial"/>
          <w:sz w:val="18"/>
          <w:szCs w:val="18"/>
          <w:lang w:val="es-BO"/>
        </w:rPr>
      </w:pPr>
    </w:p>
    <w:p w14:paraId="7457F623" w14:textId="77777777" w:rsidR="002A3754" w:rsidRPr="009956C4" w:rsidRDefault="002A3754" w:rsidP="002A3754">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6D8A9473" w14:textId="77777777" w:rsidR="002A3754" w:rsidRPr="009956C4" w:rsidRDefault="002A3754" w:rsidP="002A3754">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786DE3CE"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2AC9428F"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060B3102"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7663D105" w14:textId="77777777" w:rsidR="002A3754" w:rsidRPr="009956C4" w:rsidRDefault="002A3754" w:rsidP="002A3754">
      <w:pPr>
        <w:jc w:val="both"/>
        <w:rPr>
          <w:rFonts w:cs="Arial"/>
          <w:sz w:val="18"/>
          <w:szCs w:val="18"/>
          <w:lang w:val="es-BO"/>
        </w:rPr>
      </w:pPr>
    </w:p>
    <w:p w14:paraId="6E56AEF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0E832734" w14:textId="77777777" w:rsidR="002A3754" w:rsidRPr="009956C4" w:rsidRDefault="002A3754" w:rsidP="002A3754">
      <w:pPr>
        <w:jc w:val="both"/>
        <w:rPr>
          <w:rFonts w:cs="Arial"/>
          <w:sz w:val="18"/>
          <w:szCs w:val="18"/>
          <w:lang w:val="es-BO"/>
        </w:rPr>
      </w:pPr>
    </w:p>
    <w:p w14:paraId="5883B7E7" w14:textId="77777777" w:rsidR="002A3754" w:rsidRPr="009956C4" w:rsidRDefault="002A3754" w:rsidP="00A2419A">
      <w:pPr>
        <w:numPr>
          <w:ilvl w:val="1"/>
          <w:numId w:val="47"/>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5032F3BB" w14:textId="77777777" w:rsidR="002A3754" w:rsidRPr="009956C4" w:rsidRDefault="002A3754" w:rsidP="00A2419A">
      <w:pPr>
        <w:numPr>
          <w:ilvl w:val="1"/>
          <w:numId w:val="47"/>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4DBD2C77" w14:textId="77777777" w:rsidR="002A3754" w:rsidRPr="009956C4" w:rsidRDefault="002A3754" w:rsidP="002A3754">
      <w:pPr>
        <w:jc w:val="both"/>
        <w:rPr>
          <w:sz w:val="18"/>
          <w:szCs w:val="18"/>
          <w:lang w:val="es-BO"/>
        </w:rPr>
      </w:pPr>
    </w:p>
    <w:p w14:paraId="6D5FC1C5"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PRIMERA.-</w:t>
      </w:r>
      <w:proofErr w:type="gramEnd"/>
      <w:r w:rsidRPr="009956C4">
        <w:rPr>
          <w:rFonts w:cs="Arial"/>
          <w:b/>
          <w:sz w:val="18"/>
          <w:szCs w:val="18"/>
          <w:lang w:val="es-BO"/>
        </w:rPr>
        <w:t xml:space="preserve"> (LUGAR DE ENTREGA)                                                                                                                                                                                                                                                       </w:t>
      </w:r>
    </w:p>
    <w:p w14:paraId="0D999C0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 xml:space="preserve">(señalar si es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a la Comisión de Recepción)</w:t>
      </w:r>
      <w:r w:rsidRPr="009956C4">
        <w:rPr>
          <w:rFonts w:cs="Arial"/>
          <w:b/>
          <w:sz w:val="18"/>
          <w:szCs w:val="18"/>
          <w:lang w:val="es-BO"/>
        </w:rPr>
        <w:t>.</w:t>
      </w:r>
    </w:p>
    <w:p w14:paraId="59037CF4" w14:textId="77777777" w:rsidR="002A3754" w:rsidRPr="009956C4" w:rsidRDefault="002A3754" w:rsidP="002A3754">
      <w:pPr>
        <w:jc w:val="both"/>
        <w:rPr>
          <w:rFonts w:cs="Arial"/>
          <w:sz w:val="18"/>
          <w:szCs w:val="18"/>
          <w:lang w:val="es-BO"/>
        </w:rPr>
      </w:pPr>
    </w:p>
    <w:p w14:paraId="75DD704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proofErr w:type="gramStart"/>
      <w:r w:rsidRPr="009956C4">
        <w:rPr>
          <w:rFonts w:cs="Verdana-Bold"/>
          <w:b/>
          <w:bCs/>
          <w:sz w:val="18"/>
          <w:szCs w:val="18"/>
          <w:lang w:val="es-BO"/>
        </w:rPr>
        <w:t>SEGUNDA</w:t>
      </w:r>
      <w:r w:rsidRPr="009956C4">
        <w:rPr>
          <w:rFonts w:cs="Arial"/>
          <w:b/>
          <w:sz w:val="18"/>
          <w:szCs w:val="18"/>
          <w:lang w:val="es-BO"/>
        </w:rPr>
        <w:t>.-</w:t>
      </w:r>
      <w:proofErr w:type="gramEnd"/>
      <w:r w:rsidRPr="009956C4">
        <w:rPr>
          <w:rFonts w:cs="Arial"/>
          <w:b/>
          <w:sz w:val="18"/>
          <w:szCs w:val="18"/>
          <w:lang w:val="es-BO"/>
        </w:rPr>
        <w:t xml:space="preserve"> (MONTO, MONEDA Y FORMA DE PAGO)</w:t>
      </w:r>
    </w:p>
    <w:p w14:paraId="4B288917" w14:textId="77777777" w:rsidR="002A3754" w:rsidRPr="009956C4" w:rsidRDefault="002A3754" w:rsidP="002A3754">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w:t>
      </w:r>
      <w:r w:rsidR="004B0DAC" w:rsidRPr="009956C4">
        <w:rPr>
          <w:rFonts w:ascii="Verdana" w:hAnsi="Verdana" w:cs="Arial"/>
          <w:sz w:val="18"/>
          <w:szCs w:val="18"/>
          <w:lang w:val="es-BO"/>
        </w:rPr>
        <w:t>_</w:t>
      </w:r>
      <w:r w:rsidR="004B0DAC" w:rsidRPr="009956C4">
        <w:rPr>
          <w:rFonts w:ascii="Verdana" w:hAnsi="Verdana" w:cs="MEEEJA+Verdana"/>
          <w:b/>
          <w:i/>
          <w:sz w:val="18"/>
          <w:szCs w:val="18"/>
          <w:lang w:val="es-BO"/>
        </w:rPr>
        <w:t xml:space="preserve"> (</w:t>
      </w:r>
      <w:r w:rsidRPr="009956C4">
        <w:rPr>
          <w:rFonts w:ascii="Verdana" w:hAnsi="Verdana" w:cs="MEEEJA+Verdana"/>
          <w:b/>
          <w:i/>
          <w:sz w:val="18"/>
          <w:szCs w:val="18"/>
          <w:lang w:val="es-BO"/>
        </w:rPr>
        <w:t xml:space="preserve">registrar en forma numeral y literal el monto del contrato en </w:t>
      </w:r>
      <w:r w:rsidR="00E53F00" w:rsidRPr="009956C4">
        <w:rPr>
          <w:rFonts w:ascii="Verdana" w:hAnsi="Verdana" w:cs="MEEEJA+Verdana"/>
          <w:b/>
          <w:i/>
          <w:sz w:val="18"/>
          <w:szCs w:val="18"/>
          <w:lang w:val="es-BO"/>
        </w:rPr>
        <w:t>bolivianos</w:t>
      </w:r>
      <w:r w:rsidRPr="009956C4">
        <w:rPr>
          <w:rFonts w:ascii="Verdana" w:hAnsi="Verdana" w:cs="MEEEJA+Verdana"/>
          <w:b/>
          <w:i/>
          <w:sz w:val="18"/>
          <w:szCs w:val="18"/>
          <w:lang w:val="es-BO"/>
        </w:rPr>
        <w:t>)</w:t>
      </w:r>
      <w:r w:rsidRPr="009956C4">
        <w:rPr>
          <w:rFonts w:ascii="Verdana" w:hAnsi="Verdana" w:cs="MEEEJA+Verdana"/>
          <w:b/>
          <w:sz w:val="18"/>
          <w:szCs w:val="18"/>
          <w:lang w:val="es-BO"/>
        </w:rPr>
        <w:t>.</w:t>
      </w:r>
    </w:p>
    <w:p w14:paraId="6D200D98" w14:textId="77777777" w:rsidR="002A3754" w:rsidRPr="009956C4" w:rsidRDefault="002A3754" w:rsidP="002A3754">
      <w:pPr>
        <w:jc w:val="both"/>
        <w:rPr>
          <w:rFonts w:cs="Arial"/>
          <w:b/>
          <w:i/>
          <w:sz w:val="18"/>
          <w:szCs w:val="18"/>
          <w:lang w:val="es-BO"/>
        </w:rPr>
      </w:pPr>
      <w:r w:rsidRPr="009956C4">
        <w:rPr>
          <w:rFonts w:cs="Arial"/>
          <w:b/>
          <w:i/>
          <w:sz w:val="18"/>
          <w:szCs w:val="18"/>
          <w:lang w:val="es-BO"/>
        </w:rPr>
        <w:t>(Elegir una de las siguientes modalidades de pago conforme)</w:t>
      </w:r>
    </w:p>
    <w:p w14:paraId="01B6830C" w14:textId="77777777" w:rsidR="002A3754" w:rsidRPr="009956C4" w:rsidRDefault="002A3754" w:rsidP="002A3754">
      <w:pPr>
        <w:jc w:val="both"/>
        <w:rPr>
          <w:rFonts w:cs="Arial"/>
          <w:b/>
          <w:i/>
          <w:sz w:val="18"/>
          <w:szCs w:val="18"/>
          <w:lang w:val="es-BO"/>
        </w:rPr>
      </w:pPr>
    </w:p>
    <w:p w14:paraId="51CE1C87" w14:textId="77777777" w:rsidR="002A3754" w:rsidRPr="009956C4" w:rsidRDefault="002A3754" w:rsidP="00A2419A">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B295796" w14:textId="77777777" w:rsidR="002A3754" w:rsidRPr="009956C4" w:rsidRDefault="002A3754" w:rsidP="002A3754">
      <w:pPr>
        <w:pStyle w:val="Prrafodelista"/>
        <w:jc w:val="both"/>
        <w:rPr>
          <w:rFonts w:ascii="Verdana" w:hAnsi="Verdana" w:cs="Arial"/>
          <w:b/>
          <w:sz w:val="18"/>
          <w:szCs w:val="18"/>
          <w:lang w:val="es-BO"/>
        </w:rPr>
      </w:pPr>
    </w:p>
    <w:p w14:paraId="2C11FF98" w14:textId="77777777" w:rsidR="002A3754" w:rsidRPr="009956C4" w:rsidRDefault="002A3754" w:rsidP="00A2419A">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987257D" w14:textId="77777777" w:rsidR="002A3754" w:rsidRPr="009956C4" w:rsidRDefault="002A3754" w:rsidP="002A3754">
      <w:pPr>
        <w:ind w:left="993"/>
        <w:jc w:val="both"/>
        <w:rPr>
          <w:rFonts w:cs="Arial"/>
          <w:b/>
          <w:i/>
          <w:sz w:val="18"/>
          <w:szCs w:val="18"/>
          <w:lang w:val="es-BO"/>
        </w:rPr>
      </w:pPr>
    </w:p>
    <w:p w14:paraId="60B5F9E2" w14:textId="77777777" w:rsidR="002A3754" w:rsidRPr="009956C4" w:rsidRDefault="002A3754" w:rsidP="002A3754">
      <w:pPr>
        <w:pStyle w:val="Prrafodelista"/>
        <w:jc w:val="both"/>
        <w:rPr>
          <w:rFonts w:ascii="Verdana" w:hAnsi="Verdana" w:cs="Arial"/>
          <w:b/>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40404C43" w14:textId="77777777" w:rsidR="002A3754" w:rsidRPr="009956C4" w:rsidRDefault="002A3754" w:rsidP="002A3754">
      <w:pPr>
        <w:ind w:left="993"/>
        <w:jc w:val="both"/>
        <w:rPr>
          <w:rFonts w:cs="Arial"/>
          <w:i/>
          <w:sz w:val="18"/>
          <w:szCs w:val="18"/>
          <w:lang w:val="es-BO"/>
        </w:rPr>
      </w:pPr>
    </w:p>
    <w:p w14:paraId="7DBA7529" w14:textId="77777777" w:rsidR="002A3754" w:rsidRPr="009956C4" w:rsidRDefault="002A3754" w:rsidP="00A2419A">
      <w:pPr>
        <w:pStyle w:val="Prrafodelista"/>
        <w:numPr>
          <w:ilvl w:val="0"/>
          <w:numId w:val="50"/>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 xml:space="preserve">entidad deberá adecuar la redacción de la presente modalidad de pago al sistema de provisión y pagos previstos en el documento </w:t>
      </w:r>
      <w:r w:rsidRPr="009956C4">
        <w:rPr>
          <w:rFonts w:ascii="Verdana" w:hAnsi="Verdana" w:cs="Arial"/>
          <w:b/>
          <w:i/>
          <w:sz w:val="18"/>
          <w:szCs w:val="18"/>
          <w:lang w:val="es-BO"/>
        </w:rPr>
        <w:lastRenderedPageBreak/>
        <w:t>base de contratación, pudiendo establecer periodos determinados de pago en base un cronograma de entregas).</w:t>
      </w:r>
    </w:p>
    <w:p w14:paraId="752DA964" w14:textId="77777777" w:rsidR="002A3754" w:rsidRPr="009956C4" w:rsidRDefault="002A3754" w:rsidP="002A3754">
      <w:pPr>
        <w:pStyle w:val="Prrafodelista"/>
        <w:jc w:val="both"/>
        <w:rPr>
          <w:rFonts w:ascii="Verdana" w:hAnsi="Verdana" w:cs="Arial"/>
          <w:sz w:val="18"/>
          <w:szCs w:val="18"/>
          <w:lang w:val="es-BO"/>
        </w:rPr>
      </w:pPr>
    </w:p>
    <w:p w14:paraId="73C85923" w14:textId="77777777" w:rsidR="002A3754" w:rsidRPr="009956C4" w:rsidRDefault="002A3754" w:rsidP="002A3754">
      <w:pPr>
        <w:pStyle w:val="Prrafodelista"/>
        <w:jc w:val="both"/>
        <w:rPr>
          <w:rFonts w:ascii="Verdana" w:hAnsi="Verdana" w:cs="Arial"/>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8107EA3" w14:textId="77777777" w:rsidR="002A3754" w:rsidRPr="009956C4" w:rsidRDefault="002A3754" w:rsidP="002A3754">
      <w:pPr>
        <w:jc w:val="both"/>
        <w:rPr>
          <w:rFonts w:cs="Arial"/>
          <w:sz w:val="18"/>
          <w:szCs w:val="18"/>
          <w:lang w:val="es-BO"/>
        </w:rPr>
      </w:pPr>
    </w:p>
    <w:p w14:paraId="5BD714D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6547964E" w14:textId="77777777" w:rsidR="002A3754" w:rsidRPr="009956C4" w:rsidRDefault="002A3754" w:rsidP="002A3754">
      <w:pPr>
        <w:jc w:val="both"/>
        <w:rPr>
          <w:rFonts w:cs="Arial"/>
          <w:sz w:val="18"/>
          <w:szCs w:val="18"/>
          <w:lang w:val="es-BO"/>
        </w:rPr>
      </w:pPr>
    </w:p>
    <w:p w14:paraId="065E2780"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651E01F6" w14:textId="77777777" w:rsidR="002A3754" w:rsidRPr="009956C4" w:rsidRDefault="002A3754" w:rsidP="002A3754">
      <w:pPr>
        <w:jc w:val="both"/>
        <w:rPr>
          <w:rFonts w:cs="Arial"/>
          <w:sz w:val="18"/>
          <w:szCs w:val="18"/>
          <w:lang w:val="es-BO"/>
        </w:rPr>
      </w:pPr>
    </w:p>
    <w:p w14:paraId="4B3E1781"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2818813D" w14:textId="77777777" w:rsidR="002A3754" w:rsidRPr="009956C4" w:rsidRDefault="002A3754" w:rsidP="002A3754">
      <w:pPr>
        <w:jc w:val="both"/>
        <w:rPr>
          <w:rFonts w:cs="Arial"/>
          <w:sz w:val="18"/>
          <w:szCs w:val="18"/>
          <w:lang w:val="es-BO"/>
        </w:rPr>
      </w:pPr>
    </w:p>
    <w:p w14:paraId="4F22BEA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02F9D190" w14:textId="77777777" w:rsidR="002A3754" w:rsidRPr="009956C4" w:rsidRDefault="002A3754" w:rsidP="002A3754">
      <w:pPr>
        <w:jc w:val="both"/>
        <w:rPr>
          <w:rFonts w:cs="Arial"/>
          <w:sz w:val="18"/>
          <w:szCs w:val="18"/>
          <w:lang w:val="es-BO"/>
        </w:rPr>
      </w:pPr>
    </w:p>
    <w:p w14:paraId="44E92534"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TERCERA.-</w:t>
      </w:r>
      <w:proofErr w:type="gramEnd"/>
      <w:r w:rsidRPr="009956C4">
        <w:rPr>
          <w:rFonts w:cs="Arial"/>
          <w:b/>
          <w:sz w:val="18"/>
          <w:szCs w:val="18"/>
          <w:lang w:val="es-BO"/>
        </w:rPr>
        <w:t xml:space="preserve"> (DOMICILIO A EFECTOS DE </w:t>
      </w:r>
      <w:r w:rsidR="004B0DAC" w:rsidRPr="009956C4">
        <w:rPr>
          <w:rFonts w:cs="Arial"/>
          <w:b/>
          <w:sz w:val="18"/>
          <w:szCs w:val="18"/>
          <w:lang w:val="es-BO"/>
        </w:rPr>
        <w:t>NOTIFICACIÓN</w:t>
      </w:r>
      <w:r w:rsidRPr="009956C4">
        <w:rPr>
          <w:rFonts w:cs="Arial"/>
          <w:b/>
          <w:sz w:val="18"/>
          <w:szCs w:val="18"/>
          <w:lang w:val="es-BO"/>
        </w:rPr>
        <w:t>)</w:t>
      </w:r>
      <w:r w:rsidRPr="009956C4">
        <w:rPr>
          <w:rFonts w:cs="Arial"/>
          <w:sz w:val="18"/>
          <w:szCs w:val="18"/>
          <w:lang w:val="es-BO"/>
        </w:rPr>
        <w:t xml:space="preserve"> </w:t>
      </w:r>
    </w:p>
    <w:p w14:paraId="3F4515F5" w14:textId="77777777" w:rsidR="002A3754" w:rsidRPr="009956C4" w:rsidRDefault="002A3754" w:rsidP="002A3754">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58682F38" w14:textId="77777777" w:rsidR="002A3754" w:rsidRPr="009956C4" w:rsidRDefault="002A3754" w:rsidP="002A3754">
      <w:pPr>
        <w:jc w:val="both"/>
        <w:rPr>
          <w:rFonts w:cs="Arial"/>
          <w:sz w:val="18"/>
          <w:szCs w:val="18"/>
          <w:lang w:val="es-BO"/>
        </w:rPr>
      </w:pPr>
    </w:p>
    <w:p w14:paraId="2FE861AB" w14:textId="77777777" w:rsidR="002A3754" w:rsidRPr="009956C4" w:rsidRDefault="002A3754" w:rsidP="002A3754">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00F7AD4C" w14:textId="77777777" w:rsidR="002A3754" w:rsidRPr="009956C4" w:rsidRDefault="002A3754" w:rsidP="002A3754">
      <w:pPr>
        <w:jc w:val="both"/>
        <w:rPr>
          <w:rFonts w:cs="Arial"/>
          <w:sz w:val="18"/>
          <w:szCs w:val="18"/>
          <w:lang w:val="es-BO"/>
        </w:rPr>
      </w:pPr>
    </w:p>
    <w:p w14:paraId="38BFFDB9"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registrar el domicilio de la ENTIDAD, especificando la ciudad, zona, calle y número del inmueble donde funcionan sus oficinas).</w:t>
      </w:r>
    </w:p>
    <w:p w14:paraId="38757621" w14:textId="77777777" w:rsidR="002A3754" w:rsidRPr="009956C4" w:rsidRDefault="002A3754" w:rsidP="002A3754">
      <w:pPr>
        <w:jc w:val="both"/>
        <w:rPr>
          <w:rFonts w:cs="Arial"/>
          <w:b/>
          <w:sz w:val="18"/>
          <w:szCs w:val="18"/>
          <w:lang w:val="es-BO"/>
        </w:rPr>
      </w:pPr>
    </w:p>
    <w:p w14:paraId="0D419FB7"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CUARTA.-</w:t>
      </w:r>
      <w:proofErr w:type="gramEnd"/>
      <w:r w:rsidRPr="009956C4">
        <w:rPr>
          <w:rFonts w:cs="Arial"/>
          <w:b/>
          <w:sz w:val="18"/>
          <w:szCs w:val="18"/>
          <w:lang w:val="es-BO"/>
        </w:rPr>
        <w:t xml:space="preserve"> (DERECHOS DEL</w:t>
      </w:r>
      <w:r w:rsidRPr="009956C4">
        <w:rPr>
          <w:rFonts w:cs="Arial"/>
          <w:sz w:val="18"/>
          <w:szCs w:val="18"/>
          <w:lang w:val="es-BO"/>
        </w:rPr>
        <w:t xml:space="preserve"> </w:t>
      </w:r>
      <w:r w:rsidRPr="009956C4">
        <w:rPr>
          <w:rFonts w:cs="Arial"/>
          <w:b/>
          <w:sz w:val="18"/>
          <w:szCs w:val="18"/>
          <w:lang w:val="es-BO"/>
        </w:rPr>
        <w:t>PROVEEDOR)</w:t>
      </w:r>
    </w:p>
    <w:p w14:paraId="2998ED2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6ACE9116" w14:textId="77777777" w:rsidR="002A3754" w:rsidRPr="009956C4" w:rsidRDefault="002A3754" w:rsidP="002A3754">
      <w:pPr>
        <w:jc w:val="both"/>
        <w:rPr>
          <w:rFonts w:cs="Arial"/>
          <w:sz w:val="18"/>
          <w:szCs w:val="18"/>
          <w:lang w:val="es-BO"/>
        </w:rPr>
      </w:pPr>
    </w:p>
    <w:p w14:paraId="11A0E15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63F2AE09" w14:textId="77777777" w:rsidR="002A3754" w:rsidRPr="009956C4" w:rsidRDefault="002A3754" w:rsidP="002A3754">
      <w:pPr>
        <w:jc w:val="both"/>
        <w:rPr>
          <w:rFonts w:cs="Arial"/>
          <w:sz w:val="18"/>
          <w:szCs w:val="18"/>
          <w:lang w:val="es-BO"/>
        </w:rPr>
      </w:pPr>
    </w:p>
    <w:p w14:paraId="700B75C5" w14:textId="77777777" w:rsidR="002A3754" w:rsidRPr="009956C4" w:rsidRDefault="002A3754" w:rsidP="002A3754">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02B1F2FE" w14:textId="77777777" w:rsidR="002A3754" w:rsidRPr="009956C4" w:rsidRDefault="002A3754" w:rsidP="002A3754">
      <w:pPr>
        <w:jc w:val="both"/>
        <w:rPr>
          <w:rFonts w:cs="Arial"/>
          <w:bCs/>
          <w:sz w:val="18"/>
          <w:szCs w:val="18"/>
          <w:lang w:val="es-BO"/>
        </w:rPr>
      </w:pPr>
    </w:p>
    <w:p w14:paraId="7FC3A774"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0FFBFB4A" w14:textId="77777777" w:rsidR="002A3754" w:rsidRPr="009956C4" w:rsidRDefault="002A3754" w:rsidP="002A3754">
      <w:pPr>
        <w:jc w:val="both"/>
        <w:rPr>
          <w:rFonts w:cs="Arial"/>
          <w:b/>
          <w:sz w:val="18"/>
          <w:szCs w:val="18"/>
          <w:lang w:val="es-BO"/>
        </w:rPr>
      </w:pPr>
    </w:p>
    <w:p w14:paraId="50E410E3"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5868A77C" w14:textId="77777777" w:rsidR="002A3754" w:rsidRPr="009956C4" w:rsidRDefault="002A3754" w:rsidP="002A3754">
      <w:pPr>
        <w:jc w:val="both"/>
        <w:rPr>
          <w:rFonts w:cs="Arial"/>
          <w:sz w:val="18"/>
          <w:szCs w:val="18"/>
          <w:lang w:val="es-BO"/>
        </w:rPr>
      </w:pPr>
    </w:p>
    <w:p w14:paraId="41EE23C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67DF5A10" w14:textId="77777777" w:rsidR="002A3754" w:rsidRPr="009956C4" w:rsidRDefault="002A3754" w:rsidP="002A3754">
      <w:pPr>
        <w:autoSpaceDE w:val="0"/>
        <w:autoSpaceDN w:val="0"/>
        <w:adjustRightInd w:val="0"/>
        <w:jc w:val="both"/>
        <w:rPr>
          <w:rFonts w:cs="Verdana-Bold"/>
          <w:b/>
          <w:bCs/>
          <w:sz w:val="18"/>
          <w:szCs w:val="18"/>
          <w:lang w:val="es-BO"/>
        </w:rPr>
      </w:pPr>
    </w:p>
    <w:p w14:paraId="7E8F10AB"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proofErr w:type="gramStart"/>
      <w:r w:rsidRPr="009956C4">
        <w:rPr>
          <w:rFonts w:cs="Verdana"/>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(ESTIPULACIÓN SOBRE IMPUESTOS) </w:t>
      </w:r>
    </w:p>
    <w:p w14:paraId="517F6FCC"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Cs/>
          <w:sz w:val="18"/>
          <w:szCs w:val="18"/>
          <w:lang w:val="es-BO"/>
        </w:rPr>
        <w:lastRenderedPageBreak/>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0F0D2BB" w14:textId="77777777" w:rsidR="002A3754" w:rsidRPr="009956C4" w:rsidRDefault="002A3754" w:rsidP="002A3754">
      <w:pPr>
        <w:jc w:val="both"/>
        <w:rPr>
          <w:b/>
          <w:sz w:val="18"/>
          <w:szCs w:val="18"/>
          <w:lang w:val="es-BO"/>
        </w:rPr>
      </w:pPr>
    </w:p>
    <w:p w14:paraId="51D11FC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5EBE13CD" w14:textId="77777777" w:rsidR="002A3754" w:rsidRPr="009956C4" w:rsidRDefault="002A3754" w:rsidP="002A3754">
      <w:pPr>
        <w:jc w:val="both"/>
        <w:rPr>
          <w:b/>
          <w:sz w:val="18"/>
          <w:szCs w:val="18"/>
          <w:lang w:val="es-BO"/>
        </w:rPr>
      </w:pPr>
    </w:p>
    <w:p w14:paraId="3D0A83E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proofErr w:type="gramStart"/>
      <w:r w:rsidRPr="009956C4">
        <w:rPr>
          <w:rFonts w:cs="Arial"/>
          <w:b/>
          <w:sz w:val="18"/>
          <w:szCs w:val="18"/>
          <w:lang w:val="es-BO"/>
        </w:rPr>
        <w:t>SEXTA</w:t>
      </w:r>
      <w:r w:rsidRPr="009956C4">
        <w:rPr>
          <w:rFonts w:cs="Verdana"/>
          <w:b/>
          <w:sz w:val="18"/>
          <w:szCs w:val="18"/>
          <w:lang w:val="es-BO"/>
        </w:rPr>
        <w:t>.-</w:t>
      </w:r>
      <w:proofErr w:type="gramEnd"/>
      <w:r w:rsidRPr="009956C4">
        <w:rPr>
          <w:rFonts w:cs="Verdana"/>
          <w:b/>
          <w:sz w:val="18"/>
          <w:szCs w:val="18"/>
          <w:lang w:val="es-BO"/>
        </w:rPr>
        <w:t xml:space="preserve"> (FACTURACIÓN) </w:t>
      </w:r>
    </w:p>
    <w:p w14:paraId="57721180" w14:textId="77777777" w:rsidR="002A3754" w:rsidRPr="009956C4" w:rsidRDefault="002A3754" w:rsidP="002A3754">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4E162F45" w14:textId="77777777" w:rsidR="002A3754" w:rsidRPr="009956C4" w:rsidRDefault="002A3754" w:rsidP="002A3754">
      <w:pPr>
        <w:autoSpaceDE w:val="0"/>
        <w:autoSpaceDN w:val="0"/>
        <w:adjustRightInd w:val="0"/>
        <w:jc w:val="both"/>
        <w:rPr>
          <w:rFonts w:cs="Verdana"/>
          <w:sz w:val="18"/>
          <w:szCs w:val="18"/>
          <w:lang w:val="es-BO"/>
        </w:rPr>
      </w:pPr>
    </w:p>
    <w:p w14:paraId="442046C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2547280A" w14:textId="77777777" w:rsidR="002A3754" w:rsidRPr="009956C4" w:rsidRDefault="002A3754" w:rsidP="002A3754">
      <w:pPr>
        <w:jc w:val="both"/>
        <w:rPr>
          <w:b/>
          <w:sz w:val="18"/>
          <w:szCs w:val="18"/>
          <w:lang w:val="es-BO"/>
        </w:rPr>
      </w:pPr>
    </w:p>
    <w:p w14:paraId="35D7DDE0"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SÉPTIMA.-</w:t>
      </w:r>
      <w:proofErr w:type="gramEnd"/>
      <w:r w:rsidRPr="009956C4">
        <w:rPr>
          <w:rFonts w:cs="Arial"/>
          <w:b/>
          <w:sz w:val="18"/>
          <w:szCs w:val="18"/>
          <w:lang w:val="es-BO"/>
        </w:rPr>
        <w:t xml:space="preserve"> (SUBCONTRATOS)</w:t>
      </w:r>
      <w:r w:rsidRPr="009956C4">
        <w:rPr>
          <w:rFonts w:cs="Arial"/>
          <w:sz w:val="18"/>
          <w:szCs w:val="18"/>
          <w:lang w:val="es-BO"/>
        </w:rPr>
        <w:t xml:space="preserve"> </w:t>
      </w:r>
    </w:p>
    <w:p w14:paraId="3567B6D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66DE0F20" w14:textId="77777777" w:rsidR="002A3754" w:rsidRPr="009956C4" w:rsidRDefault="002A3754" w:rsidP="002A3754">
      <w:pPr>
        <w:jc w:val="both"/>
        <w:rPr>
          <w:rFonts w:cs="Arial"/>
          <w:b/>
          <w:sz w:val="18"/>
          <w:szCs w:val="18"/>
          <w:lang w:val="es-BO"/>
        </w:rPr>
      </w:pPr>
    </w:p>
    <w:p w14:paraId="6FF7213A"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OCTAVA.-</w:t>
      </w:r>
      <w:proofErr w:type="gramEnd"/>
      <w:r w:rsidRPr="009956C4">
        <w:rPr>
          <w:rFonts w:cs="Arial"/>
          <w:b/>
          <w:sz w:val="18"/>
          <w:szCs w:val="18"/>
          <w:lang w:val="es-BO"/>
        </w:rPr>
        <w:t xml:space="preserve"> (MODIFICACIONES AL CONTRATO)</w:t>
      </w:r>
      <w:r w:rsidRPr="009956C4">
        <w:rPr>
          <w:rFonts w:cs="Arial"/>
          <w:sz w:val="18"/>
          <w:szCs w:val="18"/>
          <w:lang w:val="es-BO"/>
        </w:rPr>
        <w:t xml:space="preserve"> </w:t>
      </w:r>
    </w:p>
    <w:p w14:paraId="76C2AFC5" w14:textId="77777777" w:rsidR="002A3754" w:rsidRPr="009956C4" w:rsidRDefault="002A3754" w:rsidP="002A3754">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5DE0298" w14:textId="77777777" w:rsidR="002A3754" w:rsidRPr="009956C4" w:rsidRDefault="002A3754" w:rsidP="002A3754">
      <w:pPr>
        <w:jc w:val="both"/>
        <w:rPr>
          <w:sz w:val="18"/>
          <w:szCs w:val="18"/>
          <w:lang w:val="es-BO"/>
        </w:rPr>
      </w:pPr>
    </w:p>
    <w:p w14:paraId="51163598"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12E0C8" w14:textId="77777777" w:rsidR="002A3754" w:rsidRPr="009956C4" w:rsidRDefault="002A3754" w:rsidP="002A3754">
      <w:pPr>
        <w:jc w:val="both"/>
        <w:rPr>
          <w:rFonts w:cs="Arial"/>
          <w:sz w:val="18"/>
          <w:szCs w:val="18"/>
          <w:lang w:val="es-BO"/>
        </w:rPr>
      </w:pPr>
    </w:p>
    <w:p w14:paraId="5B464D5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33111583" w14:textId="77777777" w:rsidR="002A3754" w:rsidRPr="009956C4" w:rsidRDefault="002A3754" w:rsidP="002A3754">
      <w:pPr>
        <w:jc w:val="both"/>
        <w:rPr>
          <w:rFonts w:cs="Arial"/>
          <w:sz w:val="18"/>
          <w:szCs w:val="18"/>
          <w:lang w:val="es-BO"/>
        </w:rPr>
      </w:pPr>
    </w:p>
    <w:p w14:paraId="31730A73"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256498AC" w14:textId="77777777" w:rsidR="002A3754" w:rsidRPr="009956C4" w:rsidRDefault="002A3754" w:rsidP="002A3754">
      <w:pPr>
        <w:autoSpaceDE w:val="0"/>
        <w:autoSpaceDN w:val="0"/>
        <w:adjustRightInd w:val="0"/>
        <w:jc w:val="both"/>
        <w:rPr>
          <w:rFonts w:cs="Verdana"/>
          <w:sz w:val="18"/>
          <w:szCs w:val="18"/>
          <w:lang w:val="es-BO"/>
        </w:rPr>
      </w:pPr>
    </w:p>
    <w:p w14:paraId="1F41CF7C"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NOVENA.-</w:t>
      </w:r>
      <w:proofErr w:type="gramEnd"/>
      <w:r w:rsidRPr="009956C4">
        <w:rPr>
          <w:rFonts w:cs="Arial"/>
          <w:b/>
          <w:sz w:val="18"/>
          <w:szCs w:val="18"/>
          <w:lang w:val="es-BO"/>
        </w:rPr>
        <w:t xml:space="preserve"> (CESIÓN) </w:t>
      </w:r>
    </w:p>
    <w:p w14:paraId="3AC18916"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DB4DDF2" w14:textId="77777777" w:rsidR="002A3754" w:rsidRPr="009956C4" w:rsidRDefault="002A3754" w:rsidP="002A3754">
      <w:pPr>
        <w:jc w:val="both"/>
        <w:rPr>
          <w:rFonts w:cs="Arial"/>
          <w:sz w:val="18"/>
          <w:szCs w:val="18"/>
          <w:lang w:val="es-BO"/>
        </w:rPr>
      </w:pPr>
    </w:p>
    <w:p w14:paraId="0EB3554C" w14:textId="77777777" w:rsidR="002A3754" w:rsidRPr="009956C4" w:rsidRDefault="002A3754" w:rsidP="002A3754">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0DC09EC" w14:textId="77777777" w:rsidR="002A3754" w:rsidRPr="009956C4" w:rsidRDefault="002A3754" w:rsidP="002A3754">
      <w:pPr>
        <w:jc w:val="both"/>
        <w:rPr>
          <w:rFonts w:cs="Arial"/>
          <w:sz w:val="18"/>
          <w:szCs w:val="18"/>
          <w:lang w:val="es-BO"/>
        </w:rPr>
      </w:pPr>
    </w:p>
    <w:p w14:paraId="647556E2"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VIGÉSIMA.-</w:t>
      </w:r>
      <w:proofErr w:type="gramEnd"/>
      <w:r w:rsidRPr="009956C4">
        <w:rPr>
          <w:rFonts w:cs="Arial"/>
          <w:b/>
          <w:sz w:val="18"/>
          <w:szCs w:val="18"/>
          <w:lang w:val="es-BO"/>
        </w:rPr>
        <w:t xml:space="preserve"> (</w:t>
      </w:r>
      <w:r w:rsidR="004B0DAC" w:rsidRPr="009956C4">
        <w:rPr>
          <w:rFonts w:cs="Arial"/>
          <w:b/>
          <w:sz w:val="18"/>
          <w:szCs w:val="18"/>
          <w:lang w:val="es-BO"/>
        </w:rPr>
        <w:t>SUSPENSIÓN</w:t>
      </w:r>
      <w:r w:rsidRPr="009956C4">
        <w:rPr>
          <w:rFonts w:cs="Arial"/>
          <w:b/>
          <w:sz w:val="18"/>
          <w:szCs w:val="18"/>
          <w:lang w:val="es-BO"/>
        </w:rPr>
        <w:t xml:space="preserve"> TEMPORAL) </w:t>
      </w:r>
    </w:p>
    <w:p w14:paraId="049306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w:t>
      </w:r>
      <w:r w:rsidRPr="009956C4">
        <w:rPr>
          <w:rFonts w:cs="Arial"/>
          <w:sz w:val="18"/>
          <w:szCs w:val="18"/>
          <w:lang w:val="es-BO"/>
        </w:rPr>
        <w:lastRenderedPageBreak/>
        <w:t xml:space="preserve">con una anticipación de quince (15) días calendario, excepto en los casos de urgencia por alguna emergencia imponderable. Esta suspensión puede ser parcial o total. </w:t>
      </w:r>
    </w:p>
    <w:p w14:paraId="175ED44B" w14:textId="77777777" w:rsidR="002A3754" w:rsidRPr="009956C4" w:rsidRDefault="002A3754" w:rsidP="002A3754">
      <w:pPr>
        <w:jc w:val="both"/>
        <w:rPr>
          <w:rFonts w:cs="Arial"/>
          <w:sz w:val="18"/>
          <w:szCs w:val="18"/>
          <w:lang w:val="es-BO"/>
        </w:rPr>
      </w:pPr>
    </w:p>
    <w:p w14:paraId="2C02EC7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0736FD1C" w14:textId="77777777" w:rsidR="002A3754" w:rsidRPr="009956C4" w:rsidRDefault="002A3754" w:rsidP="002A3754">
      <w:pPr>
        <w:jc w:val="both"/>
        <w:rPr>
          <w:rFonts w:cs="Arial"/>
          <w:sz w:val="18"/>
          <w:szCs w:val="18"/>
          <w:lang w:val="es-BO"/>
        </w:rPr>
      </w:pPr>
    </w:p>
    <w:p w14:paraId="6398C72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771D14E8" w14:textId="77777777" w:rsidR="002A3754" w:rsidRPr="009956C4" w:rsidRDefault="002A3754" w:rsidP="002A3754">
      <w:pPr>
        <w:jc w:val="both"/>
        <w:rPr>
          <w:b/>
          <w:i/>
          <w:sz w:val="18"/>
          <w:szCs w:val="18"/>
          <w:lang w:val="es-BO"/>
        </w:rPr>
      </w:pPr>
    </w:p>
    <w:p w14:paraId="31B7FE25" w14:textId="77777777" w:rsidR="002A3754" w:rsidRPr="009956C4" w:rsidRDefault="002A3754" w:rsidP="002A3754">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7A9DA0A3"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 </w:t>
      </w:r>
    </w:p>
    <w:p w14:paraId="0C288D32"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0ABD73EF" w14:textId="77777777" w:rsidR="002A3754" w:rsidRPr="009956C4" w:rsidRDefault="002A3754" w:rsidP="002A3754">
      <w:pPr>
        <w:jc w:val="both"/>
        <w:rPr>
          <w:rFonts w:cs="Arial"/>
          <w:bCs/>
          <w:sz w:val="18"/>
          <w:szCs w:val="18"/>
          <w:lang w:val="es-BO"/>
        </w:rPr>
      </w:pPr>
    </w:p>
    <w:p w14:paraId="21155737"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4ABFA615" w14:textId="77777777" w:rsidR="002A3754" w:rsidRPr="009956C4" w:rsidRDefault="002A3754" w:rsidP="002A3754">
      <w:pPr>
        <w:jc w:val="both"/>
        <w:rPr>
          <w:rFonts w:cs="Arial"/>
          <w:bCs/>
          <w:sz w:val="18"/>
          <w:szCs w:val="18"/>
          <w:lang w:val="es-BO"/>
        </w:rPr>
      </w:pPr>
    </w:p>
    <w:p w14:paraId="355349F3"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5748AC58" w14:textId="77777777" w:rsidR="002A3754" w:rsidRPr="009956C4" w:rsidRDefault="002A3754" w:rsidP="002A3754">
      <w:pPr>
        <w:jc w:val="both"/>
        <w:rPr>
          <w:rFonts w:cs="Arial"/>
          <w:bCs/>
          <w:sz w:val="18"/>
          <w:szCs w:val="18"/>
          <w:lang w:val="es-BO"/>
        </w:rPr>
      </w:pPr>
    </w:p>
    <w:p w14:paraId="1A08873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5438C56A" w14:textId="77777777" w:rsidR="002A3754" w:rsidRPr="009956C4" w:rsidRDefault="002A3754" w:rsidP="002A3754">
      <w:pPr>
        <w:jc w:val="both"/>
        <w:rPr>
          <w:rFonts w:cs="Arial"/>
          <w:sz w:val="18"/>
          <w:szCs w:val="18"/>
          <w:lang w:val="es-BO"/>
        </w:rPr>
      </w:pPr>
    </w:p>
    <w:p w14:paraId="20FA4B53" w14:textId="77777777" w:rsidR="002A3754" w:rsidRPr="009956C4" w:rsidRDefault="002A3754" w:rsidP="002A3754">
      <w:pPr>
        <w:jc w:val="both"/>
        <w:rPr>
          <w:rFonts w:cs="Arial"/>
          <w:b/>
          <w:sz w:val="18"/>
          <w:szCs w:val="18"/>
          <w:lang w:val="es-BO"/>
        </w:rPr>
      </w:pPr>
      <w:r w:rsidRPr="009956C4">
        <w:rPr>
          <w:rFonts w:cs="Arial"/>
          <w:b/>
          <w:i/>
          <w:sz w:val="18"/>
          <w:szCs w:val="18"/>
          <w:lang w:val="es-BO"/>
        </w:rPr>
        <w:t xml:space="preserve">(Adicionar el siguiente párrafo en caso de bienes con más de </w:t>
      </w:r>
      <w:proofErr w:type="gramStart"/>
      <w:r w:rsidRPr="009956C4">
        <w:rPr>
          <w:rFonts w:cs="Arial"/>
          <w:b/>
          <w:i/>
          <w:sz w:val="18"/>
          <w:szCs w:val="18"/>
          <w:lang w:val="es-BO"/>
        </w:rPr>
        <w:t>una entregas</w:t>
      </w:r>
      <w:proofErr w:type="gramEnd"/>
      <w:r w:rsidRPr="009956C4">
        <w:rPr>
          <w:rFonts w:cs="Arial"/>
          <w:b/>
          <w:sz w:val="18"/>
          <w:szCs w:val="18"/>
          <w:lang w:val="es-BO"/>
        </w:rPr>
        <w:t>)</w:t>
      </w:r>
    </w:p>
    <w:p w14:paraId="3D28847F" w14:textId="673C00D1" w:rsidR="002A3754" w:rsidRPr="009956C4" w:rsidRDefault="002A3754" w:rsidP="002A3754">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Pr>
          <w:rFonts w:cs="Arial"/>
          <w:sz w:val="18"/>
          <w:szCs w:val="18"/>
          <w:lang w:val="es-BO"/>
        </w:rPr>
        <w:t xml:space="preserve"> diez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10%</w:t>
      </w:r>
      <w:r w:rsidR="00C41BA7">
        <w:rPr>
          <w:rFonts w:cs="Arial"/>
          <w:sz w:val="18"/>
          <w:szCs w:val="18"/>
          <w:lang w:val="es-BO"/>
        </w:rPr>
        <w:t>)</w:t>
      </w:r>
      <w:r w:rsidRPr="009956C4">
        <w:rPr>
          <w:rFonts w:cs="Arial"/>
          <w:sz w:val="18"/>
          <w:szCs w:val="18"/>
          <w:lang w:val="es-BO"/>
        </w:rPr>
        <w:t xml:space="preserve"> y</w:t>
      </w:r>
      <w:r w:rsidR="00C41BA7">
        <w:rPr>
          <w:rFonts w:cs="Arial"/>
          <w:sz w:val="18"/>
          <w:szCs w:val="18"/>
          <w:lang w:val="es-BO"/>
        </w:rPr>
        <w:t xml:space="preserve"> veinte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20%</w:t>
      </w:r>
      <w:r w:rsidR="00C41BA7">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566FD1B4" w14:textId="77777777" w:rsidR="002A3754" w:rsidRPr="009956C4" w:rsidRDefault="002A3754" w:rsidP="002A3754">
      <w:pPr>
        <w:widowControl w:val="0"/>
        <w:jc w:val="both"/>
        <w:rPr>
          <w:rFonts w:cs="Arial"/>
          <w:bCs/>
          <w:sz w:val="18"/>
          <w:szCs w:val="18"/>
          <w:lang w:val="es-BO"/>
        </w:rPr>
      </w:pPr>
    </w:p>
    <w:p w14:paraId="1ACCD0DE" w14:textId="77777777" w:rsidR="002A3754" w:rsidRPr="009956C4" w:rsidRDefault="00813A46"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3E758C65" w14:textId="77777777" w:rsidR="002A3754" w:rsidRPr="009956C4" w:rsidRDefault="002A3754" w:rsidP="002A3754">
      <w:pPr>
        <w:jc w:val="both"/>
        <w:rPr>
          <w:rFonts w:cs="Arial"/>
          <w:bCs/>
          <w:sz w:val="18"/>
          <w:szCs w:val="18"/>
          <w:lang w:val="es-BO"/>
        </w:rPr>
      </w:pPr>
    </w:p>
    <w:p w14:paraId="3E97DDE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6329A1C4" w14:textId="77777777" w:rsidR="002A3754" w:rsidRPr="009956C4" w:rsidRDefault="002A3754" w:rsidP="002A3754">
      <w:pPr>
        <w:jc w:val="both"/>
        <w:rPr>
          <w:rFonts w:cs="Arial"/>
          <w:sz w:val="18"/>
          <w:szCs w:val="18"/>
          <w:lang w:val="es-BO"/>
        </w:rPr>
      </w:pPr>
    </w:p>
    <w:p w14:paraId="4F2FBFC8"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75DD44DA" w14:textId="77777777" w:rsidR="002A3754" w:rsidRPr="009956C4" w:rsidRDefault="002A3754" w:rsidP="002A3754">
      <w:pPr>
        <w:spacing w:line="195" w:lineRule="exact"/>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w:t>
      </w:r>
    </w:p>
    <w:p w14:paraId="44A7604C" w14:textId="77777777" w:rsidR="002A3754" w:rsidRPr="009956C4" w:rsidRDefault="002A3754" w:rsidP="002A3754">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64261C3F" w14:textId="77777777" w:rsidR="002A3754" w:rsidRPr="009956C4" w:rsidRDefault="002A3754" w:rsidP="002A3754">
      <w:pPr>
        <w:spacing w:line="195" w:lineRule="exact"/>
        <w:jc w:val="both"/>
        <w:rPr>
          <w:sz w:val="18"/>
          <w:szCs w:val="18"/>
          <w:lang w:val="es-BO"/>
        </w:rPr>
      </w:pPr>
    </w:p>
    <w:p w14:paraId="2516988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6EE5F4EA" w14:textId="77777777" w:rsidR="002A3754" w:rsidRPr="009956C4" w:rsidRDefault="002A3754" w:rsidP="002A3754">
      <w:pPr>
        <w:jc w:val="both"/>
        <w:rPr>
          <w:rFonts w:cs="Arial"/>
          <w:sz w:val="18"/>
          <w:szCs w:val="18"/>
          <w:lang w:val="es-BO"/>
        </w:rPr>
      </w:pPr>
    </w:p>
    <w:p w14:paraId="06F1A39B"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7F1E28AD" w14:textId="77777777" w:rsidR="002A3754" w:rsidRPr="009956C4" w:rsidRDefault="002A3754" w:rsidP="002A3754">
      <w:pPr>
        <w:jc w:val="both"/>
        <w:rPr>
          <w:rFonts w:cs="Arial"/>
          <w:sz w:val="18"/>
          <w:szCs w:val="18"/>
          <w:lang w:val="es-BO"/>
        </w:rPr>
      </w:pPr>
    </w:p>
    <w:p w14:paraId="430B7DF7"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SEGUNDA</w:t>
      </w:r>
      <w:r w:rsidRPr="009956C4">
        <w:rPr>
          <w:b/>
          <w:sz w:val="18"/>
          <w:szCs w:val="18"/>
          <w:lang w:val="es-BO"/>
        </w:rPr>
        <w:t>.-</w:t>
      </w:r>
      <w:proofErr w:type="gramEnd"/>
      <w:r w:rsidRPr="009956C4">
        <w:rPr>
          <w:b/>
          <w:sz w:val="18"/>
          <w:szCs w:val="18"/>
          <w:lang w:val="es-BO"/>
        </w:rPr>
        <w:t xml:space="preserve">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2AEC5628"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47B205D0" w14:textId="77777777" w:rsidR="002A3754" w:rsidRPr="009956C4" w:rsidRDefault="002A3754" w:rsidP="002A3754">
      <w:pPr>
        <w:autoSpaceDE w:val="0"/>
        <w:autoSpaceDN w:val="0"/>
        <w:adjustRightInd w:val="0"/>
        <w:jc w:val="both"/>
        <w:rPr>
          <w:rFonts w:cs="Verdana-Bold"/>
          <w:b/>
          <w:bCs/>
          <w:sz w:val="18"/>
          <w:szCs w:val="18"/>
          <w:lang w:val="es-BO"/>
        </w:rPr>
      </w:pPr>
    </w:p>
    <w:p w14:paraId="1395C8C5"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TERCERA.-</w:t>
      </w:r>
      <w:proofErr w:type="gramEnd"/>
      <w:r w:rsidRPr="009956C4">
        <w:rPr>
          <w:rFonts w:cs="Arial"/>
          <w:b/>
          <w:sz w:val="18"/>
          <w:szCs w:val="18"/>
          <w:lang w:val="es-BO"/>
        </w:rPr>
        <w:t xml:space="preserve"> (CAUSAS DE FUERZA MAYOR Y/O CASO FORTUITO)</w:t>
      </w:r>
    </w:p>
    <w:p w14:paraId="7443D6A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698DA6A4" w14:textId="77777777" w:rsidR="002A3754" w:rsidRPr="009956C4" w:rsidRDefault="002A3754" w:rsidP="002A3754">
      <w:pPr>
        <w:jc w:val="both"/>
        <w:rPr>
          <w:rFonts w:cs="Arial"/>
          <w:sz w:val="18"/>
          <w:szCs w:val="18"/>
          <w:lang w:val="es-BO"/>
        </w:rPr>
      </w:pPr>
    </w:p>
    <w:p w14:paraId="7A3EDEC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8F58C80" w14:textId="77777777" w:rsidR="002A3754" w:rsidRPr="009956C4" w:rsidRDefault="002A3754" w:rsidP="002A3754">
      <w:pPr>
        <w:jc w:val="both"/>
        <w:rPr>
          <w:rFonts w:cs="Arial"/>
          <w:sz w:val="18"/>
          <w:szCs w:val="18"/>
          <w:lang w:val="es-BO"/>
        </w:rPr>
      </w:pPr>
    </w:p>
    <w:p w14:paraId="5F1BEF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DBD1C23" w14:textId="77777777" w:rsidR="002A3754" w:rsidRPr="009956C4" w:rsidRDefault="002A3754" w:rsidP="002A3754">
      <w:pPr>
        <w:jc w:val="both"/>
        <w:rPr>
          <w:rFonts w:cs="Arial"/>
          <w:sz w:val="18"/>
          <w:szCs w:val="18"/>
          <w:lang w:val="es-BO"/>
        </w:rPr>
      </w:pPr>
    </w:p>
    <w:p w14:paraId="6AED4800" w14:textId="77777777" w:rsidR="002A3754" w:rsidRPr="009956C4" w:rsidRDefault="002A3754" w:rsidP="002A3754">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2BF0074F" w14:textId="77777777" w:rsidR="002A3754" w:rsidRPr="009956C4" w:rsidRDefault="002A3754" w:rsidP="002A3754">
      <w:pPr>
        <w:jc w:val="both"/>
        <w:rPr>
          <w:rFonts w:cs="Arial"/>
          <w:spacing w:val="-3"/>
          <w:sz w:val="18"/>
          <w:szCs w:val="18"/>
          <w:lang w:val="es-BO"/>
        </w:rPr>
      </w:pPr>
    </w:p>
    <w:p w14:paraId="32553D56" w14:textId="77777777" w:rsidR="002A3754" w:rsidRPr="009956C4" w:rsidRDefault="002A3754" w:rsidP="00A2419A">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0B1EEBB4" w14:textId="77777777" w:rsidR="002A3754" w:rsidRPr="009956C4" w:rsidRDefault="002A3754" w:rsidP="00A2419A">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3C451B9A" w14:textId="77777777" w:rsidR="002A3754" w:rsidRPr="009956C4" w:rsidRDefault="002A3754" w:rsidP="002A3754">
      <w:pPr>
        <w:pStyle w:val="Prrafodelista"/>
        <w:contextualSpacing/>
        <w:jc w:val="both"/>
        <w:rPr>
          <w:rFonts w:ascii="Verdana" w:hAnsi="Verdana" w:cs="Arial"/>
          <w:spacing w:val="-3"/>
          <w:sz w:val="18"/>
          <w:szCs w:val="18"/>
          <w:lang w:val="es-BO"/>
        </w:rPr>
      </w:pPr>
    </w:p>
    <w:p w14:paraId="4240BA29" w14:textId="77777777" w:rsidR="002A3754" w:rsidRPr="009956C4" w:rsidRDefault="002A3754" w:rsidP="002A3754">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832A138" w14:textId="77777777" w:rsidR="002A3754" w:rsidRPr="009956C4" w:rsidRDefault="002A3754" w:rsidP="002A3754">
      <w:pPr>
        <w:jc w:val="both"/>
        <w:rPr>
          <w:b/>
          <w:sz w:val="18"/>
          <w:szCs w:val="18"/>
          <w:lang w:val="es-BO"/>
        </w:rPr>
      </w:pPr>
    </w:p>
    <w:p w14:paraId="595FB184"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CUARTA.-</w:t>
      </w:r>
      <w:proofErr w:type="gramEnd"/>
      <w:r w:rsidRPr="009956C4">
        <w:rPr>
          <w:rFonts w:cs="Arial"/>
          <w:b/>
          <w:sz w:val="18"/>
          <w:szCs w:val="18"/>
          <w:lang w:val="es-BO"/>
        </w:rPr>
        <w:t xml:space="preserve"> (TERMINACIÓN DEL CONTRATO)</w:t>
      </w:r>
    </w:p>
    <w:p w14:paraId="4729FC6E"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concluirá por una de las siguientes causas:</w:t>
      </w:r>
    </w:p>
    <w:p w14:paraId="30C5DBE2" w14:textId="77777777" w:rsidR="002A3754" w:rsidRPr="009956C4" w:rsidRDefault="002A3754" w:rsidP="002A3754">
      <w:pPr>
        <w:tabs>
          <w:tab w:val="left" w:pos="709"/>
        </w:tabs>
        <w:jc w:val="both"/>
        <w:rPr>
          <w:rFonts w:cs="Arial"/>
          <w:sz w:val="18"/>
          <w:szCs w:val="18"/>
          <w:lang w:val="es-BO"/>
        </w:rPr>
      </w:pPr>
    </w:p>
    <w:p w14:paraId="3191315D"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2A1F8278"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15DD0C97"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5C38ABE9"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0527E62F"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66B65910"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7C83994B" w14:textId="77777777" w:rsidR="002A3754" w:rsidRPr="009956C4" w:rsidRDefault="002A3754" w:rsidP="00A2419A">
      <w:pPr>
        <w:numPr>
          <w:ilvl w:val="1"/>
          <w:numId w:val="44"/>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5F9CD452" w14:textId="77777777" w:rsidR="002A3754" w:rsidRPr="009956C4" w:rsidRDefault="002A3754" w:rsidP="002A3754">
      <w:pPr>
        <w:tabs>
          <w:tab w:val="left" w:pos="851"/>
        </w:tabs>
        <w:ind w:left="709" w:hanging="709"/>
        <w:jc w:val="both"/>
        <w:rPr>
          <w:rFonts w:cs="Arial"/>
          <w:sz w:val="18"/>
          <w:szCs w:val="18"/>
          <w:lang w:val="es-BO"/>
        </w:rPr>
      </w:pPr>
    </w:p>
    <w:p w14:paraId="1E8A3438" w14:textId="77777777" w:rsidR="002A3754" w:rsidRPr="009956C4" w:rsidRDefault="002A3754" w:rsidP="00A2419A">
      <w:pPr>
        <w:numPr>
          <w:ilvl w:val="1"/>
          <w:numId w:val="44"/>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3702076F" w14:textId="77777777" w:rsidR="002A3754" w:rsidRPr="009956C4" w:rsidRDefault="002A3754" w:rsidP="002A3754">
      <w:pPr>
        <w:tabs>
          <w:tab w:val="left" w:pos="709"/>
        </w:tabs>
        <w:ind w:left="720"/>
        <w:jc w:val="both"/>
        <w:rPr>
          <w:rFonts w:cs="Arial"/>
          <w:sz w:val="18"/>
          <w:szCs w:val="18"/>
          <w:lang w:val="es-BO"/>
        </w:rPr>
      </w:pPr>
    </w:p>
    <w:p w14:paraId="63E404EA" w14:textId="77777777" w:rsidR="002A3754" w:rsidRPr="009956C4" w:rsidRDefault="002A3754" w:rsidP="00A2419A">
      <w:pPr>
        <w:numPr>
          <w:ilvl w:val="2"/>
          <w:numId w:val="44"/>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3D9D6BCF" w14:textId="77777777" w:rsidR="002A3754" w:rsidRPr="009956C4" w:rsidRDefault="002A3754" w:rsidP="002A3754">
      <w:pPr>
        <w:ind w:left="1418"/>
        <w:jc w:val="both"/>
        <w:rPr>
          <w:rFonts w:cs="Arial"/>
          <w:sz w:val="18"/>
          <w:szCs w:val="18"/>
          <w:lang w:val="es-BO"/>
        </w:rPr>
      </w:pPr>
    </w:p>
    <w:p w14:paraId="5B3DC621"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6BE6C956"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lastRenderedPageBreak/>
        <w:t xml:space="preserve">Por quiebra declarada del </w:t>
      </w:r>
      <w:r w:rsidRPr="009956C4">
        <w:rPr>
          <w:rFonts w:cs="Arial"/>
          <w:b/>
          <w:sz w:val="18"/>
          <w:szCs w:val="18"/>
          <w:lang w:val="es-BO"/>
        </w:rPr>
        <w:t>PROVEEDOR.</w:t>
      </w:r>
    </w:p>
    <w:p w14:paraId="0FC6D0EC"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594997C5"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77503695" w14:textId="77777777" w:rsidR="002A3754" w:rsidRPr="009956C4" w:rsidRDefault="002A3754" w:rsidP="002A3754">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5B4AE00C"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6282182E" w14:textId="77777777" w:rsidR="002A3754" w:rsidRPr="009956C4" w:rsidRDefault="002A3754" w:rsidP="002A3754">
      <w:pPr>
        <w:jc w:val="both"/>
        <w:rPr>
          <w:rFonts w:cs="Arial"/>
          <w:sz w:val="18"/>
          <w:szCs w:val="18"/>
          <w:lang w:val="es-BO"/>
        </w:rPr>
      </w:pPr>
    </w:p>
    <w:p w14:paraId="33E68529" w14:textId="77777777" w:rsidR="002A3754" w:rsidRPr="009956C4" w:rsidRDefault="002A3754" w:rsidP="00A2419A">
      <w:pPr>
        <w:numPr>
          <w:ilvl w:val="2"/>
          <w:numId w:val="44"/>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2D8F57AD" w14:textId="77777777" w:rsidR="002A3754" w:rsidRPr="009956C4" w:rsidRDefault="002A3754" w:rsidP="002A3754">
      <w:pPr>
        <w:jc w:val="both"/>
        <w:rPr>
          <w:rFonts w:cs="Arial"/>
          <w:sz w:val="18"/>
          <w:szCs w:val="18"/>
          <w:lang w:val="es-BO"/>
        </w:rPr>
      </w:pPr>
    </w:p>
    <w:p w14:paraId="6F236342" w14:textId="77777777" w:rsidR="002A3754" w:rsidRPr="009956C4" w:rsidRDefault="002A3754" w:rsidP="00A2419A">
      <w:pPr>
        <w:numPr>
          <w:ilvl w:val="0"/>
          <w:numId w:val="43"/>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3BA3CBE5" w14:textId="77777777" w:rsidR="002A3754" w:rsidRPr="009956C4" w:rsidRDefault="002A3754" w:rsidP="00A2419A">
      <w:pPr>
        <w:numPr>
          <w:ilvl w:val="0"/>
          <w:numId w:val="43"/>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15D1DFD8" w14:textId="77777777" w:rsidR="002A3754" w:rsidRPr="009956C4" w:rsidRDefault="002A3754" w:rsidP="00A2419A">
      <w:pPr>
        <w:numPr>
          <w:ilvl w:val="0"/>
          <w:numId w:val="43"/>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F85182B" w14:textId="77777777" w:rsidR="002A3754" w:rsidRPr="009956C4" w:rsidRDefault="002A3754" w:rsidP="002A3754">
      <w:pPr>
        <w:tabs>
          <w:tab w:val="left" w:pos="1418"/>
        </w:tabs>
        <w:jc w:val="both"/>
        <w:rPr>
          <w:rFonts w:cs="Arial"/>
          <w:b/>
          <w:sz w:val="18"/>
          <w:szCs w:val="18"/>
          <w:lang w:val="es-BO"/>
        </w:rPr>
      </w:pPr>
    </w:p>
    <w:p w14:paraId="1FFCF407" w14:textId="77777777" w:rsidR="002A3754" w:rsidRPr="009956C4" w:rsidRDefault="002A3754" w:rsidP="00A2419A">
      <w:pPr>
        <w:numPr>
          <w:ilvl w:val="2"/>
          <w:numId w:val="44"/>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462A722E" w14:textId="77777777" w:rsidR="002A3754" w:rsidRPr="009956C4" w:rsidRDefault="002A3754" w:rsidP="002A3754">
      <w:pPr>
        <w:ind w:left="1560"/>
        <w:jc w:val="both"/>
        <w:rPr>
          <w:rFonts w:cs="Arial"/>
          <w:sz w:val="18"/>
          <w:szCs w:val="18"/>
          <w:lang w:val="es-BO"/>
        </w:rPr>
      </w:pPr>
    </w:p>
    <w:p w14:paraId="656B2D0B"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5BABF322" w14:textId="77777777" w:rsidR="002A3754" w:rsidRPr="009956C4" w:rsidRDefault="002A3754" w:rsidP="002A3754">
      <w:pPr>
        <w:ind w:left="1560"/>
        <w:jc w:val="both"/>
        <w:rPr>
          <w:rFonts w:cs="Arial"/>
          <w:sz w:val="18"/>
          <w:szCs w:val="18"/>
          <w:lang w:val="es-BO"/>
        </w:rPr>
      </w:pPr>
    </w:p>
    <w:p w14:paraId="6E9B4E05"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570CFA85" w14:textId="77777777" w:rsidR="002A3754" w:rsidRPr="009956C4" w:rsidRDefault="002A3754" w:rsidP="002A3754">
      <w:pPr>
        <w:ind w:left="1560"/>
        <w:jc w:val="both"/>
        <w:rPr>
          <w:rFonts w:cs="Arial"/>
          <w:sz w:val="18"/>
          <w:szCs w:val="18"/>
          <w:lang w:val="es-BO"/>
        </w:rPr>
      </w:pPr>
    </w:p>
    <w:p w14:paraId="27F39EF4"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4825B9ED" w14:textId="77777777" w:rsidR="002A3754" w:rsidRPr="009956C4" w:rsidRDefault="002A3754" w:rsidP="002A3754">
      <w:pPr>
        <w:ind w:left="1700"/>
        <w:jc w:val="both"/>
        <w:rPr>
          <w:rFonts w:cs="Arial"/>
          <w:sz w:val="18"/>
          <w:szCs w:val="18"/>
          <w:lang w:val="es-BO"/>
        </w:rPr>
      </w:pPr>
    </w:p>
    <w:p w14:paraId="6A5A974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Si dentro de los diez (10) días hábiles siguientes de la fecha de notificación, se enmendaran las fallas, se </w:t>
      </w:r>
      <w:proofErr w:type="gramStart"/>
      <w:r w:rsidRPr="009956C4">
        <w:rPr>
          <w:rFonts w:cs="Arial"/>
          <w:sz w:val="18"/>
          <w:szCs w:val="18"/>
          <w:lang w:val="es-BO"/>
        </w:rPr>
        <w:t>normalizara</w:t>
      </w:r>
      <w:proofErr w:type="gramEnd"/>
      <w:r w:rsidRPr="009956C4">
        <w:rPr>
          <w:rFonts w:cs="Arial"/>
          <w:sz w:val="18"/>
          <w:szCs w:val="18"/>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w:t>
      </w:r>
      <w:proofErr w:type="spellStart"/>
      <w:r w:rsidRPr="009956C4">
        <w:rPr>
          <w:rFonts w:cs="Arial"/>
          <w:sz w:val="18"/>
          <w:szCs w:val="18"/>
          <w:lang w:val="es-BO"/>
        </w:rPr>
        <w:t>intensión</w:t>
      </w:r>
      <w:proofErr w:type="spellEnd"/>
      <w:r w:rsidRPr="009956C4">
        <w:rPr>
          <w:rFonts w:cs="Arial"/>
          <w:sz w:val="18"/>
          <w:szCs w:val="18"/>
          <w:lang w:val="es-BO"/>
        </w:rPr>
        <w:t xml:space="preserve"> de resolución de contrato.</w:t>
      </w:r>
    </w:p>
    <w:p w14:paraId="306A8B5C" w14:textId="77777777" w:rsidR="002A3754" w:rsidRPr="009956C4" w:rsidRDefault="002A3754" w:rsidP="002A3754">
      <w:pPr>
        <w:ind w:left="1700"/>
        <w:jc w:val="both"/>
        <w:rPr>
          <w:rFonts w:cs="Arial"/>
          <w:sz w:val="18"/>
          <w:szCs w:val="18"/>
          <w:lang w:val="es-BO"/>
        </w:rPr>
      </w:pPr>
    </w:p>
    <w:p w14:paraId="027118F9"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lastRenderedPageBreak/>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47D7C60C" w14:textId="77777777" w:rsidR="002A3754" w:rsidRPr="009956C4" w:rsidRDefault="002A3754" w:rsidP="002A3754">
      <w:pPr>
        <w:ind w:left="1700"/>
        <w:jc w:val="both"/>
        <w:rPr>
          <w:rFonts w:cs="Arial"/>
          <w:sz w:val="18"/>
          <w:szCs w:val="18"/>
          <w:lang w:val="es-BO"/>
        </w:rPr>
      </w:pPr>
    </w:p>
    <w:p w14:paraId="3BD5A0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0D697CC6" w14:textId="77777777" w:rsidR="002A3754" w:rsidRPr="009956C4" w:rsidRDefault="002A3754" w:rsidP="002A3754">
      <w:pPr>
        <w:ind w:left="1700"/>
        <w:jc w:val="both"/>
        <w:rPr>
          <w:rFonts w:cs="Arial"/>
          <w:sz w:val="18"/>
          <w:szCs w:val="18"/>
          <w:lang w:val="es-BO"/>
        </w:rPr>
      </w:pPr>
    </w:p>
    <w:p w14:paraId="22E462F1"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2EB47511" w14:textId="77777777" w:rsidR="002A3754" w:rsidRPr="009956C4" w:rsidRDefault="002A3754" w:rsidP="002A3754">
      <w:pPr>
        <w:ind w:left="1560"/>
        <w:jc w:val="both"/>
        <w:rPr>
          <w:rFonts w:cs="Arial"/>
          <w:sz w:val="18"/>
          <w:szCs w:val="18"/>
          <w:lang w:val="es-BO"/>
        </w:rPr>
      </w:pPr>
    </w:p>
    <w:p w14:paraId="5BFBEBE2" w14:textId="77777777" w:rsidR="002A3754" w:rsidRPr="009956C4" w:rsidRDefault="002A3754" w:rsidP="00A2419A">
      <w:pPr>
        <w:numPr>
          <w:ilvl w:val="1"/>
          <w:numId w:val="44"/>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6A952DB7" w14:textId="77777777" w:rsidR="002A3754" w:rsidRPr="009956C4" w:rsidRDefault="002A3754" w:rsidP="002A3754">
      <w:pPr>
        <w:ind w:left="1560"/>
        <w:jc w:val="both"/>
        <w:rPr>
          <w:rFonts w:cs="Arial"/>
          <w:sz w:val="18"/>
          <w:szCs w:val="18"/>
          <w:lang w:val="es-BO"/>
        </w:rPr>
      </w:pPr>
    </w:p>
    <w:p w14:paraId="7807C5E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5D403BDB" w14:textId="77777777" w:rsidR="002A3754" w:rsidRPr="009956C4" w:rsidRDefault="002A3754" w:rsidP="002A3754">
      <w:pPr>
        <w:ind w:left="1560"/>
        <w:jc w:val="both"/>
        <w:rPr>
          <w:rFonts w:cs="Arial"/>
          <w:sz w:val="18"/>
          <w:szCs w:val="18"/>
          <w:lang w:val="es-BO"/>
        </w:rPr>
      </w:pPr>
    </w:p>
    <w:p w14:paraId="04453407"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DE9A07F" w14:textId="77777777" w:rsidR="002A3754" w:rsidRPr="009956C4" w:rsidRDefault="002A3754" w:rsidP="002A3754">
      <w:pPr>
        <w:ind w:left="1560"/>
        <w:jc w:val="both"/>
        <w:rPr>
          <w:rFonts w:cs="Arial"/>
          <w:sz w:val="18"/>
          <w:szCs w:val="18"/>
          <w:lang w:val="es-BO"/>
        </w:rPr>
      </w:pPr>
    </w:p>
    <w:p w14:paraId="36BF0B91" w14:textId="77777777" w:rsidR="002A3754" w:rsidRPr="009956C4" w:rsidRDefault="002A3754" w:rsidP="002A3754">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5A2B9503" w14:textId="77777777" w:rsidR="002A3754" w:rsidRPr="009956C4" w:rsidRDefault="002A3754" w:rsidP="002A3754">
      <w:pPr>
        <w:ind w:left="1560"/>
        <w:jc w:val="both"/>
        <w:rPr>
          <w:rFonts w:cs="Arial"/>
          <w:b/>
          <w:sz w:val="18"/>
          <w:szCs w:val="18"/>
          <w:lang w:val="es-BO"/>
        </w:rPr>
      </w:pPr>
    </w:p>
    <w:p w14:paraId="55007E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0EF01955" w14:textId="77777777" w:rsidR="002A3754" w:rsidRPr="009956C4" w:rsidRDefault="002A3754" w:rsidP="002A3754">
      <w:pPr>
        <w:ind w:left="1560"/>
        <w:jc w:val="both"/>
        <w:rPr>
          <w:rFonts w:cs="Arial"/>
          <w:sz w:val="18"/>
          <w:szCs w:val="18"/>
          <w:lang w:val="es-BO"/>
        </w:rPr>
      </w:pPr>
    </w:p>
    <w:p w14:paraId="2C08813C"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5D52ACD8" w14:textId="77777777" w:rsidR="002A3754" w:rsidRPr="009956C4" w:rsidRDefault="002A3754" w:rsidP="002A3754">
      <w:pPr>
        <w:ind w:left="1560"/>
        <w:jc w:val="both"/>
        <w:rPr>
          <w:rFonts w:cs="Arial"/>
          <w:sz w:val="18"/>
          <w:szCs w:val="18"/>
          <w:lang w:val="es-BO"/>
        </w:rPr>
      </w:pPr>
    </w:p>
    <w:p w14:paraId="47BDB056" w14:textId="77777777" w:rsidR="002A3754" w:rsidRPr="009956C4" w:rsidRDefault="002A3754" w:rsidP="002A3754">
      <w:pPr>
        <w:ind w:left="1560"/>
        <w:jc w:val="both"/>
        <w:rPr>
          <w:rFonts w:cs="Arial"/>
          <w:sz w:val="18"/>
          <w:szCs w:val="18"/>
          <w:lang w:val="es-BO"/>
        </w:rPr>
      </w:pPr>
      <w:r w:rsidRPr="009956C4">
        <w:rPr>
          <w:rFonts w:cs="Arial"/>
          <w:sz w:val="18"/>
          <w:szCs w:val="18"/>
          <w:lang w:val="es-BO"/>
        </w:rPr>
        <w:lastRenderedPageBreak/>
        <w:t>Una vez efectivizada la Resolución del contrato, las partes procederán a realizar la liquidación del contrato.</w:t>
      </w:r>
    </w:p>
    <w:p w14:paraId="5322B339" w14:textId="77777777" w:rsidR="002A3754" w:rsidRPr="009956C4" w:rsidRDefault="002A3754" w:rsidP="002A3754">
      <w:pPr>
        <w:jc w:val="both"/>
        <w:rPr>
          <w:rFonts w:cs="Arial"/>
          <w:sz w:val="18"/>
          <w:szCs w:val="18"/>
          <w:lang w:val="es-BO"/>
        </w:rPr>
      </w:pPr>
    </w:p>
    <w:p w14:paraId="754285B1"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(SOLUCIÓN DE CONTROVERSIAS) </w:t>
      </w:r>
    </w:p>
    <w:p w14:paraId="140FDE66" w14:textId="77777777" w:rsidR="002A3754" w:rsidRPr="009956C4" w:rsidRDefault="002A3754" w:rsidP="002A3754">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FD3B5B6" w14:textId="77777777" w:rsidR="002A3754" w:rsidRPr="009956C4" w:rsidRDefault="002A3754" w:rsidP="002A3754">
      <w:pPr>
        <w:autoSpaceDE w:val="0"/>
        <w:autoSpaceDN w:val="0"/>
        <w:adjustRightInd w:val="0"/>
        <w:jc w:val="both"/>
        <w:rPr>
          <w:rFonts w:cs="Verdana-Bold"/>
          <w:bCs/>
          <w:sz w:val="18"/>
          <w:szCs w:val="18"/>
          <w:lang w:val="es-BO"/>
        </w:rPr>
      </w:pPr>
    </w:p>
    <w:p w14:paraId="37EEEBF9"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63DF75AA"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w:t>
      </w:r>
      <w:r w:rsidR="004B0DAC" w:rsidRPr="009956C4">
        <w:rPr>
          <w:rFonts w:cs="Arial"/>
          <w:b/>
          <w:sz w:val="18"/>
          <w:szCs w:val="18"/>
          <w:lang w:val="es-BO"/>
        </w:rPr>
        <w:t>RECEPCIÓN</w:t>
      </w:r>
      <w:r w:rsidRPr="009956C4">
        <w:rPr>
          <w:rFonts w:cs="Arial"/>
          <w:b/>
          <w:sz w:val="18"/>
          <w:szCs w:val="18"/>
          <w:lang w:val="es-BO"/>
        </w:rPr>
        <w:t xml:space="preserve">). </w:t>
      </w:r>
    </w:p>
    <w:p w14:paraId="0EB1DC2B" w14:textId="77777777" w:rsidR="002A3754" w:rsidRPr="009956C4" w:rsidRDefault="002A3754" w:rsidP="002A3754">
      <w:pPr>
        <w:jc w:val="both"/>
        <w:rPr>
          <w:rFonts w:cs="Arial"/>
          <w:sz w:val="18"/>
          <w:szCs w:val="18"/>
          <w:lang w:val="es-BO"/>
        </w:rPr>
      </w:pPr>
      <w:r w:rsidRPr="009956C4">
        <w:rPr>
          <w:rFonts w:cs="Arial"/>
          <w:sz w:val="18"/>
          <w:szCs w:val="18"/>
          <w:lang w:val="es-BO"/>
        </w:rPr>
        <w:t>Dentro del plazo previsto para la entrega o para cada entrega (según cronograma), se realizar</w:t>
      </w:r>
      <w:r w:rsidR="00D2778C" w:rsidRPr="009956C4">
        <w:rPr>
          <w:rFonts w:cs="Arial"/>
          <w:sz w:val="18"/>
          <w:szCs w:val="18"/>
          <w:lang w:val="es-BO"/>
        </w:rPr>
        <w:t>á</w:t>
      </w:r>
      <w:r w:rsidRPr="009956C4">
        <w:rPr>
          <w:rFonts w:cs="Arial"/>
          <w:sz w:val="18"/>
          <w:szCs w:val="18"/>
          <w:lang w:val="es-BO"/>
        </w:rPr>
        <w:t xml:space="preserve"> las actividades para la Recepción de los </w:t>
      </w:r>
      <w:r w:rsidRPr="009956C4">
        <w:rPr>
          <w:rFonts w:cs="Arial"/>
          <w:b/>
          <w:sz w:val="18"/>
          <w:szCs w:val="18"/>
          <w:lang w:val="es-BO"/>
        </w:rPr>
        <w:t>BIENES</w:t>
      </w:r>
      <w:r w:rsidRPr="009956C4">
        <w:rPr>
          <w:rFonts w:cs="Arial"/>
          <w:sz w:val="18"/>
          <w:szCs w:val="18"/>
          <w:lang w:val="es-BO"/>
        </w:rPr>
        <w:t>.</w:t>
      </w:r>
    </w:p>
    <w:p w14:paraId="58581631" w14:textId="77777777" w:rsidR="002A3754" w:rsidRPr="009956C4" w:rsidRDefault="002A3754" w:rsidP="002A3754">
      <w:pPr>
        <w:jc w:val="both"/>
        <w:rPr>
          <w:rFonts w:cs="Arial"/>
          <w:b/>
          <w:sz w:val="18"/>
          <w:szCs w:val="18"/>
          <w:lang w:val="es-BO"/>
        </w:rPr>
      </w:pPr>
    </w:p>
    <w:p w14:paraId="465834F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40F48F11" w14:textId="77777777" w:rsidR="002A3754" w:rsidRPr="009956C4" w:rsidRDefault="002A3754" w:rsidP="002A3754">
      <w:pPr>
        <w:jc w:val="both"/>
        <w:rPr>
          <w:rFonts w:cs="Arial"/>
          <w:sz w:val="18"/>
          <w:szCs w:val="18"/>
          <w:lang w:val="es-BO"/>
        </w:rPr>
      </w:pPr>
    </w:p>
    <w:p w14:paraId="012166E1" w14:textId="77777777" w:rsidR="002A3754" w:rsidRPr="009956C4" w:rsidRDefault="002A3754" w:rsidP="002A3754">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79748832" w14:textId="77777777" w:rsidR="002A3754" w:rsidRPr="009956C4" w:rsidRDefault="002A3754" w:rsidP="002A3754">
      <w:pPr>
        <w:jc w:val="both"/>
        <w:rPr>
          <w:rFonts w:cs="Arial"/>
          <w:sz w:val="18"/>
          <w:szCs w:val="18"/>
          <w:lang w:val="es-BO"/>
        </w:rPr>
      </w:pPr>
    </w:p>
    <w:p w14:paraId="0699EACB" w14:textId="77777777" w:rsidR="002A3754" w:rsidRPr="009956C4" w:rsidRDefault="002A3754" w:rsidP="002A3754">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59D119BA" w14:textId="77777777" w:rsidR="002A3754" w:rsidRPr="009956C4" w:rsidRDefault="002A3754" w:rsidP="002A3754">
      <w:pPr>
        <w:jc w:val="both"/>
        <w:rPr>
          <w:rFonts w:cs="Arial"/>
          <w:sz w:val="18"/>
          <w:szCs w:val="18"/>
          <w:lang w:val="es-BO"/>
        </w:rPr>
      </w:pPr>
    </w:p>
    <w:p w14:paraId="45D4E65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13945A91" w14:textId="77777777" w:rsidR="002A3754" w:rsidRPr="009956C4" w:rsidRDefault="002A3754" w:rsidP="002A3754">
      <w:pPr>
        <w:jc w:val="both"/>
        <w:rPr>
          <w:rFonts w:cs="Arial"/>
          <w:sz w:val="18"/>
          <w:szCs w:val="18"/>
          <w:lang w:val="es-BO"/>
        </w:rPr>
      </w:pPr>
    </w:p>
    <w:p w14:paraId="3D631570"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1D3A3C56" w14:textId="77777777" w:rsidR="002A3754" w:rsidRPr="009956C4" w:rsidRDefault="002A3754" w:rsidP="002A3754">
      <w:pPr>
        <w:jc w:val="both"/>
        <w:rPr>
          <w:rFonts w:cs="Arial"/>
          <w:sz w:val="18"/>
          <w:szCs w:val="18"/>
          <w:lang w:val="es-BO"/>
        </w:rPr>
      </w:pPr>
    </w:p>
    <w:p w14:paraId="5E2970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76BF875D" w14:textId="77777777" w:rsidR="002A3754" w:rsidRPr="009956C4" w:rsidRDefault="002A3754" w:rsidP="002A3754">
      <w:pPr>
        <w:jc w:val="both"/>
        <w:rPr>
          <w:rFonts w:cs="Arial"/>
          <w:sz w:val="18"/>
          <w:szCs w:val="18"/>
          <w:lang w:val="es-BO"/>
        </w:rPr>
      </w:pPr>
    </w:p>
    <w:p w14:paraId="2CB8F1C6"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4E1FFD7D" w14:textId="77777777" w:rsidR="002A3754" w:rsidRPr="009956C4" w:rsidRDefault="002A3754" w:rsidP="002A3754">
      <w:pPr>
        <w:jc w:val="both"/>
        <w:rPr>
          <w:rFonts w:cs="Arial"/>
          <w:sz w:val="18"/>
          <w:szCs w:val="18"/>
          <w:lang w:val="es-BO"/>
        </w:rPr>
      </w:pPr>
    </w:p>
    <w:p w14:paraId="3C4C85F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5EBC419A" w14:textId="77777777" w:rsidR="002A3754" w:rsidRPr="009956C4" w:rsidRDefault="002A3754" w:rsidP="002A3754">
      <w:pPr>
        <w:jc w:val="both"/>
        <w:rPr>
          <w:rFonts w:cs="Arial"/>
          <w:sz w:val="18"/>
          <w:szCs w:val="18"/>
          <w:lang w:val="es-BO"/>
        </w:rPr>
      </w:pPr>
    </w:p>
    <w:p w14:paraId="772D87D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28C1F7BD" w14:textId="77777777" w:rsidR="002A3754" w:rsidRPr="009956C4" w:rsidRDefault="002A3754" w:rsidP="002A3754">
      <w:pPr>
        <w:jc w:val="both"/>
        <w:rPr>
          <w:rFonts w:cs="Arial"/>
          <w:sz w:val="18"/>
          <w:szCs w:val="18"/>
          <w:lang w:val="es-BO"/>
        </w:rPr>
      </w:pPr>
    </w:p>
    <w:p w14:paraId="3449C80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la Comisión de Calificación, según corresponda. Ej. </w:t>
      </w:r>
      <w:r w:rsidR="00E53F00" w:rsidRPr="009956C4">
        <w:rPr>
          <w:rFonts w:cs="Arial"/>
          <w:b/>
          <w:i/>
          <w:sz w:val="18"/>
          <w:szCs w:val="18"/>
          <w:lang w:val="es-BO"/>
        </w:rPr>
        <w:t>Funcionamiento</w:t>
      </w:r>
      <w:r w:rsidRPr="009956C4">
        <w:rPr>
          <w:rFonts w:cs="Arial"/>
          <w:b/>
          <w:i/>
          <w:sz w:val="18"/>
          <w:szCs w:val="18"/>
          <w:lang w:val="es-BO"/>
        </w:rPr>
        <w:t xml:space="preserve">, compatibilidad, revisión, etc.) </w:t>
      </w:r>
    </w:p>
    <w:p w14:paraId="0D8BA17E" w14:textId="77777777" w:rsidR="002A3754" w:rsidRPr="009956C4" w:rsidRDefault="002A3754" w:rsidP="002A3754">
      <w:pPr>
        <w:jc w:val="both"/>
        <w:rPr>
          <w:rFonts w:cs="Arial"/>
          <w:sz w:val="18"/>
          <w:szCs w:val="18"/>
          <w:lang w:val="es-BO"/>
        </w:rPr>
      </w:pPr>
    </w:p>
    <w:p w14:paraId="40BF164C"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provisiones continuas)</w:t>
      </w:r>
    </w:p>
    <w:p w14:paraId="7DC72BEF"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w:t>
      </w:r>
      <w:r w:rsidR="004B0DAC" w:rsidRPr="009956C4">
        <w:rPr>
          <w:rFonts w:cs="Arial"/>
          <w:b/>
          <w:sz w:val="18"/>
          <w:szCs w:val="18"/>
          <w:lang w:val="es-BO"/>
        </w:rPr>
        <w:t>RECEPCIÓN</w:t>
      </w:r>
      <w:r w:rsidRPr="009956C4">
        <w:rPr>
          <w:rFonts w:cs="Arial"/>
          <w:b/>
          <w:sz w:val="18"/>
          <w:szCs w:val="18"/>
          <w:lang w:val="es-BO"/>
        </w:rPr>
        <w:t>)</w:t>
      </w:r>
    </w:p>
    <w:p w14:paraId="5CED773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1D0381E0" w14:textId="77777777" w:rsidR="002A3754" w:rsidRPr="009956C4" w:rsidRDefault="002A3754" w:rsidP="002A3754">
      <w:pPr>
        <w:jc w:val="both"/>
        <w:rPr>
          <w:rFonts w:cs="Arial"/>
          <w:sz w:val="18"/>
          <w:szCs w:val="18"/>
          <w:lang w:val="es-BO"/>
        </w:rPr>
      </w:pPr>
    </w:p>
    <w:p w14:paraId="2A9A42BF"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personal que emitió los informes de conformidad previos, deberá ser el </w:t>
      </w:r>
      <w:proofErr w:type="gramStart"/>
      <w:r w:rsidRPr="009956C4">
        <w:rPr>
          <w:rFonts w:cs="Arial"/>
          <w:sz w:val="18"/>
          <w:szCs w:val="18"/>
          <w:lang w:val="es-BO"/>
        </w:rPr>
        <w:t>Responsable</w:t>
      </w:r>
      <w:proofErr w:type="gramEnd"/>
      <w:r w:rsidRPr="009956C4">
        <w:rPr>
          <w:rFonts w:cs="Arial"/>
          <w:sz w:val="18"/>
          <w:szCs w:val="18"/>
          <w:lang w:val="es-BO"/>
        </w:rPr>
        <w:t xml:space="preserve"> de Recepción, salvo impedimento justificado. </w:t>
      </w:r>
      <w:r w:rsidRPr="009956C4">
        <w:rPr>
          <w:rFonts w:cs="Arial"/>
          <w:b/>
          <w:i/>
          <w:sz w:val="18"/>
          <w:szCs w:val="18"/>
          <w:lang w:val="es-BO"/>
        </w:rPr>
        <w:t xml:space="preserve">(En caso de que se haya designado una comisión </w:t>
      </w:r>
      <w:r w:rsidRPr="009956C4">
        <w:rPr>
          <w:rFonts w:cs="Arial"/>
          <w:b/>
          <w:i/>
          <w:sz w:val="18"/>
          <w:szCs w:val="18"/>
          <w:lang w:val="es-BO"/>
        </w:rPr>
        <w:lastRenderedPageBreak/>
        <w:t>de recepción se debe cambiar la redacción del párrafo estableciendo que el personal que emitió los informes de conformidad previos debe formar parte de la Comisión de Recepción)</w:t>
      </w:r>
    </w:p>
    <w:p w14:paraId="7AFF6117" w14:textId="77777777" w:rsidR="002A3754" w:rsidRPr="009956C4" w:rsidRDefault="002A3754" w:rsidP="002A3754">
      <w:pPr>
        <w:jc w:val="both"/>
        <w:rPr>
          <w:rFonts w:cs="Arial"/>
          <w:sz w:val="18"/>
          <w:szCs w:val="18"/>
          <w:lang w:val="es-BO"/>
        </w:rPr>
      </w:pPr>
    </w:p>
    <w:p w14:paraId="323CA90A"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SÉPTIMA.-</w:t>
      </w:r>
      <w:proofErr w:type="gramEnd"/>
      <w:r w:rsidRPr="009956C4">
        <w:rPr>
          <w:rFonts w:cs="Arial"/>
          <w:b/>
          <w:sz w:val="18"/>
          <w:szCs w:val="18"/>
          <w:lang w:val="es-BO"/>
        </w:rPr>
        <w:t xml:space="preserve"> (</w:t>
      </w:r>
      <w:r w:rsidR="004B0DAC" w:rsidRPr="009956C4">
        <w:rPr>
          <w:rFonts w:cs="Arial"/>
          <w:b/>
          <w:sz w:val="18"/>
          <w:szCs w:val="18"/>
          <w:lang w:val="es-BO"/>
        </w:rPr>
        <w:t>LIQUIDACIÓN</w:t>
      </w:r>
      <w:r w:rsidRPr="009956C4">
        <w:rPr>
          <w:rFonts w:cs="Arial"/>
          <w:b/>
          <w:sz w:val="18"/>
          <w:szCs w:val="18"/>
          <w:lang w:val="es-BO"/>
        </w:rPr>
        <w:t xml:space="preserve"> DE CONTRATO)</w:t>
      </w:r>
    </w:p>
    <w:p w14:paraId="5C2DBDD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61D9FAA9" w14:textId="77777777" w:rsidR="002A3754" w:rsidRPr="009956C4" w:rsidRDefault="002A3754" w:rsidP="002A3754">
      <w:pPr>
        <w:jc w:val="both"/>
        <w:rPr>
          <w:rFonts w:cs="Arial"/>
          <w:sz w:val="18"/>
          <w:szCs w:val="18"/>
          <w:lang w:val="es-BO"/>
        </w:rPr>
      </w:pPr>
    </w:p>
    <w:p w14:paraId="02721FC2"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F38FA57" w14:textId="77777777" w:rsidR="002A3754" w:rsidRPr="009956C4" w:rsidRDefault="002A3754" w:rsidP="002A3754">
      <w:pPr>
        <w:jc w:val="both"/>
        <w:rPr>
          <w:rFonts w:cs="Arial"/>
          <w:sz w:val="18"/>
          <w:szCs w:val="18"/>
          <w:lang w:val="es-BO"/>
        </w:rPr>
      </w:pPr>
    </w:p>
    <w:p w14:paraId="77E8C388" w14:textId="77777777" w:rsidR="002A3754" w:rsidRPr="009956C4" w:rsidRDefault="002A3754" w:rsidP="002A3754">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37A226C7" w14:textId="77777777" w:rsidR="002A3754" w:rsidRPr="009956C4" w:rsidRDefault="002A3754" w:rsidP="002A3754">
      <w:pPr>
        <w:jc w:val="both"/>
        <w:rPr>
          <w:rFonts w:cs="Arial"/>
          <w:sz w:val="18"/>
          <w:szCs w:val="18"/>
          <w:lang w:val="es-BO"/>
        </w:rPr>
      </w:pPr>
    </w:p>
    <w:p w14:paraId="62B66932" w14:textId="77777777" w:rsidR="002A3754" w:rsidRPr="009956C4" w:rsidRDefault="002A3754" w:rsidP="002A3754">
      <w:pPr>
        <w:jc w:val="both"/>
        <w:rPr>
          <w:rFonts w:cs="Arial"/>
          <w:sz w:val="18"/>
          <w:szCs w:val="18"/>
          <w:lang w:val="es-BO"/>
        </w:rPr>
      </w:pPr>
      <w:r w:rsidRPr="009956C4">
        <w:rPr>
          <w:rFonts w:cs="Arial"/>
          <w:sz w:val="18"/>
          <w:szCs w:val="18"/>
          <w:lang w:val="es-BO"/>
        </w:rPr>
        <w:t>La liquidación del contrato, tomará en cuenta:</w:t>
      </w:r>
    </w:p>
    <w:p w14:paraId="0AEE9941" w14:textId="77777777" w:rsidR="002A3754" w:rsidRPr="009956C4" w:rsidRDefault="002A3754" w:rsidP="002A3754">
      <w:pPr>
        <w:jc w:val="both"/>
        <w:rPr>
          <w:rFonts w:cs="Arial"/>
          <w:sz w:val="18"/>
          <w:szCs w:val="18"/>
          <w:lang w:val="es-BO"/>
        </w:rPr>
      </w:pPr>
    </w:p>
    <w:p w14:paraId="7E7A1047"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 xml:space="preserve">Reposición de daños, si </w:t>
      </w:r>
      <w:proofErr w:type="gramStart"/>
      <w:r w:rsidRPr="009956C4">
        <w:rPr>
          <w:sz w:val="18"/>
          <w:szCs w:val="18"/>
          <w:lang w:val="es-BO"/>
        </w:rPr>
        <w:t>hubieren</w:t>
      </w:r>
      <w:proofErr w:type="gramEnd"/>
      <w:r w:rsidRPr="009956C4">
        <w:rPr>
          <w:sz w:val="18"/>
          <w:szCs w:val="18"/>
          <w:lang w:val="es-BO"/>
        </w:rPr>
        <w:t>.</w:t>
      </w:r>
    </w:p>
    <w:p w14:paraId="2BCF6071"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4DB39136"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 xml:space="preserve">Las multas y penalidades, si </w:t>
      </w:r>
      <w:proofErr w:type="gramStart"/>
      <w:r w:rsidRPr="009956C4">
        <w:rPr>
          <w:sz w:val="18"/>
          <w:szCs w:val="18"/>
          <w:lang w:val="es-BO"/>
        </w:rPr>
        <w:t>hubieran</w:t>
      </w:r>
      <w:proofErr w:type="gramEnd"/>
      <w:r w:rsidRPr="009956C4">
        <w:rPr>
          <w:sz w:val="18"/>
          <w:szCs w:val="18"/>
          <w:lang w:val="es-BO"/>
        </w:rPr>
        <w:t>.</w:t>
      </w:r>
    </w:p>
    <w:p w14:paraId="7CD6AD5D"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Otros aspectos que considere la entidad.</w:t>
      </w:r>
    </w:p>
    <w:p w14:paraId="52C5C670" w14:textId="77777777" w:rsidR="002A3754" w:rsidRPr="009956C4" w:rsidRDefault="002A3754" w:rsidP="002A3754">
      <w:pPr>
        <w:jc w:val="both"/>
        <w:rPr>
          <w:rFonts w:cs="Arial"/>
          <w:sz w:val="18"/>
          <w:szCs w:val="18"/>
          <w:lang w:val="es-BO"/>
        </w:rPr>
      </w:pPr>
    </w:p>
    <w:p w14:paraId="085AA80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18EDF41C" w14:textId="77777777" w:rsidR="002A3754" w:rsidRPr="009956C4" w:rsidRDefault="002A3754" w:rsidP="002A3754">
      <w:pPr>
        <w:jc w:val="both"/>
        <w:rPr>
          <w:rFonts w:cs="Arial"/>
          <w:sz w:val="18"/>
          <w:szCs w:val="18"/>
          <w:lang w:val="es-BO"/>
        </w:rPr>
      </w:pPr>
    </w:p>
    <w:p w14:paraId="7BBA9389" w14:textId="77777777" w:rsidR="002A3754" w:rsidRPr="009956C4" w:rsidRDefault="002A3754" w:rsidP="002A3754">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3FBAE5E8" w14:textId="77777777" w:rsidR="002A3754" w:rsidRPr="009956C4" w:rsidRDefault="002A3754" w:rsidP="002A3754">
      <w:pPr>
        <w:jc w:val="both"/>
        <w:rPr>
          <w:rFonts w:cs="Arial"/>
          <w:b/>
          <w:sz w:val="18"/>
          <w:szCs w:val="18"/>
          <w:lang w:val="es-BO"/>
        </w:rPr>
      </w:pPr>
    </w:p>
    <w:p w14:paraId="0012C7EE"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OCTAVA.-</w:t>
      </w:r>
      <w:proofErr w:type="gramEnd"/>
      <w:r w:rsidRPr="009956C4">
        <w:rPr>
          <w:rFonts w:cs="Arial"/>
          <w:b/>
          <w:sz w:val="18"/>
          <w:szCs w:val="18"/>
          <w:lang w:val="es-BO"/>
        </w:rPr>
        <w:t xml:space="preserve">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6B8CB659" w14:textId="77777777" w:rsidR="002A3754" w:rsidRPr="009956C4" w:rsidRDefault="002A3754" w:rsidP="002A3754">
      <w:pPr>
        <w:jc w:val="both"/>
        <w:rPr>
          <w:rFonts w:cs="Arial"/>
          <w:sz w:val="18"/>
          <w:szCs w:val="18"/>
          <w:lang w:val="es-BO"/>
        </w:rPr>
      </w:pPr>
    </w:p>
    <w:p w14:paraId="103C59B7" w14:textId="77777777" w:rsidR="002A3754" w:rsidRPr="009956C4" w:rsidRDefault="002A3754" w:rsidP="002A3754">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764A7973" w14:textId="77777777" w:rsidR="002A3754" w:rsidRPr="009956C4" w:rsidRDefault="002A3754" w:rsidP="002A3754">
      <w:pPr>
        <w:rPr>
          <w:lang w:val="es-BO"/>
        </w:rPr>
      </w:pPr>
    </w:p>
    <w:p w14:paraId="222224EB" w14:textId="77777777" w:rsidR="008C62BC" w:rsidRPr="009956C4" w:rsidRDefault="002A3754" w:rsidP="00BF7E0B">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12EF13D4" w14:textId="77777777" w:rsidR="00BF7E0B" w:rsidRPr="009956C4"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956C4" w14:paraId="1D8A1C0D" w14:textId="77777777" w:rsidTr="00245090">
        <w:trPr>
          <w:trHeight w:val="697"/>
          <w:jc w:val="center"/>
        </w:trPr>
        <w:tc>
          <w:tcPr>
            <w:tcW w:w="4075" w:type="dxa"/>
            <w:tcBorders>
              <w:top w:val="nil"/>
              <w:left w:val="nil"/>
              <w:bottom w:val="dashed" w:sz="4" w:space="0" w:color="auto"/>
              <w:right w:val="nil"/>
            </w:tcBorders>
          </w:tcPr>
          <w:p w14:paraId="78D8784A" w14:textId="77777777" w:rsidR="00BF7E0B" w:rsidRPr="009956C4" w:rsidRDefault="00BF7E0B" w:rsidP="00E43066">
            <w:pPr>
              <w:autoSpaceDE w:val="0"/>
              <w:autoSpaceDN w:val="0"/>
              <w:adjustRightInd w:val="0"/>
              <w:jc w:val="both"/>
              <w:rPr>
                <w:rFonts w:cs="Verdana"/>
                <w:sz w:val="18"/>
                <w:szCs w:val="18"/>
                <w:lang w:val="es-BO"/>
              </w:rPr>
            </w:pPr>
          </w:p>
        </w:tc>
        <w:tc>
          <w:tcPr>
            <w:tcW w:w="239" w:type="dxa"/>
          </w:tcPr>
          <w:p w14:paraId="238BABA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4476B0" w14:textId="77777777" w:rsidR="00BF7E0B" w:rsidRPr="009956C4" w:rsidRDefault="00BF7E0B" w:rsidP="00E43066">
            <w:pPr>
              <w:autoSpaceDE w:val="0"/>
              <w:autoSpaceDN w:val="0"/>
              <w:adjustRightInd w:val="0"/>
              <w:jc w:val="both"/>
              <w:rPr>
                <w:rFonts w:cs="Verdana"/>
                <w:sz w:val="18"/>
                <w:szCs w:val="18"/>
                <w:lang w:val="es-BO"/>
              </w:rPr>
            </w:pPr>
          </w:p>
        </w:tc>
      </w:tr>
      <w:tr w:rsidR="00BF7E0B" w:rsidRPr="009956C4" w14:paraId="4BD2BD32" w14:textId="77777777" w:rsidTr="00E43066">
        <w:trPr>
          <w:trHeight w:val="606"/>
          <w:jc w:val="center"/>
        </w:trPr>
        <w:tc>
          <w:tcPr>
            <w:tcW w:w="4075" w:type="dxa"/>
            <w:tcBorders>
              <w:top w:val="dashed" w:sz="4" w:space="0" w:color="auto"/>
              <w:left w:val="nil"/>
              <w:bottom w:val="nil"/>
              <w:right w:val="nil"/>
            </w:tcBorders>
            <w:hideMark/>
          </w:tcPr>
          <w:p w14:paraId="5662D798"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 xml:space="preserve">(Registrar el nombre y cargo del </w:t>
            </w:r>
            <w:proofErr w:type="gramStart"/>
            <w:r w:rsidRPr="009956C4">
              <w:rPr>
                <w:rFonts w:cs="Verdana-BoldItalic"/>
                <w:b/>
                <w:bCs/>
                <w:i/>
                <w:iCs/>
                <w:sz w:val="18"/>
                <w:szCs w:val="18"/>
                <w:lang w:val="es-BO"/>
              </w:rPr>
              <w:t>Funcionario</w:t>
            </w:r>
            <w:proofErr w:type="gramEnd"/>
            <w:r w:rsidRPr="009956C4">
              <w:rPr>
                <w:rFonts w:cs="Verdana-BoldItalic"/>
                <w:b/>
                <w:bCs/>
                <w:i/>
                <w:iCs/>
                <w:sz w:val="18"/>
                <w:szCs w:val="18"/>
                <w:lang w:val="es-BO"/>
              </w:rPr>
              <w:t xml:space="preserve"> habilitado para la firma del contrato)</w:t>
            </w:r>
          </w:p>
        </w:tc>
        <w:tc>
          <w:tcPr>
            <w:tcW w:w="239" w:type="dxa"/>
          </w:tcPr>
          <w:p w14:paraId="28F5B6E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576060B"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6EB101E6" w14:textId="77777777" w:rsidR="00BF7E0B" w:rsidRPr="009956C4" w:rsidRDefault="00BF7E0B" w:rsidP="00BF7E0B">
      <w:pPr>
        <w:autoSpaceDE w:val="0"/>
        <w:autoSpaceDN w:val="0"/>
        <w:adjustRightInd w:val="0"/>
        <w:jc w:val="both"/>
        <w:rPr>
          <w:rFonts w:ascii="Arial" w:hAnsi="Arial" w:cs="Arial"/>
          <w:lang w:val="es-BO"/>
        </w:rPr>
      </w:pPr>
    </w:p>
    <w:sectPr w:rsidR="00BF7E0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C0778" w14:textId="77777777" w:rsidR="00813A46" w:rsidRDefault="00813A46">
      <w:r>
        <w:separator/>
      </w:r>
    </w:p>
  </w:endnote>
  <w:endnote w:type="continuationSeparator" w:id="0">
    <w:p w14:paraId="0DB96CE3" w14:textId="77777777" w:rsidR="00813A46" w:rsidRDefault="0081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altName w:val="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70B33E8D" w:rsidR="000D7C76" w:rsidRDefault="000D7C76">
    <w:pPr>
      <w:pStyle w:val="Piedepgina"/>
      <w:jc w:val="right"/>
    </w:pPr>
    <w:r>
      <w:fldChar w:fldCharType="begin"/>
    </w:r>
    <w:r>
      <w:instrText xml:space="preserve"> PAGE   \* MERGEFORMAT </w:instrText>
    </w:r>
    <w:r>
      <w:fldChar w:fldCharType="separate"/>
    </w:r>
    <w:r w:rsidR="00924416">
      <w:rPr>
        <w:noProof/>
      </w:rPr>
      <w:t>47</w:t>
    </w:r>
    <w:r>
      <w:rPr>
        <w:noProof/>
      </w:rPr>
      <w:fldChar w:fldCharType="end"/>
    </w:r>
  </w:p>
  <w:p w14:paraId="13FB04EC" w14:textId="77777777" w:rsidR="000D7C76" w:rsidRDefault="000D7C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40C4" w14:textId="77777777" w:rsidR="00813A46" w:rsidRDefault="00813A46">
      <w:r>
        <w:separator/>
      </w:r>
    </w:p>
  </w:footnote>
  <w:footnote w:type="continuationSeparator" w:id="0">
    <w:p w14:paraId="41E71CD5" w14:textId="77777777" w:rsidR="00813A46" w:rsidRDefault="00813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0D7C76" w:rsidRPr="00364BEB" w:rsidRDefault="000D7C76"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0D7C76" w:rsidRDefault="000D7C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0D7C76" w:rsidRPr="00364BEB" w:rsidRDefault="000D7C76">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0D7C76" w:rsidRPr="00855EEB" w:rsidRDefault="000D7C76">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1"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8"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9"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2" w15:restartNumberingAfterBreak="0">
    <w:nsid w:val="1F3E4D2D"/>
    <w:multiLevelType w:val="hybridMultilevel"/>
    <w:tmpl w:val="DB80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1FEE2EA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6"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8" w15:restartNumberingAfterBreak="0">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3" w15:restartNumberingAfterBreak="0">
    <w:nsid w:val="301D0495"/>
    <w:multiLevelType w:val="hybridMultilevel"/>
    <w:tmpl w:val="FBACA2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6" w15:restartNumberingAfterBreak="0">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32297A5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0" w15:restartNumberingAfterBreak="0">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3"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46"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7" w15:restartNumberingAfterBreak="0">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48"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5376243E"/>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1" w15:restartNumberingAfterBreak="0">
    <w:nsid w:val="5870195F"/>
    <w:multiLevelType w:val="singleLevel"/>
    <w:tmpl w:val="38C2B268"/>
    <w:lvl w:ilvl="0">
      <w:numFmt w:val="decimal"/>
      <w:pStyle w:val="Ttulo9"/>
      <w:lvlText w:val=""/>
      <w:lvlJc w:val="left"/>
    </w:lvl>
  </w:abstractNum>
  <w:abstractNum w:abstractNumId="52" w15:restartNumberingAfterBreak="0">
    <w:nsid w:val="59624626"/>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54"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55" w15:restartNumberingAfterBreak="0">
    <w:nsid w:val="5B6F043F"/>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9" w15:restartNumberingAfterBreak="0">
    <w:nsid w:val="5F557E9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1"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2"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6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6EF045A6"/>
    <w:multiLevelType w:val="hybridMultilevel"/>
    <w:tmpl w:val="4D94C0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9" w15:restartNumberingAfterBreak="0">
    <w:nsid w:val="712867B4"/>
    <w:multiLevelType w:val="hybridMultilevel"/>
    <w:tmpl w:val="A176DDAA"/>
    <w:lvl w:ilvl="0" w:tplc="936E71A2">
      <w:start w:val="684"/>
      <w:numFmt w:val="bullet"/>
      <w:lvlText w:val="-"/>
      <w:lvlJc w:val="left"/>
      <w:pPr>
        <w:ind w:left="720" w:hanging="360"/>
      </w:pPr>
      <w:rPr>
        <w:rFonts w:ascii="Tahoma" w:eastAsiaTheme="minorEastAsia"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15:restartNumberingAfterBreak="0">
    <w:nsid w:val="7154646C"/>
    <w:multiLevelType w:val="hybridMultilevel"/>
    <w:tmpl w:val="B0FE9F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1" w15:restartNumberingAfterBreak="0">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7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3"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39"/>
  </w:num>
  <w:num w:numId="3">
    <w:abstractNumId w:val="58"/>
  </w:num>
  <w:num w:numId="4">
    <w:abstractNumId w:val="51"/>
  </w:num>
  <w:num w:numId="5">
    <w:abstractNumId w:val="13"/>
  </w:num>
  <w:num w:numId="6">
    <w:abstractNumId w:val="71"/>
  </w:num>
  <w:num w:numId="7">
    <w:abstractNumId w:val="47"/>
  </w:num>
  <w:num w:numId="8">
    <w:abstractNumId w:val="46"/>
  </w:num>
  <w:num w:numId="9">
    <w:abstractNumId w:val="7"/>
  </w:num>
  <w:num w:numId="10">
    <w:abstractNumId w:val="5"/>
  </w:num>
  <w:num w:numId="11">
    <w:abstractNumId w:val="4"/>
  </w:num>
  <w:num w:numId="12">
    <w:abstractNumId w:val="35"/>
  </w:num>
  <w:num w:numId="13">
    <w:abstractNumId w:val="38"/>
  </w:num>
  <w:num w:numId="14">
    <w:abstractNumId w:val="10"/>
  </w:num>
  <w:num w:numId="15">
    <w:abstractNumId w:val="27"/>
  </w:num>
  <w:num w:numId="16">
    <w:abstractNumId w:val="32"/>
  </w:num>
  <w:num w:numId="17">
    <w:abstractNumId w:val="28"/>
  </w:num>
  <w:num w:numId="18">
    <w:abstractNumId w:val="25"/>
  </w:num>
  <w:num w:numId="19">
    <w:abstractNumId w:val="11"/>
  </w:num>
  <w:num w:numId="20">
    <w:abstractNumId w:val="68"/>
  </w:num>
  <w:num w:numId="21">
    <w:abstractNumId w:val="6"/>
  </w:num>
  <w:num w:numId="22">
    <w:abstractNumId w:val="20"/>
  </w:num>
  <w:num w:numId="23">
    <w:abstractNumId w:val="54"/>
  </w:num>
  <w:num w:numId="24">
    <w:abstractNumId w:val="29"/>
  </w:num>
  <w:num w:numId="25">
    <w:abstractNumId w:val="41"/>
  </w:num>
  <w:num w:numId="26">
    <w:abstractNumId w:val="2"/>
  </w:num>
  <w:num w:numId="27">
    <w:abstractNumId w:val="57"/>
  </w:num>
  <w:num w:numId="28">
    <w:abstractNumId w:val="66"/>
  </w:num>
  <w:num w:numId="29">
    <w:abstractNumId w:val="9"/>
  </w:num>
  <w:num w:numId="30">
    <w:abstractNumId w:val="26"/>
  </w:num>
  <w:num w:numId="31">
    <w:abstractNumId w:val="14"/>
  </w:num>
  <w:num w:numId="32">
    <w:abstractNumId w:val="56"/>
  </w:num>
  <w:num w:numId="33">
    <w:abstractNumId w:val="1"/>
  </w:num>
  <w:num w:numId="34">
    <w:abstractNumId w:val="44"/>
  </w:num>
  <w:num w:numId="35">
    <w:abstractNumId w:val="16"/>
  </w:num>
  <w:num w:numId="36">
    <w:abstractNumId w:val="65"/>
  </w:num>
  <w:num w:numId="37">
    <w:abstractNumId w:val="72"/>
  </w:num>
  <w:num w:numId="38">
    <w:abstractNumId w:val="21"/>
  </w:num>
  <w:num w:numId="39">
    <w:abstractNumId w:val="53"/>
  </w:num>
  <w:num w:numId="40">
    <w:abstractNumId w:val="73"/>
  </w:num>
  <w:num w:numId="41">
    <w:abstractNumId w:val="45"/>
  </w:num>
  <w:num w:numId="42">
    <w:abstractNumId w:val="3"/>
  </w:num>
  <w:num w:numId="43">
    <w:abstractNumId w:val="19"/>
  </w:num>
  <w:num w:numId="44">
    <w:abstractNumId w:val="31"/>
  </w:num>
  <w:num w:numId="45">
    <w:abstractNumId w:val="30"/>
  </w:num>
  <w:num w:numId="46">
    <w:abstractNumId w:val="12"/>
  </w:num>
  <w:num w:numId="47">
    <w:abstractNumId w:val="64"/>
  </w:num>
  <w:num w:numId="48">
    <w:abstractNumId w:val="62"/>
  </w:num>
  <w:num w:numId="49">
    <w:abstractNumId w:val="34"/>
  </w:num>
  <w:num w:numId="50">
    <w:abstractNumId w:val="63"/>
  </w:num>
  <w:num w:numId="51">
    <w:abstractNumId w:val="70"/>
  </w:num>
  <w:num w:numId="52">
    <w:abstractNumId w:val="8"/>
  </w:num>
  <w:num w:numId="53">
    <w:abstractNumId w:val="74"/>
  </w:num>
  <w:num w:numId="54">
    <w:abstractNumId w:val="58"/>
  </w:num>
  <w:num w:numId="55">
    <w:abstractNumId w:val="18"/>
  </w:num>
  <w:num w:numId="56">
    <w:abstractNumId w:val="61"/>
  </w:num>
  <w:num w:numId="57">
    <w:abstractNumId w:val="0"/>
  </w:num>
  <w:num w:numId="58">
    <w:abstractNumId w:val="36"/>
  </w:num>
  <w:num w:numId="59">
    <w:abstractNumId w:val="50"/>
  </w:num>
  <w:num w:numId="60">
    <w:abstractNumId w:val="43"/>
  </w:num>
  <w:num w:numId="61">
    <w:abstractNumId w:val="58"/>
  </w:num>
  <w:num w:numId="62">
    <w:abstractNumId w:val="58"/>
  </w:num>
  <w:num w:numId="63">
    <w:abstractNumId w:val="58"/>
  </w:num>
  <w:num w:numId="64">
    <w:abstractNumId w:val="58"/>
  </w:num>
  <w:num w:numId="65">
    <w:abstractNumId w:val="58"/>
  </w:num>
  <w:num w:numId="66">
    <w:abstractNumId w:val="58"/>
  </w:num>
  <w:num w:numId="67">
    <w:abstractNumId w:val="58"/>
  </w:num>
  <w:num w:numId="68">
    <w:abstractNumId w:val="58"/>
  </w:num>
  <w:num w:numId="69">
    <w:abstractNumId w:val="58"/>
  </w:num>
  <w:num w:numId="70">
    <w:abstractNumId w:val="58"/>
  </w:num>
  <w:num w:numId="71">
    <w:abstractNumId w:val="58"/>
  </w:num>
  <w:num w:numId="72">
    <w:abstractNumId w:val="58"/>
  </w:num>
  <w:num w:numId="73">
    <w:abstractNumId w:val="58"/>
  </w:num>
  <w:num w:numId="74">
    <w:abstractNumId w:val="58"/>
  </w:num>
  <w:num w:numId="75">
    <w:abstractNumId w:val="58"/>
  </w:num>
  <w:num w:numId="76">
    <w:abstractNumId w:val="58"/>
  </w:num>
  <w:num w:numId="77">
    <w:abstractNumId w:val="58"/>
  </w:num>
  <w:num w:numId="78">
    <w:abstractNumId w:val="58"/>
  </w:num>
  <w:num w:numId="79">
    <w:abstractNumId w:val="58"/>
  </w:num>
  <w:num w:numId="80">
    <w:abstractNumId w:val="58"/>
  </w:num>
  <w:num w:numId="81">
    <w:abstractNumId w:val="58"/>
  </w:num>
  <w:num w:numId="82">
    <w:abstractNumId w:val="58"/>
  </w:num>
  <w:num w:numId="83">
    <w:abstractNumId w:val="60"/>
  </w:num>
  <w:num w:numId="84">
    <w:abstractNumId w:val="58"/>
  </w:num>
  <w:num w:numId="85">
    <w:abstractNumId w:val="58"/>
  </w:num>
  <w:num w:numId="86">
    <w:abstractNumId w:val="58"/>
  </w:num>
  <w:num w:numId="87">
    <w:abstractNumId w:val="24"/>
  </w:num>
  <w:num w:numId="88">
    <w:abstractNumId w:val="52"/>
  </w:num>
  <w:num w:numId="89">
    <w:abstractNumId w:val="58"/>
  </w:num>
  <w:num w:numId="90">
    <w:abstractNumId w:val="37"/>
  </w:num>
  <w:num w:numId="91">
    <w:abstractNumId w:val="23"/>
  </w:num>
  <w:num w:numId="92">
    <w:abstractNumId w:val="59"/>
  </w:num>
  <w:num w:numId="93">
    <w:abstractNumId w:val="58"/>
  </w:num>
  <w:num w:numId="94">
    <w:abstractNumId w:val="58"/>
  </w:num>
  <w:num w:numId="95">
    <w:abstractNumId w:val="58"/>
  </w:num>
  <w:num w:numId="96">
    <w:abstractNumId w:val="42"/>
  </w:num>
  <w:num w:numId="97">
    <w:abstractNumId w:val="22"/>
  </w:num>
  <w:num w:numId="98">
    <w:abstractNumId w:val="48"/>
  </w:num>
  <w:num w:numId="99">
    <w:abstractNumId w:val="58"/>
  </w:num>
  <w:num w:numId="100">
    <w:abstractNumId w:val="17"/>
  </w:num>
  <w:num w:numId="101">
    <w:abstractNumId w:val="40"/>
  </w:num>
  <w:num w:numId="102">
    <w:abstractNumId w:val="58"/>
  </w:num>
  <w:num w:numId="103">
    <w:abstractNumId w:val="58"/>
  </w:num>
  <w:num w:numId="104">
    <w:abstractNumId w:val="58"/>
  </w:num>
  <w:num w:numId="105">
    <w:abstractNumId w:val="55"/>
  </w:num>
  <w:num w:numId="106">
    <w:abstractNumId w:val="33"/>
  </w:num>
  <w:num w:numId="107">
    <w:abstractNumId w:val="69"/>
  </w:num>
  <w:num w:numId="108">
    <w:abstractNumId w:val="49"/>
  </w:num>
  <w:num w:numId="109">
    <w:abstractNumId w:val="6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0C73"/>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7F0"/>
    <w:rsid w:val="00066800"/>
    <w:rsid w:val="000673C8"/>
    <w:rsid w:val="00067481"/>
    <w:rsid w:val="00070093"/>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5A22"/>
    <w:rsid w:val="00086B26"/>
    <w:rsid w:val="00087393"/>
    <w:rsid w:val="000879FD"/>
    <w:rsid w:val="000900E4"/>
    <w:rsid w:val="00090844"/>
    <w:rsid w:val="000908BA"/>
    <w:rsid w:val="000912E6"/>
    <w:rsid w:val="00091B34"/>
    <w:rsid w:val="00091F91"/>
    <w:rsid w:val="000935F6"/>
    <w:rsid w:val="00093A2D"/>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36BC"/>
    <w:rsid w:val="000B41DC"/>
    <w:rsid w:val="000B49C7"/>
    <w:rsid w:val="000B562B"/>
    <w:rsid w:val="000B5D3B"/>
    <w:rsid w:val="000B6395"/>
    <w:rsid w:val="000B6629"/>
    <w:rsid w:val="000B6D8C"/>
    <w:rsid w:val="000B7145"/>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642"/>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083"/>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93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2BF0"/>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AAF"/>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0E3"/>
    <w:rsid w:val="00232639"/>
    <w:rsid w:val="00232ABF"/>
    <w:rsid w:val="00232E88"/>
    <w:rsid w:val="00233227"/>
    <w:rsid w:val="002335B8"/>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47C46"/>
    <w:rsid w:val="002514F6"/>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677CC"/>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4B5D"/>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2B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723"/>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4143"/>
    <w:rsid w:val="00305A1E"/>
    <w:rsid w:val="00306A55"/>
    <w:rsid w:val="00306D34"/>
    <w:rsid w:val="0030703E"/>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5A49"/>
    <w:rsid w:val="00356924"/>
    <w:rsid w:val="00356D5C"/>
    <w:rsid w:val="00357ADE"/>
    <w:rsid w:val="00357C13"/>
    <w:rsid w:val="00360004"/>
    <w:rsid w:val="00361B52"/>
    <w:rsid w:val="00362708"/>
    <w:rsid w:val="00362DA1"/>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4E06"/>
    <w:rsid w:val="00375FAF"/>
    <w:rsid w:val="00380353"/>
    <w:rsid w:val="0038052D"/>
    <w:rsid w:val="003815F9"/>
    <w:rsid w:val="00381E73"/>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2E28"/>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587A"/>
    <w:rsid w:val="004362EE"/>
    <w:rsid w:val="0043653C"/>
    <w:rsid w:val="004367C6"/>
    <w:rsid w:val="0043727C"/>
    <w:rsid w:val="004378CE"/>
    <w:rsid w:val="00437A6B"/>
    <w:rsid w:val="00440018"/>
    <w:rsid w:val="00440438"/>
    <w:rsid w:val="00440495"/>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02C"/>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5959"/>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1A0D"/>
    <w:rsid w:val="00502637"/>
    <w:rsid w:val="00502CB7"/>
    <w:rsid w:val="00503C4C"/>
    <w:rsid w:val="00503F72"/>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3758C"/>
    <w:rsid w:val="00540BEE"/>
    <w:rsid w:val="00541053"/>
    <w:rsid w:val="005417FA"/>
    <w:rsid w:val="005419A6"/>
    <w:rsid w:val="00542F99"/>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272"/>
    <w:rsid w:val="005A3A25"/>
    <w:rsid w:val="005A3B07"/>
    <w:rsid w:val="005A3B55"/>
    <w:rsid w:val="005A552B"/>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4BE"/>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5C2"/>
    <w:rsid w:val="00633649"/>
    <w:rsid w:val="006345A3"/>
    <w:rsid w:val="00634F10"/>
    <w:rsid w:val="006351D1"/>
    <w:rsid w:val="00635DD8"/>
    <w:rsid w:val="00637143"/>
    <w:rsid w:val="00637341"/>
    <w:rsid w:val="0064093F"/>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0A"/>
    <w:rsid w:val="00650414"/>
    <w:rsid w:val="006512AB"/>
    <w:rsid w:val="006516D8"/>
    <w:rsid w:val="006518EB"/>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3AC"/>
    <w:rsid w:val="00660E21"/>
    <w:rsid w:val="006617C0"/>
    <w:rsid w:val="00661B2E"/>
    <w:rsid w:val="00661ED1"/>
    <w:rsid w:val="006620D3"/>
    <w:rsid w:val="006625B0"/>
    <w:rsid w:val="00662864"/>
    <w:rsid w:val="00662A38"/>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5FF"/>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6C10"/>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394A"/>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0A31"/>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79"/>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3A46"/>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49FE"/>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5A74"/>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4BA"/>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B3E"/>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0B09"/>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3388"/>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5640"/>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1"/>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0C"/>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5629"/>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369"/>
    <w:rsid w:val="00A556FE"/>
    <w:rsid w:val="00A55E13"/>
    <w:rsid w:val="00A567C9"/>
    <w:rsid w:val="00A57B56"/>
    <w:rsid w:val="00A602B1"/>
    <w:rsid w:val="00A60E94"/>
    <w:rsid w:val="00A6114F"/>
    <w:rsid w:val="00A626A2"/>
    <w:rsid w:val="00A6271C"/>
    <w:rsid w:val="00A62D66"/>
    <w:rsid w:val="00A635BE"/>
    <w:rsid w:val="00A635F1"/>
    <w:rsid w:val="00A64459"/>
    <w:rsid w:val="00A64628"/>
    <w:rsid w:val="00A7196B"/>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4E99"/>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24B4"/>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2AA5"/>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4933"/>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715"/>
    <w:rsid w:val="00B62D51"/>
    <w:rsid w:val="00B63C4D"/>
    <w:rsid w:val="00B640EC"/>
    <w:rsid w:val="00B64271"/>
    <w:rsid w:val="00B6464F"/>
    <w:rsid w:val="00B652F1"/>
    <w:rsid w:val="00B65A1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55C"/>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5EF8"/>
    <w:rsid w:val="00C8606F"/>
    <w:rsid w:val="00C86EAF"/>
    <w:rsid w:val="00C87D13"/>
    <w:rsid w:val="00C901B1"/>
    <w:rsid w:val="00C907AA"/>
    <w:rsid w:val="00C90E37"/>
    <w:rsid w:val="00C90EB7"/>
    <w:rsid w:val="00C9127F"/>
    <w:rsid w:val="00C9151A"/>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0DB6"/>
    <w:rsid w:val="00CC16D9"/>
    <w:rsid w:val="00CC1FF5"/>
    <w:rsid w:val="00CC23C5"/>
    <w:rsid w:val="00CC2AF7"/>
    <w:rsid w:val="00CC3A21"/>
    <w:rsid w:val="00CC430C"/>
    <w:rsid w:val="00CC4377"/>
    <w:rsid w:val="00CC4922"/>
    <w:rsid w:val="00CC49F5"/>
    <w:rsid w:val="00CC5CAE"/>
    <w:rsid w:val="00CC5F90"/>
    <w:rsid w:val="00CC6298"/>
    <w:rsid w:val="00CC6D88"/>
    <w:rsid w:val="00CC7C71"/>
    <w:rsid w:val="00CC7ED9"/>
    <w:rsid w:val="00CD0930"/>
    <w:rsid w:val="00CD093E"/>
    <w:rsid w:val="00CD17F7"/>
    <w:rsid w:val="00CD2D7A"/>
    <w:rsid w:val="00CD2F54"/>
    <w:rsid w:val="00CD2FEB"/>
    <w:rsid w:val="00CD45C6"/>
    <w:rsid w:val="00CD60B1"/>
    <w:rsid w:val="00CD680E"/>
    <w:rsid w:val="00CD6B64"/>
    <w:rsid w:val="00CD75FE"/>
    <w:rsid w:val="00CD7AC5"/>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AC6"/>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37F"/>
    <w:rsid w:val="00D97A03"/>
    <w:rsid w:val="00DA221A"/>
    <w:rsid w:val="00DA25A9"/>
    <w:rsid w:val="00DA4119"/>
    <w:rsid w:val="00DA53DD"/>
    <w:rsid w:val="00DA648E"/>
    <w:rsid w:val="00DA7187"/>
    <w:rsid w:val="00DB10BE"/>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274"/>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2F7C"/>
    <w:rsid w:val="00E6307A"/>
    <w:rsid w:val="00E644EE"/>
    <w:rsid w:val="00E659CA"/>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671"/>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6BF7"/>
    <w:rsid w:val="00EB71D2"/>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C6CB0"/>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8F"/>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2D6"/>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69E"/>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62A38"/>
    <w:pPr>
      <w:autoSpaceDE w:val="0"/>
      <w:autoSpaceDN w:val="0"/>
      <w:adjustRightInd w:val="0"/>
    </w:pPr>
    <w:rPr>
      <w:rFonts w:ascii="Arial" w:eastAsiaTheme="minorEastAsia" w:hAnsi="Arial" w:cs="Arial"/>
      <w:color w:val="000000"/>
      <w:sz w:val="24"/>
      <w:szCs w:val="24"/>
    </w:rPr>
  </w:style>
  <w:style w:type="character" w:styleId="Mencinsinresolver">
    <w:name w:val="Unresolved Mention"/>
    <w:basedOn w:val="Fuentedeprrafopredeter"/>
    <w:uiPriority w:val="99"/>
    <w:semiHidden/>
    <w:unhideWhenUsed/>
    <w:rsid w:val="008E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lida.acosta@ende.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0851-5408-404E-9057-F14B3D44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59</Pages>
  <Words>25852</Words>
  <Characters>142187</Characters>
  <Application>Microsoft Office Word</Application>
  <DocSecurity>0</DocSecurity>
  <Lines>1184</Lines>
  <Paragraphs>335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167704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21</cp:revision>
  <cp:lastPrinted>2026-05-26T18:07:00Z</cp:lastPrinted>
  <dcterms:created xsi:type="dcterms:W3CDTF">2026-05-22T18:34:00Z</dcterms:created>
  <dcterms:modified xsi:type="dcterms:W3CDTF">2026-05-26T18:55:00Z</dcterms:modified>
</cp:coreProperties>
</file>